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637" w:type="dxa"/>
        <w:tblLook w:val="04A0" w:firstRow="1" w:lastRow="0" w:firstColumn="1" w:lastColumn="0" w:noHBand="0" w:noVBand="1"/>
      </w:tblPr>
      <w:tblGrid>
        <w:gridCol w:w="3934"/>
      </w:tblGrid>
      <w:tr w:rsidR="006D1C5E" w:rsidRPr="00375936" w:rsidTr="009817FC">
        <w:trPr>
          <w:trHeight w:val="645"/>
        </w:trPr>
        <w:tc>
          <w:tcPr>
            <w:tcW w:w="4110" w:type="dxa"/>
          </w:tcPr>
          <w:p w:rsidR="006D1C5E" w:rsidRPr="00375936" w:rsidRDefault="006D1C5E" w:rsidP="006D1C5E">
            <w:pPr>
              <w:spacing w:after="0" w:line="240" w:lineRule="auto"/>
              <w:rPr>
                <w:rFonts w:ascii="Times New Roman" w:hAnsi="Times New Roman"/>
                <w:sz w:val="28"/>
                <w:szCs w:val="28"/>
              </w:rPr>
            </w:pPr>
            <w:r w:rsidRPr="00375936">
              <w:rPr>
                <w:rFonts w:ascii="Times New Roman" w:hAnsi="Times New Roman"/>
                <w:sz w:val="28"/>
                <w:szCs w:val="28"/>
              </w:rPr>
              <w:t>Приложение</w:t>
            </w:r>
          </w:p>
          <w:p w:rsidR="006D1C5E" w:rsidRPr="00375936" w:rsidRDefault="006D1C5E" w:rsidP="006D1C5E">
            <w:pPr>
              <w:spacing w:after="0" w:line="240" w:lineRule="auto"/>
              <w:jc w:val="both"/>
              <w:rPr>
                <w:rFonts w:ascii="Times New Roman" w:hAnsi="Times New Roman"/>
                <w:sz w:val="28"/>
                <w:szCs w:val="28"/>
              </w:rPr>
            </w:pPr>
          </w:p>
        </w:tc>
      </w:tr>
      <w:tr w:rsidR="006D1C5E" w:rsidRPr="00375936" w:rsidTr="009817FC">
        <w:trPr>
          <w:trHeight w:val="365"/>
        </w:trPr>
        <w:tc>
          <w:tcPr>
            <w:tcW w:w="4110" w:type="dxa"/>
          </w:tcPr>
          <w:p w:rsidR="006D1C5E" w:rsidRPr="00375936" w:rsidRDefault="006D1C5E" w:rsidP="006D1C5E">
            <w:pPr>
              <w:spacing w:after="0" w:line="240" w:lineRule="auto"/>
              <w:jc w:val="both"/>
              <w:rPr>
                <w:rFonts w:ascii="Times New Roman" w:hAnsi="Times New Roman"/>
                <w:sz w:val="28"/>
                <w:szCs w:val="28"/>
              </w:rPr>
            </w:pPr>
            <w:r w:rsidRPr="00375936">
              <w:rPr>
                <w:rFonts w:ascii="Times New Roman" w:hAnsi="Times New Roman"/>
                <w:sz w:val="28"/>
                <w:szCs w:val="28"/>
              </w:rPr>
              <w:t>УТВЕРЖДЕНЫ</w:t>
            </w:r>
          </w:p>
          <w:p w:rsidR="006D1C5E" w:rsidRPr="00375936" w:rsidRDefault="006D1C5E" w:rsidP="006D1C5E">
            <w:pPr>
              <w:spacing w:after="0" w:line="240" w:lineRule="auto"/>
              <w:jc w:val="both"/>
              <w:rPr>
                <w:rFonts w:ascii="Times New Roman" w:hAnsi="Times New Roman"/>
                <w:sz w:val="28"/>
                <w:szCs w:val="28"/>
              </w:rPr>
            </w:pPr>
          </w:p>
        </w:tc>
      </w:tr>
      <w:tr w:rsidR="006D1C5E" w:rsidRPr="00375936" w:rsidTr="009817FC">
        <w:trPr>
          <w:trHeight w:val="974"/>
        </w:trPr>
        <w:tc>
          <w:tcPr>
            <w:tcW w:w="4110" w:type="dxa"/>
            <w:hideMark/>
          </w:tcPr>
          <w:p w:rsidR="006D1C5E" w:rsidRPr="00375936" w:rsidRDefault="006D1C5E" w:rsidP="006D1C5E">
            <w:pPr>
              <w:spacing w:after="0" w:line="240" w:lineRule="auto"/>
              <w:jc w:val="both"/>
              <w:rPr>
                <w:rFonts w:ascii="Times New Roman" w:hAnsi="Times New Roman"/>
                <w:sz w:val="28"/>
                <w:szCs w:val="28"/>
              </w:rPr>
            </w:pPr>
            <w:r w:rsidRPr="00375936">
              <w:rPr>
                <w:rFonts w:ascii="Times New Roman" w:hAnsi="Times New Roman"/>
                <w:sz w:val="28"/>
                <w:szCs w:val="28"/>
              </w:rPr>
              <w:t>Указом Губернатора</w:t>
            </w:r>
          </w:p>
          <w:p w:rsidR="006D1C5E" w:rsidRPr="00375936" w:rsidRDefault="006D1C5E" w:rsidP="006D1C5E">
            <w:pPr>
              <w:spacing w:after="0" w:line="240" w:lineRule="auto"/>
              <w:jc w:val="both"/>
              <w:rPr>
                <w:rFonts w:ascii="Times New Roman" w:hAnsi="Times New Roman"/>
                <w:sz w:val="28"/>
                <w:szCs w:val="28"/>
              </w:rPr>
            </w:pPr>
            <w:r w:rsidRPr="00375936">
              <w:rPr>
                <w:rFonts w:ascii="Times New Roman" w:hAnsi="Times New Roman"/>
                <w:sz w:val="28"/>
                <w:szCs w:val="28"/>
              </w:rPr>
              <w:t xml:space="preserve">Кировской области </w:t>
            </w:r>
          </w:p>
          <w:p w:rsidR="006D1C5E" w:rsidRPr="00375936" w:rsidRDefault="006D1C5E" w:rsidP="00F34621">
            <w:pPr>
              <w:spacing w:after="0" w:line="240" w:lineRule="auto"/>
              <w:jc w:val="both"/>
              <w:rPr>
                <w:rFonts w:ascii="Times New Roman" w:hAnsi="Times New Roman"/>
                <w:sz w:val="28"/>
                <w:szCs w:val="28"/>
              </w:rPr>
            </w:pPr>
            <w:r w:rsidRPr="00375936">
              <w:rPr>
                <w:rFonts w:ascii="Times New Roman" w:hAnsi="Times New Roman"/>
                <w:sz w:val="28"/>
                <w:szCs w:val="28"/>
              </w:rPr>
              <w:t xml:space="preserve">от </w:t>
            </w:r>
            <w:r w:rsidR="00F34621">
              <w:rPr>
                <w:rFonts w:ascii="Times New Roman" w:hAnsi="Times New Roman"/>
                <w:sz w:val="28"/>
                <w:szCs w:val="28"/>
              </w:rPr>
              <w:t xml:space="preserve">30.09.2023    </w:t>
            </w:r>
            <w:r w:rsidRPr="00375936">
              <w:rPr>
                <w:rFonts w:ascii="Times New Roman" w:hAnsi="Times New Roman"/>
                <w:sz w:val="28"/>
                <w:szCs w:val="28"/>
              </w:rPr>
              <w:t>№</w:t>
            </w:r>
            <w:r w:rsidR="00F34621">
              <w:rPr>
                <w:rFonts w:ascii="Times New Roman" w:hAnsi="Times New Roman"/>
                <w:sz w:val="28"/>
                <w:szCs w:val="28"/>
              </w:rPr>
              <w:t xml:space="preserve"> 144</w:t>
            </w:r>
            <w:r w:rsidRPr="00375936">
              <w:rPr>
                <w:rFonts w:ascii="Times New Roman" w:hAnsi="Times New Roman"/>
                <w:sz w:val="28"/>
                <w:szCs w:val="28"/>
              </w:rPr>
              <w:t xml:space="preserve">              </w:t>
            </w:r>
          </w:p>
        </w:tc>
      </w:tr>
    </w:tbl>
    <w:p w:rsidR="006D1C5E" w:rsidRPr="00375936" w:rsidRDefault="006D1C5E" w:rsidP="006D1C5E">
      <w:pPr>
        <w:spacing w:before="720" w:after="0" w:line="240" w:lineRule="auto"/>
        <w:jc w:val="center"/>
        <w:rPr>
          <w:rFonts w:ascii="Times New Roman" w:hAnsi="Times New Roman"/>
          <w:b/>
          <w:sz w:val="28"/>
          <w:szCs w:val="28"/>
        </w:rPr>
      </w:pPr>
      <w:r w:rsidRPr="00375936">
        <w:rPr>
          <w:rFonts w:ascii="Times New Roman" w:hAnsi="Times New Roman"/>
          <w:b/>
          <w:sz w:val="28"/>
          <w:szCs w:val="28"/>
        </w:rPr>
        <w:t>ИЗМЕНЕНИЯ</w:t>
      </w:r>
    </w:p>
    <w:p w:rsidR="006D1C5E" w:rsidRPr="00375936" w:rsidRDefault="006D1C5E" w:rsidP="006D1C5E">
      <w:pPr>
        <w:spacing w:after="480" w:line="240" w:lineRule="auto"/>
        <w:jc w:val="center"/>
        <w:rPr>
          <w:rFonts w:ascii="Times New Roman" w:hAnsi="Times New Roman"/>
          <w:b/>
          <w:sz w:val="28"/>
          <w:szCs w:val="28"/>
        </w:rPr>
      </w:pPr>
      <w:r w:rsidRPr="00375936">
        <w:rPr>
          <w:rFonts w:ascii="Times New Roman" w:hAnsi="Times New Roman"/>
          <w:b/>
          <w:sz w:val="28"/>
          <w:szCs w:val="28"/>
        </w:rPr>
        <w:t>в Схеме размещения, использования и охраны охотничьих угодий на территории Кировской области</w:t>
      </w:r>
    </w:p>
    <w:p w:rsidR="006D1C5E" w:rsidRPr="00375936" w:rsidRDefault="006D1C5E" w:rsidP="00731121">
      <w:pPr>
        <w:numPr>
          <w:ilvl w:val="0"/>
          <w:numId w:val="6"/>
        </w:numPr>
        <w:spacing w:after="0" w:line="360" w:lineRule="exact"/>
        <w:ind w:left="0" w:firstLine="709"/>
        <w:jc w:val="both"/>
        <w:rPr>
          <w:rFonts w:ascii="Times New Roman" w:hAnsi="Times New Roman"/>
          <w:sz w:val="28"/>
          <w:szCs w:val="28"/>
        </w:rPr>
      </w:pPr>
      <w:r w:rsidRPr="00375936">
        <w:rPr>
          <w:rFonts w:ascii="Times New Roman" w:hAnsi="Times New Roman"/>
          <w:sz w:val="28"/>
          <w:szCs w:val="28"/>
        </w:rPr>
        <w:t>В КНИГЕ 1 «Общие положения. Вводная часть. Физико-географическое описание и социально-экономическая характеристика Кировской области»:</w:t>
      </w:r>
    </w:p>
    <w:p w:rsidR="006D1C5E" w:rsidRPr="00375936" w:rsidRDefault="006D1C5E" w:rsidP="006D1C5E">
      <w:pPr>
        <w:spacing w:after="0" w:line="360" w:lineRule="exact"/>
        <w:ind w:firstLine="709"/>
        <w:jc w:val="both"/>
        <w:rPr>
          <w:rFonts w:ascii="Times New Roman" w:eastAsia="Calibri" w:hAnsi="Times New Roman"/>
          <w:sz w:val="28"/>
          <w:szCs w:val="28"/>
          <w:lang w:eastAsia="en-US"/>
        </w:rPr>
      </w:pPr>
      <w:r w:rsidRPr="00375936">
        <w:rPr>
          <w:rFonts w:ascii="Times New Roman" w:hAnsi="Times New Roman"/>
          <w:sz w:val="28"/>
          <w:szCs w:val="28"/>
        </w:rPr>
        <w:t>1.1. Оглавление изложить в следующей редакции</w:t>
      </w:r>
      <w:r w:rsidRPr="00375936">
        <w:rPr>
          <w:rFonts w:ascii="Times New Roman" w:eastAsia="Calibri" w:hAnsi="Times New Roman"/>
          <w:sz w:val="28"/>
          <w:szCs w:val="28"/>
          <w:lang w:eastAsia="en-US"/>
        </w:rPr>
        <w:t>:</w:t>
      </w:r>
    </w:p>
    <w:p w:rsidR="006D1C5E" w:rsidRPr="00375936" w:rsidRDefault="006D1C5E" w:rsidP="006D1C5E">
      <w:pPr>
        <w:spacing w:after="0" w:line="360" w:lineRule="exact"/>
        <w:jc w:val="center"/>
        <w:rPr>
          <w:rFonts w:ascii="Times New Roman" w:hAnsi="Times New Roman"/>
          <w:sz w:val="28"/>
          <w:szCs w:val="28"/>
        </w:rPr>
      </w:pPr>
      <w:r w:rsidRPr="00375936">
        <w:rPr>
          <w:rFonts w:ascii="Times New Roman" w:hAnsi="Times New Roman"/>
          <w:color w:val="000000"/>
          <w:sz w:val="28"/>
          <w:szCs w:val="28"/>
        </w:rPr>
        <w:t>«ОГЛАВЛЕНИЕ</w:t>
      </w:r>
    </w:p>
    <w:p w:rsidR="006D1C5E" w:rsidRPr="00375936" w:rsidRDefault="006D1C5E" w:rsidP="006D1C5E">
      <w:pPr>
        <w:spacing w:after="0" w:line="360" w:lineRule="exact"/>
        <w:jc w:val="both"/>
        <w:rPr>
          <w:rFonts w:ascii="Times New Roman" w:hAnsi="Times New Roman"/>
          <w:sz w:val="28"/>
          <w:szCs w:val="28"/>
        </w:rPr>
      </w:pPr>
      <w:r w:rsidRPr="00375936">
        <w:rPr>
          <w:rFonts w:ascii="Times New Roman" w:hAnsi="Times New Roman"/>
          <w:b/>
          <w:bCs/>
          <w:sz w:val="28"/>
          <w:szCs w:val="28"/>
        </w:rPr>
        <w:t>КНИГА 1.</w:t>
      </w:r>
      <w:r w:rsidRPr="00375936">
        <w:rPr>
          <w:rFonts w:ascii="Times New Roman" w:hAnsi="Times New Roman"/>
          <w:sz w:val="28"/>
          <w:szCs w:val="28"/>
        </w:rPr>
        <w:t xml:space="preserve"> Общие положения. Вводная часть. Физико-географическое описание и социально-экономическая характеристика Кировской области</w:t>
      </w:r>
      <w:r w:rsidRPr="00375936">
        <w:rPr>
          <w:rFonts w:ascii="Times New Roman" w:hAnsi="Times New Roman"/>
          <w:sz w:val="28"/>
          <w:szCs w:val="28"/>
        </w:rPr>
        <w:fldChar w:fldCharType="begin"/>
      </w:r>
      <w:r w:rsidRPr="00375936">
        <w:rPr>
          <w:rFonts w:ascii="Times New Roman" w:hAnsi="Times New Roman"/>
          <w:sz w:val="28"/>
          <w:szCs w:val="28"/>
        </w:rPr>
        <w:instrText xml:space="preserve"> TOC \o "1-4" \h \z \u </w:instrText>
      </w:r>
      <w:r w:rsidRPr="00375936">
        <w:rPr>
          <w:rFonts w:ascii="Times New Roman" w:hAnsi="Times New Roman"/>
          <w:sz w:val="28"/>
          <w:szCs w:val="28"/>
        </w:rPr>
        <w:fldChar w:fldCharType="separate"/>
      </w:r>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9" w:anchor="_Toc67597886" w:history="1">
        <w:r w:rsidR="006D1C5E" w:rsidRPr="00375936">
          <w:rPr>
            <w:rFonts w:ascii="Times New Roman" w:hAnsi="Times New Roman"/>
            <w:sz w:val="28"/>
            <w:szCs w:val="24"/>
            <w:lang w:bidi="ru-RU"/>
          </w:rPr>
          <w:t>Термины и определения</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0" w:anchor="_Toc67597887" w:history="1">
        <w:r w:rsidR="006D1C5E" w:rsidRPr="00375936">
          <w:rPr>
            <w:rFonts w:ascii="Times New Roman" w:hAnsi="Times New Roman"/>
            <w:sz w:val="28"/>
            <w:szCs w:val="24"/>
            <w:lang w:bidi="ru-RU"/>
          </w:rPr>
          <w:t>Перечень сокращений и обозначений</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1" w:anchor="_Toc67597889" w:history="1">
        <w:r w:rsidR="006D1C5E" w:rsidRPr="00375936">
          <w:rPr>
            <w:rFonts w:ascii="Times New Roman" w:hAnsi="Times New Roman"/>
            <w:sz w:val="28"/>
            <w:szCs w:val="24"/>
            <w:lang w:bidi="ru-RU"/>
          </w:rPr>
          <w:t>1. Вводная часть</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2" w:anchor="_Toc67597890" w:history="1">
        <w:r w:rsidR="006D1C5E" w:rsidRPr="00375936">
          <w:rPr>
            <w:rFonts w:ascii="Times New Roman" w:hAnsi="Times New Roman"/>
            <w:sz w:val="28"/>
            <w:szCs w:val="24"/>
            <w:lang w:bidi="ru-RU"/>
          </w:rPr>
          <w:t>1.1. Цели планирования в области охоты и сохранения охотничьих ресурсов на территории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3" w:anchor="_Toc67597891" w:history="1">
        <w:r w:rsidR="006D1C5E" w:rsidRPr="00375936">
          <w:rPr>
            <w:rFonts w:ascii="Times New Roman" w:hAnsi="Times New Roman"/>
            <w:sz w:val="28"/>
            <w:szCs w:val="24"/>
            <w:lang w:bidi="ru-RU"/>
          </w:rPr>
          <w:t>1.2. Методологические подходы в планировании в области охоты и сохранения охотничьих ресурсов</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4" w:anchor="_Toc67597892" w:history="1">
        <w:r w:rsidR="006D1C5E" w:rsidRPr="00375936">
          <w:rPr>
            <w:rFonts w:ascii="Times New Roman" w:hAnsi="Times New Roman"/>
            <w:sz w:val="28"/>
            <w:szCs w:val="24"/>
            <w:lang w:bidi="ru-RU"/>
          </w:rPr>
          <w:t>1.3. Нормативно-методические требования к планированию в области охоты и сохранения охотничьих ресурсов</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5" w:anchor="_Toc67597893" w:history="1">
        <w:r w:rsidR="006D1C5E" w:rsidRPr="00375936">
          <w:rPr>
            <w:rFonts w:ascii="Times New Roman" w:hAnsi="Times New Roman"/>
            <w:sz w:val="28"/>
            <w:szCs w:val="24"/>
            <w:lang w:bidi="ru-RU"/>
          </w:rPr>
          <w:t>1.3.1. Требования законодательства</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6" w:anchor="_Toc67597894" w:history="1">
        <w:r w:rsidR="006D1C5E" w:rsidRPr="00375936">
          <w:rPr>
            <w:rFonts w:ascii="Times New Roman" w:hAnsi="Times New Roman"/>
            <w:sz w:val="28"/>
            <w:szCs w:val="24"/>
            <w:lang w:bidi="ru-RU"/>
          </w:rPr>
          <w:t>1.3.2. Совместимость с федеральными информационными ресурсами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7" w:anchor="_Toc67597895" w:history="1">
        <w:r w:rsidR="006D1C5E" w:rsidRPr="00375936">
          <w:rPr>
            <w:rFonts w:ascii="Times New Roman" w:hAnsi="Times New Roman"/>
            <w:sz w:val="28"/>
            <w:szCs w:val="24"/>
            <w:lang w:bidi="ru-RU"/>
          </w:rPr>
          <w:t>1.3.3.</w:t>
        </w:r>
        <w:bookmarkStart w:id="0" w:name="_Hlk73024577"/>
        <w:r w:rsidR="006D1C5E" w:rsidRPr="00375936">
          <w:rPr>
            <w:rFonts w:ascii="Times New Roman" w:hAnsi="Times New Roman"/>
            <w:sz w:val="28"/>
            <w:szCs w:val="24"/>
            <w:lang w:bidi="ru-RU"/>
          </w:rPr>
          <w:t> </w:t>
        </w:r>
        <w:bookmarkEnd w:id="0"/>
        <w:r w:rsidR="006D1C5E" w:rsidRPr="00375936">
          <w:rPr>
            <w:rFonts w:ascii="Times New Roman" w:hAnsi="Times New Roman"/>
            <w:sz w:val="28"/>
            <w:szCs w:val="24"/>
            <w:lang w:bidi="ru-RU"/>
          </w:rPr>
          <w:t>Совместимость с региональными документами территориального, лесного, земельного и природоохранного планирования</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8" w:anchor="_Toc67597896" w:history="1">
        <w:r w:rsidR="006D1C5E" w:rsidRPr="00375936">
          <w:rPr>
            <w:rFonts w:ascii="Times New Roman" w:hAnsi="Times New Roman"/>
            <w:sz w:val="28"/>
            <w:szCs w:val="24"/>
            <w:lang w:bidi="ru-RU"/>
          </w:rPr>
          <w:t>1.3.4. Методические подходы к разработке некоторых разделов</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19" w:anchor="_Toc67597897" w:history="1">
        <w:r w:rsidR="006D1C5E" w:rsidRPr="00375936">
          <w:rPr>
            <w:rFonts w:ascii="Times New Roman" w:hAnsi="Times New Roman"/>
            <w:sz w:val="28"/>
            <w:szCs w:val="24"/>
            <w:lang w:bidi="ru-RU"/>
          </w:rPr>
          <w:t>2. Физико-географическое описание территории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0" w:anchor="_Toc67597898" w:history="1">
        <w:r w:rsidR="006D1C5E" w:rsidRPr="00375936">
          <w:rPr>
            <w:rFonts w:ascii="Times New Roman" w:hAnsi="Times New Roman"/>
            <w:sz w:val="28"/>
            <w:szCs w:val="24"/>
            <w:lang w:bidi="ru-RU"/>
          </w:rPr>
          <w:t>2.1. Климатические условия</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1" w:anchor="_Toc67597899" w:history="1">
        <w:r w:rsidR="006D1C5E" w:rsidRPr="00375936">
          <w:rPr>
            <w:rFonts w:ascii="Times New Roman" w:hAnsi="Times New Roman"/>
            <w:sz w:val="28"/>
            <w:szCs w:val="24"/>
            <w:lang w:bidi="ru-RU"/>
          </w:rPr>
          <w:t>2.2. Характер рельефа</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2" w:anchor="_Toc67597900" w:history="1">
        <w:r w:rsidR="006D1C5E" w:rsidRPr="00375936">
          <w:rPr>
            <w:rFonts w:ascii="Times New Roman" w:hAnsi="Times New Roman"/>
            <w:sz w:val="28"/>
            <w:szCs w:val="24"/>
            <w:lang w:bidi="ru-RU"/>
          </w:rPr>
          <w:t>2.3. Преобладающие типы почв и их распределение</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3" w:anchor="_Toc67597901" w:history="1">
        <w:r w:rsidR="006D1C5E" w:rsidRPr="00375936">
          <w:rPr>
            <w:rFonts w:ascii="Times New Roman" w:hAnsi="Times New Roman"/>
            <w:sz w:val="28"/>
            <w:szCs w:val="24"/>
            <w:lang w:bidi="ru-RU"/>
          </w:rPr>
          <w:t>2.4. Гидрографическая сеть</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4" w:anchor="_Toc67597902" w:history="1">
        <w:r w:rsidR="006D1C5E" w:rsidRPr="00375936">
          <w:rPr>
            <w:rFonts w:ascii="Times New Roman" w:hAnsi="Times New Roman"/>
            <w:sz w:val="28"/>
            <w:szCs w:val="24"/>
            <w:lang w:bidi="ru-RU"/>
          </w:rPr>
          <w:t>2.5. Растительный покров</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5" w:anchor="_Toc67597903" w:history="1">
        <w:r w:rsidR="006D1C5E" w:rsidRPr="00375936">
          <w:rPr>
            <w:rFonts w:ascii="Times New Roman" w:hAnsi="Times New Roman"/>
            <w:sz w:val="28"/>
            <w:szCs w:val="24"/>
            <w:lang w:bidi="ru-RU"/>
          </w:rPr>
          <w:t>2.5.1. Лесная растительность</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6" w:anchor="_Toc67597904" w:history="1">
        <w:r w:rsidR="006D1C5E" w:rsidRPr="00375936">
          <w:rPr>
            <w:rFonts w:ascii="Times New Roman" w:hAnsi="Times New Roman"/>
            <w:sz w:val="28"/>
            <w:szCs w:val="24"/>
            <w:lang w:bidi="ru-RU"/>
          </w:rPr>
          <w:t>2.5.2. Луговая растительность</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7" w:anchor="_Toc67597905" w:history="1">
        <w:r w:rsidR="006D1C5E" w:rsidRPr="00375936">
          <w:rPr>
            <w:rFonts w:ascii="Times New Roman" w:hAnsi="Times New Roman"/>
            <w:sz w:val="28"/>
            <w:szCs w:val="24"/>
            <w:lang w:bidi="ru-RU"/>
          </w:rPr>
          <w:t>2.5.3. Растительность болот</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8" w:anchor="_Toc67597906" w:history="1">
        <w:r w:rsidR="006D1C5E" w:rsidRPr="00375936">
          <w:rPr>
            <w:rFonts w:ascii="Times New Roman" w:hAnsi="Times New Roman"/>
            <w:sz w:val="28"/>
            <w:szCs w:val="24"/>
            <w:lang w:bidi="ru-RU"/>
          </w:rPr>
          <w:t>2.5.4. Водная и прибрежно-водная растительность</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29" w:anchor="_Toc67597907" w:history="1">
        <w:r w:rsidR="006D1C5E" w:rsidRPr="00375936">
          <w:rPr>
            <w:rFonts w:ascii="Times New Roman" w:hAnsi="Times New Roman"/>
            <w:sz w:val="28"/>
            <w:szCs w:val="24"/>
            <w:lang w:bidi="ru-RU"/>
          </w:rPr>
          <w:t>2.5.5. Пойменная растительность</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0" w:anchor="_Toc67597908" w:history="1">
        <w:r w:rsidR="006D1C5E" w:rsidRPr="00375936">
          <w:rPr>
            <w:rFonts w:ascii="Times New Roman" w:hAnsi="Times New Roman"/>
            <w:sz w:val="28"/>
            <w:szCs w:val="24"/>
            <w:lang w:bidi="ru-RU"/>
          </w:rPr>
          <w:t>2.5.6. Растительность земель сельскохозяйственного назначения</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1" w:anchor="_Toc67597909" w:history="1">
        <w:r w:rsidR="006D1C5E" w:rsidRPr="00375936">
          <w:rPr>
            <w:rFonts w:ascii="Times New Roman" w:hAnsi="Times New Roman"/>
            <w:sz w:val="28"/>
            <w:szCs w:val="24"/>
            <w:lang w:bidi="ru-RU"/>
          </w:rPr>
          <w:t>2.6. Животный мир</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2" w:anchor="_Toc67597910" w:history="1">
        <w:r w:rsidR="006D1C5E" w:rsidRPr="00375936">
          <w:rPr>
            <w:rFonts w:ascii="Times New Roman" w:hAnsi="Times New Roman"/>
            <w:sz w:val="28"/>
            <w:szCs w:val="24"/>
            <w:lang w:bidi="ru-RU"/>
          </w:rPr>
          <w:t>2.6.1. Зоогеографическое районирование, видовое разнообразие</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3" w:anchor="_Toc67597911" w:history="1">
        <w:r w:rsidR="006D1C5E" w:rsidRPr="00375936">
          <w:rPr>
            <w:rFonts w:ascii="Times New Roman" w:hAnsi="Times New Roman"/>
            <w:sz w:val="28"/>
            <w:szCs w:val="24"/>
            <w:lang w:bidi="ru-RU"/>
          </w:rPr>
          <w:t>2.6.2. Позвоночные животные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4" w:anchor="_Toc67597912" w:history="1">
        <w:r w:rsidR="006D1C5E" w:rsidRPr="00375936">
          <w:rPr>
            <w:rFonts w:ascii="Times New Roman" w:hAnsi="Times New Roman"/>
            <w:sz w:val="28"/>
            <w:szCs w:val="24"/>
            <w:lang w:bidi="ru-RU"/>
          </w:rPr>
          <w:t>2.6.3. Животные, занесенные в красные книги и приложения к ним</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5" w:anchor="_Toc67597913" w:history="1">
        <w:r w:rsidR="006D1C5E" w:rsidRPr="00375936">
          <w:rPr>
            <w:rFonts w:ascii="Times New Roman" w:hAnsi="Times New Roman"/>
            <w:sz w:val="28"/>
            <w:szCs w:val="24"/>
            <w:lang w:bidi="ru-RU"/>
          </w:rPr>
          <w:t>2.6.4. Млекопитающие и птицы, отнесенные к охотничьим ресурсам (охотничьи животные)</w:t>
        </w:r>
      </w:hyperlink>
      <w:r w:rsidR="006D1C5E" w:rsidRPr="00375936">
        <w:rPr>
          <w:rFonts w:ascii="Times New Roman" w:hAnsi="Times New Roman"/>
          <w:sz w:val="28"/>
          <w:szCs w:val="28"/>
          <w:lang w:bidi="ru-RU"/>
        </w:rPr>
        <w:t xml:space="preserve"> </w:t>
      </w:r>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6" w:anchor="_Toc67597914" w:history="1">
        <w:r w:rsidR="006D1C5E" w:rsidRPr="00375936">
          <w:rPr>
            <w:rFonts w:ascii="Times New Roman" w:hAnsi="Times New Roman"/>
            <w:sz w:val="28"/>
            <w:szCs w:val="24"/>
            <w:lang w:bidi="ru-RU"/>
          </w:rPr>
          <w:t>3. Социально-экономическая характеристика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7" w:anchor="_Toc67597915" w:history="1">
        <w:r w:rsidR="006D1C5E" w:rsidRPr="00375936">
          <w:rPr>
            <w:rFonts w:ascii="Times New Roman" w:hAnsi="Times New Roman"/>
            <w:sz w:val="28"/>
            <w:szCs w:val="24"/>
            <w:lang w:bidi="ru-RU"/>
          </w:rPr>
          <w:t>3.1. Краткая социально-экономическая характеристика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8" w:anchor="_Toc67597916" w:history="1">
        <w:r w:rsidR="006D1C5E" w:rsidRPr="00375936">
          <w:rPr>
            <w:rFonts w:ascii="Times New Roman" w:hAnsi="Times New Roman"/>
            <w:sz w:val="28"/>
            <w:szCs w:val="24"/>
            <w:lang w:bidi="ru-RU"/>
          </w:rPr>
          <w:t>3.1.1. Общие сведения</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39" w:anchor="_Toc67597917" w:history="1">
        <w:r w:rsidR="006D1C5E" w:rsidRPr="00375936">
          <w:rPr>
            <w:rFonts w:ascii="Times New Roman" w:hAnsi="Times New Roman"/>
            <w:sz w:val="28"/>
            <w:szCs w:val="24"/>
            <w:lang w:bidi="ru-RU"/>
          </w:rPr>
          <w:t>3.1.2. Административно-территориальное деление территории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40" w:anchor="_Toc67597918" w:history="1">
        <w:r w:rsidR="006D1C5E" w:rsidRPr="00375936">
          <w:rPr>
            <w:rFonts w:ascii="Times New Roman" w:hAnsi="Times New Roman"/>
            <w:sz w:val="28"/>
            <w:szCs w:val="24"/>
            <w:lang w:bidi="ru-RU"/>
          </w:rPr>
          <w:t>3.1.3. Численность и занятость населения</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41" w:anchor="_Toc67597919" w:history="1">
        <w:r w:rsidR="006D1C5E" w:rsidRPr="00375936">
          <w:rPr>
            <w:rFonts w:ascii="Times New Roman" w:hAnsi="Times New Roman"/>
            <w:sz w:val="28"/>
            <w:szCs w:val="24"/>
            <w:lang w:bidi="ru-RU"/>
          </w:rPr>
          <w:t>3.1.4. Основные отрасли экономики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42" w:anchor="_Toc67597920" w:history="1">
        <w:r w:rsidR="006D1C5E" w:rsidRPr="00375936">
          <w:rPr>
            <w:rFonts w:ascii="Times New Roman" w:hAnsi="Times New Roman"/>
            <w:sz w:val="28"/>
            <w:szCs w:val="24"/>
            <w:lang w:bidi="ru-RU"/>
          </w:rPr>
          <w:t>3.2. Карта-схема административного деления территории Кировской области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 а также гидрографической и дорожной сети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43" w:anchor="_Toc67597921" w:history="1">
        <w:r w:rsidR="006D1C5E" w:rsidRPr="00375936">
          <w:rPr>
            <w:rFonts w:ascii="Times New Roman" w:hAnsi="Times New Roman"/>
            <w:sz w:val="28"/>
            <w:szCs w:val="24"/>
            <w:lang w:bidi="ru-RU"/>
          </w:rPr>
          <w:t>3.3. Сведения о численности охотников в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44" w:anchor="_Toc67597922" w:history="1">
        <w:r w:rsidR="006D1C5E" w:rsidRPr="00375936">
          <w:rPr>
            <w:rFonts w:ascii="Times New Roman" w:hAnsi="Times New Roman"/>
            <w:sz w:val="28"/>
            <w:szCs w:val="24"/>
            <w:lang w:bidi="ru-RU"/>
          </w:rPr>
          <w:t>3.4. Описание характера и интенсивности антропогенного воздействия на охотничьи ресурсы и среду их обитания в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45" w:anchor="_Toc67597923" w:history="1">
        <w:r w:rsidR="006D1C5E" w:rsidRPr="00375936">
          <w:rPr>
            <w:rFonts w:ascii="Times New Roman" w:hAnsi="Times New Roman"/>
            <w:sz w:val="28"/>
            <w:szCs w:val="24"/>
            <w:lang w:bidi="ru-RU"/>
          </w:rPr>
          <w:t>3.4.1. Сведения об основных видах экономической деятельности, оказывающих влияние на охотничьих ресурсы и среду их обитания, оценка характера и интенсивности их воздействия, возможные изменения состояния охотничьих ресурсов и охотничьих угодий в перспективе</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46" w:anchor="_Toc67597924" w:history="1">
        <w:r w:rsidR="006D1C5E" w:rsidRPr="00375936">
          <w:rPr>
            <w:rFonts w:ascii="Times New Roman" w:hAnsi="Times New Roman"/>
            <w:sz w:val="28"/>
            <w:szCs w:val="24"/>
            <w:lang w:bidi="ru-RU"/>
          </w:rPr>
          <w:t>3.4.2. Рекреационная нагрузка на охотничьи ресурсы и угодья и интенсивность ее воздействия</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47" w:anchor="_Toc67597925" w:history="1">
        <w:r w:rsidR="006D1C5E" w:rsidRPr="00375936">
          <w:rPr>
            <w:rFonts w:ascii="Times New Roman" w:hAnsi="Times New Roman"/>
            <w:sz w:val="28"/>
            <w:szCs w:val="24"/>
            <w:lang w:bidi="ru-RU"/>
          </w:rPr>
          <w:t>3.4.3. Планируемые на территории Кировской области хозяйственные мероприятия, проведение которых может вызвать коренные изменения состояния охотничьих ресурсов и среды их обитания</w:t>
        </w:r>
      </w:hyperlink>
    </w:p>
    <w:p w:rsidR="006D1C5E" w:rsidRPr="00375936" w:rsidRDefault="006D1C5E" w:rsidP="006D1C5E">
      <w:pPr>
        <w:keepNext/>
        <w:keepLines/>
        <w:spacing w:after="0" w:line="360" w:lineRule="exact"/>
        <w:jc w:val="both"/>
        <w:outlineLvl w:val="2"/>
        <w:rPr>
          <w:rFonts w:ascii="Times New Roman" w:hAnsi="Times New Roman"/>
          <w:iCs/>
          <w:color w:val="000000"/>
          <w:sz w:val="28"/>
          <w:szCs w:val="28"/>
          <w:lang w:eastAsia="en-US"/>
        </w:rPr>
      </w:pPr>
      <w:r w:rsidRPr="00375936">
        <w:rPr>
          <w:rFonts w:ascii="Times New Roman" w:hAnsi="Times New Roman"/>
          <w:color w:val="000000"/>
          <w:sz w:val="28"/>
          <w:szCs w:val="28"/>
          <w:lang w:eastAsia="en-US"/>
        </w:rPr>
        <w:lastRenderedPageBreak/>
        <w:t>3.4.4. Обобщенная оценка характера и интенсивности антропогенного воздействия на охотничьи ресурсы и среду их обитания в субъекте Российской Федерации</w:t>
      </w:r>
    </w:p>
    <w:p w:rsidR="006D1C5E" w:rsidRPr="00375936" w:rsidRDefault="006D1C5E" w:rsidP="006D1C5E">
      <w:pPr>
        <w:tabs>
          <w:tab w:val="right" w:leader="dot" w:pos="9344"/>
        </w:tabs>
        <w:spacing w:after="0" w:line="360" w:lineRule="exact"/>
        <w:jc w:val="both"/>
        <w:rPr>
          <w:rFonts w:ascii="Times New Roman" w:hAnsi="Times New Roman"/>
          <w:noProof/>
          <w:kern w:val="2"/>
          <w:sz w:val="28"/>
          <w:szCs w:val="28"/>
        </w:rPr>
      </w:pPr>
      <w:r w:rsidRPr="00375936">
        <w:rPr>
          <w:rFonts w:ascii="Times New Roman" w:hAnsi="Times New Roman"/>
          <w:noProof/>
          <w:kern w:val="2"/>
          <w:sz w:val="28"/>
          <w:szCs w:val="28"/>
        </w:rPr>
        <w:fldChar w:fldCharType="end"/>
      </w:r>
      <w:r w:rsidRPr="00375936">
        <w:rPr>
          <w:rFonts w:ascii="Times New Roman" w:hAnsi="Times New Roman"/>
          <w:b/>
          <w:bCs/>
          <w:noProof/>
          <w:kern w:val="2"/>
          <w:sz w:val="28"/>
          <w:szCs w:val="28"/>
        </w:rPr>
        <w:t>КНИГА 2.</w:t>
      </w:r>
      <w:r w:rsidRPr="00375936">
        <w:rPr>
          <w:rFonts w:ascii="Times New Roman" w:hAnsi="Times New Roman"/>
          <w:noProof/>
          <w:kern w:val="2"/>
          <w:sz w:val="28"/>
          <w:szCs w:val="28"/>
        </w:rPr>
        <w:t xml:space="preserve"> Размещение и состояние использования охотничьих угодий, характеристика состояния численности и размещения охотничьих ресурсов на территории Кировской области</w:t>
      </w:r>
    </w:p>
    <w:p w:rsidR="006D1C5E" w:rsidRPr="00375936" w:rsidRDefault="00AD4EDD" w:rsidP="006D1C5E">
      <w:pPr>
        <w:tabs>
          <w:tab w:val="right" w:leader="dot" w:pos="9355"/>
        </w:tabs>
        <w:spacing w:after="0" w:line="360" w:lineRule="exact"/>
        <w:jc w:val="both"/>
        <w:rPr>
          <w:rFonts w:ascii="Times New Roman" w:hAnsi="Times New Roman"/>
          <w:sz w:val="28"/>
          <w:szCs w:val="28"/>
          <w:lang w:bidi="ru-RU"/>
        </w:rPr>
      </w:pPr>
      <w:hyperlink r:id="rId48" w:anchor="_Toc67603439" w:history="1">
        <w:r w:rsidR="006D1C5E" w:rsidRPr="00375936">
          <w:rPr>
            <w:rFonts w:ascii="Times New Roman" w:hAnsi="Times New Roman"/>
            <w:sz w:val="28"/>
            <w:szCs w:val="24"/>
            <w:lang w:bidi="ru-RU"/>
          </w:rPr>
          <w:t>4. Характеристика размещения и состояния использования охотничьих угодий и иных территорий, являющихся средой обитания охотничьих ресурсов, и использования охотничьих ресурсов в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49" w:anchor="_Toc67603440" w:history="1">
        <w:r w:rsidR="006D1C5E" w:rsidRPr="00375936">
          <w:rPr>
            <w:rFonts w:ascii="Times New Roman" w:hAnsi="Times New Roman"/>
            <w:sz w:val="28"/>
            <w:szCs w:val="24"/>
            <w:lang w:bidi="ru-RU"/>
          </w:rPr>
          <w:t>4.1. Информация о принадлежности охотничьих угодий и иных территорий, являющихся средой обитания охотничьих ресурсов</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50" w:anchor="_Toc67603441" w:history="1">
        <w:r w:rsidR="006D1C5E" w:rsidRPr="00375936">
          <w:rPr>
            <w:rFonts w:ascii="Times New Roman" w:hAnsi="Times New Roman"/>
            <w:sz w:val="28"/>
            <w:szCs w:val="24"/>
            <w:lang w:bidi="ru-RU"/>
          </w:rPr>
          <w:t>4.1.1. Общие сведения</w:t>
        </w:r>
      </w:hyperlink>
    </w:p>
    <w:p w:rsidR="006D1C5E" w:rsidRPr="00375936" w:rsidRDefault="00AD4EDD" w:rsidP="006D1C5E">
      <w:pPr>
        <w:tabs>
          <w:tab w:val="right" w:leader="dot" w:pos="9344"/>
        </w:tabs>
        <w:spacing w:after="0" w:line="360" w:lineRule="exact"/>
        <w:jc w:val="both"/>
        <w:rPr>
          <w:noProof/>
          <w:lang w:bidi="ru-RU"/>
        </w:rPr>
      </w:pPr>
      <w:hyperlink r:id="rId51" w:anchor="_Toc67603442" w:history="1">
        <w:r w:rsidR="006D1C5E" w:rsidRPr="00375936">
          <w:rPr>
            <w:rFonts w:ascii="Times New Roman" w:hAnsi="Times New Roman"/>
            <w:bCs/>
            <w:noProof/>
            <w:sz w:val="28"/>
            <w:szCs w:val="24"/>
            <w:lang w:bidi="ru-RU"/>
          </w:rPr>
          <w:t>4.1.2. Принадлежность охотничьих угодий</w:t>
        </w:r>
      </w:hyperlink>
    </w:p>
    <w:p w:rsidR="006D1C5E" w:rsidRPr="00375936" w:rsidRDefault="00AD4EDD" w:rsidP="006D1C5E">
      <w:pPr>
        <w:tabs>
          <w:tab w:val="right" w:leader="dot" w:pos="9344"/>
        </w:tabs>
        <w:spacing w:after="0" w:line="360" w:lineRule="exact"/>
        <w:jc w:val="both"/>
        <w:rPr>
          <w:noProof/>
          <w:lang w:bidi="ru-RU"/>
        </w:rPr>
      </w:pPr>
      <w:hyperlink r:id="rId52" w:anchor="_Toc67603443" w:history="1">
        <w:r w:rsidR="006D1C5E" w:rsidRPr="00375936">
          <w:rPr>
            <w:rFonts w:ascii="Times New Roman" w:hAnsi="Times New Roman"/>
            <w:bCs/>
            <w:noProof/>
            <w:sz w:val="28"/>
            <w:szCs w:val="24"/>
            <w:lang w:bidi="ru-RU"/>
          </w:rPr>
          <w:t>4.1.3. Иные территории, являющиеся средой обитания охотничьих ресурсов</w:t>
        </w:r>
      </w:hyperlink>
    </w:p>
    <w:p w:rsidR="006D1C5E" w:rsidRPr="00375936" w:rsidRDefault="00AD4EDD" w:rsidP="006D1C5E">
      <w:pPr>
        <w:tabs>
          <w:tab w:val="right" w:leader="dot" w:pos="9344"/>
        </w:tabs>
        <w:spacing w:after="0" w:line="360" w:lineRule="exact"/>
        <w:jc w:val="both"/>
        <w:rPr>
          <w:lang w:bidi="ru-RU"/>
        </w:rPr>
      </w:pPr>
      <w:hyperlink r:id="rId53" w:anchor="_Toc67603444" w:history="1">
        <w:r w:rsidR="006D1C5E" w:rsidRPr="00375936">
          <w:rPr>
            <w:rFonts w:ascii="Times New Roman" w:hAnsi="Times New Roman" w:cs="font265"/>
            <w:bCs/>
            <w:sz w:val="28"/>
            <w:szCs w:val="24"/>
            <w:lang w:bidi="ru-RU"/>
          </w:rPr>
          <w:t>4.2. Информация о состоянии ведения охотничьего хозяйства в Кировской области</w:t>
        </w:r>
      </w:hyperlink>
    </w:p>
    <w:p w:rsidR="006D1C5E" w:rsidRPr="00375936" w:rsidRDefault="00AD4EDD" w:rsidP="006D1C5E">
      <w:pPr>
        <w:tabs>
          <w:tab w:val="right" w:leader="dot" w:pos="9344"/>
        </w:tabs>
        <w:spacing w:after="0" w:line="360" w:lineRule="exact"/>
        <w:jc w:val="both"/>
        <w:rPr>
          <w:noProof/>
          <w:lang w:bidi="ru-RU"/>
        </w:rPr>
      </w:pPr>
      <w:hyperlink r:id="rId54" w:anchor="_Toc67603445" w:history="1">
        <w:r w:rsidR="006D1C5E" w:rsidRPr="00375936">
          <w:rPr>
            <w:rFonts w:ascii="Times New Roman" w:hAnsi="Times New Roman"/>
            <w:bCs/>
            <w:noProof/>
            <w:sz w:val="28"/>
            <w:szCs w:val="24"/>
            <w:lang w:bidi="ru-RU"/>
          </w:rPr>
          <w:t>4.2.1. Характеристика охотпользователей</w:t>
        </w:r>
      </w:hyperlink>
    </w:p>
    <w:p w:rsidR="006D1C5E" w:rsidRPr="00375936" w:rsidRDefault="00AD4EDD" w:rsidP="006D1C5E">
      <w:pPr>
        <w:tabs>
          <w:tab w:val="right" w:leader="dot" w:pos="9344"/>
        </w:tabs>
        <w:spacing w:after="0" w:line="360" w:lineRule="exact"/>
        <w:jc w:val="both"/>
        <w:rPr>
          <w:noProof/>
          <w:lang w:bidi="ru-RU"/>
        </w:rPr>
      </w:pPr>
      <w:hyperlink r:id="rId55" w:anchor="_Toc67603446" w:history="1">
        <w:r w:rsidR="006D1C5E" w:rsidRPr="00375936">
          <w:rPr>
            <w:rFonts w:ascii="Times New Roman" w:hAnsi="Times New Roman"/>
            <w:bCs/>
            <w:noProof/>
            <w:sz w:val="28"/>
            <w:szCs w:val="24"/>
            <w:lang w:bidi="ru-RU"/>
          </w:rPr>
          <w:t>4.2.2. Сведения об общедоступных охотничьих угодьях</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lang w:bidi="ru-RU"/>
        </w:rPr>
      </w:pPr>
      <w:hyperlink r:id="rId56" w:anchor="_Toc67603447" w:history="1">
        <w:r w:rsidR="006D1C5E" w:rsidRPr="00375936">
          <w:rPr>
            <w:rFonts w:ascii="Times New Roman" w:hAnsi="Times New Roman"/>
            <w:bCs/>
            <w:noProof/>
            <w:sz w:val="28"/>
            <w:szCs w:val="24"/>
            <w:lang w:bidi="ru-RU"/>
          </w:rPr>
          <w:t>4.2.3. Характеристика различных видов охот, деятельности в сфере охотничьего туризма, охотничьего собаководства, дичеразведения, закупки, производства и продажи продукции охоты, осуществляемых на территории Кировской области</w:t>
        </w:r>
      </w:hyperlink>
    </w:p>
    <w:p w:rsidR="006D1C5E" w:rsidRPr="00375936" w:rsidRDefault="006D1C5E" w:rsidP="006D1C5E">
      <w:pPr>
        <w:tabs>
          <w:tab w:val="right" w:leader="dot" w:pos="9344"/>
        </w:tabs>
        <w:spacing w:after="0" w:line="360" w:lineRule="exact"/>
        <w:jc w:val="both"/>
        <w:rPr>
          <w:rFonts w:ascii="Times New Roman" w:hAnsi="Times New Roman"/>
          <w:noProof/>
          <w:sz w:val="28"/>
          <w:szCs w:val="28"/>
          <w:lang w:bidi="ru-RU"/>
        </w:rPr>
      </w:pPr>
      <w:r w:rsidRPr="00375936">
        <w:rPr>
          <w:rFonts w:ascii="Times New Roman" w:hAnsi="Times New Roman"/>
          <w:noProof/>
          <w:sz w:val="28"/>
          <w:szCs w:val="28"/>
          <w:lang w:bidi="ru-RU"/>
        </w:rPr>
        <w:t>4.2.4. Характеристика биотехнических мероприятий, данные об осуществлении сбора сведений о численности и состоянии охотничьих ресурсов</w:t>
      </w:r>
    </w:p>
    <w:p w:rsidR="006D1C5E" w:rsidRPr="00375936" w:rsidRDefault="00AD4EDD" w:rsidP="006D1C5E">
      <w:pPr>
        <w:tabs>
          <w:tab w:val="right" w:leader="dot" w:pos="9344"/>
        </w:tabs>
        <w:spacing w:after="0" w:line="360" w:lineRule="exact"/>
        <w:jc w:val="both"/>
        <w:rPr>
          <w:lang w:bidi="ru-RU"/>
        </w:rPr>
      </w:pPr>
      <w:hyperlink r:id="rId57" w:anchor="_Toc67603448" w:history="1">
        <w:r w:rsidR="006D1C5E" w:rsidRPr="00375936">
          <w:rPr>
            <w:rFonts w:ascii="Times New Roman" w:hAnsi="Times New Roman" w:cs="font265"/>
            <w:bCs/>
            <w:sz w:val="28"/>
            <w:szCs w:val="24"/>
            <w:lang w:bidi="ru-RU"/>
          </w:rPr>
          <w:t>4.3. Картографический материал, содержащий графическое отображение и данные о площадях категорий и классов элементов среды обитания охотничьих ресурсов</w:t>
        </w:r>
      </w:hyperlink>
    </w:p>
    <w:p w:rsidR="006D1C5E" w:rsidRPr="00375936" w:rsidRDefault="00AD4EDD" w:rsidP="006D1C5E">
      <w:pPr>
        <w:tabs>
          <w:tab w:val="right" w:leader="dot" w:pos="9344"/>
        </w:tabs>
        <w:spacing w:after="0" w:line="360" w:lineRule="exact"/>
        <w:jc w:val="both"/>
        <w:rPr>
          <w:lang w:bidi="ru-RU"/>
        </w:rPr>
      </w:pPr>
      <w:hyperlink r:id="rId58" w:anchor="_Toc67603449" w:history="1">
        <w:r w:rsidR="006D1C5E" w:rsidRPr="00375936">
          <w:rPr>
            <w:rFonts w:ascii="Times New Roman" w:hAnsi="Times New Roman" w:cs="font265"/>
            <w:bCs/>
            <w:sz w:val="28"/>
            <w:szCs w:val="24"/>
            <w:lang w:bidi="ru-RU"/>
          </w:rPr>
          <w:t>4.4. Комплексная качественная оценка элементов среды обитания охотничьих ресурсов</w:t>
        </w:r>
      </w:hyperlink>
    </w:p>
    <w:p w:rsidR="006D1C5E" w:rsidRPr="00375936" w:rsidRDefault="00AD4EDD" w:rsidP="006D1C5E">
      <w:pPr>
        <w:tabs>
          <w:tab w:val="right" w:leader="dot" w:pos="9344"/>
        </w:tabs>
        <w:spacing w:after="0" w:line="360" w:lineRule="exact"/>
        <w:jc w:val="both"/>
        <w:rPr>
          <w:noProof/>
          <w:lang w:bidi="ru-RU"/>
        </w:rPr>
      </w:pPr>
      <w:hyperlink r:id="rId59" w:anchor="_Toc67603450" w:history="1">
        <w:r w:rsidR="006D1C5E" w:rsidRPr="00375936">
          <w:rPr>
            <w:rFonts w:ascii="Times New Roman" w:hAnsi="Times New Roman"/>
            <w:noProof/>
            <w:sz w:val="28"/>
            <w:szCs w:val="24"/>
            <w:lang w:bidi="ru-RU"/>
          </w:rPr>
          <w:t>5. Характеристика состояния численности и размещения охотничьих ресурсов на территории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60" w:anchor="_Toc67603451" w:history="1">
        <w:r w:rsidR="006D1C5E" w:rsidRPr="00375936">
          <w:rPr>
            <w:rFonts w:ascii="Times New Roman" w:hAnsi="Times New Roman"/>
            <w:sz w:val="28"/>
            <w:szCs w:val="24"/>
            <w:lang w:bidi="ru-RU"/>
          </w:rPr>
          <w:t>5.1. Сведения о численности и размещении охотничьих ресурсов</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61" w:anchor="_Toc67603452" w:history="1">
        <w:r w:rsidR="006D1C5E" w:rsidRPr="00375936">
          <w:rPr>
            <w:rFonts w:ascii="Times New Roman" w:hAnsi="Times New Roman"/>
            <w:sz w:val="28"/>
            <w:szCs w:val="24"/>
            <w:lang w:bidi="ru-RU"/>
          </w:rPr>
          <w:t>5.2. Таблицы, схемы, диаграммы и/или другой иллюстративный материал, характеризующий состояние использования охотничьих ресурсов</w:t>
        </w:r>
      </w:hyperlink>
    </w:p>
    <w:p w:rsidR="006D1C5E" w:rsidRPr="00375936" w:rsidRDefault="00AD4EDD" w:rsidP="006D1C5E">
      <w:pPr>
        <w:spacing w:after="0" w:line="360" w:lineRule="exact"/>
        <w:jc w:val="both"/>
        <w:rPr>
          <w:rFonts w:ascii="Times New Roman" w:hAnsi="Times New Roman"/>
          <w:sz w:val="28"/>
          <w:szCs w:val="28"/>
        </w:rPr>
      </w:pPr>
      <w:hyperlink r:id="rId62" w:anchor="_Toc67603453" w:history="1">
        <w:r w:rsidR="006D1C5E" w:rsidRPr="00375936">
          <w:rPr>
            <w:rFonts w:ascii="Times New Roman" w:hAnsi="Times New Roman"/>
            <w:sz w:val="28"/>
            <w:szCs w:val="24"/>
          </w:rPr>
          <w:t>5.3. Информация о динамике использования охотничьих ресурсов на территории Кировской области</w:t>
        </w:r>
      </w:hyperlink>
    </w:p>
    <w:p w:rsidR="006D1C5E" w:rsidRPr="00375936" w:rsidRDefault="006D1C5E" w:rsidP="006D1C5E">
      <w:pPr>
        <w:spacing w:after="0" w:line="360" w:lineRule="exact"/>
        <w:jc w:val="both"/>
        <w:rPr>
          <w:rFonts w:ascii="Times New Roman" w:hAnsi="Times New Roman"/>
          <w:sz w:val="28"/>
          <w:szCs w:val="28"/>
          <w:lang w:bidi="ru-RU"/>
        </w:rPr>
      </w:pPr>
      <w:r w:rsidRPr="00375936">
        <w:rPr>
          <w:rFonts w:ascii="Times New Roman" w:hAnsi="Times New Roman"/>
          <w:b/>
          <w:bCs/>
          <w:sz w:val="28"/>
          <w:szCs w:val="28"/>
          <w:lang w:bidi="ru-RU"/>
        </w:rPr>
        <w:t>КНИГА 3.</w:t>
      </w:r>
      <w:r w:rsidRPr="00375936">
        <w:rPr>
          <w:rFonts w:ascii="Times New Roman" w:hAnsi="Times New Roman"/>
          <w:sz w:val="28"/>
          <w:szCs w:val="28"/>
          <w:lang w:bidi="ru-RU"/>
        </w:rPr>
        <w:t xml:space="preserve"> Организация использования охотничьих угодий и охотничьих ресурсов на территории Кировской области</w:t>
      </w:r>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63" w:anchor="_Toc67613315" w:history="1">
        <w:r w:rsidR="006D1C5E" w:rsidRPr="00375936">
          <w:rPr>
            <w:rFonts w:ascii="Times New Roman" w:hAnsi="Times New Roman"/>
            <w:sz w:val="28"/>
            <w:szCs w:val="24"/>
            <w:lang w:bidi="ru-RU"/>
          </w:rPr>
          <w:t>6. Мероприятия по организации рационального использования охотничьих угодий на территории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64" w:anchor="_Toc67613316" w:history="1">
        <w:r w:rsidR="006D1C5E" w:rsidRPr="00375936">
          <w:rPr>
            <w:rFonts w:ascii="Times New Roman" w:hAnsi="Times New Roman"/>
            <w:sz w:val="28"/>
            <w:szCs w:val="24"/>
            <w:lang w:bidi="ru-RU"/>
          </w:rPr>
          <w:t>6.1. Основные направления и мероприятия по развитию охотничьего хозяйства</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65" w:anchor="_Toc67613317" w:history="1">
        <w:r w:rsidR="006D1C5E" w:rsidRPr="00375936">
          <w:rPr>
            <w:rFonts w:ascii="Times New Roman" w:hAnsi="Times New Roman"/>
            <w:sz w:val="28"/>
            <w:szCs w:val="24"/>
            <w:lang w:bidi="ru-RU"/>
          </w:rPr>
          <w:t>6.1.1. Общие положения</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66" w:anchor="_Toc67613318" w:history="1">
        <w:r w:rsidR="006D1C5E" w:rsidRPr="00375936">
          <w:rPr>
            <w:rFonts w:ascii="Times New Roman" w:hAnsi="Times New Roman"/>
            <w:sz w:val="28"/>
            <w:szCs w:val="24"/>
            <w:lang w:bidi="ru-RU"/>
          </w:rPr>
          <w:t>6.1.2. Цель и задачи охотничьего хозяйства</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67" w:anchor="_Toc67613319" w:history="1">
        <w:r w:rsidR="006D1C5E" w:rsidRPr="00375936">
          <w:rPr>
            <w:rFonts w:ascii="Times New Roman" w:hAnsi="Times New Roman"/>
            <w:sz w:val="28"/>
            <w:szCs w:val="24"/>
            <w:lang w:bidi="ru-RU"/>
          </w:rPr>
          <w:t>6.1.3. Проблемы охотничьего хозяйства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68" w:anchor="_Toc67613320" w:history="1">
        <w:r w:rsidR="006D1C5E" w:rsidRPr="00375936">
          <w:rPr>
            <w:rFonts w:ascii="Times New Roman" w:hAnsi="Times New Roman"/>
            <w:sz w:val="28"/>
            <w:szCs w:val="24"/>
            <w:lang w:bidi="ru-RU"/>
          </w:rPr>
          <w:t>6.1.4. Основные направления и мероприятия по развитию охотничьего хозяйства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69" w:anchor="_Toc67613321" w:history="1">
        <w:r w:rsidR="006D1C5E" w:rsidRPr="00375936">
          <w:rPr>
            <w:rFonts w:ascii="Times New Roman" w:hAnsi="Times New Roman"/>
            <w:sz w:val="28"/>
            <w:szCs w:val="24"/>
            <w:lang w:bidi="ru-RU"/>
          </w:rPr>
          <w:t>6.2. Нормы пропускной способности охотничьих угодий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70" w:anchor="_Toc67613322" w:history="1">
        <w:r w:rsidR="006D1C5E" w:rsidRPr="00375936">
          <w:rPr>
            <w:rFonts w:ascii="Times New Roman" w:hAnsi="Times New Roman"/>
            <w:sz w:val="28"/>
            <w:szCs w:val="24"/>
            <w:lang w:bidi="ru-RU"/>
          </w:rPr>
          <w:t>6.3. Информация о выделении зон, планируемых для создания охотничьих угодий (для каждого муниципального образования Кировской области): общедоступных охотничьих угодий, закрепленных охотничьих угодий</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71" w:anchor="_Toc67613323" w:history="1">
        <w:r w:rsidR="006D1C5E" w:rsidRPr="00375936">
          <w:rPr>
            <w:rFonts w:ascii="Times New Roman" w:hAnsi="Times New Roman"/>
            <w:sz w:val="28"/>
            <w:szCs w:val="24"/>
            <w:lang w:bidi="ru-RU"/>
          </w:rPr>
          <w:t>6.4. Карта-схема с обозначением зон планируемого создания охотничьих угодий</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72" w:anchor="_Toc67613324" w:history="1">
        <w:r w:rsidR="006D1C5E" w:rsidRPr="00375936">
          <w:rPr>
            <w:rFonts w:ascii="Times New Roman" w:hAnsi="Times New Roman"/>
            <w:sz w:val="28"/>
            <w:szCs w:val="24"/>
            <w:lang w:bidi="ru-RU"/>
          </w:rPr>
          <w:t>6.5. Информация о выделении планируемых зон охраны охотничьих ресурсов</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73" w:anchor="_Toc67613325" w:history="1">
        <w:r w:rsidR="006D1C5E" w:rsidRPr="00375936">
          <w:rPr>
            <w:rFonts w:ascii="Times New Roman" w:hAnsi="Times New Roman"/>
            <w:sz w:val="28"/>
            <w:szCs w:val="24"/>
            <w:lang w:bidi="ru-RU"/>
          </w:rPr>
          <w:t>6.5.1. Лесные участки, представленные защитными лесами категории: лесопарковые зоны, зеленые зоны вокруг населенных пунктов, городские леса</w:t>
        </w:r>
      </w:hyperlink>
      <w:r w:rsidR="006D1C5E" w:rsidRPr="00375936">
        <w:rPr>
          <w:rFonts w:ascii="Times New Roman" w:hAnsi="Times New Roman"/>
          <w:sz w:val="28"/>
          <w:szCs w:val="28"/>
          <w:lang w:bidi="ru-RU"/>
        </w:rPr>
        <w:t xml:space="preserve"> </w:t>
      </w:r>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74" w:anchor="_Toc67613326" w:history="1">
        <w:r w:rsidR="006D1C5E" w:rsidRPr="00375936">
          <w:rPr>
            <w:rFonts w:ascii="Times New Roman" w:hAnsi="Times New Roman"/>
            <w:sz w:val="28"/>
            <w:szCs w:val="24"/>
            <w:lang w:bidi="ru-RU"/>
          </w:rPr>
          <w:t>6.5.2. Особо защитные участки лесов</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75" w:anchor="_Toc67613327" w:history="1">
        <w:r w:rsidR="006D1C5E" w:rsidRPr="00375936">
          <w:rPr>
            <w:rFonts w:ascii="Times New Roman" w:hAnsi="Times New Roman"/>
            <w:sz w:val="28"/>
            <w:szCs w:val="24"/>
            <w:lang w:bidi="ru-RU"/>
          </w:rPr>
          <w:t>6.5.3. Зоны охраны охотничьих ресурсов, выделенные в закрепленных охотничьих угодьях по результатам внутрихозяйственных охотустроительных работ</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76" w:anchor="_Toc67613328" w:history="1">
        <w:r w:rsidR="006D1C5E" w:rsidRPr="00375936">
          <w:rPr>
            <w:rFonts w:ascii="Times New Roman" w:hAnsi="Times New Roman"/>
            <w:sz w:val="28"/>
            <w:szCs w:val="24"/>
            <w:lang w:bidi="ru-RU"/>
          </w:rPr>
          <w:t>6.5.4. Предложения по выделению зон охраны охотничьих ресурсов</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77" w:anchor="_Toc67613329" w:history="1">
        <w:r w:rsidR="006D1C5E" w:rsidRPr="00375936">
          <w:rPr>
            <w:rFonts w:ascii="Times New Roman" w:hAnsi="Times New Roman"/>
            <w:sz w:val="28"/>
            <w:szCs w:val="24"/>
            <w:lang w:bidi="ru-RU"/>
          </w:rPr>
          <w:t>7. Мероприятия по организации рационального использования охотничьих ресурсов на территории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sz w:val="28"/>
          <w:szCs w:val="28"/>
          <w:lang w:bidi="ru-RU"/>
        </w:rPr>
      </w:pPr>
      <w:hyperlink r:id="rId78" w:anchor="_Toc67613330" w:history="1">
        <w:r w:rsidR="006D1C5E" w:rsidRPr="00375936">
          <w:rPr>
            <w:rFonts w:ascii="Times New Roman" w:hAnsi="Times New Roman"/>
            <w:sz w:val="28"/>
            <w:szCs w:val="24"/>
            <w:lang w:bidi="ru-RU"/>
          </w:rPr>
          <w:t>7.1. Планируемые к проведению биотехнические мероприятия (в том числе мероприятия по охране охотничьих ресурсов)</w:t>
        </w:r>
      </w:hyperlink>
      <w:r w:rsidR="006D1C5E" w:rsidRPr="00375936">
        <w:rPr>
          <w:rFonts w:ascii="Times New Roman" w:hAnsi="Times New Roman"/>
          <w:sz w:val="28"/>
          <w:szCs w:val="28"/>
          <w:lang w:bidi="ru-RU"/>
        </w:rPr>
        <w:t xml:space="preserve"> </w:t>
      </w:r>
    </w:p>
    <w:p w:rsidR="006D1C5E" w:rsidRPr="00375936" w:rsidRDefault="00AD4EDD" w:rsidP="006D1C5E">
      <w:pPr>
        <w:tabs>
          <w:tab w:val="right" w:leader="dot" w:pos="9344"/>
        </w:tabs>
        <w:spacing w:after="0" w:line="360" w:lineRule="exact"/>
        <w:jc w:val="both"/>
        <w:rPr>
          <w:noProof/>
          <w:lang w:bidi="ru-RU"/>
        </w:rPr>
      </w:pPr>
      <w:hyperlink r:id="rId79" w:anchor="_Toc67613331" w:history="1">
        <w:r w:rsidR="006D1C5E" w:rsidRPr="00375936">
          <w:rPr>
            <w:rFonts w:ascii="Times New Roman" w:hAnsi="Times New Roman"/>
            <w:noProof/>
            <w:sz w:val="28"/>
            <w:szCs w:val="24"/>
            <w:lang w:bidi="ru-RU"/>
          </w:rPr>
          <w:t>7.1.1. Общие положения</w:t>
        </w:r>
      </w:hyperlink>
    </w:p>
    <w:p w:rsidR="006D1C5E" w:rsidRPr="00375936" w:rsidRDefault="00AD4EDD" w:rsidP="006D1C5E">
      <w:pPr>
        <w:tabs>
          <w:tab w:val="right" w:leader="dot" w:pos="9344"/>
        </w:tabs>
        <w:spacing w:after="0" w:line="360" w:lineRule="exact"/>
        <w:jc w:val="both"/>
        <w:rPr>
          <w:noProof/>
          <w:lang w:bidi="ru-RU"/>
        </w:rPr>
      </w:pPr>
      <w:hyperlink r:id="rId80" w:anchor="_Toc67613332" w:history="1">
        <w:r w:rsidR="006D1C5E" w:rsidRPr="00375936">
          <w:rPr>
            <w:rFonts w:ascii="Times New Roman" w:hAnsi="Times New Roman"/>
            <w:noProof/>
            <w:sz w:val="28"/>
            <w:szCs w:val="24"/>
            <w:lang w:bidi="ru-RU"/>
          </w:rPr>
          <w:t>7.1.2. Нормативные основы биотехнических мероприятий</w:t>
        </w:r>
      </w:hyperlink>
    </w:p>
    <w:p w:rsidR="006D1C5E" w:rsidRPr="00375936" w:rsidRDefault="00AD4EDD" w:rsidP="006D1C5E">
      <w:pPr>
        <w:tabs>
          <w:tab w:val="right" w:leader="dot" w:pos="9344"/>
        </w:tabs>
        <w:spacing w:after="0" w:line="360" w:lineRule="exact"/>
        <w:jc w:val="both"/>
        <w:rPr>
          <w:noProof/>
          <w:lang w:bidi="ru-RU"/>
        </w:rPr>
      </w:pPr>
      <w:hyperlink r:id="rId81" w:anchor="_Toc67613333" w:history="1">
        <w:r w:rsidR="006D1C5E" w:rsidRPr="00375936">
          <w:rPr>
            <w:rFonts w:ascii="Times New Roman" w:hAnsi="Times New Roman"/>
            <w:noProof/>
            <w:sz w:val="28"/>
            <w:szCs w:val="24"/>
            <w:lang w:bidi="ru-RU"/>
          </w:rPr>
          <w:t>7.1.3. Экологические и природно-географические основы биотехнических мероприятий</w:t>
        </w:r>
      </w:hyperlink>
    </w:p>
    <w:p w:rsidR="006D1C5E" w:rsidRPr="00375936" w:rsidRDefault="00AD4EDD" w:rsidP="006D1C5E">
      <w:pPr>
        <w:tabs>
          <w:tab w:val="right" w:leader="dot" w:pos="9344"/>
        </w:tabs>
        <w:spacing w:after="0" w:line="360" w:lineRule="exact"/>
        <w:jc w:val="both"/>
        <w:rPr>
          <w:noProof/>
          <w:lang w:bidi="ru-RU"/>
        </w:rPr>
      </w:pPr>
      <w:hyperlink r:id="rId82" w:anchor="_Toc67613334" w:history="1">
        <w:r w:rsidR="006D1C5E" w:rsidRPr="00375936">
          <w:rPr>
            <w:rFonts w:ascii="Times New Roman" w:hAnsi="Times New Roman"/>
            <w:noProof/>
            <w:sz w:val="28"/>
            <w:szCs w:val="24"/>
            <w:lang w:bidi="ru-RU"/>
          </w:rPr>
          <w:t>7.1.4. Предложения по виду, составу и объемам биотехнический мероприятий, планируемых к проведению в каждом общедоступном охотничьем угодье</w:t>
        </w:r>
      </w:hyperlink>
      <w:r w:rsidR="006D1C5E" w:rsidRPr="00375936">
        <w:rPr>
          <w:noProof/>
          <w:lang w:bidi="ru-RU"/>
        </w:rPr>
        <w:t xml:space="preserve"> </w:t>
      </w:r>
    </w:p>
    <w:p w:rsidR="006D1C5E" w:rsidRPr="00375936" w:rsidRDefault="00AD4EDD" w:rsidP="006D1C5E">
      <w:pPr>
        <w:tabs>
          <w:tab w:val="right" w:leader="dot" w:pos="9344"/>
        </w:tabs>
        <w:spacing w:after="0" w:line="360" w:lineRule="exact"/>
        <w:jc w:val="both"/>
        <w:rPr>
          <w:lang w:bidi="ru-RU"/>
        </w:rPr>
      </w:pPr>
      <w:hyperlink r:id="rId83" w:anchor="_Toc67613335" w:history="1">
        <w:r w:rsidR="006D1C5E" w:rsidRPr="00375936">
          <w:rPr>
            <w:rFonts w:ascii="Times New Roman" w:hAnsi="Times New Roman" w:cs="font265"/>
            <w:bCs/>
            <w:sz w:val="28"/>
            <w:szCs w:val="24"/>
            <w:lang w:bidi="ru-RU"/>
          </w:rPr>
          <w:t>7.2. Мероприятия по проведению работ по акклиматизации на территории Кировской области новых видов охотничьих ресурсов</w:t>
        </w:r>
      </w:hyperlink>
    </w:p>
    <w:p w:rsidR="006D1C5E" w:rsidRPr="00375936" w:rsidRDefault="00AD4EDD" w:rsidP="006D1C5E">
      <w:pPr>
        <w:tabs>
          <w:tab w:val="right" w:leader="dot" w:pos="9344"/>
        </w:tabs>
        <w:spacing w:after="0" w:line="360" w:lineRule="exact"/>
        <w:jc w:val="both"/>
        <w:rPr>
          <w:lang w:bidi="ru-RU"/>
        </w:rPr>
      </w:pPr>
      <w:hyperlink r:id="rId84" w:anchor="_Toc67613336" w:history="1">
        <w:r w:rsidR="006D1C5E" w:rsidRPr="00375936">
          <w:rPr>
            <w:rFonts w:ascii="Times New Roman" w:hAnsi="Times New Roman" w:cs="font265"/>
            <w:bCs/>
            <w:sz w:val="28"/>
            <w:szCs w:val="24"/>
            <w:lang w:bidi="ru-RU"/>
          </w:rPr>
          <w:t>7.3. Ветеринарно-профилактические и противоэпизоотические мероприятия по защите охотничьих ресурсов от болезней и рекомендации по их проведению в охотничьих угодьях Кировской области</w:t>
        </w:r>
      </w:hyperlink>
    </w:p>
    <w:p w:rsidR="006D1C5E" w:rsidRPr="00375936" w:rsidRDefault="00AD4EDD" w:rsidP="006D1C5E">
      <w:pPr>
        <w:tabs>
          <w:tab w:val="right" w:leader="dot" w:pos="9344"/>
        </w:tabs>
        <w:spacing w:after="0" w:line="360" w:lineRule="exact"/>
        <w:jc w:val="both"/>
        <w:rPr>
          <w:noProof/>
          <w:lang w:bidi="ru-RU"/>
        </w:rPr>
      </w:pPr>
      <w:hyperlink r:id="rId85" w:anchor="_Toc67613337" w:history="1">
        <w:r w:rsidR="006D1C5E" w:rsidRPr="00375936">
          <w:rPr>
            <w:rFonts w:ascii="Times New Roman" w:hAnsi="Times New Roman"/>
            <w:noProof/>
            <w:sz w:val="28"/>
            <w:szCs w:val="24"/>
            <w:lang w:bidi="ru-RU"/>
          </w:rPr>
          <w:t>7.3.1. Общие положения</w:t>
        </w:r>
      </w:hyperlink>
    </w:p>
    <w:p w:rsidR="006D1C5E" w:rsidRPr="00375936" w:rsidRDefault="00AD4EDD" w:rsidP="006D1C5E">
      <w:pPr>
        <w:tabs>
          <w:tab w:val="right" w:leader="dot" w:pos="9344"/>
        </w:tabs>
        <w:spacing w:after="0" w:line="360" w:lineRule="exact"/>
        <w:jc w:val="both"/>
        <w:rPr>
          <w:noProof/>
          <w:lang w:bidi="ru-RU"/>
        </w:rPr>
      </w:pPr>
      <w:hyperlink r:id="rId86" w:anchor="_Toc67613338" w:history="1">
        <w:r w:rsidR="006D1C5E" w:rsidRPr="00375936">
          <w:rPr>
            <w:rFonts w:ascii="Times New Roman" w:hAnsi="Times New Roman"/>
            <w:noProof/>
            <w:sz w:val="28"/>
            <w:szCs w:val="24"/>
            <w:lang w:bidi="ru-RU"/>
          </w:rPr>
          <w:t>7.3.2. Болезни охотничьих ресурсов</w:t>
        </w:r>
      </w:hyperlink>
    </w:p>
    <w:p w:rsidR="006D1C5E" w:rsidRPr="00375936" w:rsidRDefault="00AD4EDD" w:rsidP="006D1C5E">
      <w:pPr>
        <w:tabs>
          <w:tab w:val="right" w:leader="dot" w:pos="9344"/>
        </w:tabs>
        <w:spacing w:after="0" w:line="360" w:lineRule="exact"/>
        <w:jc w:val="both"/>
        <w:rPr>
          <w:noProof/>
          <w:lang w:bidi="ru-RU"/>
        </w:rPr>
      </w:pPr>
      <w:hyperlink r:id="rId87" w:anchor="_Toc67613339" w:history="1">
        <w:r w:rsidR="006D1C5E" w:rsidRPr="00375936">
          <w:rPr>
            <w:rFonts w:ascii="Times New Roman" w:hAnsi="Times New Roman"/>
            <w:noProof/>
            <w:sz w:val="28"/>
            <w:szCs w:val="24"/>
            <w:lang w:bidi="ru-RU"/>
          </w:rPr>
          <w:t>7.3.3. Ветеринарно-профилактические и противоэпизоотические мероприятия по защите охотничьих ресурсов от болезней в Кировской области</w:t>
        </w:r>
      </w:hyperlink>
    </w:p>
    <w:p w:rsidR="006D1C5E" w:rsidRPr="00375936" w:rsidRDefault="00AD4EDD" w:rsidP="006D1C5E">
      <w:pPr>
        <w:tabs>
          <w:tab w:val="right" w:leader="dot" w:pos="9344"/>
        </w:tabs>
        <w:spacing w:after="0" w:line="360" w:lineRule="exact"/>
        <w:jc w:val="both"/>
        <w:rPr>
          <w:lang w:bidi="ru-RU"/>
        </w:rPr>
      </w:pPr>
      <w:hyperlink r:id="rId88" w:anchor="_Toc67613340" w:history="1">
        <w:r w:rsidR="006D1C5E" w:rsidRPr="00375936">
          <w:rPr>
            <w:rFonts w:ascii="Times New Roman" w:hAnsi="Times New Roman" w:cs="font265"/>
            <w:bCs/>
            <w:sz w:val="28"/>
            <w:szCs w:val="24"/>
            <w:lang w:bidi="ru-RU"/>
          </w:rPr>
          <w:t>7.4. Показатели максимально возможной и хозяйственно-целесообразной численности основных видов охотничьих ресурсов в Кировской области (рассчитываются на основании данных бонитировки среды обитания)</w:t>
        </w:r>
      </w:hyperlink>
      <w:r w:rsidR="006D1C5E" w:rsidRPr="00375936">
        <w:rPr>
          <w:lang w:bidi="ru-RU"/>
        </w:rPr>
        <w:t xml:space="preserve"> </w:t>
      </w:r>
    </w:p>
    <w:p w:rsidR="006D1C5E" w:rsidRPr="00375936" w:rsidRDefault="00AD4EDD" w:rsidP="006D1C5E">
      <w:pPr>
        <w:tabs>
          <w:tab w:val="right" w:leader="dot" w:pos="9344"/>
        </w:tabs>
        <w:spacing w:after="0" w:line="360" w:lineRule="exact"/>
        <w:jc w:val="both"/>
        <w:rPr>
          <w:lang w:bidi="ru-RU"/>
        </w:rPr>
      </w:pPr>
      <w:hyperlink r:id="rId89" w:anchor="_Toc67613341" w:history="1">
        <w:r w:rsidR="006D1C5E" w:rsidRPr="00375936">
          <w:rPr>
            <w:rFonts w:ascii="Times New Roman" w:hAnsi="Times New Roman" w:cs="font265"/>
            <w:bCs/>
            <w:sz w:val="28"/>
            <w:szCs w:val="24"/>
            <w:lang w:bidi="ru-RU"/>
          </w:rPr>
          <w:t>7.5. Нормы допустимой добычи охотничьих ресурсов, в отношении которых не устанавливается лимит добычи</w:t>
        </w:r>
      </w:hyperlink>
    </w:p>
    <w:p w:rsidR="006D1C5E" w:rsidRPr="00375936" w:rsidRDefault="00AD4EDD" w:rsidP="006D1C5E">
      <w:pPr>
        <w:tabs>
          <w:tab w:val="right" w:leader="dot" w:pos="9344"/>
        </w:tabs>
        <w:spacing w:after="0" w:line="360" w:lineRule="exact"/>
        <w:jc w:val="both"/>
        <w:rPr>
          <w:lang w:bidi="ru-RU"/>
        </w:rPr>
      </w:pPr>
      <w:hyperlink r:id="rId90" w:anchor="_Toc67613342" w:history="1">
        <w:r w:rsidR="006D1C5E" w:rsidRPr="00375936">
          <w:rPr>
            <w:rFonts w:ascii="Times New Roman" w:hAnsi="Times New Roman" w:cs="font265"/>
            <w:bCs/>
            <w:kern w:val="16"/>
            <w:sz w:val="28"/>
            <w:szCs w:val="24"/>
            <w:lang w:bidi="ru-RU"/>
          </w:rPr>
          <w:t>7.6. Рекомендации по проведению учета охотничьих ресурсов на территории Кировской области</w:t>
        </w:r>
      </w:hyperlink>
    </w:p>
    <w:p w:rsidR="006D1C5E" w:rsidRPr="00375936" w:rsidRDefault="00AD4EDD" w:rsidP="006D1C5E">
      <w:pPr>
        <w:tabs>
          <w:tab w:val="right" w:leader="dot" w:pos="9344"/>
        </w:tabs>
        <w:spacing w:after="0" w:line="360" w:lineRule="exact"/>
        <w:jc w:val="both"/>
        <w:rPr>
          <w:noProof/>
          <w:lang w:bidi="ru-RU"/>
        </w:rPr>
      </w:pPr>
      <w:hyperlink r:id="rId91" w:anchor="_Toc67613344" w:history="1">
        <w:r w:rsidR="006D1C5E" w:rsidRPr="00375936">
          <w:rPr>
            <w:rFonts w:ascii="Times New Roman" w:hAnsi="Times New Roman" w:cs="font265"/>
            <w:noProof/>
            <w:sz w:val="28"/>
            <w:szCs w:val="24"/>
            <w:lang w:bidi="ru-RU"/>
          </w:rPr>
          <w:t>8. Список использованных источников</w:t>
        </w:r>
      </w:hyperlink>
    </w:p>
    <w:p w:rsidR="006D1C5E" w:rsidRPr="00375936" w:rsidRDefault="00AD4EDD" w:rsidP="006D1C5E">
      <w:pPr>
        <w:tabs>
          <w:tab w:val="right" w:leader="dot" w:pos="9344"/>
        </w:tabs>
        <w:spacing w:after="0" w:line="360" w:lineRule="exact"/>
        <w:jc w:val="both"/>
        <w:rPr>
          <w:noProof/>
          <w:lang w:bidi="ru-RU"/>
        </w:rPr>
      </w:pPr>
      <w:hyperlink r:id="rId92" w:anchor="_Toc67613345" w:history="1">
        <w:r w:rsidR="006D1C5E" w:rsidRPr="00375936">
          <w:rPr>
            <w:rFonts w:ascii="Times New Roman" w:hAnsi="Times New Roman"/>
            <w:i/>
            <w:iCs/>
            <w:noProof/>
            <w:sz w:val="28"/>
            <w:szCs w:val="24"/>
            <w:lang w:bidi="ru-RU"/>
          </w:rPr>
          <w:t>Приложение</w:t>
        </w:r>
        <w:r w:rsidR="006D1C5E" w:rsidRPr="00375936">
          <w:rPr>
            <w:rFonts w:ascii="Times New Roman" w:hAnsi="Times New Roman"/>
            <w:noProof/>
            <w:sz w:val="28"/>
            <w:szCs w:val="24"/>
            <w:lang w:bidi="ru-RU"/>
          </w:rPr>
          <w:t xml:space="preserve"> </w:t>
        </w:r>
        <w:r w:rsidR="006D1C5E" w:rsidRPr="00375936">
          <w:rPr>
            <w:rFonts w:ascii="Times New Roman" w:hAnsi="Times New Roman"/>
            <w:i/>
            <w:iCs/>
            <w:noProof/>
            <w:sz w:val="28"/>
            <w:szCs w:val="24"/>
            <w:lang w:bidi="ru-RU"/>
          </w:rPr>
          <w:t>А</w:t>
        </w:r>
        <w:r w:rsidR="006D1C5E" w:rsidRPr="00375936">
          <w:rPr>
            <w:rFonts w:ascii="Times New Roman" w:hAnsi="Times New Roman"/>
            <w:noProof/>
            <w:sz w:val="28"/>
            <w:szCs w:val="24"/>
            <w:lang w:bidi="ru-RU"/>
          </w:rPr>
          <w:t xml:space="preserve"> Приказ центрального аппарата ФГБУ «Рослесинфорг» от 24.07.2019 № 586-П</w:t>
        </w:r>
      </w:hyperlink>
    </w:p>
    <w:p w:rsidR="006D1C5E" w:rsidRPr="00375936" w:rsidRDefault="00AD4EDD" w:rsidP="006D1C5E">
      <w:pPr>
        <w:tabs>
          <w:tab w:val="right" w:leader="dot" w:pos="9344"/>
        </w:tabs>
        <w:spacing w:after="0" w:line="360" w:lineRule="exact"/>
        <w:jc w:val="both"/>
        <w:rPr>
          <w:noProof/>
          <w:lang w:bidi="ru-RU"/>
        </w:rPr>
      </w:pPr>
      <w:hyperlink r:id="rId93" w:anchor="_Toc67613346" w:history="1">
        <w:r w:rsidR="006D1C5E" w:rsidRPr="00375936">
          <w:rPr>
            <w:rFonts w:ascii="Times New Roman" w:hAnsi="Times New Roman"/>
            <w:i/>
            <w:iCs/>
            <w:noProof/>
            <w:sz w:val="28"/>
            <w:szCs w:val="24"/>
            <w:lang w:bidi="ru-RU"/>
          </w:rPr>
          <w:t>Приложение Б</w:t>
        </w:r>
        <w:r w:rsidR="006D1C5E" w:rsidRPr="00375936">
          <w:rPr>
            <w:rFonts w:ascii="Times New Roman" w:hAnsi="Times New Roman"/>
            <w:noProof/>
            <w:sz w:val="28"/>
            <w:szCs w:val="24"/>
            <w:lang w:bidi="ru-RU"/>
          </w:rPr>
          <w:t xml:space="preserve"> Границы растительных подзон Кировской области (по В.П. Клиросовой [1])</w:t>
        </w:r>
      </w:hyperlink>
      <w:r w:rsidR="006D1C5E" w:rsidRPr="00375936">
        <w:rPr>
          <w:noProof/>
          <w:lang w:bidi="ru-RU"/>
        </w:rPr>
        <w:t xml:space="preserve"> </w:t>
      </w:r>
    </w:p>
    <w:p w:rsidR="006D1C5E" w:rsidRPr="00375936" w:rsidRDefault="00AD4EDD" w:rsidP="006D1C5E">
      <w:pPr>
        <w:tabs>
          <w:tab w:val="right" w:leader="dot" w:pos="9344"/>
        </w:tabs>
        <w:spacing w:after="0" w:line="360" w:lineRule="exact"/>
        <w:jc w:val="both"/>
        <w:rPr>
          <w:noProof/>
          <w:lang w:bidi="ru-RU"/>
        </w:rPr>
      </w:pPr>
      <w:hyperlink r:id="rId94" w:anchor="_Toc67613347" w:history="1">
        <w:r w:rsidR="006D1C5E" w:rsidRPr="00375936">
          <w:rPr>
            <w:rFonts w:ascii="Times New Roman" w:hAnsi="Times New Roman"/>
            <w:i/>
            <w:iCs/>
            <w:noProof/>
            <w:sz w:val="28"/>
            <w:szCs w:val="24"/>
            <w:lang w:bidi="ru-RU"/>
          </w:rPr>
          <w:t>Приложение В</w:t>
        </w:r>
        <w:r w:rsidR="006D1C5E" w:rsidRPr="00375936">
          <w:rPr>
            <w:rFonts w:ascii="Times New Roman" w:hAnsi="Times New Roman"/>
            <w:noProof/>
            <w:sz w:val="28"/>
            <w:szCs w:val="24"/>
            <w:lang w:bidi="ru-RU"/>
          </w:rPr>
          <w:t xml:space="preserve"> Перечень видов высших сосудистых растений, занесенных в Красную книгу Кировской области (2014) и Красную книгу Российской Федерации (2008)</w:t>
        </w:r>
      </w:hyperlink>
      <w:r w:rsidR="006D1C5E" w:rsidRPr="00375936">
        <w:rPr>
          <w:noProof/>
          <w:lang w:bidi="ru-RU"/>
        </w:rPr>
        <w:t xml:space="preserve"> </w:t>
      </w:r>
    </w:p>
    <w:p w:rsidR="006D1C5E" w:rsidRPr="00375936" w:rsidRDefault="00AD4EDD" w:rsidP="006D1C5E">
      <w:pPr>
        <w:tabs>
          <w:tab w:val="right" w:leader="dot" w:pos="9344"/>
        </w:tabs>
        <w:spacing w:after="0" w:line="360" w:lineRule="exact"/>
        <w:jc w:val="both"/>
        <w:rPr>
          <w:noProof/>
          <w:lang w:bidi="ru-RU"/>
        </w:rPr>
      </w:pPr>
      <w:hyperlink r:id="rId95" w:anchor="_Toc67613348" w:history="1">
        <w:r w:rsidR="006D1C5E" w:rsidRPr="00375936">
          <w:rPr>
            <w:rFonts w:ascii="Times New Roman" w:hAnsi="Times New Roman"/>
            <w:i/>
            <w:iCs/>
            <w:noProof/>
            <w:sz w:val="28"/>
            <w:szCs w:val="24"/>
            <w:lang w:bidi="ru-RU"/>
          </w:rPr>
          <w:t>Приложение Г</w:t>
        </w:r>
        <w:r w:rsidR="006D1C5E" w:rsidRPr="00375936">
          <w:rPr>
            <w:rFonts w:ascii="Times New Roman" w:hAnsi="Times New Roman"/>
            <w:noProof/>
            <w:kern w:val="2"/>
            <w:sz w:val="28"/>
            <w:szCs w:val="24"/>
            <w:lang w:bidi="ru-RU"/>
          </w:rPr>
          <w:t xml:space="preserve">  </w:t>
        </w:r>
        <w:r w:rsidR="006D1C5E" w:rsidRPr="00375936">
          <w:rPr>
            <w:rFonts w:ascii="Times New Roman" w:hAnsi="Times New Roman"/>
            <w:noProof/>
            <w:sz w:val="28"/>
            <w:szCs w:val="24"/>
            <w:lang w:bidi="ru-RU"/>
          </w:rPr>
          <w:t>Карта-схема распространения болотных массивов по территории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96" w:anchor="_Toc67613349" w:history="1">
        <w:r w:rsidR="006D1C5E" w:rsidRPr="00375936">
          <w:rPr>
            <w:rFonts w:ascii="Times New Roman" w:hAnsi="Times New Roman"/>
            <w:i/>
            <w:iCs/>
            <w:noProof/>
            <w:kern w:val="2"/>
            <w:sz w:val="28"/>
            <w:szCs w:val="24"/>
          </w:rPr>
          <w:t xml:space="preserve">Приложение Д </w:t>
        </w:r>
        <w:r w:rsidR="006D1C5E" w:rsidRPr="00375936">
          <w:rPr>
            <w:rFonts w:ascii="Times New Roman" w:hAnsi="Times New Roman"/>
            <w:noProof/>
            <w:kern w:val="2"/>
            <w:sz w:val="28"/>
            <w:szCs w:val="24"/>
          </w:rPr>
          <w:t>Аннотированный список позвоночных животных Кировской области, по В.Н. Сотникову [1]</w:t>
        </w:r>
      </w:hyperlink>
      <w:r w:rsidR="006D1C5E" w:rsidRPr="00375936">
        <w:rPr>
          <w:rFonts w:ascii="Times New Roman" w:hAnsi="Times New Roman"/>
          <w:noProof/>
          <w:kern w:val="2"/>
          <w:sz w:val="28"/>
          <w:szCs w:val="28"/>
        </w:rPr>
        <w:t xml:space="preserve"> </w:t>
      </w:r>
    </w:p>
    <w:p w:rsidR="006D1C5E" w:rsidRPr="00375936" w:rsidRDefault="006D1C5E" w:rsidP="006D1C5E">
      <w:pPr>
        <w:tabs>
          <w:tab w:val="right" w:leader="dot" w:pos="9354"/>
        </w:tabs>
        <w:spacing w:after="0" w:line="360" w:lineRule="exact"/>
        <w:jc w:val="both"/>
        <w:rPr>
          <w:rFonts w:ascii="Times New Roman" w:hAnsi="Times New Roman"/>
          <w:noProof/>
          <w:kern w:val="2"/>
          <w:sz w:val="28"/>
          <w:szCs w:val="28"/>
        </w:rPr>
      </w:pPr>
      <w:r w:rsidRPr="00375936">
        <w:rPr>
          <w:rFonts w:ascii="Times New Roman" w:hAnsi="Times New Roman"/>
          <w:b/>
          <w:bCs/>
          <w:noProof/>
          <w:kern w:val="2"/>
          <w:sz w:val="28"/>
          <w:szCs w:val="28"/>
        </w:rPr>
        <w:t>КНИГА 4.</w:t>
      </w:r>
      <w:r w:rsidRPr="00375936">
        <w:rPr>
          <w:rFonts w:ascii="Times New Roman" w:hAnsi="Times New Roman"/>
          <w:noProof/>
          <w:kern w:val="2"/>
          <w:sz w:val="28"/>
          <w:szCs w:val="28"/>
        </w:rPr>
        <w:t xml:space="preserve"> Описание границ закрепленных охотничьих угодий на территории Кировской области</w:t>
      </w:r>
    </w:p>
    <w:p w:rsidR="006D1C5E" w:rsidRPr="00375936" w:rsidRDefault="006D1C5E" w:rsidP="006D1C5E">
      <w:pPr>
        <w:tabs>
          <w:tab w:val="right" w:leader="dot" w:pos="9344"/>
        </w:tabs>
        <w:spacing w:after="0" w:line="360" w:lineRule="exact"/>
        <w:jc w:val="both"/>
        <w:rPr>
          <w:rFonts w:ascii="Times New Roman" w:hAnsi="Times New Roman"/>
          <w:noProof/>
          <w:kern w:val="2"/>
          <w:sz w:val="28"/>
          <w:szCs w:val="28"/>
        </w:rPr>
      </w:pPr>
      <w:r w:rsidRPr="00375936">
        <w:rPr>
          <w:rFonts w:ascii="Times New Roman" w:hAnsi="Times New Roman"/>
          <w:noProof/>
          <w:kern w:val="2"/>
          <w:sz w:val="28"/>
          <w:szCs w:val="28"/>
        </w:rPr>
        <w:fldChar w:fldCharType="begin"/>
      </w:r>
      <w:r w:rsidRPr="00375936">
        <w:rPr>
          <w:rFonts w:ascii="Times New Roman" w:hAnsi="Times New Roman"/>
          <w:noProof/>
          <w:kern w:val="2"/>
          <w:sz w:val="28"/>
          <w:szCs w:val="28"/>
        </w:rPr>
        <w:instrText xml:space="preserve"> TOC \o "1-3" \h \z \u </w:instrText>
      </w:r>
      <w:r w:rsidRPr="00375936">
        <w:rPr>
          <w:rFonts w:ascii="Times New Roman" w:hAnsi="Times New Roman"/>
          <w:noProof/>
          <w:kern w:val="2"/>
          <w:sz w:val="28"/>
          <w:szCs w:val="28"/>
        </w:rPr>
        <w:fldChar w:fldCharType="separate"/>
      </w:r>
      <w:hyperlink r:id="rId97" w:anchor="_Toc67303968" w:history="1">
        <w:r w:rsidRPr="00375936">
          <w:rPr>
            <w:rFonts w:ascii="Times New Roman" w:hAnsi="Times New Roman"/>
            <w:noProof/>
            <w:kern w:val="2"/>
            <w:sz w:val="28"/>
            <w:szCs w:val="24"/>
          </w:rPr>
          <w:t>Закрепленные охотничьи угодья</w:t>
        </w:r>
      </w:hyperlink>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98" w:anchor="_Toc67303969" w:history="1">
        <w:r w:rsidR="006D1C5E" w:rsidRPr="00375936">
          <w:rPr>
            <w:rFonts w:ascii="Times New Roman" w:hAnsi="Times New Roman"/>
            <w:noProof/>
            <w:kern w:val="2"/>
            <w:sz w:val="28"/>
            <w:szCs w:val="24"/>
          </w:rPr>
          <w:t>Арбажский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99" w:anchor="_Toc67303970" w:history="1">
        <w:r w:rsidR="006D1C5E" w:rsidRPr="00375936">
          <w:rPr>
            <w:rFonts w:ascii="Times New Roman" w:eastAsia="Calibri" w:hAnsi="Times New Roman"/>
            <w:noProof/>
            <w:sz w:val="28"/>
            <w:szCs w:val="24"/>
            <w:lang w:eastAsia="en-US"/>
          </w:rPr>
          <w:t>1. Общество с ограниченной ответственностью охотничье хозяйство «Бор»</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00" w:anchor="_Toc67303971" w:history="1">
        <w:r w:rsidR="006D1C5E" w:rsidRPr="00375936">
          <w:rPr>
            <w:rFonts w:ascii="Times New Roman" w:eastAsia="Calibri" w:hAnsi="Times New Roman"/>
            <w:noProof/>
            <w:sz w:val="28"/>
            <w:szCs w:val="24"/>
            <w:lang w:eastAsia="en-US"/>
          </w:rPr>
          <w:t>2. Арбажская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01" w:anchor="_Toc67303972" w:history="1">
        <w:r w:rsidR="006D1C5E" w:rsidRPr="00375936">
          <w:rPr>
            <w:rFonts w:ascii="Times New Roman" w:eastAsia="Calibri" w:hAnsi="Times New Roman"/>
            <w:noProof/>
            <w:sz w:val="28"/>
            <w:szCs w:val="24"/>
            <w:lang w:eastAsia="en-US"/>
          </w:rPr>
          <w:t>3.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02" w:anchor="_Toc67303973" w:history="1">
        <w:r w:rsidR="006D1C5E" w:rsidRPr="00375936">
          <w:rPr>
            <w:rFonts w:ascii="Times New Roman" w:hAnsi="Times New Roman"/>
            <w:noProof/>
            <w:kern w:val="2"/>
            <w:sz w:val="28"/>
            <w:szCs w:val="24"/>
          </w:rPr>
          <w:t>Афанасьевский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03" w:anchor="_Toc67303974" w:history="1">
        <w:r w:rsidR="006D1C5E" w:rsidRPr="00375936">
          <w:rPr>
            <w:rFonts w:ascii="Times New Roman" w:eastAsia="Calibri" w:hAnsi="Times New Roman"/>
            <w:noProof/>
            <w:sz w:val="28"/>
            <w:szCs w:val="24"/>
            <w:lang w:eastAsia="en-US"/>
          </w:rPr>
          <w:t>4. Афанасьевская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eastAsia="Calibri"/>
          <w:lang w:eastAsia="en-US"/>
        </w:rPr>
      </w:pPr>
      <w:hyperlink r:id="rId104" w:anchor="_Toc67303976" w:history="1">
        <w:r w:rsidR="006D1C5E" w:rsidRPr="00375936">
          <w:rPr>
            <w:rFonts w:ascii="Times New Roman" w:hAnsi="Times New Roman"/>
            <w:noProof/>
            <w:kern w:val="2"/>
            <w:sz w:val="28"/>
            <w:szCs w:val="24"/>
          </w:rPr>
          <w:t>Белохолуницкий район</w:t>
        </w:r>
      </w:hyperlink>
    </w:p>
    <w:p w:rsidR="006D1C5E" w:rsidRPr="00375936" w:rsidRDefault="006D1C5E" w:rsidP="006D1C5E">
      <w:pPr>
        <w:tabs>
          <w:tab w:val="right" w:leader="dot" w:pos="9344"/>
        </w:tabs>
        <w:spacing w:after="0" w:line="360" w:lineRule="exact"/>
        <w:jc w:val="both"/>
        <w:rPr>
          <w:rFonts w:ascii="Times New Roman" w:hAnsi="Times New Roman"/>
          <w:noProof/>
          <w:sz w:val="28"/>
          <w:szCs w:val="28"/>
        </w:rPr>
      </w:pPr>
      <w:r w:rsidRPr="00375936">
        <w:rPr>
          <w:rFonts w:ascii="Times New Roman" w:hAnsi="Times New Roman"/>
          <w:noProof/>
          <w:sz w:val="28"/>
          <w:szCs w:val="28"/>
        </w:rPr>
        <w:t>5. Общество с ограниченной ответственностью «БиоХимЗавод»</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05" w:anchor="_Toc67303977" w:history="1">
        <w:r w:rsidR="006D1C5E" w:rsidRPr="00375936">
          <w:rPr>
            <w:rFonts w:ascii="Times New Roman" w:eastAsia="Calibri" w:hAnsi="Times New Roman"/>
            <w:noProof/>
            <w:sz w:val="28"/>
            <w:szCs w:val="24"/>
            <w:lang w:eastAsia="en-US"/>
          </w:rPr>
          <w:t>6.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06" w:anchor="_Toc67303978" w:history="1">
        <w:r w:rsidR="006D1C5E" w:rsidRPr="00375936">
          <w:rPr>
            <w:rFonts w:ascii="Times New Roman" w:eastAsia="Calibri" w:hAnsi="Times New Roman"/>
            <w:noProof/>
            <w:sz w:val="28"/>
            <w:szCs w:val="24"/>
            <w:lang w:eastAsia="en-US"/>
          </w:rPr>
          <w:t>7. Белохолуницкая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eastAsia="Calibri" w:hAnsi="Times New Roman"/>
          <w:noProof/>
          <w:sz w:val="28"/>
          <w:szCs w:val="24"/>
          <w:lang w:eastAsia="en-US"/>
        </w:rPr>
      </w:pPr>
      <w:hyperlink r:id="rId107" w:anchor="_Toc67303979" w:history="1">
        <w:r w:rsidR="006D1C5E" w:rsidRPr="00375936">
          <w:rPr>
            <w:rFonts w:ascii="Times New Roman" w:eastAsia="Calibri" w:hAnsi="Times New Roman"/>
            <w:noProof/>
            <w:sz w:val="28"/>
            <w:szCs w:val="24"/>
            <w:lang w:eastAsia="en-US"/>
          </w:rPr>
          <w:t>8. Общество с ограниченной ответственностью «Зообаза»</w:t>
        </w:r>
      </w:hyperlink>
    </w:p>
    <w:p w:rsidR="006D1C5E" w:rsidRPr="00375936" w:rsidRDefault="006D1C5E" w:rsidP="006D1C5E">
      <w:pPr>
        <w:tabs>
          <w:tab w:val="right" w:leader="dot" w:pos="9344"/>
        </w:tabs>
        <w:spacing w:after="0" w:line="360" w:lineRule="exact"/>
        <w:jc w:val="both"/>
        <w:rPr>
          <w:rFonts w:ascii="Times New Roman" w:hAnsi="Times New Roman"/>
          <w:noProof/>
          <w:kern w:val="2"/>
          <w:sz w:val="28"/>
          <w:szCs w:val="28"/>
        </w:rPr>
      </w:pPr>
      <w:r w:rsidRPr="00375936">
        <w:rPr>
          <w:rFonts w:ascii="Times New Roman" w:hAnsi="Times New Roman"/>
          <w:noProof/>
          <w:kern w:val="2"/>
          <w:sz w:val="28"/>
          <w:szCs w:val="28"/>
        </w:rPr>
        <w:t>Богородский район</w:t>
      </w:r>
    </w:p>
    <w:p w:rsidR="006D1C5E" w:rsidRPr="00375936" w:rsidRDefault="006D1C5E" w:rsidP="006D1C5E">
      <w:pPr>
        <w:tabs>
          <w:tab w:val="right" w:leader="dot" w:pos="9344"/>
        </w:tabs>
        <w:spacing w:after="0" w:line="360" w:lineRule="exact"/>
        <w:jc w:val="both"/>
        <w:rPr>
          <w:rFonts w:ascii="Times New Roman" w:hAnsi="Times New Roman"/>
          <w:noProof/>
          <w:kern w:val="2"/>
          <w:sz w:val="28"/>
          <w:szCs w:val="24"/>
        </w:rPr>
      </w:pPr>
      <w:r w:rsidRPr="00375936">
        <w:rPr>
          <w:rFonts w:ascii="Times New Roman" w:hAnsi="Times New Roman"/>
          <w:noProof/>
          <w:kern w:val="2"/>
          <w:sz w:val="28"/>
          <w:szCs w:val="28"/>
        </w:rPr>
        <w:t>9. Акционерное общество «Завод «Сельмаш»</w:t>
      </w:r>
      <w:r w:rsidRPr="00375936">
        <w:rPr>
          <w:rFonts w:eastAsia="Calibri"/>
          <w:lang w:eastAsia="en-US"/>
        </w:rPr>
        <w:t xml:space="preserve"> </w:t>
      </w:r>
    </w:p>
    <w:p w:rsidR="006D1C5E" w:rsidRPr="00375936" w:rsidRDefault="006D1C5E" w:rsidP="006D1C5E">
      <w:pPr>
        <w:tabs>
          <w:tab w:val="right" w:leader="dot" w:pos="9344"/>
        </w:tabs>
        <w:spacing w:after="0" w:line="360" w:lineRule="exact"/>
        <w:jc w:val="both"/>
        <w:rPr>
          <w:rFonts w:ascii="Times New Roman" w:hAnsi="Times New Roman"/>
          <w:noProof/>
          <w:kern w:val="2"/>
          <w:sz w:val="28"/>
          <w:szCs w:val="28"/>
        </w:rPr>
      </w:pPr>
      <w:r w:rsidRPr="00375936">
        <w:rPr>
          <w:rFonts w:ascii="Times New Roman" w:hAnsi="Times New Roman"/>
          <w:noProof/>
          <w:kern w:val="2"/>
          <w:sz w:val="28"/>
          <w:szCs w:val="28"/>
        </w:rPr>
        <w:t>Верхнекамский район</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08" w:anchor="_Toc67303981" w:history="1">
        <w:r w:rsidR="006D1C5E" w:rsidRPr="00375936">
          <w:rPr>
            <w:rFonts w:ascii="Times New Roman" w:eastAsia="Calibri" w:hAnsi="Times New Roman"/>
            <w:noProof/>
            <w:sz w:val="28"/>
            <w:szCs w:val="24"/>
            <w:lang w:eastAsia="en-US"/>
          </w:rPr>
          <w:t>10. Верхнекамская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09" w:anchor="_Toc67303982" w:history="1">
        <w:r w:rsidR="006D1C5E" w:rsidRPr="00375936">
          <w:rPr>
            <w:rFonts w:ascii="Times New Roman" w:hAnsi="Times New Roman"/>
            <w:noProof/>
            <w:kern w:val="2"/>
            <w:sz w:val="28"/>
            <w:szCs w:val="24"/>
          </w:rPr>
          <w:t>Верхошижемский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10" w:anchor="_Toc67303983" w:history="1">
        <w:r w:rsidR="006D1C5E" w:rsidRPr="00375936">
          <w:rPr>
            <w:rFonts w:ascii="Times New Roman" w:eastAsia="Calibri" w:hAnsi="Times New Roman"/>
            <w:noProof/>
            <w:sz w:val="28"/>
            <w:szCs w:val="24"/>
          </w:rPr>
          <w:t>11. Акционерное общество «Электромашиностроительный завод «Лепсе»</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11" w:anchor="_Toc67303984" w:history="1">
        <w:r w:rsidR="006D1C5E" w:rsidRPr="00375936">
          <w:rPr>
            <w:rFonts w:ascii="Times New Roman" w:eastAsia="Calibri" w:hAnsi="Times New Roman"/>
            <w:noProof/>
            <w:sz w:val="28"/>
            <w:szCs w:val="24"/>
            <w:lang w:eastAsia="en-US"/>
          </w:rPr>
          <w:t>12.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12" w:anchor="_Toc67303985" w:history="1">
        <w:r w:rsidR="006D1C5E" w:rsidRPr="00375936">
          <w:rPr>
            <w:rFonts w:ascii="Times New Roman" w:eastAsia="Calibri" w:hAnsi="Times New Roman"/>
            <w:noProof/>
            <w:sz w:val="28"/>
            <w:szCs w:val="24"/>
            <w:lang w:eastAsia="en-US"/>
          </w:rPr>
          <w:t>13. Публичное акционерное общество «Кировский завод «Маяк»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13" w:anchor="_Toc67303986" w:history="1">
        <w:r w:rsidR="006D1C5E" w:rsidRPr="00375936">
          <w:rPr>
            <w:rFonts w:ascii="Times New Roman" w:eastAsia="Calibri" w:hAnsi="Times New Roman"/>
            <w:noProof/>
            <w:sz w:val="28"/>
            <w:szCs w:val="24"/>
            <w:lang w:eastAsia="en-US"/>
          </w:rPr>
          <w:t>14. Открытое акционерное общество «Кировский комбинат искусственных кож» (ОАО «Искож»)</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14" w:anchor="_Toc67303987" w:history="1">
        <w:r w:rsidR="006D1C5E" w:rsidRPr="00375936">
          <w:rPr>
            <w:rFonts w:ascii="Times New Roman" w:hAnsi="Times New Roman"/>
            <w:noProof/>
            <w:kern w:val="2"/>
            <w:sz w:val="28"/>
            <w:szCs w:val="24"/>
          </w:rPr>
          <w:t>Даровской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15" w:anchor="_Toc67303988" w:history="1">
        <w:r w:rsidR="006D1C5E" w:rsidRPr="00375936">
          <w:rPr>
            <w:rFonts w:ascii="Times New Roman" w:eastAsia="Calibri" w:hAnsi="Times New Roman"/>
            <w:noProof/>
            <w:sz w:val="28"/>
            <w:szCs w:val="24"/>
            <w:lang w:eastAsia="en-US"/>
          </w:rPr>
          <w:t>15.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16" w:anchor="_Toc67303989" w:history="1">
        <w:r w:rsidR="006D1C5E" w:rsidRPr="00375936">
          <w:rPr>
            <w:rFonts w:ascii="Times New Roman" w:eastAsia="Calibri" w:hAnsi="Times New Roman"/>
            <w:noProof/>
            <w:sz w:val="28"/>
            <w:szCs w:val="24"/>
            <w:lang w:eastAsia="en-US"/>
          </w:rPr>
          <w:t>16. Общественная организация «Даровское районное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17" w:anchor="_Toc67303990" w:history="1">
        <w:r w:rsidR="006D1C5E" w:rsidRPr="00375936">
          <w:rPr>
            <w:rFonts w:ascii="Times New Roman" w:hAnsi="Times New Roman"/>
            <w:noProof/>
            <w:kern w:val="2"/>
            <w:sz w:val="28"/>
            <w:szCs w:val="24"/>
          </w:rPr>
          <w:t>Зуевский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18" w:anchor="_Toc67303991" w:history="1">
        <w:r w:rsidR="006D1C5E" w:rsidRPr="00375936">
          <w:rPr>
            <w:rFonts w:ascii="Times New Roman" w:eastAsia="Calibri" w:hAnsi="Times New Roman"/>
            <w:noProof/>
            <w:sz w:val="28"/>
            <w:szCs w:val="24"/>
            <w:lang w:eastAsia="en-US"/>
          </w:rPr>
          <w:t>17.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19" w:anchor="_Toc67303992" w:history="1">
        <w:r w:rsidR="006D1C5E" w:rsidRPr="00375936">
          <w:rPr>
            <w:rFonts w:ascii="Times New Roman" w:eastAsia="Calibri" w:hAnsi="Times New Roman"/>
            <w:noProof/>
            <w:sz w:val="28"/>
            <w:szCs w:val="24"/>
            <w:lang w:eastAsia="en-US"/>
          </w:rPr>
          <w:t>18. Зуевская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20" w:anchor="_Toc67303993" w:history="1">
        <w:r w:rsidR="006D1C5E" w:rsidRPr="00375936">
          <w:rPr>
            <w:rFonts w:ascii="Times New Roman" w:hAnsi="Times New Roman"/>
            <w:noProof/>
            <w:kern w:val="2"/>
            <w:sz w:val="28"/>
            <w:szCs w:val="24"/>
          </w:rPr>
          <w:t>Кикнурский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21" w:anchor="_Toc67303994" w:history="1">
        <w:r w:rsidR="006D1C5E" w:rsidRPr="00375936">
          <w:rPr>
            <w:rFonts w:ascii="Times New Roman" w:eastAsia="Calibri" w:hAnsi="Times New Roman"/>
            <w:noProof/>
            <w:sz w:val="28"/>
            <w:szCs w:val="24"/>
            <w:lang w:eastAsia="en-US"/>
          </w:rPr>
          <w:t>19. Общественная организация «Кикнурское районное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22" w:anchor="_Toc67303995" w:history="1">
        <w:r w:rsidR="006D1C5E" w:rsidRPr="00375936">
          <w:rPr>
            <w:rFonts w:ascii="Times New Roman" w:eastAsia="Calibri" w:hAnsi="Times New Roman"/>
            <w:noProof/>
            <w:sz w:val="28"/>
            <w:szCs w:val="24"/>
            <w:lang w:eastAsia="en-US"/>
          </w:rPr>
          <w:t>20. Общество с ограниченной ответственностью «Клуб Медведь»</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23" w:anchor="_Toc67303996" w:history="1">
        <w:r w:rsidR="006D1C5E" w:rsidRPr="00375936">
          <w:rPr>
            <w:rFonts w:ascii="Times New Roman" w:hAnsi="Times New Roman"/>
            <w:noProof/>
            <w:kern w:val="2"/>
            <w:sz w:val="28"/>
            <w:szCs w:val="24"/>
          </w:rPr>
          <w:t>Кильмезский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24" w:anchor="_Toc67303997" w:history="1">
        <w:r w:rsidR="006D1C5E" w:rsidRPr="00375936">
          <w:rPr>
            <w:rFonts w:ascii="Times New Roman" w:eastAsia="Calibri" w:hAnsi="Times New Roman"/>
            <w:noProof/>
            <w:sz w:val="28"/>
            <w:szCs w:val="24"/>
            <w:lang w:eastAsia="en-US"/>
          </w:rPr>
          <w:t>21.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25" w:anchor="_Toc67303998" w:history="1">
        <w:r w:rsidR="006D1C5E" w:rsidRPr="00375936">
          <w:rPr>
            <w:rFonts w:ascii="Times New Roman" w:eastAsia="Calibri" w:hAnsi="Times New Roman"/>
            <w:noProof/>
            <w:sz w:val="28"/>
            <w:szCs w:val="24"/>
            <w:lang w:eastAsia="en-US"/>
          </w:rPr>
          <w:t>22. Общество с ограниченной ответственностью «Кристалл»</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26" w:anchor="_Toc67303999" w:history="1">
        <w:r w:rsidR="006D1C5E" w:rsidRPr="00375936">
          <w:rPr>
            <w:rFonts w:ascii="Times New Roman" w:eastAsia="Calibri" w:hAnsi="Times New Roman"/>
            <w:noProof/>
            <w:sz w:val="28"/>
            <w:szCs w:val="24"/>
            <w:lang w:eastAsia="en-US"/>
          </w:rPr>
          <w:t>23. Кильмезское районное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27" w:anchor="_Toc67304000" w:history="1">
        <w:r w:rsidR="006D1C5E" w:rsidRPr="00375936">
          <w:rPr>
            <w:rFonts w:ascii="Times New Roman" w:hAnsi="Times New Roman"/>
            <w:noProof/>
            <w:kern w:val="2"/>
            <w:sz w:val="28"/>
            <w:szCs w:val="24"/>
          </w:rPr>
          <w:t>Кирово-Чепецкий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28" w:anchor="_Toc67304001" w:history="1">
        <w:r w:rsidR="006D1C5E" w:rsidRPr="00375936">
          <w:rPr>
            <w:rFonts w:ascii="Times New Roman" w:eastAsia="Calibri" w:hAnsi="Times New Roman"/>
            <w:noProof/>
            <w:sz w:val="28"/>
            <w:szCs w:val="24"/>
            <w:lang w:eastAsia="en-US"/>
          </w:rPr>
          <w:t>24. Кирово-Чепецкая районная общественная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29" w:anchor="_Toc67304002" w:history="1">
        <w:r w:rsidR="006D1C5E" w:rsidRPr="00375936">
          <w:rPr>
            <w:rFonts w:ascii="Times New Roman" w:eastAsia="Calibri" w:hAnsi="Times New Roman"/>
            <w:noProof/>
            <w:sz w:val="28"/>
            <w:szCs w:val="24"/>
            <w:lang w:eastAsia="en-US"/>
          </w:rPr>
          <w:t>25. Общество с ограниченной ответственностью «Кировгазэнерго»</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30" w:anchor="_Toc67304003" w:history="1">
        <w:r w:rsidR="006D1C5E" w:rsidRPr="00375936">
          <w:rPr>
            <w:rFonts w:ascii="Times New Roman" w:hAnsi="Times New Roman"/>
            <w:noProof/>
            <w:kern w:val="2"/>
            <w:sz w:val="28"/>
            <w:szCs w:val="24"/>
          </w:rPr>
          <w:t>Котельничский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31" w:anchor="_Toc67304004" w:history="1">
        <w:r w:rsidR="006D1C5E" w:rsidRPr="00375936">
          <w:rPr>
            <w:rFonts w:ascii="Times New Roman" w:eastAsia="Calibri" w:hAnsi="Times New Roman"/>
            <w:noProof/>
            <w:sz w:val="28"/>
            <w:szCs w:val="24"/>
            <w:lang w:eastAsia="en-US"/>
          </w:rPr>
          <w:t>26.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32" w:anchor="_Toc67304005" w:history="1">
        <w:r w:rsidR="006D1C5E" w:rsidRPr="00375936">
          <w:rPr>
            <w:rFonts w:ascii="Times New Roman" w:eastAsia="Calibri" w:hAnsi="Times New Roman"/>
            <w:noProof/>
            <w:sz w:val="28"/>
            <w:szCs w:val="24"/>
            <w:lang w:eastAsia="en-US"/>
          </w:rPr>
          <w:t>27. Общество с ограниченной ответственностью «Лабдиа»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33" w:anchor="_Toc67304006" w:history="1">
        <w:r w:rsidR="006D1C5E" w:rsidRPr="00375936">
          <w:rPr>
            <w:rFonts w:ascii="Times New Roman" w:eastAsia="Calibri" w:hAnsi="Times New Roman"/>
            <w:noProof/>
            <w:sz w:val="28"/>
            <w:szCs w:val="24"/>
            <w:lang w:eastAsia="en-US"/>
          </w:rPr>
          <w:t>28. Котельничская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34" w:anchor="_Toc67304007" w:history="1">
        <w:r w:rsidR="006D1C5E" w:rsidRPr="00375936">
          <w:rPr>
            <w:rFonts w:ascii="Times New Roman" w:hAnsi="Times New Roman"/>
            <w:noProof/>
            <w:kern w:val="2"/>
            <w:sz w:val="28"/>
            <w:szCs w:val="24"/>
          </w:rPr>
          <w:t>Куменский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35" w:anchor="_Toc67304008" w:history="1">
        <w:r w:rsidR="006D1C5E" w:rsidRPr="00375936">
          <w:rPr>
            <w:rFonts w:ascii="Times New Roman" w:eastAsia="Calibri" w:hAnsi="Times New Roman"/>
            <w:noProof/>
            <w:sz w:val="28"/>
            <w:szCs w:val="24"/>
            <w:lang w:eastAsia="en-US"/>
          </w:rPr>
          <w:t>29. Общество с ограниченной ответственностью «Куменский ОПУ»</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36" w:anchor="_Toc67304009" w:history="1">
        <w:r w:rsidR="006D1C5E" w:rsidRPr="00375936">
          <w:rPr>
            <w:rFonts w:ascii="Times New Roman" w:eastAsia="Calibri" w:hAnsi="Times New Roman"/>
            <w:noProof/>
            <w:sz w:val="28"/>
            <w:szCs w:val="24"/>
            <w:lang w:eastAsia="en-US"/>
          </w:rPr>
          <w:t>30. Куменская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37" w:anchor="_Toc67304010" w:history="1">
        <w:r w:rsidR="006D1C5E" w:rsidRPr="00375936">
          <w:rPr>
            <w:rFonts w:ascii="Times New Roman" w:hAnsi="Times New Roman"/>
            <w:noProof/>
            <w:kern w:val="2"/>
            <w:sz w:val="28"/>
            <w:szCs w:val="24"/>
          </w:rPr>
          <w:t>Лебяжский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38" w:anchor="_Toc67304011" w:history="1">
        <w:r w:rsidR="006D1C5E" w:rsidRPr="00375936">
          <w:rPr>
            <w:rFonts w:ascii="Times New Roman" w:eastAsia="Calibri" w:hAnsi="Times New Roman"/>
            <w:noProof/>
            <w:sz w:val="28"/>
            <w:szCs w:val="24"/>
            <w:lang w:eastAsia="en-US"/>
          </w:rPr>
          <w:t>31.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39" w:anchor="_Toc67304012" w:history="1">
        <w:r w:rsidR="006D1C5E" w:rsidRPr="00375936">
          <w:rPr>
            <w:rFonts w:ascii="Times New Roman" w:hAnsi="Times New Roman"/>
            <w:noProof/>
            <w:kern w:val="2"/>
            <w:sz w:val="28"/>
            <w:szCs w:val="24"/>
          </w:rPr>
          <w:t>Лузский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40" w:anchor="_Toc67304013" w:history="1">
        <w:r w:rsidR="006D1C5E" w:rsidRPr="00375936">
          <w:rPr>
            <w:rFonts w:ascii="Times New Roman" w:eastAsia="Calibri" w:hAnsi="Times New Roman"/>
            <w:noProof/>
            <w:sz w:val="28"/>
            <w:szCs w:val="24"/>
            <w:lang w:eastAsia="en-US"/>
          </w:rPr>
          <w:t>32. Лузская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41" w:anchor="_Toc67304014" w:history="1">
        <w:r w:rsidR="006D1C5E" w:rsidRPr="00375936">
          <w:rPr>
            <w:rFonts w:ascii="Times New Roman" w:eastAsia="Calibri" w:hAnsi="Times New Roman"/>
            <w:noProof/>
            <w:sz w:val="28"/>
            <w:szCs w:val="24"/>
            <w:lang w:eastAsia="en-US"/>
          </w:rPr>
          <w:t>33. Общество с ограниченной ответственностью «Ареал»</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42" w:anchor="_Toc67304015" w:history="1">
        <w:r w:rsidR="006D1C5E" w:rsidRPr="00375936">
          <w:rPr>
            <w:rFonts w:ascii="Times New Roman" w:hAnsi="Times New Roman"/>
            <w:noProof/>
            <w:kern w:val="2"/>
            <w:sz w:val="28"/>
            <w:szCs w:val="24"/>
          </w:rPr>
          <w:t>Малмыжский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43" w:anchor="_Toc67304016" w:history="1">
        <w:r w:rsidR="006D1C5E" w:rsidRPr="00375936">
          <w:rPr>
            <w:rFonts w:ascii="Times New Roman" w:eastAsia="Calibri" w:hAnsi="Times New Roman"/>
            <w:noProof/>
            <w:sz w:val="28"/>
            <w:szCs w:val="24"/>
            <w:lang w:eastAsia="en-US"/>
          </w:rPr>
          <w:t>34. Малмыжская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44" w:anchor="_Toc67304017" w:history="1">
        <w:r w:rsidR="006D1C5E" w:rsidRPr="00375936">
          <w:rPr>
            <w:rFonts w:ascii="Times New Roman" w:hAnsi="Times New Roman"/>
            <w:noProof/>
            <w:kern w:val="2"/>
            <w:sz w:val="28"/>
            <w:szCs w:val="24"/>
          </w:rPr>
          <w:t>Мурашинский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45" w:anchor="_Toc67304018" w:history="1">
        <w:r w:rsidR="006D1C5E" w:rsidRPr="00375936">
          <w:rPr>
            <w:rFonts w:ascii="Times New Roman" w:eastAsia="Calibri" w:hAnsi="Times New Roman"/>
            <w:noProof/>
            <w:sz w:val="28"/>
            <w:szCs w:val="24"/>
            <w:lang w:eastAsia="en-US"/>
          </w:rPr>
          <w:t>35. Мурашинская районная организация общественной организации Кировское областное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46" w:anchor="_Toc67304019" w:history="1">
        <w:r w:rsidR="006D1C5E" w:rsidRPr="00375936">
          <w:rPr>
            <w:rFonts w:ascii="Times New Roman" w:hAnsi="Times New Roman"/>
            <w:noProof/>
            <w:kern w:val="2"/>
            <w:sz w:val="28"/>
            <w:szCs w:val="24"/>
          </w:rPr>
          <w:t>Нагорский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47" w:anchor="_Toc67304020" w:history="1">
        <w:r w:rsidR="006D1C5E" w:rsidRPr="00375936">
          <w:rPr>
            <w:rFonts w:ascii="Times New Roman" w:eastAsia="Calibri" w:hAnsi="Times New Roman"/>
            <w:noProof/>
            <w:sz w:val="28"/>
            <w:szCs w:val="24"/>
            <w:lang w:eastAsia="en-US"/>
          </w:rPr>
          <w:t>36. Общество с ограниченной ответственностью производственно-коммерческая фирма «АнтА»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148" w:anchor="_Toc67304021" w:history="1">
        <w:r w:rsidR="006D1C5E" w:rsidRPr="00375936">
          <w:rPr>
            <w:rFonts w:ascii="Times New Roman" w:eastAsia="Calibri" w:hAnsi="Times New Roman"/>
            <w:noProof/>
            <w:sz w:val="28"/>
            <w:szCs w:val="24"/>
            <w:lang w:eastAsia="en-US"/>
          </w:rPr>
          <w:t>37. Нагорская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eastAsia="Calibri" w:hAnsi="Times New Roman"/>
          <w:noProof/>
          <w:sz w:val="28"/>
          <w:szCs w:val="24"/>
          <w:lang w:eastAsia="en-US"/>
        </w:rPr>
      </w:pPr>
      <w:hyperlink r:id="rId149" w:anchor="_Toc67304022" w:history="1">
        <w:r w:rsidR="006D1C5E" w:rsidRPr="00375936">
          <w:rPr>
            <w:rFonts w:ascii="Times New Roman" w:eastAsia="Calibri" w:hAnsi="Times New Roman"/>
            <w:noProof/>
            <w:sz w:val="28"/>
            <w:szCs w:val="24"/>
            <w:lang w:eastAsia="en-US"/>
          </w:rPr>
          <w:t>38. ИП Колесов Станислав Юрьевич</w:t>
        </w:r>
        <w:r w:rsidR="006D1C5E" w:rsidRPr="00375936">
          <w:rPr>
            <w:rFonts w:ascii="Times New Roman" w:eastAsia="Calibri" w:hAnsi="Times New Roman"/>
            <w:noProof/>
            <w:sz w:val="28"/>
            <w:lang w:eastAsia="en-US"/>
          </w:rPr>
          <w:t xml:space="preserve"> </w:t>
        </w:r>
      </w:hyperlink>
    </w:p>
    <w:p w:rsidR="006D1C5E" w:rsidRPr="00375936" w:rsidRDefault="006D1C5E" w:rsidP="006D1C5E">
      <w:pPr>
        <w:tabs>
          <w:tab w:val="right" w:leader="dot" w:pos="9344"/>
        </w:tabs>
        <w:spacing w:after="0" w:line="360" w:lineRule="exact"/>
        <w:jc w:val="both"/>
        <w:rPr>
          <w:rFonts w:ascii="Times New Roman" w:hAnsi="Times New Roman"/>
          <w:noProof/>
          <w:sz w:val="28"/>
          <w:szCs w:val="28"/>
        </w:rPr>
      </w:pPr>
      <w:r w:rsidRPr="00375936">
        <w:rPr>
          <w:rFonts w:ascii="Times New Roman" w:eastAsia="Calibri" w:hAnsi="Times New Roman"/>
          <w:noProof/>
          <w:sz w:val="28"/>
          <w:szCs w:val="24"/>
          <w:lang w:eastAsia="en-US"/>
        </w:rPr>
        <w:t xml:space="preserve">39. Общество с ограниченной ответственностью </w:t>
      </w:r>
      <w:r w:rsidRPr="00375936">
        <w:rPr>
          <w:rFonts w:ascii="Times New Roman" w:hAnsi="Times New Roman"/>
          <w:noProof/>
          <w:kern w:val="2"/>
          <w:sz w:val="28"/>
          <w:szCs w:val="28"/>
        </w:rPr>
        <w:t xml:space="preserve">«СПК </w:t>
      </w:r>
      <w:r w:rsidRPr="00375936">
        <w:rPr>
          <w:rFonts w:ascii="Times New Roman" w:eastAsia="Calibri" w:hAnsi="Times New Roman"/>
          <w:noProof/>
          <w:sz w:val="28"/>
          <w:szCs w:val="24"/>
          <w:lang w:eastAsia="en-US"/>
        </w:rPr>
        <w:t>Заря</w:t>
      </w:r>
      <w:r w:rsidRPr="00375936">
        <w:rPr>
          <w:rFonts w:ascii="Times New Roman" w:hAnsi="Times New Roman"/>
          <w:noProof/>
          <w:kern w:val="2"/>
          <w:sz w:val="28"/>
          <w:szCs w:val="28"/>
        </w:rPr>
        <w:t>»</w:t>
      </w:r>
    </w:p>
    <w:p w:rsidR="006D1C5E" w:rsidRPr="00375936" w:rsidRDefault="006D1C5E" w:rsidP="006D1C5E">
      <w:pPr>
        <w:tabs>
          <w:tab w:val="right" w:leader="dot" w:pos="9354"/>
        </w:tabs>
        <w:spacing w:after="0" w:line="360" w:lineRule="exact"/>
        <w:jc w:val="both"/>
        <w:rPr>
          <w:rFonts w:ascii="Times New Roman" w:hAnsi="Times New Roman"/>
          <w:noProof/>
          <w:kern w:val="2"/>
          <w:sz w:val="28"/>
          <w:szCs w:val="28"/>
        </w:rPr>
      </w:pPr>
      <w:r w:rsidRPr="00375936">
        <w:rPr>
          <w:rFonts w:ascii="Times New Roman" w:hAnsi="Times New Roman"/>
          <w:noProof/>
          <w:kern w:val="2"/>
          <w:sz w:val="28"/>
          <w:szCs w:val="28"/>
        </w:rPr>
        <w:fldChar w:fldCharType="end"/>
      </w:r>
      <w:r w:rsidRPr="00375936">
        <w:rPr>
          <w:rFonts w:ascii="Times New Roman" w:hAnsi="Times New Roman"/>
          <w:b/>
          <w:bCs/>
          <w:noProof/>
          <w:kern w:val="2"/>
          <w:sz w:val="28"/>
          <w:szCs w:val="28"/>
        </w:rPr>
        <w:t>КНИГА 5.</w:t>
      </w:r>
      <w:r w:rsidRPr="00375936">
        <w:rPr>
          <w:rFonts w:ascii="Times New Roman" w:hAnsi="Times New Roman"/>
          <w:noProof/>
          <w:kern w:val="2"/>
          <w:sz w:val="28"/>
          <w:szCs w:val="28"/>
        </w:rPr>
        <w:t xml:space="preserve"> Описание границ закрепленных охотничьих угодий на территории Кировской области</w:t>
      </w:r>
    </w:p>
    <w:p w:rsidR="006D1C5E" w:rsidRPr="00375936" w:rsidRDefault="00AD4EDD" w:rsidP="006D1C5E">
      <w:pPr>
        <w:tabs>
          <w:tab w:val="right" w:leader="dot" w:pos="9344"/>
        </w:tabs>
        <w:spacing w:after="0" w:line="360" w:lineRule="exact"/>
        <w:jc w:val="both"/>
        <w:rPr>
          <w:rFonts w:ascii="Times New Roman" w:hAnsi="Times New Roman"/>
          <w:noProof/>
          <w:kern w:val="2"/>
          <w:sz w:val="28"/>
          <w:szCs w:val="28"/>
        </w:rPr>
      </w:pPr>
      <w:hyperlink r:id="rId150" w:anchor="_Toc67311771" w:history="1">
        <w:r w:rsidR="006D1C5E" w:rsidRPr="00375936">
          <w:rPr>
            <w:rFonts w:ascii="Times New Roman" w:hAnsi="Times New Roman"/>
            <w:noProof/>
            <w:kern w:val="2"/>
            <w:sz w:val="28"/>
            <w:szCs w:val="24"/>
          </w:rPr>
          <w:t>Немский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51" w:anchor="_Toc67311772" w:history="1">
        <w:r w:rsidR="006D1C5E" w:rsidRPr="00375936">
          <w:rPr>
            <w:rFonts w:ascii="Times New Roman" w:eastAsia="Calibri" w:hAnsi="Times New Roman"/>
            <w:noProof/>
            <w:sz w:val="28"/>
            <w:szCs w:val="24"/>
            <w:lang w:eastAsia="en-US"/>
          </w:rPr>
          <w:t>40.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52" w:anchor="_Toc67311773" w:history="1">
        <w:r w:rsidR="006D1C5E" w:rsidRPr="00375936">
          <w:rPr>
            <w:rFonts w:ascii="Times New Roman" w:eastAsia="Calibri" w:hAnsi="Times New Roman"/>
            <w:noProof/>
            <w:sz w:val="28"/>
            <w:szCs w:val="24"/>
            <w:lang w:eastAsia="en-US"/>
          </w:rPr>
          <w:t>41. Немская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53" w:anchor="_Toc67311774" w:history="1">
        <w:r w:rsidR="006D1C5E" w:rsidRPr="00375936">
          <w:rPr>
            <w:rFonts w:ascii="Times New Roman" w:eastAsia="Calibri" w:hAnsi="Times New Roman"/>
            <w:noProof/>
            <w:sz w:val="28"/>
            <w:szCs w:val="24"/>
            <w:lang w:eastAsia="en-US"/>
          </w:rPr>
          <w:t>42. Общество с ограниченной ответственностью «Природа»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54" w:anchor="_Toc67311775" w:history="1">
        <w:r w:rsidR="006D1C5E" w:rsidRPr="00375936">
          <w:rPr>
            <w:rFonts w:ascii="Times New Roman" w:eastAsia="Calibri" w:hAnsi="Times New Roman"/>
            <w:noProof/>
            <w:sz w:val="28"/>
            <w:szCs w:val="24"/>
            <w:lang w:eastAsia="en-US"/>
          </w:rPr>
          <w:t>43. ИП Видманова Людмила Леонидовна</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55" w:anchor="_Toc67311776" w:history="1">
        <w:r w:rsidR="006D1C5E" w:rsidRPr="00375936">
          <w:rPr>
            <w:rFonts w:ascii="Times New Roman" w:eastAsia="Calibri" w:hAnsi="Times New Roman"/>
            <w:noProof/>
            <w:sz w:val="28"/>
            <w:szCs w:val="24"/>
            <w:lang w:eastAsia="en-US"/>
          </w:rPr>
          <w:t>Нолинский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56" w:anchor="_Toc67311777" w:history="1">
        <w:r w:rsidR="006D1C5E" w:rsidRPr="00375936">
          <w:rPr>
            <w:rFonts w:ascii="Times New Roman" w:eastAsia="Calibri" w:hAnsi="Times New Roman"/>
            <w:noProof/>
            <w:sz w:val="28"/>
            <w:szCs w:val="24"/>
            <w:lang w:eastAsia="en-US"/>
          </w:rPr>
          <w:t>44.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57" w:anchor="_Toc67311778" w:history="1">
        <w:r w:rsidR="006D1C5E" w:rsidRPr="00375936">
          <w:rPr>
            <w:rFonts w:ascii="Times New Roman" w:eastAsia="Calibri" w:hAnsi="Times New Roman"/>
            <w:noProof/>
            <w:sz w:val="28"/>
            <w:szCs w:val="24"/>
            <w:lang w:eastAsia="en-US"/>
          </w:rPr>
          <w:t>45. Общество с ограниченной ответственностью «Вятка-Нефтепродукт»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58" w:anchor="_Toc67311779" w:history="1">
        <w:r w:rsidR="006D1C5E" w:rsidRPr="00375936">
          <w:rPr>
            <w:rFonts w:ascii="Times New Roman" w:eastAsia="Calibri" w:hAnsi="Times New Roman"/>
            <w:noProof/>
            <w:sz w:val="28"/>
            <w:szCs w:val="24"/>
            <w:lang w:eastAsia="en-US"/>
          </w:rPr>
          <w:t>46. Нолинская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59" w:anchor="_Toc67311780" w:history="1">
        <w:r w:rsidR="006D1C5E" w:rsidRPr="00375936">
          <w:rPr>
            <w:rFonts w:ascii="Times New Roman" w:eastAsia="Calibri" w:hAnsi="Times New Roman"/>
            <w:noProof/>
            <w:sz w:val="28"/>
            <w:szCs w:val="24"/>
            <w:lang w:eastAsia="en-US"/>
          </w:rPr>
          <w:t>Омутнинский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0" w:anchor="_Toc67311781" w:history="1">
        <w:r w:rsidR="006D1C5E" w:rsidRPr="00375936">
          <w:rPr>
            <w:rFonts w:ascii="Times New Roman" w:eastAsia="Calibri" w:hAnsi="Times New Roman"/>
            <w:noProof/>
            <w:sz w:val="28"/>
            <w:szCs w:val="24"/>
            <w:lang w:eastAsia="en-US"/>
          </w:rPr>
          <w:t>47.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1" w:anchor="_Toc67311782" w:history="1">
        <w:r w:rsidR="006D1C5E" w:rsidRPr="00375936">
          <w:rPr>
            <w:rFonts w:ascii="Times New Roman" w:eastAsia="Calibri" w:hAnsi="Times New Roman"/>
            <w:noProof/>
            <w:sz w:val="28"/>
            <w:szCs w:val="24"/>
            <w:lang w:eastAsia="en-US"/>
          </w:rPr>
          <w:t>48. Омутнинская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2" w:anchor="_Toc67311783" w:history="1">
        <w:r w:rsidR="006D1C5E" w:rsidRPr="00375936">
          <w:rPr>
            <w:rFonts w:ascii="Times New Roman" w:eastAsia="Calibri" w:hAnsi="Times New Roman"/>
            <w:noProof/>
            <w:sz w:val="28"/>
            <w:szCs w:val="24"/>
            <w:lang w:eastAsia="en-US"/>
          </w:rPr>
          <w:t>49. Акционерное общество «Омутнинский металлургический завод»</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3" w:anchor="_Toc67311784" w:history="1">
        <w:r w:rsidR="006D1C5E" w:rsidRPr="00375936">
          <w:rPr>
            <w:rFonts w:ascii="Times New Roman" w:eastAsia="Calibri" w:hAnsi="Times New Roman"/>
            <w:noProof/>
            <w:sz w:val="28"/>
            <w:szCs w:val="24"/>
            <w:lang w:eastAsia="en-US"/>
          </w:rPr>
          <w:t>Опаринский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4" w:anchor="_Toc67311785" w:history="1">
        <w:r w:rsidR="006D1C5E" w:rsidRPr="00375936">
          <w:rPr>
            <w:rFonts w:ascii="Times New Roman" w:eastAsia="Calibri" w:hAnsi="Times New Roman"/>
            <w:noProof/>
            <w:sz w:val="28"/>
            <w:szCs w:val="24"/>
            <w:lang w:eastAsia="en-US"/>
          </w:rPr>
          <w:t>50. Общество с ограниченной ответственностью «МТМ-Агровятка»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5" w:anchor="_Toc67311786" w:history="1">
        <w:r w:rsidR="006D1C5E" w:rsidRPr="00375936">
          <w:rPr>
            <w:rFonts w:ascii="Times New Roman" w:eastAsia="Calibri" w:hAnsi="Times New Roman"/>
            <w:noProof/>
            <w:sz w:val="28"/>
            <w:szCs w:val="24"/>
            <w:lang w:eastAsia="en-US"/>
          </w:rPr>
          <w:t>Оричевский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6" w:anchor="_Toc67311787" w:history="1">
        <w:r w:rsidR="006D1C5E" w:rsidRPr="00375936">
          <w:rPr>
            <w:rFonts w:ascii="Times New Roman" w:eastAsia="Calibri" w:hAnsi="Times New Roman"/>
            <w:noProof/>
            <w:sz w:val="28"/>
            <w:szCs w:val="24"/>
            <w:lang w:eastAsia="en-US"/>
          </w:rPr>
          <w:t>51. Акционерное общество «Завод «Сельмаш»</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7" w:anchor="_Toc67311788" w:history="1">
        <w:r w:rsidR="006D1C5E" w:rsidRPr="00375936">
          <w:rPr>
            <w:rFonts w:ascii="Times New Roman" w:eastAsia="Calibri" w:hAnsi="Times New Roman"/>
            <w:noProof/>
            <w:sz w:val="28"/>
            <w:szCs w:val="24"/>
            <w:lang w:eastAsia="en-US"/>
          </w:rPr>
          <w:t>52. Общественная организация Оричевское «Районное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8" w:anchor="_Toc67311789" w:history="1">
        <w:r w:rsidR="006D1C5E" w:rsidRPr="00375936">
          <w:rPr>
            <w:rFonts w:ascii="Times New Roman" w:eastAsia="Calibri" w:hAnsi="Times New Roman"/>
            <w:noProof/>
            <w:sz w:val="28"/>
            <w:szCs w:val="24"/>
            <w:lang w:eastAsia="en-US"/>
          </w:rPr>
          <w:t>53. Ассоциация «Некоммерческое партнерство стрелково-охотничий клуб «Силикат»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69" w:anchor="_Toc67311790" w:history="1">
        <w:r w:rsidR="006D1C5E" w:rsidRPr="00375936">
          <w:rPr>
            <w:rFonts w:ascii="Times New Roman" w:eastAsia="Calibri" w:hAnsi="Times New Roman"/>
            <w:noProof/>
            <w:sz w:val="28"/>
            <w:szCs w:val="24"/>
            <w:lang w:eastAsia="en-US"/>
          </w:rPr>
          <w:t>Орловский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0" w:anchor="_Toc67311791" w:history="1">
        <w:r w:rsidR="006D1C5E" w:rsidRPr="00375936">
          <w:rPr>
            <w:rFonts w:ascii="Times New Roman" w:eastAsia="Calibri" w:hAnsi="Times New Roman"/>
            <w:noProof/>
            <w:sz w:val="28"/>
            <w:szCs w:val="24"/>
            <w:lang w:eastAsia="en-US"/>
          </w:rPr>
          <w:t>54. Некоммерческая организация фонд «Орлов-охота»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1" w:anchor="_Toc67311792" w:history="1">
        <w:r w:rsidR="006D1C5E" w:rsidRPr="00375936">
          <w:rPr>
            <w:rFonts w:ascii="Times New Roman" w:eastAsia="Calibri" w:hAnsi="Times New Roman"/>
            <w:noProof/>
            <w:sz w:val="28"/>
            <w:szCs w:val="24"/>
            <w:lang w:eastAsia="en-US"/>
          </w:rPr>
          <w:t>55. Общество с ограниченной ответственностью «Весна»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2" w:anchor="_Toc67311793" w:history="1">
        <w:r w:rsidR="006D1C5E" w:rsidRPr="00375936">
          <w:rPr>
            <w:rFonts w:ascii="Times New Roman" w:eastAsia="Calibri" w:hAnsi="Times New Roman"/>
            <w:noProof/>
            <w:sz w:val="28"/>
            <w:szCs w:val="24"/>
            <w:lang w:eastAsia="en-US"/>
          </w:rPr>
          <w:t>56. Акционерное общество «Кировский машзавод 1 мая»</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3" w:anchor="_Toc67311794" w:history="1">
        <w:r w:rsidR="006D1C5E" w:rsidRPr="00375936">
          <w:rPr>
            <w:rFonts w:ascii="Times New Roman" w:eastAsia="Calibri" w:hAnsi="Times New Roman"/>
            <w:noProof/>
            <w:sz w:val="28"/>
            <w:szCs w:val="24"/>
            <w:lang w:eastAsia="en-US"/>
          </w:rPr>
          <w:t>57. Общественная организация Орловское районное общество охотников и рыболовов</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4" w:anchor="_Toc67311795" w:history="1">
        <w:r w:rsidR="006D1C5E" w:rsidRPr="00375936">
          <w:rPr>
            <w:rFonts w:ascii="Times New Roman" w:eastAsia="Calibri" w:hAnsi="Times New Roman"/>
            <w:noProof/>
            <w:sz w:val="28"/>
            <w:szCs w:val="24"/>
            <w:lang w:eastAsia="en-US"/>
          </w:rPr>
          <w:t>58. Общество с ограниченной ответственностью «Вятская 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5" w:anchor="_Toc67311796" w:history="1">
        <w:r w:rsidR="006D1C5E" w:rsidRPr="00375936">
          <w:rPr>
            <w:rFonts w:ascii="Times New Roman" w:eastAsia="Calibri" w:hAnsi="Times New Roman"/>
            <w:noProof/>
            <w:sz w:val="28"/>
            <w:szCs w:val="24"/>
            <w:lang w:eastAsia="en-US"/>
          </w:rPr>
          <w:t>59. Общество с ограниченной ответственностью «АЗС Автоматика»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6" w:anchor="_Toc67311797" w:history="1">
        <w:r w:rsidR="006D1C5E" w:rsidRPr="00375936">
          <w:rPr>
            <w:rFonts w:ascii="Times New Roman" w:eastAsia="Calibri" w:hAnsi="Times New Roman"/>
            <w:noProof/>
            <w:sz w:val="28"/>
            <w:szCs w:val="24"/>
            <w:lang w:eastAsia="en-US"/>
          </w:rPr>
          <w:t>60. Кировская региональная организация Военно-охотничьего общества Приволжского военного округа – межрегиональной спортивной общественной организации</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7" w:anchor="_Toc67311798" w:history="1">
        <w:r w:rsidR="006D1C5E" w:rsidRPr="00375936">
          <w:rPr>
            <w:rFonts w:ascii="Times New Roman" w:eastAsia="Calibri" w:hAnsi="Times New Roman"/>
            <w:noProof/>
            <w:sz w:val="28"/>
            <w:szCs w:val="24"/>
            <w:lang w:eastAsia="en-US"/>
          </w:rPr>
          <w:t>Пижанский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8" w:anchor="_Toc67311799" w:history="1">
        <w:r w:rsidR="006D1C5E" w:rsidRPr="00375936">
          <w:rPr>
            <w:rFonts w:ascii="Times New Roman" w:eastAsia="Calibri" w:hAnsi="Times New Roman"/>
            <w:noProof/>
            <w:sz w:val="28"/>
            <w:szCs w:val="24"/>
            <w:lang w:eastAsia="en-US"/>
          </w:rPr>
          <w:t>61. Общественная организация «Общество охотников Пижанского района Кировской области»</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79" w:anchor="_Toc67311800" w:history="1">
        <w:r w:rsidR="006D1C5E" w:rsidRPr="00375936">
          <w:rPr>
            <w:rFonts w:ascii="Times New Roman" w:eastAsia="Calibri" w:hAnsi="Times New Roman"/>
            <w:noProof/>
            <w:sz w:val="28"/>
            <w:szCs w:val="24"/>
            <w:lang w:eastAsia="en-US"/>
          </w:rPr>
          <w:t>Подосиновский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0" w:anchor="_Toc67311801" w:history="1">
        <w:r w:rsidR="006D1C5E" w:rsidRPr="00375936">
          <w:rPr>
            <w:rFonts w:ascii="Times New Roman" w:eastAsia="Calibri" w:hAnsi="Times New Roman"/>
            <w:noProof/>
            <w:sz w:val="28"/>
            <w:szCs w:val="24"/>
            <w:lang w:eastAsia="en-US"/>
          </w:rPr>
          <w:t>62. Подосиновская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1" w:anchor="_Toc67311802" w:history="1">
        <w:r w:rsidR="006D1C5E" w:rsidRPr="00375936">
          <w:rPr>
            <w:rFonts w:ascii="Times New Roman" w:eastAsia="Calibri" w:hAnsi="Times New Roman"/>
            <w:noProof/>
            <w:sz w:val="28"/>
            <w:szCs w:val="24"/>
            <w:lang w:eastAsia="en-US"/>
          </w:rPr>
          <w:t>Санчурский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2" w:anchor="_Toc67311803" w:history="1">
        <w:r w:rsidR="006D1C5E" w:rsidRPr="00375936">
          <w:rPr>
            <w:rFonts w:ascii="Times New Roman" w:eastAsia="Calibri" w:hAnsi="Times New Roman"/>
            <w:noProof/>
            <w:sz w:val="28"/>
            <w:szCs w:val="24"/>
            <w:lang w:eastAsia="en-US"/>
          </w:rPr>
          <w:t>63. Общество с ограниченной ответственностью «Тополь»</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3" w:anchor="_Toc67311804" w:history="1">
        <w:r w:rsidR="006D1C5E" w:rsidRPr="00375936">
          <w:rPr>
            <w:rFonts w:ascii="Times New Roman" w:eastAsia="Calibri" w:hAnsi="Times New Roman"/>
            <w:noProof/>
            <w:sz w:val="28"/>
            <w:szCs w:val="24"/>
            <w:lang w:eastAsia="en-US"/>
          </w:rPr>
          <w:t>64. Общество с ограниченной ответственностью «ЛК Вудтех»</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4" w:anchor="_Toc67311805" w:history="1">
        <w:r w:rsidR="006D1C5E" w:rsidRPr="00375936">
          <w:rPr>
            <w:rFonts w:ascii="Times New Roman" w:eastAsia="Calibri" w:hAnsi="Times New Roman"/>
            <w:noProof/>
            <w:sz w:val="28"/>
            <w:szCs w:val="24"/>
            <w:lang w:eastAsia="en-US"/>
          </w:rPr>
          <w:t>65. Общество с ограниченной ответственностью «Златополье»</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5" w:anchor="_Toc67311806" w:history="1">
        <w:r w:rsidR="006D1C5E" w:rsidRPr="00375936">
          <w:rPr>
            <w:rFonts w:ascii="Times New Roman" w:eastAsia="Calibri" w:hAnsi="Times New Roman"/>
            <w:noProof/>
            <w:sz w:val="28"/>
            <w:szCs w:val="24"/>
          </w:rPr>
          <w:t>66. Санчурская районная общественная организация охотников</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6" w:anchor="_Toc67311807" w:history="1">
        <w:r w:rsidR="006D1C5E" w:rsidRPr="00375936">
          <w:rPr>
            <w:rFonts w:ascii="Times New Roman" w:eastAsia="Calibri" w:hAnsi="Times New Roman"/>
            <w:noProof/>
            <w:sz w:val="28"/>
            <w:szCs w:val="24"/>
            <w:lang w:eastAsia="en-US"/>
          </w:rPr>
          <w:t>Свечинский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7" w:anchor="_Toc67311808" w:history="1">
        <w:r w:rsidR="006D1C5E" w:rsidRPr="00375936">
          <w:rPr>
            <w:rFonts w:ascii="Times New Roman" w:eastAsia="Calibri" w:hAnsi="Times New Roman"/>
            <w:noProof/>
            <w:sz w:val="28"/>
            <w:szCs w:val="24"/>
            <w:lang w:eastAsia="en-US"/>
          </w:rPr>
          <w:t>67. Свечинская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8" w:anchor="_Toc67311809" w:history="1">
        <w:r w:rsidR="006D1C5E" w:rsidRPr="00375936">
          <w:rPr>
            <w:rFonts w:ascii="Times New Roman" w:eastAsia="Calibri" w:hAnsi="Times New Roman"/>
            <w:noProof/>
            <w:sz w:val="28"/>
            <w:szCs w:val="24"/>
            <w:lang w:eastAsia="en-US"/>
          </w:rPr>
          <w:t>68. ИП Гунбин Сергей Аркадьевич</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89" w:anchor="_Toc67311810" w:history="1">
        <w:r w:rsidR="006D1C5E" w:rsidRPr="00375936">
          <w:rPr>
            <w:rFonts w:ascii="Times New Roman" w:eastAsia="Calibri" w:hAnsi="Times New Roman"/>
            <w:noProof/>
            <w:sz w:val="28"/>
            <w:szCs w:val="24"/>
            <w:lang w:eastAsia="en-US"/>
          </w:rPr>
          <w:t>Слободской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0" w:anchor="_Toc67311811" w:history="1">
        <w:r w:rsidR="006D1C5E" w:rsidRPr="00375936">
          <w:rPr>
            <w:rFonts w:ascii="Times New Roman" w:eastAsia="Calibri" w:hAnsi="Times New Roman"/>
            <w:noProof/>
            <w:sz w:val="28"/>
            <w:szCs w:val="24"/>
            <w:lang w:eastAsia="en-US"/>
          </w:rPr>
          <w:t>69.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1" w:anchor="_Toc67311812" w:history="1">
        <w:r w:rsidR="006D1C5E" w:rsidRPr="00375936">
          <w:rPr>
            <w:rFonts w:ascii="Times New Roman" w:eastAsia="Calibri" w:hAnsi="Times New Roman"/>
            <w:noProof/>
            <w:sz w:val="28"/>
            <w:szCs w:val="24"/>
            <w:lang w:eastAsia="en-US"/>
          </w:rPr>
          <w:t>70. Автономная некоммерческая организация «Охотхозяйство «Сверчиха»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2" w:anchor="_Toc67311813" w:history="1">
        <w:r w:rsidR="006D1C5E" w:rsidRPr="00375936">
          <w:rPr>
            <w:rFonts w:ascii="Times New Roman" w:eastAsia="Calibri" w:hAnsi="Times New Roman"/>
            <w:noProof/>
            <w:sz w:val="28"/>
            <w:szCs w:val="24"/>
            <w:lang w:eastAsia="en-US"/>
          </w:rPr>
          <w:t>71. Слободская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3" w:anchor="_Toc67311814" w:history="1">
        <w:r w:rsidR="006D1C5E" w:rsidRPr="00375936">
          <w:rPr>
            <w:rFonts w:ascii="Times New Roman" w:eastAsia="Calibri" w:hAnsi="Times New Roman"/>
            <w:noProof/>
            <w:sz w:val="28"/>
            <w:szCs w:val="24"/>
            <w:lang w:eastAsia="en-US"/>
          </w:rPr>
          <w:t>72. Общество с ограниченной ответственностью «Элегия-плюс-К»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4" w:anchor="_Toc67311815" w:history="1">
        <w:r w:rsidR="006D1C5E" w:rsidRPr="00375936">
          <w:rPr>
            <w:rFonts w:ascii="Times New Roman" w:eastAsia="Calibri" w:hAnsi="Times New Roman"/>
            <w:noProof/>
            <w:sz w:val="28"/>
            <w:szCs w:val="24"/>
            <w:lang w:eastAsia="en-US"/>
          </w:rPr>
          <w:t>Советский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5" w:anchor="_Toc67311816" w:history="1">
        <w:r w:rsidR="006D1C5E" w:rsidRPr="00375936">
          <w:rPr>
            <w:rFonts w:ascii="Times New Roman" w:eastAsia="Calibri" w:hAnsi="Times New Roman"/>
            <w:noProof/>
            <w:sz w:val="28"/>
            <w:szCs w:val="24"/>
            <w:lang w:eastAsia="en-US"/>
          </w:rPr>
          <w:t>73.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6" w:anchor="_Toc67311817" w:history="1">
        <w:r w:rsidR="006D1C5E" w:rsidRPr="00375936">
          <w:rPr>
            <w:rFonts w:ascii="Times New Roman" w:eastAsia="Calibri" w:hAnsi="Times New Roman"/>
            <w:noProof/>
            <w:sz w:val="28"/>
            <w:szCs w:val="24"/>
            <w:lang w:eastAsia="en-US"/>
          </w:rPr>
          <w:t>74. Советская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7" w:anchor="_Toc67311818" w:history="1">
        <w:r w:rsidR="006D1C5E" w:rsidRPr="00375936">
          <w:rPr>
            <w:rFonts w:ascii="Times New Roman" w:eastAsia="Calibri" w:hAnsi="Times New Roman"/>
            <w:noProof/>
            <w:sz w:val="28"/>
            <w:szCs w:val="24"/>
            <w:lang w:eastAsia="en-US"/>
          </w:rPr>
          <w:t>75. Кировское областное государственное профессиональное образовательное бюджетное учреждение «Суводский лесхоз-техникум»</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8" w:anchor="_Toc67311819" w:history="1">
        <w:r w:rsidR="006D1C5E" w:rsidRPr="00375936">
          <w:rPr>
            <w:rFonts w:ascii="Times New Roman" w:eastAsia="Calibri" w:hAnsi="Times New Roman"/>
            <w:noProof/>
            <w:sz w:val="28"/>
            <w:szCs w:val="24"/>
            <w:lang w:eastAsia="en-US"/>
          </w:rPr>
          <w:t>76. Общество с ограниченной ответственностью «Движение-АЗС»</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199" w:anchor="_Toc67311820" w:history="1">
        <w:r w:rsidR="006D1C5E" w:rsidRPr="00375936">
          <w:rPr>
            <w:rFonts w:ascii="Times New Roman" w:eastAsia="Calibri" w:hAnsi="Times New Roman"/>
            <w:noProof/>
            <w:sz w:val="28"/>
            <w:szCs w:val="24"/>
            <w:lang w:eastAsia="en-US"/>
          </w:rPr>
          <w:t>77. Автономная некоммерческая организация содействия развития туризма «Наследие»</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0" w:anchor="_Toc67311821" w:history="1">
        <w:r w:rsidR="006D1C5E" w:rsidRPr="00375936">
          <w:rPr>
            <w:rFonts w:ascii="Times New Roman" w:eastAsia="Calibri" w:hAnsi="Times New Roman"/>
            <w:noProof/>
            <w:sz w:val="28"/>
            <w:szCs w:val="24"/>
            <w:lang w:eastAsia="en-US"/>
          </w:rPr>
          <w:t>Сунской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1" w:anchor="_Toc67311822" w:history="1">
        <w:r w:rsidR="006D1C5E" w:rsidRPr="00375936">
          <w:rPr>
            <w:rFonts w:ascii="Times New Roman" w:eastAsia="Calibri" w:hAnsi="Times New Roman"/>
            <w:noProof/>
            <w:sz w:val="28"/>
            <w:szCs w:val="24"/>
            <w:lang w:eastAsia="en-US"/>
          </w:rPr>
          <w:t>78. Сунская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2" w:anchor="_Toc67311823" w:history="1">
        <w:r w:rsidR="006D1C5E" w:rsidRPr="00375936">
          <w:rPr>
            <w:rFonts w:ascii="Times New Roman" w:eastAsia="Calibri" w:hAnsi="Times New Roman"/>
            <w:noProof/>
            <w:sz w:val="28"/>
            <w:szCs w:val="24"/>
            <w:lang w:eastAsia="en-US"/>
          </w:rPr>
          <w:t>79. Общество с ограниченной ответственностью «Удача»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3" w:anchor="_Toc67311824" w:history="1">
        <w:r w:rsidR="006D1C5E" w:rsidRPr="00375936">
          <w:rPr>
            <w:rFonts w:ascii="Times New Roman" w:eastAsia="Calibri" w:hAnsi="Times New Roman"/>
            <w:noProof/>
            <w:sz w:val="28"/>
            <w:szCs w:val="24"/>
            <w:lang w:eastAsia="en-US"/>
          </w:rPr>
          <w:t>80. Акционерное общество «Охотхозяйство «ТраК-Бетон»</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4" w:anchor="_Toc67311825" w:history="1">
        <w:r w:rsidR="006D1C5E" w:rsidRPr="00375936">
          <w:rPr>
            <w:rFonts w:ascii="Times New Roman" w:eastAsia="Calibri" w:hAnsi="Times New Roman"/>
            <w:noProof/>
            <w:sz w:val="28"/>
            <w:szCs w:val="24"/>
            <w:lang w:eastAsia="en-US"/>
          </w:rPr>
          <w:t>81. Ассоциация «Некоммерческое партнерство стрелково-охотничий клуб «Дуплет»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5" w:anchor="_Toc67311826" w:history="1">
        <w:r w:rsidR="006D1C5E" w:rsidRPr="00375936">
          <w:rPr>
            <w:rFonts w:ascii="Times New Roman" w:eastAsia="Calibri" w:hAnsi="Times New Roman"/>
            <w:noProof/>
            <w:sz w:val="28"/>
            <w:szCs w:val="24"/>
            <w:lang w:eastAsia="en-US"/>
          </w:rPr>
          <w:t>Тужинский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6" w:anchor="_Toc67311827" w:history="1">
        <w:r w:rsidR="006D1C5E" w:rsidRPr="00375936">
          <w:rPr>
            <w:rFonts w:ascii="Times New Roman" w:eastAsia="Calibri" w:hAnsi="Times New Roman"/>
            <w:noProof/>
            <w:sz w:val="28"/>
            <w:szCs w:val="24"/>
            <w:lang w:eastAsia="en-US"/>
          </w:rPr>
          <w:t>82.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7" w:anchor="_Toc67311828" w:history="1">
        <w:r w:rsidR="006D1C5E" w:rsidRPr="00375936">
          <w:rPr>
            <w:rFonts w:ascii="Times New Roman" w:eastAsia="Calibri" w:hAnsi="Times New Roman"/>
            <w:noProof/>
            <w:sz w:val="28"/>
            <w:szCs w:val="24"/>
            <w:lang w:eastAsia="en-US"/>
          </w:rPr>
          <w:t>83. Общество с ограниченной ответственностью «Гинис»</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8" w:anchor="_Toc67311829" w:history="1">
        <w:r w:rsidR="006D1C5E" w:rsidRPr="00375936">
          <w:rPr>
            <w:rFonts w:ascii="Times New Roman" w:eastAsia="Calibri" w:hAnsi="Times New Roman"/>
            <w:noProof/>
            <w:sz w:val="28"/>
            <w:szCs w:val="24"/>
            <w:lang w:eastAsia="en-US"/>
          </w:rPr>
          <w:t>84. Тужинская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09" w:anchor="_Toc67311830" w:history="1">
        <w:r w:rsidR="006D1C5E" w:rsidRPr="00375936">
          <w:rPr>
            <w:rFonts w:ascii="Times New Roman" w:eastAsia="Calibri" w:hAnsi="Times New Roman"/>
            <w:noProof/>
            <w:sz w:val="28"/>
            <w:szCs w:val="24"/>
            <w:lang w:eastAsia="en-US"/>
          </w:rPr>
          <w:t>Унинский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0" w:anchor="_Toc67311831" w:history="1">
        <w:r w:rsidR="006D1C5E" w:rsidRPr="00375936">
          <w:rPr>
            <w:rFonts w:ascii="Times New Roman" w:eastAsia="Calibri" w:hAnsi="Times New Roman"/>
            <w:noProof/>
            <w:sz w:val="28"/>
            <w:szCs w:val="24"/>
            <w:lang w:eastAsia="en-US"/>
          </w:rPr>
          <w:t>85. Муниципальное унитарное предприятие Администрации Унинского района Кировской области по охоте и охотничьей деятельности «Униохота»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1" w:anchor="_Toc67311832" w:history="1">
        <w:r w:rsidR="006D1C5E" w:rsidRPr="00375936">
          <w:rPr>
            <w:rFonts w:ascii="Times New Roman" w:eastAsia="Calibri" w:hAnsi="Times New Roman"/>
            <w:noProof/>
            <w:sz w:val="28"/>
            <w:szCs w:val="24"/>
            <w:lang w:eastAsia="en-US"/>
          </w:rPr>
          <w:t>Уржумский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2" w:anchor="_Toc67311833" w:history="1">
        <w:r w:rsidR="006D1C5E" w:rsidRPr="00375936">
          <w:rPr>
            <w:rFonts w:ascii="Times New Roman" w:eastAsia="Calibri" w:hAnsi="Times New Roman"/>
            <w:noProof/>
            <w:sz w:val="28"/>
            <w:szCs w:val="24"/>
            <w:lang w:eastAsia="en-US"/>
          </w:rPr>
          <w:t>86. Кировская областная общественная организация Общероссийской общественно организации «Российский союз ветеранов Афганистана»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3" w:anchor="_Toc67311834" w:history="1">
        <w:r w:rsidR="006D1C5E" w:rsidRPr="00375936">
          <w:rPr>
            <w:rFonts w:ascii="Times New Roman" w:eastAsia="Calibri" w:hAnsi="Times New Roman"/>
            <w:noProof/>
            <w:sz w:val="28"/>
            <w:szCs w:val="24"/>
            <w:lang w:eastAsia="en-US"/>
          </w:rPr>
          <w:t>87. Общественная организация «Уржумское районное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4" w:anchor="_Toc67311835" w:history="1">
        <w:r w:rsidR="006D1C5E" w:rsidRPr="00375936">
          <w:rPr>
            <w:rFonts w:ascii="Times New Roman" w:eastAsia="Calibri" w:hAnsi="Times New Roman"/>
            <w:noProof/>
            <w:sz w:val="28"/>
            <w:szCs w:val="24"/>
            <w:lang w:eastAsia="en-US"/>
          </w:rPr>
          <w:t>Фаленский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5" w:anchor="_Toc67311836" w:history="1">
        <w:r w:rsidR="006D1C5E" w:rsidRPr="00375936">
          <w:rPr>
            <w:rFonts w:ascii="Times New Roman" w:eastAsia="Calibri" w:hAnsi="Times New Roman"/>
            <w:noProof/>
            <w:sz w:val="28"/>
            <w:szCs w:val="24"/>
            <w:lang w:eastAsia="en-US"/>
          </w:rPr>
          <w:t>88.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6" w:anchor="_Toc67311837" w:history="1">
        <w:r w:rsidR="006D1C5E" w:rsidRPr="00375936">
          <w:rPr>
            <w:rFonts w:ascii="Times New Roman" w:eastAsia="Calibri" w:hAnsi="Times New Roman"/>
            <w:noProof/>
            <w:sz w:val="28"/>
            <w:szCs w:val="24"/>
            <w:lang w:eastAsia="en-US"/>
          </w:rPr>
          <w:t>89. Фаленская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7" w:anchor="_Toc67311838" w:history="1">
        <w:r w:rsidR="006D1C5E" w:rsidRPr="00375936">
          <w:rPr>
            <w:rFonts w:ascii="Times New Roman" w:eastAsia="Calibri" w:hAnsi="Times New Roman"/>
            <w:noProof/>
            <w:sz w:val="28"/>
            <w:szCs w:val="24"/>
            <w:lang w:eastAsia="en-US"/>
          </w:rPr>
          <w:t>Шабалинский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8" w:anchor="_Toc67311839" w:history="1">
        <w:r w:rsidR="006D1C5E" w:rsidRPr="00375936">
          <w:rPr>
            <w:rFonts w:ascii="Times New Roman" w:eastAsia="Calibri" w:hAnsi="Times New Roman"/>
            <w:noProof/>
            <w:sz w:val="28"/>
            <w:szCs w:val="24"/>
            <w:lang w:eastAsia="en-US"/>
          </w:rPr>
          <w:t xml:space="preserve">90. </w:t>
        </w:r>
        <w:bookmarkStart w:id="1" w:name="_Hlk74144670"/>
        <w:r w:rsidR="006D1C5E" w:rsidRPr="00375936">
          <w:rPr>
            <w:rFonts w:ascii="Times New Roman" w:eastAsia="Calibri" w:hAnsi="Times New Roman"/>
            <w:noProof/>
            <w:sz w:val="28"/>
            <w:szCs w:val="24"/>
            <w:lang w:eastAsia="en-US"/>
          </w:rPr>
          <w:t>Общество с ограниченной ответственностью</w:t>
        </w:r>
        <w:bookmarkEnd w:id="1"/>
        <w:r w:rsidR="006D1C5E" w:rsidRPr="00375936">
          <w:rPr>
            <w:rFonts w:ascii="Times New Roman" w:eastAsia="Calibri" w:hAnsi="Times New Roman"/>
            <w:noProof/>
            <w:sz w:val="28"/>
            <w:szCs w:val="24"/>
            <w:lang w:eastAsia="en-US"/>
          </w:rPr>
          <w:t xml:space="preserve">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19" w:anchor="_Toc67311840" w:history="1">
        <w:r w:rsidR="006D1C5E" w:rsidRPr="00375936">
          <w:rPr>
            <w:rFonts w:ascii="Times New Roman" w:eastAsia="Calibri" w:hAnsi="Times New Roman"/>
            <w:noProof/>
            <w:sz w:val="28"/>
            <w:szCs w:val="24"/>
          </w:rPr>
          <w:t>91. Шабалинская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0" w:anchor="_Toc67311841" w:history="1">
        <w:r w:rsidR="006D1C5E" w:rsidRPr="00375936">
          <w:rPr>
            <w:rFonts w:ascii="Times New Roman" w:eastAsia="Calibri" w:hAnsi="Times New Roman"/>
            <w:noProof/>
            <w:sz w:val="28"/>
            <w:szCs w:val="24"/>
          </w:rPr>
          <w:t>92. Общество с ограниченной ответственностью «Охотхозяйственное и туристическое предприятие «Станевт»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1" w:anchor="_Toc67311842" w:history="1">
        <w:r w:rsidR="006D1C5E" w:rsidRPr="00375936">
          <w:rPr>
            <w:rFonts w:ascii="Times New Roman" w:eastAsia="Calibri" w:hAnsi="Times New Roman"/>
            <w:noProof/>
            <w:sz w:val="28"/>
            <w:szCs w:val="24"/>
          </w:rPr>
          <w:t>Юрьянский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2" w:anchor="_Toc67311843" w:history="1">
        <w:r w:rsidR="006D1C5E" w:rsidRPr="00375936">
          <w:rPr>
            <w:rFonts w:ascii="Times New Roman" w:eastAsia="Calibri" w:hAnsi="Times New Roman"/>
            <w:noProof/>
            <w:sz w:val="28"/>
            <w:szCs w:val="24"/>
          </w:rPr>
          <w:t>93. Юрьянская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3" w:anchor="_Toc67311844" w:history="1">
        <w:r w:rsidR="006D1C5E" w:rsidRPr="00375936">
          <w:rPr>
            <w:rFonts w:ascii="Times New Roman" w:eastAsia="Calibri" w:hAnsi="Times New Roman"/>
            <w:noProof/>
            <w:sz w:val="28"/>
            <w:szCs w:val="24"/>
          </w:rPr>
          <w:t>94.</w:t>
        </w:r>
        <w:r w:rsidR="006D1C5E" w:rsidRPr="00375936">
          <w:rPr>
            <w:rFonts w:ascii="Times New Roman" w:eastAsia="Calibri" w:hAnsi="Times New Roman"/>
            <w:noProof/>
            <w:sz w:val="28"/>
            <w:szCs w:val="24"/>
            <w:lang w:eastAsia="en-US"/>
          </w:rPr>
          <w:t xml:space="preserve"> </w:t>
        </w:r>
        <w:r w:rsidR="006D1C5E" w:rsidRPr="00375936">
          <w:rPr>
            <w:rFonts w:ascii="Times New Roman" w:eastAsia="Calibri" w:hAnsi="Times New Roman"/>
            <w:noProof/>
            <w:sz w:val="28"/>
            <w:szCs w:val="24"/>
          </w:rPr>
          <w:t>Акционерное общество «Электромашиностроительный завод «Лепсе»</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4" w:anchor="_Toc67311845" w:history="1">
        <w:r w:rsidR="006D1C5E" w:rsidRPr="00375936">
          <w:rPr>
            <w:rFonts w:ascii="Times New Roman" w:eastAsia="Calibri" w:hAnsi="Times New Roman"/>
            <w:noProof/>
            <w:sz w:val="28"/>
            <w:szCs w:val="24"/>
          </w:rPr>
          <w:t>95. Акционерное общество «Вятское машиностроительное предприятие «Авитек»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5" w:anchor="_Toc67311846" w:history="1">
        <w:r w:rsidR="006D1C5E" w:rsidRPr="00375936">
          <w:rPr>
            <w:rFonts w:ascii="Times New Roman" w:eastAsia="Calibri" w:hAnsi="Times New Roman"/>
            <w:noProof/>
            <w:sz w:val="28"/>
            <w:szCs w:val="24"/>
          </w:rPr>
          <w:t>96. Общество с ограниченной ответственностью «Локомотив»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6" w:anchor="_Toc67311847" w:history="1">
        <w:r w:rsidR="006D1C5E" w:rsidRPr="00375936">
          <w:rPr>
            <w:rFonts w:ascii="Times New Roman" w:eastAsia="Calibri" w:hAnsi="Times New Roman"/>
            <w:noProof/>
            <w:sz w:val="28"/>
            <w:szCs w:val="24"/>
          </w:rPr>
          <w:t>Яранский район</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7" w:anchor="_Toc67311848" w:history="1">
        <w:r w:rsidR="006D1C5E" w:rsidRPr="00375936">
          <w:rPr>
            <w:rFonts w:ascii="Times New Roman" w:eastAsia="Calibri" w:hAnsi="Times New Roman"/>
            <w:noProof/>
            <w:sz w:val="28"/>
            <w:szCs w:val="24"/>
          </w:rPr>
          <w:t>97. Общество с ограниченной ответственностью «Ютекс»</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8" w:anchor="_Toc67311849" w:history="1">
        <w:r w:rsidR="006D1C5E" w:rsidRPr="00375936">
          <w:rPr>
            <w:rFonts w:ascii="Times New Roman" w:eastAsia="Calibri" w:hAnsi="Times New Roman"/>
            <w:noProof/>
            <w:sz w:val="28"/>
            <w:szCs w:val="24"/>
            <w:lang w:eastAsia="en-US"/>
          </w:rPr>
          <w:t>98. Общество с ограниченной ответственностью «Яранский охотник»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29" w:anchor="_Toc67311850" w:history="1">
        <w:r w:rsidR="006D1C5E" w:rsidRPr="00375936">
          <w:rPr>
            <w:rFonts w:ascii="Times New Roman" w:eastAsia="Calibri" w:hAnsi="Times New Roman"/>
            <w:noProof/>
            <w:sz w:val="28"/>
            <w:szCs w:val="24"/>
            <w:lang w:eastAsia="en-US"/>
          </w:rPr>
          <w:t>99. Общество с ограниченной ответственностью «Вяхирь</w:t>
        </w:r>
      </w:hyperlink>
    </w:p>
    <w:p w:rsidR="006D1C5E" w:rsidRPr="00375936" w:rsidRDefault="00AD4EDD" w:rsidP="006D1C5E">
      <w:pPr>
        <w:tabs>
          <w:tab w:val="right" w:leader="dot" w:pos="9345"/>
        </w:tabs>
        <w:spacing w:after="0" w:line="360" w:lineRule="exact"/>
        <w:jc w:val="both"/>
        <w:rPr>
          <w:rFonts w:ascii="Times New Roman" w:hAnsi="Times New Roman"/>
          <w:noProof/>
          <w:sz w:val="28"/>
          <w:szCs w:val="28"/>
        </w:rPr>
      </w:pPr>
      <w:hyperlink r:id="rId230" w:anchor="_Toc67311851" w:history="1">
        <w:r w:rsidR="006D1C5E" w:rsidRPr="00375936">
          <w:rPr>
            <w:rFonts w:ascii="Times New Roman" w:eastAsia="Calibri" w:hAnsi="Times New Roman"/>
            <w:noProof/>
            <w:sz w:val="28"/>
            <w:szCs w:val="24"/>
            <w:lang w:eastAsia="en-US"/>
          </w:rPr>
          <w:t>100. Общество с ограниченной ответственностью «Сафари»</w:t>
        </w:r>
      </w:hyperlink>
      <w:r w:rsidR="006D1C5E" w:rsidRPr="00375936">
        <w:rPr>
          <w:rFonts w:ascii="Times New Roman" w:hAnsi="Times New Roman"/>
          <w:noProof/>
          <w:sz w:val="28"/>
          <w:szCs w:val="28"/>
        </w:rPr>
        <w:t xml:space="preserve"> </w:t>
      </w:r>
    </w:p>
    <w:p w:rsidR="006D1C5E" w:rsidRPr="00375936" w:rsidRDefault="00AD4EDD" w:rsidP="006D1C5E">
      <w:pPr>
        <w:spacing w:after="0" w:line="360" w:lineRule="exact"/>
        <w:jc w:val="both"/>
        <w:rPr>
          <w:rFonts w:ascii="Times New Roman" w:eastAsia="Calibri" w:hAnsi="Times New Roman"/>
          <w:noProof/>
          <w:sz w:val="28"/>
          <w:szCs w:val="28"/>
          <w:lang w:eastAsia="en-US"/>
        </w:rPr>
      </w:pPr>
      <w:hyperlink r:id="rId231" w:anchor="_Toc67311852" w:history="1">
        <w:r w:rsidR="006D1C5E" w:rsidRPr="00375936">
          <w:rPr>
            <w:rFonts w:ascii="Times New Roman" w:eastAsia="Calibri" w:hAnsi="Times New Roman"/>
            <w:noProof/>
            <w:sz w:val="28"/>
            <w:szCs w:val="24"/>
            <w:lang w:eastAsia="en-US"/>
          </w:rPr>
          <w:t>101. Яранская районная организация общественная организация «Кировское областное общество охотников и рыболовов»</w:t>
        </w:r>
      </w:hyperlink>
      <w:r w:rsidR="006D1C5E" w:rsidRPr="00375936">
        <w:rPr>
          <w:rFonts w:ascii="Times New Roman" w:eastAsia="Calibri" w:hAnsi="Times New Roman"/>
          <w:noProof/>
          <w:sz w:val="28"/>
          <w:szCs w:val="28"/>
          <w:lang w:eastAsia="en-US"/>
        </w:rPr>
        <w:t xml:space="preserve"> </w:t>
      </w:r>
    </w:p>
    <w:p w:rsidR="006D1C5E" w:rsidRPr="00375936" w:rsidRDefault="006D1C5E" w:rsidP="006D1C5E">
      <w:pPr>
        <w:tabs>
          <w:tab w:val="right" w:leader="dot" w:pos="9354"/>
        </w:tabs>
        <w:spacing w:after="0" w:line="360" w:lineRule="exact"/>
        <w:jc w:val="both"/>
        <w:rPr>
          <w:rFonts w:ascii="Times New Roman" w:eastAsia="Calibri" w:hAnsi="Times New Roman"/>
          <w:sz w:val="28"/>
          <w:szCs w:val="28"/>
          <w:lang w:eastAsia="en-US"/>
        </w:rPr>
      </w:pPr>
      <w:r w:rsidRPr="00375936">
        <w:rPr>
          <w:rFonts w:ascii="Times New Roman" w:eastAsia="Calibri" w:hAnsi="Times New Roman"/>
          <w:b/>
          <w:bCs/>
          <w:sz w:val="28"/>
          <w:szCs w:val="28"/>
          <w:lang w:eastAsia="en-US"/>
        </w:rPr>
        <w:t>КНИГА 6.</w:t>
      </w:r>
      <w:r w:rsidRPr="00375936">
        <w:rPr>
          <w:rFonts w:ascii="Times New Roman" w:eastAsia="Calibri" w:hAnsi="Times New Roman"/>
          <w:sz w:val="28"/>
          <w:szCs w:val="28"/>
          <w:lang w:eastAsia="en-US"/>
        </w:rPr>
        <w:t xml:space="preserve"> Описание границ закрепленных, общедоступных и планируемых для создания охотничьих угодий, планируемых границ зон натаски и нагонки собак в закрепленных угодьях и границ зон натаски и нагонки собак в общедоступных охотничьих угодьях на территории Кировской области</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32" w:anchor="_Toc67320599" w:history="1">
        <w:r w:rsidR="006D1C5E" w:rsidRPr="00375936">
          <w:rPr>
            <w:rFonts w:ascii="Times New Roman" w:eastAsia="Calibri" w:hAnsi="Times New Roman"/>
            <w:noProof/>
            <w:spacing w:val="-2"/>
            <w:sz w:val="28"/>
            <w:szCs w:val="24"/>
            <w:lang w:eastAsia="en-US"/>
          </w:rPr>
          <w:t>Охотпользователи с охотничьими угодьями в нескольких районах</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33" w:anchor="_Toc67320600" w:history="1">
        <w:r w:rsidR="006D1C5E" w:rsidRPr="00375936">
          <w:rPr>
            <w:rFonts w:ascii="Times New Roman" w:eastAsia="Calibri" w:hAnsi="Times New Roman"/>
            <w:noProof/>
            <w:sz w:val="28"/>
            <w:szCs w:val="24"/>
            <w:lang w:eastAsia="en-US"/>
          </w:rPr>
          <w:t>102. Федеральное государственное бюджетное образовательное учреждение высшего образования «Вятский государственный агротехнологический университет»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34" w:anchor="_Toc67320601" w:history="1">
        <w:r w:rsidR="006D1C5E" w:rsidRPr="00375936">
          <w:rPr>
            <w:rFonts w:ascii="Times New Roman" w:eastAsia="Calibri" w:hAnsi="Times New Roman"/>
            <w:noProof/>
            <w:sz w:val="28"/>
            <w:szCs w:val="24"/>
            <w:lang w:eastAsia="en-US"/>
          </w:rPr>
          <w:t>Зуевский и Фаленский районы</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35" w:anchor="_Toc67320602" w:history="1">
        <w:r w:rsidR="006D1C5E" w:rsidRPr="00375936">
          <w:rPr>
            <w:rFonts w:ascii="Times New Roman" w:eastAsia="Calibri" w:hAnsi="Times New Roman"/>
            <w:noProof/>
            <w:sz w:val="28"/>
            <w:szCs w:val="24"/>
            <w:lang w:eastAsia="en-US"/>
          </w:rPr>
          <w:t>103. Кировская региональная организация общественно-государственного объединения «Всероссийское физкультурно-спортивное общество «Динамо»</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36" w:anchor="_Toc67320603" w:history="1">
        <w:r w:rsidR="006D1C5E" w:rsidRPr="00375936">
          <w:rPr>
            <w:rFonts w:ascii="Times New Roman" w:eastAsia="Calibri" w:hAnsi="Times New Roman"/>
            <w:noProof/>
            <w:sz w:val="28"/>
            <w:szCs w:val="24"/>
            <w:lang w:eastAsia="en-US"/>
          </w:rPr>
          <w:t>Котельничский и Оричевский районы</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37" w:anchor="_Toc67320604" w:history="1">
        <w:r w:rsidR="006D1C5E" w:rsidRPr="00375936">
          <w:rPr>
            <w:rFonts w:ascii="Times New Roman" w:eastAsia="Calibri" w:hAnsi="Times New Roman"/>
            <w:noProof/>
            <w:sz w:val="28"/>
            <w:szCs w:val="24"/>
            <w:lang w:eastAsia="en-US"/>
          </w:rPr>
          <w:t xml:space="preserve">104. ИП Нургалеев Равиль Рамильевич </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38" w:anchor="_Toc67320605" w:history="1">
        <w:r w:rsidR="006D1C5E" w:rsidRPr="00375936">
          <w:rPr>
            <w:rFonts w:ascii="Times New Roman" w:eastAsia="Calibri" w:hAnsi="Times New Roman"/>
            <w:noProof/>
            <w:sz w:val="28"/>
            <w:szCs w:val="24"/>
            <w:lang w:eastAsia="en-US"/>
          </w:rPr>
          <w:t>Малмыжский и Вятскополянский районы</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39" w:anchor="_Toc67320606" w:history="1">
        <w:r w:rsidR="006D1C5E" w:rsidRPr="00375936">
          <w:rPr>
            <w:rFonts w:ascii="Times New Roman" w:eastAsia="Calibri" w:hAnsi="Times New Roman"/>
            <w:noProof/>
            <w:sz w:val="28"/>
            <w:szCs w:val="24"/>
            <w:lang w:eastAsia="en-US"/>
          </w:rPr>
          <w:t>105. Кировская региональная организация Военно-охотничьего общества Приволжского военного округа – межрегиональной спортивной общественной организации</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0" w:anchor="_Toc67320607" w:history="1">
        <w:r w:rsidR="006D1C5E" w:rsidRPr="00375936">
          <w:rPr>
            <w:rFonts w:ascii="Times New Roman" w:eastAsia="Calibri" w:hAnsi="Times New Roman"/>
            <w:noProof/>
            <w:sz w:val="28"/>
            <w:szCs w:val="24"/>
            <w:lang w:eastAsia="en-US"/>
          </w:rPr>
          <w:t>Юрьянский, Мурашинский и Слободской районы</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1" w:anchor="_Toc67320608" w:history="1">
        <w:r w:rsidR="006D1C5E" w:rsidRPr="00375936">
          <w:rPr>
            <w:rFonts w:ascii="Times New Roman" w:eastAsia="Calibri" w:hAnsi="Times New Roman"/>
            <w:noProof/>
            <w:sz w:val="28"/>
            <w:szCs w:val="24"/>
            <w:lang w:eastAsia="en-US"/>
          </w:rPr>
          <w:t>106. 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2" w:anchor="_Toc67320609" w:history="1">
        <w:r w:rsidR="006D1C5E" w:rsidRPr="00375936">
          <w:rPr>
            <w:rFonts w:ascii="Times New Roman" w:eastAsia="Calibri" w:hAnsi="Times New Roman"/>
            <w:noProof/>
            <w:sz w:val="28"/>
            <w:szCs w:val="24"/>
            <w:lang w:eastAsia="en-US"/>
          </w:rPr>
          <w:t>Зуевский, Слободской и Белохолуницкий районы</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3" w:anchor="_Toc67320610" w:history="1">
        <w:r w:rsidR="006D1C5E" w:rsidRPr="00375936">
          <w:rPr>
            <w:rFonts w:ascii="Times New Roman" w:eastAsia="Calibri" w:hAnsi="Times New Roman"/>
            <w:noProof/>
            <w:spacing w:val="-4"/>
            <w:sz w:val="28"/>
            <w:szCs w:val="24"/>
            <w:lang w:eastAsia="en-US"/>
          </w:rPr>
          <w:t>107. Общественная организация «Кировское областное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4" w:anchor="_Toc67320611" w:history="1">
        <w:r w:rsidR="006D1C5E" w:rsidRPr="00375936">
          <w:rPr>
            <w:rFonts w:ascii="Times New Roman" w:eastAsia="Calibri" w:hAnsi="Times New Roman"/>
            <w:noProof/>
            <w:sz w:val="28"/>
            <w:szCs w:val="24"/>
            <w:lang w:eastAsia="en-US"/>
          </w:rPr>
          <w:t>Немский и Нолинский районы</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5" w:anchor="_Toc67320612" w:history="1">
        <w:r w:rsidR="006D1C5E" w:rsidRPr="00375936">
          <w:rPr>
            <w:rFonts w:ascii="Times New Roman" w:eastAsia="Calibri" w:hAnsi="Times New Roman"/>
            <w:noProof/>
            <w:sz w:val="28"/>
            <w:szCs w:val="24"/>
            <w:lang w:eastAsia="en-US"/>
          </w:rPr>
          <w:t>108. Общественная организация Кировское городское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6" w:anchor="_Toc67320613" w:history="1">
        <w:r w:rsidR="006D1C5E" w:rsidRPr="00375936">
          <w:rPr>
            <w:rFonts w:ascii="Times New Roman" w:eastAsia="Calibri" w:hAnsi="Times New Roman"/>
            <w:noProof/>
            <w:sz w:val="28"/>
            <w:szCs w:val="24"/>
            <w:lang w:eastAsia="en-US"/>
          </w:rPr>
          <w:t>Верхошижемский, Кирово-Чепецкий, Оричевский и Орловский районы, Октябрьский район г. Кирова</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7" w:anchor="_Toc67320614" w:history="1">
        <w:r w:rsidR="006D1C5E" w:rsidRPr="00375936">
          <w:rPr>
            <w:rFonts w:ascii="Times New Roman" w:eastAsia="Calibri" w:hAnsi="Times New Roman"/>
            <w:noProof/>
            <w:sz w:val="28"/>
            <w:szCs w:val="24"/>
            <w:lang w:eastAsia="en-US"/>
          </w:rPr>
          <w:t>109. Общество с ограниченной ответственностью «Локомотив»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8" w:anchor="_Toc67320615" w:history="1">
        <w:r w:rsidR="006D1C5E" w:rsidRPr="00375936">
          <w:rPr>
            <w:rFonts w:ascii="Times New Roman" w:eastAsia="Calibri" w:hAnsi="Times New Roman"/>
            <w:noProof/>
            <w:sz w:val="28"/>
            <w:szCs w:val="24"/>
            <w:lang w:eastAsia="en-US"/>
          </w:rPr>
          <w:t>Кирово-Чепецкий, Слободской районы</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49" w:anchor="_Toc67320616" w:history="1">
        <w:r w:rsidR="006D1C5E" w:rsidRPr="00375936">
          <w:rPr>
            <w:rFonts w:ascii="Times New Roman" w:eastAsia="Calibri" w:hAnsi="Times New Roman"/>
            <w:noProof/>
            <w:sz w:val="28"/>
            <w:szCs w:val="24"/>
            <w:lang w:eastAsia="en-US"/>
          </w:rPr>
          <w:t>Общедоступные охотничьи угодья</w:t>
        </w:r>
      </w:hyperlink>
    </w:p>
    <w:p w:rsidR="006D1C5E" w:rsidRPr="00375936" w:rsidRDefault="006D1C5E" w:rsidP="006D1C5E">
      <w:pPr>
        <w:tabs>
          <w:tab w:val="right" w:leader="dot" w:pos="9344"/>
        </w:tabs>
        <w:spacing w:after="0" w:line="360" w:lineRule="exact"/>
        <w:jc w:val="both"/>
        <w:rPr>
          <w:rFonts w:ascii="Times New Roman" w:eastAsia="Calibri" w:hAnsi="Times New Roman"/>
          <w:sz w:val="28"/>
          <w:szCs w:val="28"/>
          <w:lang w:eastAsia="en-US"/>
        </w:rPr>
      </w:pPr>
      <w:r w:rsidRPr="00375936">
        <w:rPr>
          <w:rFonts w:ascii="Times New Roman" w:eastAsia="Calibri" w:hAnsi="Times New Roman"/>
          <w:sz w:val="28"/>
          <w:szCs w:val="28"/>
          <w:lang w:eastAsia="en-US"/>
        </w:rPr>
        <w:t>Афанасьевский район</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0" w:anchor="_Toc67320617" w:history="1">
        <w:r w:rsidR="006D1C5E" w:rsidRPr="00375936">
          <w:rPr>
            <w:rFonts w:ascii="Times New Roman" w:eastAsia="Calibri" w:hAnsi="Times New Roman"/>
            <w:noProof/>
            <w:sz w:val="28"/>
            <w:szCs w:val="24"/>
            <w:lang w:eastAsia="en-US"/>
          </w:rPr>
          <w:t>Белохолуницкий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1" w:anchor="_Toc67320618" w:history="1">
        <w:r w:rsidR="006D1C5E" w:rsidRPr="00375936">
          <w:rPr>
            <w:rFonts w:ascii="Times New Roman" w:eastAsia="Calibri" w:hAnsi="Times New Roman"/>
            <w:noProof/>
            <w:sz w:val="28"/>
            <w:szCs w:val="24"/>
            <w:lang w:eastAsia="en-US"/>
          </w:rPr>
          <w:t>Богородский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2" w:anchor="_Toc67320619" w:history="1">
        <w:r w:rsidR="006D1C5E" w:rsidRPr="00375936">
          <w:rPr>
            <w:rFonts w:ascii="Times New Roman" w:hAnsi="Times New Roman"/>
            <w:bCs/>
            <w:noProof/>
            <w:sz w:val="28"/>
            <w:szCs w:val="24"/>
          </w:rPr>
          <w:t>Верхнекамский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3" w:anchor="_Toc67320620" w:history="1">
        <w:r w:rsidR="006D1C5E" w:rsidRPr="00375936">
          <w:rPr>
            <w:rFonts w:ascii="Times New Roman" w:eastAsia="Calibri" w:hAnsi="Times New Roman"/>
            <w:noProof/>
            <w:sz w:val="28"/>
            <w:szCs w:val="24"/>
            <w:lang w:eastAsia="en-US"/>
          </w:rPr>
          <w:t>Верхошижемский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4" w:anchor="_Toc67320621" w:history="1">
        <w:r w:rsidR="006D1C5E" w:rsidRPr="00375936">
          <w:rPr>
            <w:rFonts w:ascii="Times New Roman" w:hAnsi="Times New Roman"/>
            <w:bCs/>
            <w:noProof/>
            <w:sz w:val="28"/>
            <w:szCs w:val="24"/>
          </w:rPr>
          <w:t>Вятскополянский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5" w:anchor="_Toc67320622" w:history="1">
        <w:r w:rsidR="006D1C5E" w:rsidRPr="00375936">
          <w:rPr>
            <w:rFonts w:ascii="Times New Roman" w:eastAsia="Calibri" w:hAnsi="Times New Roman"/>
            <w:noProof/>
            <w:sz w:val="28"/>
            <w:szCs w:val="24"/>
            <w:lang w:eastAsia="en-US"/>
          </w:rPr>
          <w:t>Зуевский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6" w:anchor="_Toc67320623" w:history="1">
        <w:r w:rsidR="006D1C5E" w:rsidRPr="00375936">
          <w:rPr>
            <w:rFonts w:ascii="Times New Roman" w:eastAsia="Calibri" w:hAnsi="Times New Roman"/>
            <w:noProof/>
            <w:sz w:val="28"/>
            <w:szCs w:val="24"/>
            <w:lang w:eastAsia="en-US"/>
          </w:rPr>
          <w:t>Кильмезский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7" w:anchor="_Toc67320624" w:history="1">
        <w:r w:rsidR="006D1C5E" w:rsidRPr="00375936">
          <w:rPr>
            <w:rFonts w:ascii="Times New Roman" w:eastAsia="Calibri" w:hAnsi="Times New Roman"/>
            <w:noProof/>
            <w:sz w:val="28"/>
            <w:szCs w:val="24"/>
            <w:lang w:eastAsia="en-US"/>
          </w:rPr>
          <w:t>Котельничский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8" w:anchor="_Toc67320625" w:history="1">
        <w:r w:rsidR="006D1C5E" w:rsidRPr="00375936">
          <w:rPr>
            <w:rFonts w:ascii="Times New Roman" w:eastAsia="Calibri" w:hAnsi="Times New Roman"/>
            <w:noProof/>
            <w:sz w:val="28"/>
            <w:szCs w:val="24"/>
            <w:lang w:eastAsia="en-US"/>
          </w:rPr>
          <w:t>Лузский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59" w:anchor="_Toc67320626" w:history="1">
        <w:r w:rsidR="006D1C5E" w:rsidRPr="00375936">
          <w:rPr>
            <w:rFonts w:ascii="Times New Roman" w:eastAsia="Calibri" w:hAnsi="Times New Roman"/>
            <w:noProof/>
            <w:sz w:val="28"/>
            <w:szCs w:val="24"/>
            <w:lang w:eastAsia="en-US"/>
          </w:rPr>
          <w:t>Малмыжский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0" w:anchor="_Toc67320627" w:history="1">
        <w:r w:rsidR="006D1C5E" w:rsidRPr="00375936">
          <w:rPr>
            <w:rFonts w:ascii="Times New Roman" w:eastAsia="Calibri" w:hAnsi="Times New Roman"/>
            <w:noProof/>
            <w:sz w:val="28"/>
            <w:szCs w:val="24"/>
            <w:lang w:eastAsia="en-US"/>
          </w:rPr>
          <w:t>Мурашинский и Юрьянский районы</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1" w:anchor="_Toc67320628" w:history="1">
        <w:r w:rsidR="006D1C5E" w:rsidRPr="00375936">
          <w:rPr>
            <w:rFonts w:ascii="Times New Roman" w:eastAsia="Calibri" w:hAnsi="Times New Roman"/>
            <w:noProof/>
            <w:sz w:val="28"/>
            <w:szCs w:val="24"/>
            <w:lang w:eastAsia="en-US"/>
          </w:rPr>
          <w:t>Нагорский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2" w:anchor="_Toc67320629" w:history="1">
        <w:r w:rsidR="006D1C5E" w:rsidRPr="00375936">
          <w:rPr>
            <w:rFonts w:ascii="Times New Roman" w:eastAsia="Calibri" w:hAnsi="Times New Roman"/>
            <w:noProof/>
            <w:sz w:val="28"/>
            <w:szCs w:val="24"/>
            <w:lang w:eastAsia="en-US"/>
          </w:rPr>
          <w:t>Опаринский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3" w:anchor="_Toc67320630" w:history="1">
        <w:r w:rsidR="006D1C5E" w:rsidRPr="00375936">
          <w:rPr>
            <w:rFonts w:ascii="Times New Roman" w:eastAsia="Calibri" w:hAnsi="Times New Roman"/>
            <w:noProof/>
            <w:sz w:val="28"/>
            <w:szCs w:val="24"/>
            <w:lang w:eastAsia="en-US"/>
          </w:rPr>
          <w:t>Омутнинский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4" w:anchor="_Toc67320631" w:history="1">
        <w:r w:rsidR="006D1C5E" w:rsidRPr="00375936">
          <w:rPr>
            <w:rFonts w:ascii="Times New Roman" w:eastAsia="Calibri" w:hAnsi="Times New Roman"/>
            <w:noProof/>
            <w:sz w:val="28"/>
            <w:szCs w:val="24"/>
            <w:lang w:eastAsia="en-US"/>
          </w:rPr>
          <w:t>Подосиновский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5" w:anchor="_Toc67320632" w:history="1">
        <w:r w:rsidR="006D1C5E" w:rsidRPr="00375936">
          <w:rPr>
            <w:rFonts w:ascii="Times New Roman" w:eastAsia="Calibri" w:hAnsi="Times New Roman"/>
            <w:noProof/>
            <w:sz w:val="28"/>
            <w:szCs w:val="24"/>
            <w:lang w:eastAsia="en-US"/>
          </w:rPr>
          <w:t>Санчурский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6" w:anchor="_Toc67320633" w:history="1">
        <w:r w:rsidR="006D1C5E" w:rsidRPr="00375936">
          <w:rPr>
            <w:rFonts w:ascii="Times New Roman" w:eastAsia="Calibri" w:hAnsi="Times New Roman"/>
            <w:noProof/>
            <w:sz w:val="28"/>
            <w:szCs w:val="24"/>
            <w:lang w:eastAsia="en-US"/>
          </w:rPr>
          <w:t>Свечинский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7" w:anchor="_Toc67320634" w:history="1">
        <w:r w:rsidR="006D1C5E" w:rsidRPr="00375936">
          <w:rPr>
            <w:rFonts w:ascii="Times New Roman" w:eastAsia="Calibri" w:hAnsi="Times New Roman"/>
            <w:noProof/>
            <w:sz w:val="28"/>
            <w:szCs w:val="24"/>
            <w:lang w:eastAsia="en-US"/>
          </w:rPr>
          <w:t>Слободской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8" w:anchor="_Toc67320635" w:history="1">
        <w:r w:rsidR="006D1C5E" w:rsidRPr="00375936">
          <w:rPr>
            <w:rFonts w:ascii="Times New Roman" w:eastAsia="Calibri" w:hAnsi="Times New Roman"/>
            <w:noProof/>
            <w:sz w:val="28"/>
            <w:szCs w:val="24"/>
            <w:lang w:eastAsia="en-US"/>
          </w:rPr>
          <w:t>Унинский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69" w:anchor="_Toc67320636" w:history="1">
        <w:r w:rsidR="006D1C5E" w:rsidRPr="00375936">
          <w:rPr>
            <w:rFonts w:ascii="Times New Roman" w:eastAsia="Calibri" w:hAnsi="Times New Roman"/>
            <w:noProof/>
            <w:sz w:val="28"/>
            <w:szCs w:val="24"/>
            <w:lang w:eastAsia="en-US"/>
          </w:rPr>
          <w:t>Юрьянский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70" w:anchor="_Toc67320637" w:history="1">
        <w:r w:rsidR="006D1C5E" w:rsidRPr="00375936">
          <w:rPr>
            <w:rFonts w:ascii="Times New Roman" w:eastAsia="Calibri" w:hAnsi="Times New Roman"/>
            <w:noProof/>
            <w:sz w:val="28"/>
            <w:szCs w:val="24"/>
            <w:lang w:eastAsia="en-US"/>
          </w:rPr>
          <w:t>Планируемые для закрепления охотничьи угодья</w:t>
        </w:r>
      </w:hyperlink>
    </w:p>
    <w:p w:rsidR="006D1C5E" w:rsidRPr="00375936" w:rsidRDefault="00AD4EDD" w:rsidP="006D1C5E">
      <w:pPr>
        <w:tabs>
          <w:tab w:val="right" w:leader="dot" w:pos="9344"/>
        </w:tabs>
        <w:spacing w:after="0" w:line="360" w:lineRule="exact"/>
        <w:jc w:val="both"/>
        <w:rPr>
          <w:rFonts w:eastAsia="Calibri"/>
          <w:lang w:eastAsia="en-US"/>
        </w:rPr>
      </w:pPr>
      <w:hyperlink r:id="rId271" w:anchor="_Toc67320638" w:history="1">
        <w:r w:rsidR="006D1C5E" w:rsidRPr="00375936">
          <w:rPr>
            <w:rFonts w:ascii="Times New Roman" w:eastAsia="Calibri" w:hAnsi="Times New Roman"/>
            <w:noProof/>
            <w:sz w:val="28"/>
            <w:szCs w:val="24"/>
            <w:lang w:eastAsia="en-US"/>
          </w:rPr>
          <w:t>Белохолуницкий район</w:t>
        </w:r>
      </w:hyperlink>
    </w:p>
    <w:p w:rsidR="006D1C5E" w:rsidRPr="00375936" w:rsidRDefault="00AD4EDD" w:rsidP="006D1C5E">
      <w:pPr>
        <w:tabs>
          <w:tab w:val="right" w:leader="dot" w:pos="9344"/>
        </w:tabs>
        <w:spacing w:after="0" w:line="360" w:lineRule="exact"/>
        <w:jc w:val="both"/>
        <w:rPr>
          <w:rFonts w:eastAsia="Calibri"/>
          <w:lang w:eastAsia="en-US"/>
        </w:rPr>
      </w:pPr>
      <w:hyperlink r:id="rId272" w:anchor="_Toc67320639" w:history="1">
        <w:r w:rsidR="006D1C5E" w:rsidRPr="00375936">
          <w:rPr>
            <w:rFonts w:ascii="Times New Roman" w:eastAsia="Calibri" w:hAnsi="Times New Roman"/>
            <w:noProof/>
            <w:sz w:val="28"/>
            <w:szCs w:val="24"/>
            <w:lang w:eastAsia="en-US"/>
          </w:rPr>
          <w:t>Верхнекамский район</w:t>
        </w:r>
      </w:hyperlink>
    </w:p>
    <w:p w:rsidR="006D1C5E" w:rsidRPr="00375936" w:rsidRDefault="00AD4EDD" w:rsidP="006D1C5E">
      <w:pPr>
        <w:tabs>
          <w:tab w:val="right" w:leader="dot" w:pos="9344"/>
        </w:tabs>
        <w:spacing w:after="0" w:line="360" w:lineRule="exact"/>
        <w:jc w:val="both"/>
        <w:rPr>
          <w:rFonts w:ascii="Times New Roman" w:eastAsia="Calibri" w:hAnsi="Times New Roman"/>
          <w:noProof/>
          <w:sz w:val="28"/>
          <w:szCs w:val="24"/>
          <w:lang w:eastAsia="en-US"/>
        </w:rPr>
      </w:pPr>
      <w:hyperlink r:id="rId273" w:anchor="_Toc67320640" w:history="1">
        <w:r w:rsidR="006D1C5E" w:rsidRPr="00375936">
          <w:rPr>
            <w:rFonts w:ascii="Times New Roman" w:eastAsia="Calibri" w:hAnsi="Times New Roman"/>
            <w:noProof/>
            <w:sz w:val="28"/>
            <w:szCs w:val="24"/>
            <w:lang w:eastAsia="en-US"/>
          </w:rPr>
          <w:t>Лузский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74" w:anchor="_Toc67320641" w:history="1">
        <w:r w:rsidR="006D1C5E" w:rsidRPr="00375936">
          <w:rPr>
            <w:rFonts w:ascii="Times New Roman" w:eastAsia="Calibri" w:hAnsi="Times New Roman"/>
            <w:noProof/>
            <w:sz w:val="28"/>
            <w:szCs w:val="24"/>
            <w:lang w:eastAsia="en-US"/>
          </w:rPr>
          <w:t>Опаринский район</w:t>
        </w:r>
      </w:hyperlink>
    </w:p>
    <w:p w:rsidR="006D1C5E" w:rsidRPr="00375936" w:rsidRDefault="00AD4EDD" w:rsidP="006D1C5E">
      <w:pPr>
        <w:tabs>
          <w:tab w:val="right" w:leader="dot" w:pos="9344"/>
        </w:tabs>
        <w:spacing w:after="0" w:line="360" w:lineRule="exact"/>
        <w:jc w:val="both"/>
        <w:rPr>
          <w:rFonts w:eastAsia="Calibri"/>
          <w:lang w:eastAsia="en-US"/>
        </w:rPr>
      </w:pPr>
      <w:hyperlink r:id="rId275" w:anchor="_Toc67320642" w:history="1">
        <w:r w:rsidR="006D1C5E" w:rsidRPr="00375936">
          <w:rPr>
            <w:rFonts w:ascii="Times New Roman" w:eastAsia="Calibri" w:hAnsi="Times New Roman"/>
            <w:noProof/>
            <w:sz w:val="28"/>
            <w:szCs w:val="24"/>
            <w:lang w:eastAsia="en-US"/>
          </w:rPr>
          <w:t>Омутнинский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76" w:anchor="_Toc67320643" w:history="1">
        <w:r w:rsidR="006D1C5E" w:rsidRPr="00375936">
          <w:rPr>
            <w:rFonts w:ascii="Times New Roman" w:eastAsia="Calibri" w:hAnsi="Times New Roman"/>
            <w:noProof/>
            <w:sz w:val="28"/>
            <w:szCs w:val="24"/>
            <w:lang w:eastAsia="en-US" w:bidi="ru-RU"/>
          </w:rPr>
          <w:t>Описание планируемых границ зон натаски и нагонки собак в закрепленных угодьях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77" w:anchor="_Toc67320644" w:history="1">
        <w:r w:rsidR="006D1C5E" w:rsidRPr="00375936">
          <w:rPr>
            <w:rFonts w:ascii="Times New Roman" w:eastAsia="Calibri" w:hAnsi="Times New Roman"/>
            <w:noProof/>
            <w:sz w:val="28"/>
            <w:szCs w:val="24"/>
            <w:lang w:eastAsia="en-US"/>
          </w:rPr>
          <w:t>Кильмезское районное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78" w:anchor="_Toc67320645" w:history="1">
        <w:r w:rsidR="006D1C5E" w:rsidRPr="00375936">
          <w:rPr>
            <w:rFonts w:ascii="Times New Roman" w:eastAsia="Calibri" w:hAnsi="Times New Roman"/>
            <w:noProof/>
            <w:sz w:val="28"/>
            <w:szCs w:val="24"/>
            <w:lang w:eastAsia="en-US"/>
          </w:rPr>
          <w:t>Акционерное общество «Кировский машзавод 1 мая»</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79" w:anchor="_Toc67320646" w:history="1">
        <w:r w:rsidR="006D1C5E" w:rsidRPr="00375936">
          <w:rPr>
            <w:rFonts w:ascii="Times New Roman" w:eastAsia="Calibri" w:hAnsi="Times New Roman"/>
            <w:noProof/>
            <w:sz w:val="28"/>
            <w:szCs w:val="24"/>
            <w:lang w:eastAsia="en-US"/>
          </w:rPr>
          <w:t>Публичное акционерное общество «Кировский завод «Маяк»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80" w:anchor="_Toc67320647" w:history="1">
        <w:r w:rsidR="006D1C5E" w:rsidRPr="00375936">
          <w:rPr>
            <w:rFonts w:ascii="Times New Roman" w:eastAsia="Calibri" w:hAnsi="Times New Roman"/>
            <w:noProof/>
            <w:sz w:val="28"/>
            <w:szCs w:val="24"/>
            <w:lang w:eastAsia="en-US"/>
          </w:rPr>
          <w:t>Подосиновская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6D1C5E" w:rsidP="006D1C5E">
      <w:pPr>
        <w:tabs>
          <w:tab w:val="right" w:leader="dot" w:pos="9344"/>
        </w:tabs>
        <w:spacing w:after="0" w:line="360" w:lineRule="exact"/>
        <w:jc w:val="both"/>
        <w:rPr>
          <w:rFonts w:ascii="Times New Roman" w:hAnsi="Times New Roman"/>
          <w:noProof/>
          <w:sz w:val="28"/>
          <w:szCs w:val="28"/>
        </w:rPr>
      </w:pPr>
      <w:r w:rsidRPr="00375936">
        <w:rPr>
          <w:rFonts w:ascii="Times New Roman" w:hAnsi="Times New Roman"/>
          <w:noProof/>
          <w:sz w:val="28"/>
          <w:szCs w:val="28"/>
        </w:rPr>
        <w:t>Слободская районная организация общественной организации «Кировское областное общество охотников и рыболовов»</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81" w:anchor="_Toc67320648" w:history="1">
        <w:r w:rsidR="006D1C5E" w:rsidRPr="00375936">
          <w:rPr>
            <w:rFonts w:ascii="Times New Roman" w:eastAsia="Calibri" w:hAnsi="Times New Roman"/>
            <w:noProof/>
            <w:sz w:val="28"/>
            <w:szCs w:val="24"/>
            <w:lang w:eastAsia="en-US"/>
          </w:rPr>
          <w:t>Советская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spacing w:after="0" w:line="360" w:lineRule="exact"/>
        <w:jc w:val="both"/>
        <w:rPr>
          <w:rFonts w:ascii="Times New Roman" w:eastAsia="Calibri" w:hAnsi="Times New Roman"/>
          <w:noProof/>
          <w:sz w:val="28"/>
          <w:szCs w:val="28"/>
          <w:lang w:eastAsia="en-US"/>
        </w:rPr>
      </w:pPr>
      <w:hyperlink r:id="rId282" w:anchor="_Toc67320649" w:history="1">
        <w:r w:rsidR="006D1C5E" w:rsidRPr="00375936">
          <w:rPr>
            <w:rFonts w:ascii="Times New Roman" w:eastAsia="Calibri" w:hAnsi="Times New Roman"/>
            <w:noProof/>
            <w:sz w:val="28"/>
            <w:szCs w:val="24"/>
            <w:lang w:eastAsia="en-US"/>
          </w:rPr>
          <w:t>Шабалинская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eastAsia="Calibri" w:hAnsi="Times New Roman"/>
          <w:noProof/>
          <w:sz w:val="28"/>
          <w:szCs w:val="28"/>
          <w:lang w:eastAsia="en-US"/>
        </w:rPr>
        <w:t xml:space="preserve"> </w:t>
      </w:r>
    </w:p>
    <w:p w:rsidR="006D1C5E" w:rsidRPr="00375936" w:rsidRDefault="006D1C5E" w:rsidP="006D1C5E">
      <w:pPr>
        <w:spacing w:after="0" w:line="360" w:lineRule="exact"/>
        <w:jc w:val="both"/>
        <w:rPr>
          <w:rFonts w:ascii="Times New Roman" w:eastAsia="Calibri" w:hAnsi="Times New Roman"/>
          <w:noProof/>
          <w:sz w:val="28"/>
          <w:szCs w:val="28"/>
          <w:lang w:eastAsia="en-US"/>
        </w:rPr>
      </w:pPr>
      <w:r w:rsidRPr="00375936">
        <w:rPr>
          <w:rFonts w:ascii="Times New Roman" w:eastAsia="Calibri" w:hAnsi="Times New Roman"/>
          <w:noProof/>
          <w:sz w:val="28"/>
          <w:szCs w:val="28"/>
          <w:lang w:eastAsia="en-US"/>
        </w:rPr>
        <w:t>Общественная организация Кировское городское общество охотников и рыболовов</w:t>
      </w:r>
    </w:p>
    <w:p w:rsidR="006D1C5E" w:rsidRPr="00375936" w:rsidRDefault="006D1C5E" w:rsidP="006D1C5E">
      <w:pPr>
        <w:spacing w:after="0" w:line="360" w:lineRule="exact"/>
        <w:jc w:val="both"/>
        <w:rPr>
          <w:rFonts w:ascii="Times New Roman" w:eastAsia="Calibri" w:hAnsi="Times New Roman"/>
          <w:noProof/>
          <w:sz w:val="28"/>
          <w:szCs w:val="28"/>
          <w:lang w:eastAsia="en-US"/>
        </w:rPr>
      </w:pPr>
      <w:r w:rsidRPr="00375936">
        <w:rPr>
          <w:rFonts w:ascii="Times New Roman" w:eastAsia="Calibri" w:hAnsi="Times New Roman"/>
          <w:noProof/>
          <w:sz w:val="28"/>
          <w:szCs w:val="28"/>
          <w:lang w:eastAsia="en-US"/>
        </w:rPr>
        <w:t>Описание границ зон натаски и нагонки собак в общедоступных охотничьих угодьях Кировской области</w:t>
      </w:r>
    </w:p>
    <w:p w:rsidR="006D1C5E" w:rsidRPr="00375936" w:rsidRDefault="006D1C5E" w:rsidP="006D1C5E">
      <w:pPr>
        <w:spacing w:after="0" w:line="360" w:lineRule="exact"/>
        <w:jc w:val="both"/>
        <w:rPr>
          <w:rFonts w:ascii="Times New Roman" w:eastAsia="Calibri" w:hAnsi="Times New Roman"/>
          <w:noProof/>
          <w:sz w:val="28"/>
          <w:szCs w:val="28"/>
          <w:lang w:eastAsia="en-US"/>
        </w:rPr>
      </w:pPr>
      <w:r w:rsidRPr="00375936">
        <w:rPr>
          <w:rFonts w:ascii="Times New Roman" w:eastAsia="Calibri" w:hAnsi="Times New Roman"/>
          <w:noProof/>
          <w:sz w:val="28"/>
          <w:szCs w:val="28"/>
          <w:lang w:eastAsia="en-US"/>
        </w:rPr>
        <w:t>Вятскополянский район</w:t>
      </w:r>
    </w:p>
    <w:p w:rsidR="006D1C5E" w:rsidRPr="00375936" w:rsidRDefault="006D1C5E" w:rsidP="006D1C5E">
      <w:pPr>
        <w:tabs>
          <w:tab w:val="right" w:leader="dot" w:pos="9344"/>
        </w:tabs>
        <w:spacing w:after="0" w:line="360" w:lineRule="exact"/>
        <w:jc w:val="both"/>
        <w:rPr>
          <w:rFonts w:ascii="Times New Roman" w:eastAsia="Calibri" w:hAnsi="Times New Roman"/>
          <w:sz w:val="28"/>
          <w:szCs w:val="28"/>
          <w:lang w:eastAsia="en-US"/>
        </w:rPr>
      </w:pPr>
      <w:r w:rsidRPr="00375936">
        <w:rPr>
          <w:rFonts w:ascii="Times New Roman" w:eastAsia="Calibri" w:hAnsi="Times New Roman"/>
          <w:b/>
          <w:bCs/>
          <w:sz w:val="28"/>
          <w:szCs w:val="28"/>
          <w:lang w:eastAsia="en-US"/>
        </w:rPr>
        <w:t>КНИГА 7.</w:t>
      </w:r>
      <w:r w:rsidRPr="00375936">
        <w:rPr>
          <w:rFonts w:ascii="Times New Roman" w:eastAsia="Calibri" w:hAnsi="Times New Roman"/>
          <w:sz w:val="28"/>
          <w:szCs w:val="28"/>
          <w:lang w:eastAsia="en-US"/>
        </w:rPr>
        <w:t xml:space="preserve"> Описание границ закрепленных, общедоступных, планируемых для создания охотничьих угодий и планируемых границ зон натаски и нагонки собак в закрепленных угодьях и границ зон натаски и нагонки собак в общедоступных охотничьих угодьях на территории Кировской области</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83" w:anchor="_Toc66965903" w:history="1">
        <w:r w:rsidR="006D1C5E" w:rsidRPr="00375936">
          <w:rPr>
            <w:rFonts w:ascii="Times New Roman" w:eastAsia="Calibri" w:hAnsi="Times New Roman"/>
            <w:noProof/>
            <w:sz w:val="28"/>
            <w:szCs w:val="24"/>
            <w:lang w:eastAsia="en-US"/>
          </w:rPr>
          <w:t>Закрепленные охотничьи угодья</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84" w:anchor="_Toc66965904" w:history="1">
        <w:r w:rsidR="006D1C5E" w:rsidRPr="00375936">
          <w:rPr>
            <w:rFonts w:ascii="Times New Roman" w:eastAsia="Calibri" w:hAnsi="Times New Roman"/>
            <w:noProof/>
            <w:sz w:val="28"/>
            <w:szCs w:val="24"/>
            <w:lang w:eastAsia="en-US"/>
          </w:rPr>
          <w:t>Арбажский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85" w:anchor="_Toc66965905" w:history="1">
        <w:r w:rsidR="006D1C5E" w:rsidRPr="00375936">
          <w:rPr>
            <w:rFonts w:ascii="Times New Roman" w:eastAsia="Calibri" w:hAnsi="Times New Roman"/>
            <w:noProof/>
            <w:sz w:val="28"/>
            <w:szCs w:val="24"/>
            <w:lang w:eastAsia="en-US"/>
          </w:rPr>
          <w:t xml:space="preserve">1. </w:t>
        </w:r>
        <w:r w:rsidR="006D1C5E" w:rsidRPr="00375936">
          <w:rPr>
            <w:rFonts w:ascii="Times New Roman" w:eastAsia="Calibri" w:hAnsi="Times New Roman"/>
            <w:noProof/>
            <w:kern w:val="28"/>
            <w:sz w:val="28"/>
            <w:szCs w:val="24"/>
            <w:lang w:eastAsia="en-US"/>
          </w:rPr>
          <w:t>Общество с ограниченной ответственностью охотничье хозяйство «Бор»</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286" w:anchor="_Toc66965906" w:history="1">
        <w:r w:rsidR="006D1C5E" w:rsidRPr="00375936">
          <w:rPr>
            <w:rFonts w:ascii="Times New Roman" w:eastAsia="Calibri" w:hAnsi="Times New Roman"/>
            <w:noProof/>
            <w:sz w:val="28"/>
            <w:szCs w:val="24"/>
            <w:lang w:eastAsia="en-US"/>
          </w:rPr>
          <w:t>2. Арбажская районная организация общественной организации «Кировское областное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87" w:anchor="_Toc66965907" w:history="1">
        <w:r w:rsidR="006D1C5E" w:rsidRPr="00375936">
          <w:rPr>
            <w:rFonts w:ascii="Times New Roman" w:eastAsia="Calibri" w:hAnsi="Times New Roman"/>
            <w:noProof/>
            <w:sz w:val="28"/>
            <w:szCs w:val="24"/>
            <w:lang w:eastAsia="en-US"/>
          </w:rPr>
          <w:t>3.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88" w:anchor="_Toc66965908" w:history="1">
        <w:r w:rsidR="006D1C5E" w:rsidRPr="00375936">
          <w:rPr>
            <w:rFonts w:ascii="Times New Roman" w:eastAsia="Calibri" w:hAnsi="Times New Roman"/>
            <w:noProof/>
            <w:sz w:val="28"/>
            <w:szCs w:val="24"/>
            <w:lang w:eastAsia="en-US"/>
          </w:rPr>
          <w:t>Афанасьевский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289" w:anchor="_Toc66965909" w:history="1">
        <w:r w:rsidR="006D1C5E" w:rsidRPr="00375936">
          <w:rPr>
            <w:rFonts w:ascii="Times New Roman" w:eastAsia="Calibri" w:hAnsi="Times New Roman"/>
            <w:noProof/>
            <w:sz w:val="28"/>
            <w:szCs w:val="24"/>
            <w:lang w:eastAsia="en-US"/>
          </w:rPr>
          <w:t>4. Афанасьевская районная организация общественной организации «Кировское областное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90" w:anchor="_Toc66965911" w:history="1">
        <w:r w:rsidR="006D1C5E" w:rsidRPr="00375936">
          <w:rPr>
            <w:rFonts w:ascii="Times New Roman" w:eastAsia="Calibri" w:hAnsi="Times New Roman"/>
            <w:noProof/>
            <w:sz w:val="28"/>
            <w:szCs w:val="24"/>
            <w:lang w:eastAsia="en-US"/>
          </w:rPr>
          <w:t>Белохолуницкий район</w:t>
        </w:r>
      </w:hyperlink>
    </w:p>
    <w:p w:rsidR="006D1C5E" w:rsidRPr="00375936" w:rsidRDefault="006D1C5E" w:rsidP="006D1C5E">
      <w:pPr>
        <w:tabs>
          <w:tab w:val="right" w:leader="dot" w:pos="9344"/>
        </w:tabs>
        <w:spacing w:after="0" w:line="360" w:lineRule="exact"/>
        <w:jc w:val="both"/>
        <w:rPr>
          <w:rFonts w:ascii="Times New Roman" w:hAnsi="Times New Roman"/>
          <w:noProof/>
          <w:sz w:val="28"/>
          <w:szCs w:val="28"/>
        </w:rPr>
      </w:pPr>
      <w:r w:rsidRPr="00375936">
        <w:rPr>
          <w:rFonts w:ascii="Times New Roman" w:hAnsi="Times New Roman"/>
          <w:noProof/>
          <w:sz w:val="28"/>
          <w:szCs w:val="28"/>
        </w:rPr>
        <w:t>5. Общество с ограниченной ответственностью «БиоХимЗавод»</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91" w:anchor="_Toc66965912" w:history="1">
        <w:r w:rsidR="006D1C5E" w:rsidRPr="00375936">
          <w:rPr>
            <w:rFonts w:ascii="Times New Roman" w:eastAsia="Calibri" w:hAnsi="Times New Roman"/>
            <w:noProof/>
            <w:sz w:val="28"/>
            <w:szCs w:val="24"/>
            <w:lang w:eastAsia="en-US"/>
          </w:rPr>
          <w:t>6. Общество с ограниченной ответственностью «Кировохота»</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292" w:anchor="_Toc66965913" w:history="1">
        <w:r w:rsidR="006D1C5E" w:rsidRPr="00375936">
          <w:rPr>
            <w:rFonts w:ascii="Times New Roman" w:eastAsia="Calibri" w:hAnsi="Times New Roman"/>
            <w:noProof/>
            <w:sz w:val="28"/>
            <w:szCs w:val="24"/>
            <w:lang w:eastAsia="en-US"/>
          </w:rPr>
          <w:t>7. Белохолуницкая районная организация общественной организации «Кировское областное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93" w:anchor="_Toc66965914" w:history="1">
        <w:r w:rsidR="006D1C5E" w:rsidRPr="00375936">
          <w:rPr>
            <w:rFonts w:ascii="Times New Roman" w:eastAsia="Calibri" w:hAnsi="Times New Roman"/>
            <w:noProof/>
            <w:sz w:val="28"/>
            <w:szCs w:val="24"/>
            <w:lang w:eastAsia="en-US"/>
          </w:rPr>
          <w:t>8. Общество с ограниченной ответственностью «Зообаза»</w:t>
        </w:r>
      </w:hyperlink>
      <w:r w:rsidR="006D1C5E" w:rsidRPr="00375936">
        <w:rPr>
          <w:rFonts w:ascii="Times New Roman" w:hAnsi="Times New Roman"/>
          <w:noProof/>
          <w:sz w:val="28"/>
          <w:szCs w:val="28"/>
        </w:rPr>
        <w:t xml:space="preserve"> </w:t>
      </w:r>
    </w:p>
    <w:p w:rsidR="006D1C5E" w:rsidRPr="00375936" w:rsidRDefault="006D1C5E" w:rsidP="006D1C5E">
      <w:pPr>
        <w:tabs>
          <w:tab w:val="right" w:leader="dot" w:pos="9344"/>
        </w:tabs>
        <w:spacing w:after="0" w:line="360" w:lineRule="exact"/>
        <w:jc w:val="both"/>
        <w:rPr>
          <w:rFonts w:ascii="Times New Roman" w:eastAsia="Calibri" w:hAnsi="Times New Roman"/>
          <w:sz w:val="28"/>
          <w:szCs w:val="28"/>
          <w:lang w:eastAsia="en-US"/>
        </w:rPr>
      </w:pPr>
      <w:r w:rsidRPr="00375936">
        <w:rPr>
          <w:rFonts w:ascii="Times New Roman" w:eastAsia="Calibri" w:hAnsi="Times New Roman"/>
          <w:sz w:val="28"/>
          <w:szCs w:val="28"/>
          <w:lang w:eastAsia="en-US"/>
        </w:rPr>
        <w:lastRenderedPageBreak/>
        <w:t>Богородский район</w:t>
      </w:r>
    </w:p>
    <w:p w:rsidR="006D1C5E" w:rsidRPr="00375936" w:rsidRDefault="006D1C5E" w:rsidP="006D1C5E">
      <w:pPr>
        <w:tabs>
          <w:tab w:val="right" w:leader="dot" w:pos="9344"/>
        </w:tabs>
        <w:spacing w:after="0" w:line="360" w:lineRule="exact"/>
        <w:jc w:val="both"/>
        <w:rPr>
          <w:rFonts w:ascii="Times New Roman" w:eastAsia="Calibri" w:hAnsi="Times New Roman"/>
          <w:sz w:val="28"/>
          <w:szCs w:val="28"/>
          <w:lang w:eastAsia="en-US"/>
        </w:rPr>
      </w:pPr>
      <w:r w:rsidRPr="00375936">
        <w:rPr>
          <w:rFonts w:ascii="Times New Roman" w:eastAsia="Calibri" w:hAnsi="Times New Roman"/>
          <w:sz w:val="28"/>
          <w:szCs w:val="28"/>
          <w:lang w:eastAsia="en-US"/>
        </w:rPr>
        <w:t>9. Акционерное общество «Завод «Сельмаш»</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94" w:anchor="_Toc66965915" w:history="1">
        <w:r w:rsidR="006D1C5E" w:rsidRPr="00375936">
          <w:rPr>
            <w:rFonts w:ascii="Times New Roman" w:eastAsia="Calibri" w:hAnsi="Times New Roman"/>
            <w:noProof/>
            <w:sz w:val="28"/>
            <w:szCs w:val="24"/>
            <w:lang w:eastAsia="en-US"/>
          </w:rPr>
          <w:t>Верхнекамский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295" w:anchor="_Toc66965916" w:history="1">
        <w:r w:rsidR="006D1C5E" w:rsidRPr="00375936">
          <w:rPr>
            <w:rFonts w:ascii="Times New Roman" w:eastAsia="Calibri" w:hAnsi="Times New Roman"/>
            <w:noProof/>
            <w:sz w:val="28"/>
            <w:szCs w:val="24"/>
            <w:lang w:eastAsia="en-US"/>
          </w:rPr>
          <w:t>10. Верхнекамская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96" w:anchor="_Toc66965917" w:history="1">
        <w:r w:rsidR="006D1C5E" w:rsidRPr="00375936">
          <w:rPr>
            <w:rFonts w:ascii="Times New Roman" w:eastAsia="Calibri" w:hAnsi="Times New Roman"/>
            <w:noProof/>
            <w:sz w:val="28"/>
            <w:szCs w:val="24"/>
            <w:lang w:eastAsia="en-US"/>
          </w:rPr>
          <w:t>Верхошижемский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97" w:anchor="_Toc66965918" w:history="1">
        <w:r w:rsidR="006D1C5E" w:rsidRPr="00375936">
          <w:rPr>
            <w:rFonts w:ascii="Times New Roman" w:hAnsi="Times New Roman"/>
            <w:noProof/>
            <w:sz w:val="28"/>
            <w:szCs w:val="24"/>
          </w:rPr>
          <w:t>11. Акционерное общество «Электромашиностроительный завод «Лепсе»</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98" w:anchor="_Toc66965919" w:history="1">
        <w:r w:rsidR="006D1C5E" w:rsidRPr="00375936">
          <w:rPr>
            <w:rFonts w:ascii="Times New Roman" w:eastAsia="Calibri" w:hAnsi="Times New Roman"/>
            <w:noProof/>
            <w:sz w:val="28"/>
            <w:szCs w:val="24"/>
            <w:lang w:eastAsia="en-US"/>
          </w:rPr>
          <w:t>12.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299" w:anchor="_Toc66965920" w:history="1">
        <w:r w:rsidR="006D1C5E" w:rsidRPr="00375936">
          <w:rPr>
            <w:rFonts w:ascii="Times New Roman" w:eastAsia="Calibri" w:hAnsi="Times New Roman"/>
            <w:noProof/>
            <w:sz w:val="28"/>
            <w:szCs w:val="24"/>
            <w:lang w:eastAsia="en-US"/>
          </w:rPr>
          <w:t>13. Публичное акционерное общество «Кировский завод «Маяк»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00" w:anchor="_Toc66965921" w:history="1">
        <w:r w:rsidR="006D1C5E" w:rsidRPr="00375936">
          <w:rPr>
            <w:rFonts w:ascii="Times New Roman" w:eastAsia="Calibri" w:hAnsi="Times New Roman"/>
            <w:noProof/>
            <w:sz w:val="28"/>
            <w:szCs w:val="24"/>
            <w:lang w:eastAsia="en-US"/>
          </w:rPr>
          <w:t>14. Открытое акционерное общество «Кировский комбинат искусственных кож» (ОАО «Искож»)</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01" w:anchor="_Toc66965922" w:history="1">
        <w:r w:rsidR="006D1C5E" w:rsidRPr="00375936">
          <w:rPr>
            <w:rFonts w:ascii="Times New Roman" w:eastAsia="Calibri" w:hAnsi="Times New Roman"/>
            <w:noProof/>
            <w:sz w:val="28"/>
            <w:szCs w:val="24"/>
            <w:lang w:eastAsia="en-US"/>
          </w:rPr>
          <w:t>Даровской район</w:t>
        </w:r>
        <w:r w:rsidR="006D1C5E" w:rsidRPr="00375936">
          <w:rPr>
            <w:rFonts w:ascii="Times New Roman" w:eastAsia="Calibri" w:hAnsi="Times New Roman"/>
            <w:noProof/>
            <w:webHidden/>
            <w:sz w:val="28"/>
            <w:szCs w:val="24"/>
            <w:lang w:eastAsia="en-US"/>
          </w:rPr>
          <w:t>.</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02" w:anchor="_Toc66965923" w:history="1">
        <w:r w:rsidR="006D1C5E" w:rsidRPr="00375936">
          <w:rPr>
            <w:rFonts w:ascii="Times New Roman" w:eastAsia="Calibri" w:hAnsi="Times New Roman"/>
            <w:noProof/>
            <w:sz w:val="28"/>
            <w:szCs w:val="24"/>
            <w:lang w:eastAsia="en-US"/>
          </w:rPr>
          <w:t>15. Общество с ограниченной ответственностью «Кировохота»</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03" w:anchor="_Toc66965924" w:history="1">
        <w:r w:rsidR="006D1C5E" w:rsidRPr="00375936">
          <w:rPr>
            <w:rFonts w:ascii="Times New Roman" w:eastAsia="Calibri" w:hAnsi="Times New Roman"/>
            <w:noProof/>
            <w:sz w:val="28"/>
            <w:szCs w:val="24"/>
            <w:lang w:eastAsia="en-US"/>
          </w:rPr>
          <w:t>16. Общественная организация «Даровское районное общество охотников и рыболовов»</w:t>
        </w:r>
        <w:r w:rsidR="006D1C5E" w:rsidRPr="00375936">
          <w:rPr>
            <w:rFonts w:ascii="Times New Roman" w:eastAsia="Calibri" w:hAnsi="Times New Roman"/>
            <w:noProof/>
            <w:webHidden/>
            <w:sz w:val="28"/>
            <w:szCs w:val="24"/>
            <w:lang w:eastAsia="en-US"/>
          </w:rPr>
          <w:t xml:space="preserve"> </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04" w:anchor="_Toc66965925" w:history="1">
        <w:r w:rsidR="006D1C5E" w:rsidRPr="00375936">
          <w:rPr>
            <w:rFonts w:ascii="Times New Roman" w:eastAsia="Calibri" w:hAnsi="Times New Roman"/>
            <w:noProof/>
            <w:sz w:val="28"/>
            <w:szCs w:val="24"/>
            <w:lang w:eastAsia="en-US"/>
          </w:rPr>
          <w:t>Зуевский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05" w:anchor="_Toc66965926" w:history="1">
        <w:r w:rsidR="006D1C5E" w:rsidRPr="00375936">
          <w:rPr>
            <w:rFonts w:ascii="Times New Roman" w:eastAsia="Calibri" w:hAnsi="Times New Roman"/>
            <w:noProof/>
            <w:sz w:val="28"/>
            <w:szCs w:val="24"/>
            <w:lang w:eastAsia="en-US"/>
          </w:rPr>
          <w:t>17. Общество с ограниченной ответственностью «Кировохота»</w:t>
        </w:r>
        <w:r w:rsidR="006D1C5E" w:rsidRPr="00375936">
          <w:rPr>
            <w:rFonts w:ascii="Times New Roman" w:eastAsia="Calibri" w:hAnsi="Times New Roman"/>
            <w:noProof/>
            <w:webHidden/>
            <w:sz w:val="28"/>
            <w:szCs w:val="24"/>
            <w:lang w:eastAsia="en-US"/>
          </w:rPr>
          <w:t xml:space="preserve"> </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06" w:anchor="_Toc66965927" w:history="1">
        <w:r w:rsidR="006D1C5E" w:rsidRPr="00375936">
          <w:rPr>
            <w:rFonts w:ascii="Times New Roman" w:eastAsia="Calibri" w:hAnsi="Times New Roman"/>
            <w:noProof/>
            <w:sz w:val="28"/>
            <w:szCs w:val="24"/>
            <w:lang w:eastAsia="en-US"/>
          </w:rPr>
          <w:t>18. Зуевская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07" w:anchor="_Toc66965928" w:history="1">
        <w:r w:rsidR="006D1C5E" w:rsidRPr="00375936">
          <w:rPr>
            <w:rFonts w:ascii="Times New Roman" w:eastAsia="Calibri" w:hAnsi="Times New Roman"/>
            <w:noProof/>
            <w:sz w:val="28"/>
            <w:szCs w:val="24"/>
            <w:lang w:eastAsia="en-US"/>
          </w:rPr>
          <w:t>Кикнурский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08" w:anchor="_Toc66965929" w:history="1">
        <w:r w:rsidR="006D1C5E" w:rsidRPr="00375936">
          <w:rPr>
            <w:rFonts w:ascii="Times New Roman" w:eastAsia="Calibri" w:hAnsi="Times New Roman"/>
            <w:noProof/>
            <w:sz w:val="28"/>
            <w:szCs w:val="24"/>
            <w:lang w:eastAsia="en-US"/>
          </w:rPr>
          <w:t>19. Общественная организация «Кикнурское районное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09" w:anchor="_Toc66965930" w:history="1">
        <w:r w:rsidR="006D1C5E" w:rsidRPr="00375936">
          <w:rPr>
            <w:rFonts w:ascii="Times New Roman" w:eastAsia="Calibri" w:hAnsi="Times New Roman"/>
            <w:noProof/>
            <w:sz w:val="28"/>
            <w:szCs w:val="24"/>
            <w:lang w:eastAsia="en-US"/>
          </w:rPr>
          <w:t>20. Общество с ограниченной ответственностью  «Клуб Медведь»</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10" w:anchor="_Toc66965931" w:history="1">
        <w:r w:rsidR="006D1C5E" w:rsidRPr="00375936">
          <w:rPr>
            <w:rFonts w:ascii="Times New Roman" w:eastAsia="Calibri" w:hAnsi="Times New Roman"/>
            <w:noProof/>
            <w:sz w:val="28"/>
            <w:szCs w:val="24"/>
            <w:lang w:eastAsia="en-US"/>
          </w:rPr>
          <w:t>Кильмезский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11" w:anchor="_Toc66965932" w:history="1">
        <w:r w:rsidR="006D1C5E" w:rsidRPr="00375936">
          <w:rPr>
            <w:rFonts w:ascii="Times New Roman" w:eastAsia="Calibri" w:hAnsi="Times New Roman"/>
            <w:noProof/>
            <w:sz w:val="28"/>
            <w:szCs w:val="24"/>
            <w:lang w:eastAsia="en-US"/>
          </w:rPr>
          <w:t>21.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12" w:anchor="_Toc66965933" w:history="1">
        <w:r w:rsidR="006D1C5E" w:rsidRPr="00375936">
          <w:rPr>
            <w:rFonts w:ascii="Times New Roman" w:eastAsia="Calibri" w:hAnsi="Times New Roman"/>
            <w:noProof/>
            <w:sz w:val="28"/>
            <w:szCs w:val="24"/>
            <w:lang w:eastAsia="en-US"/>
          </w:rPr>
          <w:t>22. Общество с ограниченной ответственностью «Кристалл»</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13" w:anchor="_Toc66965934" w:history="1">
        <w:r w:rsidR="006D1C5E" w:rsidRPr="00375936">
          <w:rPr>
            <w:rFonts w:ascii="Times New Roman" w:eastAsia="Calibri" w:hAnsi="Times New Roman"/>
            <w:noProof/>
            <w:sz w:val="28"/>
            <w:szCs w:val="24"/>
            <w:lang w:eastAsia="en-US"/>
          </w:rPr>
          <w:t>23. Кильмезское районное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14" w:anchor="_Toc66965935" w:history="1">
        <w:r w:rsidR="006D1C5E" w:rsidRPr="00375936">
          <w:rPr>
            <w:rFonts w:ascii="Times New Roman" w:eastAsia="Calibri" w:hAnsi="Times New Roman"/>
            <w:noProof/>
            <w:sz w:val="28"/>
            <w:szCs w:val="24"/>
            <w:lang w:eastAsia="en-US"/>
          </w:rPr>
          <w:t>Кирово-Чепецкий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15" w:anchor="_Toc66965936" w:history="1">
        <w:r w:rsidR="006D1C5E" w:rsidRPr="00375936">
          <w:rPr>
            <w:rFonts w:ascii="Times New Roman" w:eastAsia="Calibri" w:hAnsi="Times New Roman"/>
            <w:noProof/>
            <w:sz w:val="28"/>
            <w:szCs w:val="24"/>
            <w:lang w:eastAsia="en-US"/>
          </w:rPr>
          <w:t>24. Кирово-Чепецкая районная общественная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16" w:anchor="_Toc66965937" w:history="1">
        <w:r w:rsidR="006D1C5E" w:rsidRPr="00375936">
          <w:rPr>
            <w:rFonts w:ascii="Times New Roman" w:eastAsia="Calibri" w:hAnsi="Times New Roman"/>
            <w:noProof/>
            <w:sz w:val="28"/>
            <w:szCs w:val="24"/>
            <w:lang w:eastAsia="en-US"/>
          </w:rPr>
          <w:t>25. Общество с ограниченной ответственностью «Кировгазэнерго»</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17" w:anchor="_Toc66965938" w:history="1">
        <w:r w:rsidR="006D1C5E" w:rsidRPr="00375936">
          <w:rPr>
            <w:rFonts w:ascii="Times New Roman" w:eastAsia="Calibri" w:hAnsi="Times New Roman"/>
            <w:noProof/>
            <w:sz w:val="28"/>
            <w:szCs w:val="24"/>
            <w:lang w:eastAsia="en-US"/>
          </w:rPr>
          <w:t>Котельничский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18" w:anchor="_Toc66965939" w:history="1">
        <w:r w:rsidR="006D1C5E" w:rsidRPr="00375936">
          <w:rPr>
            <w:rFonts w:ascii="Times New Roman" w:eastAsia="Calibri" w:hAnsi="Times New Roman"/>
            <w:noProof/>
            <w:sz w:val="28"/>
            <w:szCs w:val="24"/>
            <w:lang w:eastAsia="en-US"/>
          </w:rPr>
          <w:t>26.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19" w:anchor="_Toc66965940" w:history="1">
        <w:r w:rsidR="006D1C5E" w:rsidRPr="00375936">
          <w:rPr>
            <w:rFonts w:ascii="Times New Roman" w:eastAsia="Calibri" w:hAnsi="Times New Roman"/>
            <w:noProof/>
            <w:sz w:val="28"/>
            <w:szCs w:val="24"/>
            <w:lang w:eastAsia="en-US"/>
          </w:rPr>
          <w:t>27. Общество с ограниченной ответственностью «Лабдиа»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20" w:anchor="_Toc66965941" w:history="1">
        <w:r w:rsidR="006D1C5E" w:rsidRPr="00375936">
          <w:rPr>
            <w:rFonts w:ascii="Times New Roman" w:eastAsia="Calibri" w:hAnsi="Times New Roman"/>
            <w:noProof/>
            <w:sz w:val="28"/>
            <w:szCs w:val="24"/>
            <w:lang w:eastAsia="en-US"/>
          </w:rPr>
          <w:t>28. Котельничская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21" w:anchor="_Toc66965942" w:history="1">
        <w:r w:rsidR="006D1C5E" w:rsidRPr="00375936">
          <w:rPr>
            <w:rFonts w:ascii="Times New Roman" w:eastAsia="Calibri" w:hAnsi="Times New Roman"/>
            <w:noProof/>
            <w:sz w:val="28"/>
            <w:szCs w:val="24"/>
            <w:lang w:eastAsia="en-US"/>
          </w:rPr>
          <w:t>Куменский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22" w:anchor="_Toc66965943" w:history="1">
        <w:r w:rsidR="006D1C5E" w:rsidRPr="00375936">
          <w:rPr>
            <w:rFonts w:ascii="Times New Roman" w:eastAsia="Calibri" w:hAnsi="Times New Roman"/>
            <w:noProof/>
            <w:sz w:val="28"/>
            <w:szCs w:val="24"/>
            <w:lang w:eastAsia="en-US"/>
          </w:rPr>
          <w:t>29. Общество с ограниченной ответственностью «Куменский ОПУ»</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23" w:anchor="_Toc66965944" w:history="1">
        <w:r w:rsidR="006D1C5E" w:rsidRPr="00375936">
          <w:rPr>
            <w:rFonts w:ascii="Times New Roman" w:eastAsia="Calibri" w:hAnsi="Times New Roman"/>
            <w:noProof/>
            <w:sz w:val="28"/>
            <w:szCs w:val="24"/>
            <w:lang w:eastAsia="en-US"/>
          </w:rPr>
          <w:t>30. Куменская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24" w:anchor="_Toc66965945" w:history="1">
        <w:r w:rsidR="006D1C5E" w:rsidRPr="00375936">
          <w:rPr>
            <w:rFonts w:ascii="Times New Roman" w:eastAsia="Calibri" w:hAnsi="Times New Roman"/>
            <w:noProof/>
            <w:sz w:val="28"/>
            <w:szCs w:val="24"/>
            <w:lang w:eastAsia="en-US"/>
          </w:rPr>
          <w:t>Лебяжский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25" w:anchor="_Toc66965946" w:history="1">
        <w:r w:rsidR="006D1C5E" w:rsidRPr="00375936">
          <w:rPr>
            <w:rFonts w:ascii="Times New Roman" w:eastAsia="Calibri" w:hAnsi="Times New Roman"/>
            <w:noProof/>
            <w:sz w:val="28"/>
            <w:szCs w:val="24"/>
            <w:lang w:eastAsia="en-US"/>
          </w:rPr>
          <w:t xml:space="preserve">31. </w:t>
        </w:r>
        <w:bookmarkStart w:id="2" w:name="_Hlk74149246"/>
        <w:r w:rsidR="006D1C5E" w:rsidRPr="00375936">
          <w:rPr>
            <w:rFonts w:ascii="Times New Roman" w:eastAsia="Calibri" w:hAnsi="Times New Roman"/>
            <w:noProof/>
            <w:sz w:val="28"/>
            <w:szCs w:val="24"/>
            <w:lang w:eastAsia="en-US"/>
          </w:rPr>
          <w:t>Общество с ограниченной ответственностью</w:t>
        </w:r>
        <w:bookmarkEnd w:id="2"/>
        <w:r w:rsidR="006D1C5E" w:rsidRPr="00375936">
          <w:rPr>
            <w:rFonts w:ascii="Times New Roman" w:eastAsia="Calibri" w:hAnsi="Times New Roman"/>
            <w:noProof/>
            <w:sz w:val="28"/>
            <w:szCs w:val="24"/>
            <w:lang w:eastAsia="en-US"/>
          </w:rPr>
          <w:t xml:space="preserve">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26" w:anchor="_Toc66965947" w:history="1">
        <w:r w:rsidR="006D1C5E" w:rsidRPr="00375936">
          <w:rPr>
            <w:rFonts w:ascii="Times New Roman" w:eastAsia="Calibri" w:hAnsi="Times New Roman"/>
            <w:noProof/>
            <w:sz w:val="28"/>
            <w:szCs w:val="24"/>
            <w:lang w:eastAsia="en-US"/>
          </w:rPr>
          <w:t>Лузский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27" w:anchor="_Toc66965948" w:history="1">
        <w:r w:rsidR="006D1C5E" w:rsidRPr="00375936">
          <w:rPr>
            <w:rFonts w:ascii="Times New Roman" w:eastAsia="Calibri" w:hAnsi="Times New Roman"/>
            <w:noProof/>
            <w:sz w:val="28"/>
            <w:szCs w:val="24"/>
            <w:lang w:eastAsia="en-US"/>
          </w:rPr>
          <w:t>32. Лузская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28" w:anchor="_Toc66965949" w:history="1">
        <w:r w:rsidR="006D1C5E" w:rsidRPr="00375936">
          <w:rPr>
            <w:rFonts w:ascii="Times New Roman" w:eastAsia="Calibri" w:hAnsi="Times New Roman"/>
            <w:noProof/>
            <w:sz w:val="28"/>
            <w:szCs w:val="24"/>
            <w:lang w:eastAsia="en-US"/>
          </w:rPr>
          <w:t>33. Общество с ограниченной ответственностью «Ареал»</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29" w:anchor="_Toc66965950" w:history="1">
        <w:r w:rsidR="006D1C5E" w:rsidRPr="00375936">
          <w:rPr>
            <w:rFonts w:ascii="Times New Roman" w:eastAsia="Calibri" w:hAnsi="Times New Roman"/>
            <w:noProof/>
            <w:sz w:val="28"/>
            <w:szCs w:val="24"/>
            <w:lang w:eastAsia="en-US"/>
          </w:rPr>
          <w:t>Малмыжский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30" w:anchor="_Toc66965951" w:history="1">
        <w:r w:rsidR="006D1C5E" w:rsidRPr="00375936">
          <w:rPr>
            <w:rFonts w:ascii="Times New Roman" w:eastAsia="Calibri" w:hAnsi="Times New Roman"/>
            <w:noProof/>
            <w:sz w:val="28"/>
            <w:szCs w:val="24"/>
            <w:lang w:eastAsia="en-US"/>
          </w:rPr>
          <w:t>34. Малмыжская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31" w:anchor="_Toc66965952" w:history="1">
        <w:r w:rsidR="006D1C5E" w:rsidRPr="00375936">
          <w:rPr>
            <w:rFonts w:ascii="Times New Roman" w:eastAsia="Calibri" w:hAnsi="Times New Roman"/>
            <w:noProof/>
            <w:sz w:val="28"/>
            <w:szCs w:val="24"/>
            <w:lang w:eastAsia="en-US"/>
          </w:rPr>
          <w:t>Мурашинский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32" w:anchor="_Toc66965953" w:history="1">
        <w:r w:rsidR="006D1C5E" w:rsidRPr="00375936">
          <w:rPr>
            <w:rFonts w:ascii="Times New Roman" w:eastAsia="Calibri" w:hAnsi="Times New Roman"/>
            <w:noProof/>
            <w:sz w:val="28"/>
            <w:szCs w:val="24"/>
            <w:lang w:eastAsia="en-US"/>
          </w:rPr>
          <w:t>35. Мурашинская районная организация общественной организации Кировское областное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33" w:anchor="_Toc66965954" w:history="1">
        <w:r w:rsidR="006D1C5E" w:rsidRPr="00375936">
          <w:rPr>
            <w:rFonts w:ascii="Times New Roman" w:eastAsia="Calibri" w:hAnsi="Times New Roman"/>
            <w:noProof/>
            <w:sz w:val="28"/>
            <w:szCs w:val="24"/>
            <w:lang w:eastAsia="en-US"/>
          </w:rPr>
          <w:t>Нагорский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34" w:anchor="_Toc66965955" w:history="1">
        <w:r w:rsidR="006D1C5E" w:rsidRPr="00375936">
          <w:rPr>
            <w:rFonts w:ascii="Times New Roman" w:eastAsia="Calibri" w:hAnsi="Times New Roman"/>
            <w:noProof/>
            <w:sz w:val="28"/>
            <w:szCs w:val="24"/>
            <w:lang w:eastAsia="en-US"/>
          </w:rPr>
          <w:t>36. Общество с ограниченной ответственностью производственно-коммерческая фирма «АнтА»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35" w:anchor="_Toc66965956" w:history="1">
        <w:r w:rsidR="006D1C5E" w:rsidRPr="00375936">
          <w:rPr>
            <w:rFonts w:ascii="Times New Roman" w:eastAsia="Calibri" w:hAnsi="Times New Roman"/>
            <w:noProof/>
            <w:sz w:val="28"/>
            <w:szCs w:val="24"/>
            <w:lang w:eastAsia="en-US"/>
          </w:rPr>
          <w:t>37. Нагорская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eastAsia="Calibri" w:hAnsi="Times New Roman"/>
          <w:noProof/>
          <w:sz w:val="28"/>
          <w:szCs w:val="24"/>
          <w:lang w:eastAsia="en-US"/>
        </w:rPr>
      </w:pPr>
      <w:hyperlink r:id="rId336" w:anchor="_Toc66965957" w:history="1">
        <w:r w:rsidR="006D1C5E" w:rsidRPr="00375936">
          <w:rPr>
            <w:rFonts w:ascii="Times New Roman" w:eastAsia="Calibri" w:hAnsi="Times New Roman"/>
            <w:noProof/>
            <w:sz w:val="28"/>
            <w:szCs w:val="24"/>
            <w:lang w:eastAsia="en-US"/>
          </w:rPr>
          <w:t xml:space="preserve">38. ИП Колесов Станислав Юрьевич </w:t>
        </w:r>
      </w:hyperlink>
    </w:p>
    <w:p w:rsidR="006D1C5E" w:rsidRPr="00375936" w:rsidRDefault="006D1C5E" w:rsidP="006D1C5E">
      <w:pPr>
        <w:tabs>
          <w:tab w:val="right" w:leader="dot" w:pos="9344"/>
        </w:tabs>
        <w:spacing w:after="0" w:line="360" w:lineRule="exact"/>
        <w:jc w:val="both"/>
        <w:rPr>
          <w:rFonts w:ascii="Times New Roman" w:hAnsi="Times New Roman"/>
          <w:noProof/>
          <w:sz w:val="28"/>
          <w:szCs w:val="28"/>
        </w:rPr>
      </w:pPr>
      <w:r w:rsidRPr="00375936">
        <w:rPr>
          <w:rFonts w:ascii="Times New Roman" w:hAnsi="Times New Roman"/>
          <w:noProof/>
          <w:sz w:val="28"/>
          <w:szCs w:val="28"/>
        </w:rPr>
        <w:t>39. Общество с ограниченной ответственностью «СПК Заря»</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37" w:anchor="_Toc66965959" w:history="1">
        <w:r w:rsidR="006D1C5E" w:rsidRPr="00375936">
          <w:rPr>
            <w:rFonts w:ascii="Times New Roman" w:hAnsi="Times New Roman"/>
            <w:noProof/>
            <w:sz w:val="28"/>
            <w:szCs w:val="24"/>
          </w:rPr>
          <w:t>Немский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38" w:anchor="_Toc66965960" w:history="1">
        <w:r w:rsidR="006D1C5E" w:rsidRPr="00375936">
          <w:rPr>
            <w:rFonts w:ascii="Times New Roman" w:eastAsia="Calibri" w:hAnsi="Times New Roman"/>
            <w:noProof/>
            <w:sz w:val="28"/>
            <w:szCs w:val="24"/>
            <w:lang w:eastAsia="en-US"/>
          </w:rPr>
          <w:t>40.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39" w:anchor="_Toc66965961" w:history="1">
        <w:r w:rsidR="006D1C5E" w:rsidRPr="00375936">
          <w:rPr>
            <w:rFonts w:ascii="Times New Roman" w:eastAsia="Calibri" w:hAnsi="Times New Roman"/>
            <w:noProof/>
            <w:sz w:val="28"/>
            <w:szCs w:val="24"/>
            <w:lang w:eastAsia="en-US"/>
          </w:rPr>
          <w:t>41. Немская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40" w:anchor="_Toc66965962" w:history="1">
        <w:r w:rsidR="006D1C5E" w:rsidRPr="00375936">
          <w:rPr>
            <w:rFonts w:ascii="Times New Roman" w:eastAsia="Calibri" w:hAnsi="Times New Roman"/>
            <w:noProof/>
            <w:sz w:val="28"/>
            <w:szCs w:val="24"/>
            <w:lang w:eastAsia="en-US"/>
          </w:rPr>
          <w:t>42. Общество с ограниченной ответственностью «Природа»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41" w:anchor="_Toc66965963" w:history="1">
        <w:r w:rsidR="006D1C5E" w:rsidRPr="00375936">
          <w:rPr>
            <w:rFonts w:ascii="Times New Roman" w:eastAsia="Calibri" w:hAnsi="Times New Roman"/>
            <w:noProof/>
            <w:sz w:val="28"/>
            <w:szCs w:val="24"/>
            <w:lang w:eastAsia="en-US"/>
          </w:rPr>
          <w:t>43. ИП Видманова Людмила Леонидовна</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42" w:anchor="_Toc66965964" w:history="1">
        <w:r w:rsidR="006D1C5E" w:rsidRPr="00375936">
          <w:rPr>
            <w:rFonts w:ascii="Times New Roman" w:eastAsia="Calibri" w:hAnsi="Times New Roman"/>
            <w:noProof/>
            <w:sz w:val="28"/>
            <w:szCs w:val="24"/>
            <w:lang w:eastAsia="en-US"/>
          </w:rPr>
          <w:t>Нолинский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43" w:anchor="_Toc66965965" w:history="1">
        <w:r w:rsidR="006D1C5E" w:rsidRPr="00375936">
          <w:rPr>
            <w:rFonts w:ascii="Times New Roman" w:eastAsia="Calibri" w:hAnsi="Times New Roman"/>
            <w:noProof/>
            <w:sz w:val="28"/>
            <w:szCs w:val="24"/>
            <w:lang w:eastAsia="en-US"/>
          </w:rPr>
          <w:t>44.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44" w:anchor="_Toc66965966" w:history="1">
        <w:r w:rsidR="006D1C5E" w:rsidRPr="00375936">
          <w:rPr>
            <w:rFonts w:ascii="Times New Roman" w:eastAsia="Calibri" w:hAnsi="Times New Roman"/>
            <w:noProof/>
            <w:sz w:val="28"/>
            <w:szCs w:val="24"/>
            <w:lang w:eastAsia="en-US"/>
          </w:rPr>
          <w:t>45. Общество с ограниченной ответственностью «Вятка-Нефтепродукт»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45" w:anchor="_Toc66965967" w:history="1">
        <w:r w:rsidR="006D1C5E" w:rsidRPr="00375936">
          <w:rPr>
            <w:rFonts w:ascii="Times New Roman" w:eastAsia="Calibri" w:hAnsi="Times New Roman"/>
            <w:noProof/>
            <w:sz w:val="28"/>
            <w:szCs w:val="24"/>
            <w:lang w:eastAsia="en-US"/>
          </w:rPr>
          <w:t>46. Нолинская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46" w:anchor="_Toc66965968" w:history="1">
        <w:r w:rsidR="006D1C5E" w:rsidRPr="00375936">
          <w:rPr>
            <w:rFonts w:ascii="Times New Roman" w:eastAsia="Calibri" w:hAnsi="Times New Roman"/>
            <w:noProof/>
            <w:sz w:val="28"/>
            <w:szCs w:val="24"/>
            <w:lang w:eastAsia="en-US"/>
          </w:rPr>
          <w:t>Омутнинский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47" w:anchor="_Toc66965969" w:history="1">
        <w:r w:rsidR="006D1C5E" w:rsidRPr="00375936">
          <w:rPr>
            <w:rFonts w:ascii="Times New Roman" w:eastAsia="Calibri" w:hAnsi="Times New Roman"/>
            <w:noProof/>
            <w:sz w:val="28"/>
            <w:szCs w:val="24"/>
            <w:lang w:eastAsia="en-US"/>
          </w:rPr>
          <w:t>47.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48" w:anchor="_Toc66965970" w:history="1">
        <w:r w:rsidR="006D1C5E" w:rsidRPr="00375936">
          <w:rPr>
            <w:rFonts w:ascii="Times New Roman" w:eastAsia="Calibri" w:hAnsi="Times New Roman"/>
            <w:noProof/>
            <w:sz w:val="28"/>
            <w:szCs w:val="24"/>
            <w:lang w:eastAsia="en-US"/>
          </w:rPr>
          <w:t>48. Омутнинская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49" w:anchor="_Toc66965971" w:history="1">
        <w:r w:rsidR="006D1C5E" w:rsidRPr="00375936">
          <w:rPr>
            <w:rFonts w:ascii="Times New Roman" w:eastAsia="Calibri" w:hAnsi="Times New Roman"/>
            <w:noProof/>
            <w:sz w:val="28"/>
            <w:szCs w:val="24"/>
            <w:lang w:eastAsia="en-US"/>
          </w:rPr>
          <w:t>49. Акционерное общество «Омутнинский металлургический завод»</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50" w:anchor="_Toc66965972" w:history="1">
        <w:r w:rsidR="006D1C5E" w:rsidRPr="00375936">
          <w:rPr>
            <w:rFonts w:ascii="Times New Roman" w:eastAsia="Calibri" w:hAnsi="Times New Roman"/>
            <w:noProof/>
            <w:sz w:val="28"/>
            <w:szCs w:val="24"/>
            <w:lang w:eastAsia="en-US"/>
          </w:rPr>
          <w:t>Опаринский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51" w:anchor="_Toc66965973" w:history="1">
        <w:r w:rsidR="006D1C5E" w:rsidRPr="00375936">
          <w:rPr>
            <w:rFonts w:ascii="Times New Roman" w:eastAsia="Calibri" w:hAnsi="Times New Roman"/>
            <w:noProof/>
            <w:sz w:val="28"/>
            <w:szCs w:val="24"/>
            <w:lang w:eastAsia="en-US"/>
          </w:rPr>
          <w:t>50. Общество с ограниченной ответственностью «МТМ-Агровятка»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52" w:anchor="_Toc66965974" w:history="1">
        <w:r w:rsidR="006D1C5E" w:rsidRPr="00375936">
          <w:rPr>
            <w:rFonts w:ascii="Times New Roman" w:eastAsia="Calibri" w:hAnsi="Times New Roman"/>
            <w:noProof/>
            <w:sz w:val="28"/>
            <w:szCs w:val="24"/>
            <w:lang w:eastAsia="en-US"/>
          </w:rPr>
          <w:t>Оричевский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53" w:anchor="_Toc66965975" w:history="1">
        <w:r w:rsidR="006D1C5E" w:rsidRPr="00375936">
          <w:rPr>
            <w:rFonts w:ascii="Times New Roman" w:eastAsia="Calibri" w:hAnsi="Times New Roman"/>
            <w:noProof/>
            <w:sz w:val="28"/>
            <w:szCs w:val="24"/>
            <w:lang w:eastAsia="en-US"/>
          </w:rPr>
          <w:t>51. Акционерное общество «Завод «Сельмаш»</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54" w:anchor="_Toc66965976" w:history="1">
        <w:r w:rsidR="006D1C5E" w:rsidRPr="00375936">
          <w:rPr>
            <w:rFonts w:ascii="Times New Roman" w:eastAsia="Calibri" w:hAnsi="Times New Roman"/>
            <w:noProof/>
            <w:sz w:val="28"/>
            <w:szCs w:val="24"/>
            <w:lang w:eastAsia="en-US"/>
          </w:rPr>
          <w:t>52. Общественная организация Оричевское «районное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55" w:anchor="_Toc66965977" w:history="1">
        <w:r w:rsidR="006D1C5E" w:rsidRPr="00375936">
          <w:rPr>
            <w:rFonts w:ascii="Times New Roman" w:eastAsia="Calibri" w:hAnsi="Times New Roman"/>
            <w:noProof/>
            <w:sz w:val="28"/>
            <w:szCs w:val="24"/>
            <w:lang w:eastAsia="en-US"/>
          </w:rPr>
          <w:t>53. Ассоциация «Некоммерческое партнерство стрелково-охотничий клуб «Силикат»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56" w:anchor="_Toc66965978" w:history="1">
        <w:r w:rsidR="006D1C5E" w:rsidRPr="00375936">
          <w:rPr>
            <w:rFonts w:ascii="Times New Roman" w:eastAsia="Calibri" w:hAnsi="Times New Roman"/>
            <w:noProof/>
            <w:sz w:val="28"/>
            <w:szCs w:val="24"/>
            <w:lang w:eastAsia="en-US"/>
          </w:rPr>
          <w:t>Орловский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57" w:anchor="_Toc66965979" w:history="1">
        <w:r w:rsidR="006D1C5E" w:rsidRPr="00375936">
          <w:rPr>
            <w:rFonts w:ascii="Times New Roman" w:eastAsia="Calibri" w:hAnsi="Times New Roman"/>
            <w:noProof/>
            <w:sz w:val="28"/>
            <w:szCs w:val="24"/>
            <w:lang w:eastAsia="en-US"/>
          </w:rPr>
          <w:t>54. Некоммерческая организация фонд «Орлов-охота»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58" w:anchor="_Toc66965980" w:history="1">
        <w:r w:rsidR="006D1C5E" w:rsidRPr="00375936">
          <w:rPr>
            <w:rFonts w:ascii="Times New Roman" w:eastAsia="Calibri" w:hAnsi="Times New Roman"/>
            <w:noProof/>
            <w:sz w:val="28"/>
            <w:szCs w:val="24"/>
            <w:lang w:eastAsia="en-US"/>
          </w:rPr>
          <w:t>55. Общество с ограниченной ответственностью «Весна»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59" w:anchor="_Toc66965981" w:history="1">
        <w:r w:rsidR="006D1C5E" w:rsidRPr="00375936">
          <w:rPr>
            <w:rFonts w:ascii="Times New Roman" w:eastAsia="Calibri" w:hAnsi="Times New Roman"/>
            <w:noProof/>
            <w:sz w:val="28"/>
            <w:szCs w:val="24"/>
            <w:lang w:eastAsia="en-US"/>
          </w:rPr>
          <w:t>56. Акционерное общество «Кировский машзавод 1 мая»</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60" w:anchor="_Toc66965982" w:history="1">
        <w:r w:rsidR="006D1C5E" w:rsidRPr="00375936">
          <w:rPr>
            <w:rFonts w:ascii="Times New Roman" w:eastAsia="Calibri" w:hAnsi="Times New Roman"/>
            <w:noProof/>
            <w:sz w:val="28"/>
            <w:szCs w:val="24"/>
            <w:lang w:eastAsia="en-US"/>
          </w:rPr>
          <w:t>57. Общественная организация Орловское районное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61" w:anchor="_Toc66965983" w:history="1">
        <w:r w:rsidR="006D1C5E" w:rsidRPr="00375936">
          <w:rPr>
            <w:rFonts w:ascii="Times New Roman" w:eastAsia="Calibri" w:hAnsi="Times New Roman"/>
            <w:noProof/>
            <w:sz w:val="28"/>
            <w:szCs w:val="24"/>
            <w:lang w:eastAsia="en-US"/>
          </w:rPr>
          <w:t>58. Общество с ограниченной ответственностью «Вятская 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62" w:anchor="_Toc66965984" w:history="1">
        <w:r w:rsidR="006D1C5E" w:rsidRPr="00375936">
          <w:rPr>
            <w:rFonts w:ascii="Times New Roman" w:eastAsia="Calibri" w:hAnsi="Times New Roman"/>
            <w:noProof/>
            <w:sz w:val="28"/>
            <w:szCs w:val="24"/>
            <w:lang w:eastAsia="en-US"/>
          </w:rPr>
          <w:t>59. Общество с ограниченной ответственностью «АЗС Автоматика»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63" w:anchor="_Toc66965985" w:history="1">
        <w:r w:rsidR="006D1C5E" w:rsidRPr="00375936">
          <w:rPr>
            <w:rFonts w:ascii="Times New Roman" w:eastAsia="Calibri" w:hAnsi="Times New Roman"/>
            <w:noProof/>
            <w:sz w:val="28"/>
            <w:szCs w:val="24"/>
            <w:lang w:eastAsia="en-US"/>
          </w:rPr>
          <w:t>60. Кировская региональная организация Военно-охотничьего общества Приволжского военного округа – межрегиональной спортивной общественной организации</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64" w:anchor="_Toc66965986" w:history="1">
        <w:r w:rsidR="006D1C5E" w:rsidRPr="00375936">
          <w:rPr>
            <w:rFonts w:ascii="Times New Roman" w:eastAsia="Calibri" w:hAnsi="Times New Roman"/>
            <w:noProof/>
            <w:sz w:val="28"/>
            <w:szCs w:val="24"/>
            <w:lang w:eastAsia="en-US"/>
          </w:rPr>
          <w:t>Пижанский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65" w:anchor="_Toc66965987" w:history="1">
        <w:r w:rsidR="006D1C5E" w:rsidRPr="00375936">
          <w:rPr>
            <w:rFonts w:ascii="Times New Roman" w:eastAsia="Calibri" w:hAnsi="Times New Roman"/>
            <w:noProof/>
            <w:sz w:val="28"/>
            <w:szCs w:val="24"/>
            <w:lang w:eastAsia="en-US"/>
          </w:rPr>
          <w:t>61. Общественная организация «Общество охотников Пижанского района Кировской области»</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66" w:anchor="_Toc66965988" w:history="1">
        <w:r w:rsidR="006D1C5E" w:rsidRPr="00375936">
          <w:rPr>
            <w:rFonts w:ascii="Times New Roman" w:eastAsia="Calibri" w:hAnsi="Times New Roman"/>
            <w:noProof/>
            <w:sz w:val="28"/>
            <w:szCs w:val="24"/>
            <w:lang w:eastAsia="en-US"/>
          </w:rPr>
          <w:t>Подосиновский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67" w:anchor="_Toc66965989" w:history="1">
        <w:r w:rsidR="006D1C5E" w:rsidRPr="00375936">
          <w:rPr>
            <w:rFonts w:ascii="Times New Roman" w:eastAsia="Calibri" w:hAnsi="Times New Roman"/>
            <w:noProof/>
            <w:sz w:val="28"/>
            <w:szCs w:val="24"/>
            <w:lang w:eastAsia="en-US"/>
          </w:rPr>
          <w:t>62. Подосиновская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68" w:anchor="_Toc66965990" w:history="1">
        <w:r w:rsidR="006D1C5E" w:rsidRPr="00375936">
          <w:rPr>
            <w:rFonts w:ascii="Times New Roman" w:eastAsia="Calibri" w:hAnsi="Times New Roman"/>
            <w:noProof/>
            <w:sz w:val="28"/>
            <w:szCs w:val="24"/>
            <w:lang w:eastAsia="en-US"/>
          </w:rPr>
          <w:t>Санчурский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69" w:anchor="_Toc66965991" w:history="1">
        <w:r w:rsidR="006D1C5E" w:rsidRPr="00375936">
          <w:rPr>
            <w:rFonts w:ascii="Times New Roman" w:eastAsia="Calibri" w:hAnsi="Times New Roman"/>
            <w:noProof/>
            <w:sz w:val="28"/>
            <w:szCs w:val="24"/>
            <w:lang w:eastAsia="en-US"/>
          </w:rPr>
          <w:t>63. Общество с ограниченной ответственностью «Тополь»</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70" w:anchor="_Toc66965992" w:history="1">
        <w:r w:rsidR="006D1C5E" w:rsidRPr="00375936">
          <w:rPr>
            <w:rFonts w:ascii="Times New Roman" w:eastAsia="Calibri" w:hAnsi="Times New Roman"/>
            <w:noProof/>
            <w:sz w:val="28"/>
            <w:szCs w:val="24"/>
            <w:lang w:eastAsia="en-US"/>
          </w:rPr>
          <w:t>64. Общество с ограниченной ответственностью «ЛК Вудтех»</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71" w:anchor="_Toc66965993" w:history="1">
        <w:r w:rsidR="006D1C5E" w:rsidRPr="00375936">
          <w:rPr>
            <w:rFonts w:ascii="Times New Roman" w:eastAsia="Calibri" w:hAnsi="Times New Roman"/>
            <w:noProof/>
            <w:sz w:val="28"/>
            <w:szCs w:val="24"/>
            <w:lang w:eastAsia="en-US"/>
          </w:rPr>
          <w:t>65. Общество с ограниченной ответственностью «Златополье»</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72" w:anchor="_Toc66965994" w:history="1">
        <w:r w:rsidR="006D1C5E" w:rsidRPr="00375936">
          <w:rPr>
            <w:rFonts w:ascii="Times New Roman" w:hAnsi="Times New Roman"/>
            <w:noProof/>
            <w:sz w:val="28"/>
            <w:szCs w:val="24"/>
          </w:rPr>
          <w:t>66. Санчурская районная общественная организация охотников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73" w:anchor="_Toc66965995" w:history="1">
        <w:r w:rsidR="006D1C5E" w:rsidRPr="00375936">
          <w:rPr>
            <w:rFonts w:ascii="Times New Roman" w:eastAsia="Calibri" w:hAnsi="Times New Roman"/>
            <w:noProof/>
            <w:sz w:val="28"/>
            <w:szCs w:val="24"/>
            <w:lang w:eastAsia="en-US"/>
          </w:rPr>
          <w:t>Свечинский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74" w:anchor="_Toc66965996" w:history="1">
        <w:r w:rsidR="006D1C5E" w:rsidRPr="00375936">
          <w:rPr>
            <w:rFonts w:ascii="Times New Roman" w:eastAsia="Calibri" w:hAnsi="Times New Roman"/>
            <w:noProof/>
            <w:sz w:val="28"/>
            <w:szCs w:val="24"/>
            <w:lang w:eastAsia="en-US"/>
          </w:rPr>
          <w:t>67. Свечинская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75" w:anchor="_Toc66965997" w:history="1">
        <w:r w:rsidR="006D1C5E" w:rsidRPr="00375936">
          <w:rPr>
            <w:rFonts w:ascii="Times New Roman" w:eastAsia="Calibri" w:hAnsi="Times New Roman"/>
            <w:noProof/>
            <w:sz w:val="28"/>
            <w:szCs w:val="24"/>
            <w:lang w:eastAsia="en-US"/>
          </w:rPr>
          <w:t>68. ИП Гунбин Сергей Аркадьевич</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76" w:anchor="_Toc66965998" w:history="1">
        <w:r w:rsidR="006D1C5E" w:rsidRPr="00375936">
          <w:rPr>
            <w:rFonts w:ascii="Times New Roman" w:eastAsia="Calibri" w:hAnsi="Times New Roman"/>
            <w:noProof/>
            <w:sz w:val="28"/>
            <w:szCs w:val="24"/>
            <w:lang w:eastAsia="en-US"/>
          </w:rPr>
          <w:t>Слободской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77" w:anchor="_Toc66965999" w:history="1">
        <w:r w:rsidR="006D1C5E" w:rsidRPr="00375936">
          <w:rPr>
            <w:rFonts w:ascii="Times New Roman" w:eastAsia="Calibri" w:hAnsi="Times New Roman"/>
            <w:noProof/>
            <w:sz w:val="28"/>
            <w:szCs w:val="24"/>
            <w:lang w:eastAsia="en-US"/>
          </w:rPr>
          <w:t>69.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78" w:anchor="_Toc66966000" w:history="1">
        <w:r w:rsidR="006D1C5E" w:rsidRPr="00375936">
          <w:rPr>
            <w:rFonts w:ascii="Times New Roman" w:eastAsia="Calibri" w:hAnsi="Times New Roman"/>
            <w:noProof/>
            <w:sz w:val="28"/>
            <w:szCs w:val="24"/>
            <w:lang w:eastAsia="en-US"/>
          </w:rPr>
          <w:t>70. Автономная некоммерческая организация «Охотхозяйство «Сверчиха»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79" w:anchor="_Toc66966001" w:history="1">
        <w:r w:rsidR="006D1C5E" w:rsidRPr="00375936">
          <w:rPr>
            <w:rFonts w:ascii="Times New Roman" w:eastAsia="Calibri" w:hAnsi="Times New Roman"/>
            <w:noProof/>
            <w:sz w:val="28"/>
            <w:szCs w:val="24"/>
            <w:lang w:eastAsia="en-US"/>
          </w:rPr>
          <w:t>71. Слободская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80" w:anchor="_Toc66966002" w:history="1">
        <w:r w:rsidR="006D1C5E" w:rsidRPr="00375936">
          <w:rPr>
            <w:rFonts w:ascii="Times New Roman" w:eastAsia="Calibri" w:hAnsi="Times New Roman"/>
            <w:noProof/>
            <w:sz w:val="28"/>
            <w:szCs w:val="24"/>
            <w:lang w:eastAsia="en-US"/>
          </w:rPr>
          <w:t>72. Общество с ограниченной ответственностью «Элегия-плюс-К»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81" w:anchor="_Toc66966003" w:history="1">
        <w:r w:rsidR="006D1C5E" w:rsidRPr="00375936">
          <w:rPr>
            <w:rFonts w:ascii="Times New Roman" w:eastAsia="Calibri" w:hAnsi="Times New Roman"/>
            <w:noProof/>
            <w:sz w:val="28"/>
            <w:szCs w:val="24"/>
            <w:lang w:eastAsia="en-US"/>
          </w:rPr>
          <w:t>Советский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82" w:anchor="_Toc66966004" w:history="1">
        <w:r w:rsidR="006D1C5E" w:rsidRPr="00375936">
          <w:rPr>
            <w:rFonts w:ascii="Times New Roman" w:eastAsia="Calibri" w:hAnsi="Times New Roman"/>
            <w:noProof/>
            <w:sz w:val="28"/>
            <w:szCs w:val="24"/>
            <w:lang w:eastAsia="en-US"/>
          </w:rPr>
          <w:t>73.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83" w:anchor="_Toc66966005" w:history="1">
        <w:r w:rsidR="006D1C5E" w:rsidRPr="00375936">
          <w:rPr>
            <w:rFonts w:ascii="Times New Roman" w:eastAsia="Calibri" w:hAnsi="Times New Roman"/>
            <w:noProof/>
            <w:sz w:val="28"/>
            <w:szCs w:val="24"/>
            <w:lang w:eastAsia="en-US"/>
          </w:rPr>
          <w:t>74. Советская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84" w:anchor="_Toc66966006" w:history="1">
        <w:r w:rsidR="006D1C5E" w:rsidRPr="00375936">
          <w:rPr>
            <w:rFonts w:ascii="Times New Roman" w:eastAsia="Calibri" w:hAnsi="Times New Roman"/>
            <w:noProof/>
            <w:sz w:val="28"/>
            <w:szCs w:val="24"/>
            <w:lang w:eastAsia="en-US"/>
          </w:rPr>
          <w:t>75. Кировское областное государственное профессиональное образовательное бюджетное учреждение «Суводский лесхоз-техникум»</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85" w:anchor="_Toc66966007" w:history="1">
        <w:r w:rsidR="006D1C5E" w:rsidRPr="00375936">
          <w:rPr>
            <w:rFonts w:ascii="Times New Roman" w:eastAsia="Calibri" w:hAnsi="Times New Roman"/>
            <w:noProof/>
            <w:sz w:val="28"/>
            <w:szCs w:val="24"/>
            <w:lang w:eastAsia="en-US"/>
          </w:rPr>
          <w:t>76. Общество с ограниченной ответственностью «Движение-АЗС»</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86" w:anchor="_Toc66966008" w:history="1">
        <w:r w:rsidR="006D1C5E" w:rsidRPr="00375936">
          <w:rPr>
            <w:rFonts w:ascii="Times New Roman" w:eastAsia="Calibri" w:hAnsi="Times New Roman"/>
            <w:noProof/>
            <w:sz w:val="28"/>
            <w:szCs w:val="24"/>
            <w:lang w:eastAsia="en-US"/>
          </w:rPr>
          <w:t>77. Автономная некоммерческая организация содействия развития туризма «Наследие»</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87" w:anchor="_Toc66966009" w:history="1">
        <w:r w:rsidR="006D1C5E" w:rsidRPr="00375936">
          <w:rPr>
            <w:rFonts w:ascii="Times New Roman" w:eastAsia="Calibri" w:hAnsi="Times New Roman"/>
            <w:noProof/>
            <w:sz w:val="28"/>
            <w:szCs w:val="24"/>
            <w:lang w:eastAsia="en-US"/>
          </w:rPr>
          <w:t>Сунской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88" w:anchor="_Toc66966010" w:history="1">
        <w:r w:rsidR="006D1C5E" w:rsidRPr="00375936">
          <w:rPr>
            <w:rFonts w:ascii="Times New Roman" w:eastAsia="Calibri" w:hAnsi="Times New Roman"/>
            <w:noProof/>
            <w:sz w:val="28"/>
            <w:szCs w:val="24"/>
            <w:lang w:eastAsia="en-US"/>
          </w:rPr>
          <w:t>78. Сунская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89" w:anchor="_Toc66966011" w:history="1">
        <w:r w:rsidR="006D1C5E" w:rsidRPr="00375936">
          <w:rPr>
            <w:rFonts w:ascii="Times New Roman" w:eastAsia="Calibri" w:hAnsi="Times New Roman"/>
            <w:noProof/>
            <w:sz w:val="28"/>
            <w:szCs w:val="24"/>
            <w:lang w:eastAsia="en-US"/>
          </w:rPr>
          <w:t>79. Общество с ограниченной ответственностью «Удача»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90" w:anchor="_Toc66966012" w:history="1">
        <w:r w:rsidR="006D1C5E" w:rsidRPr="00375936">
          <w:rPr>
            <w:rFonts w:ascii="Times New Roman" w:eastAsia="Calibri" w:hAnsi="Times New Roman"/>
            <w:noProof/>
            <w:sz w:val="28"/>
            <w:szCs w:val="24"/>
            <w:lang w:eastAsia="en-US"/>
          </w:rPr>
          <w:t>80. Акционерное общество «Охотхозяйство «ТраК-Бетон»</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91" w:anchor="_Toc66966013" w:history="1">
        <w:r w:rsidR="006D1C5E" w:rsidRPr="00375936">
          <w:rPr>
            <w:rFonts w:ascii="Times New Roman" w:eastAsia="Calibri" w:hAnsi="Times New Roman"/>
            <w:noProof/>
            <w:sz w:val="28"/>
            <w:szCs w:val="24"/>
            <w:lang w:eastAsia="en-US"/>
          </w:rPr>
          <w:t>81. Ассоциация «Некоммерческое партнерство стрелково-охотничий клуб «Дуплет»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92" w:anchor="_Toc66966014" w:history="1">
        <w:r w:rsidR="006D1C5E" w:rsidRPr="00375936">
          <w:rPr>
            <w:rFonts w:ascii="Times New Roman" w:eastAsia="Calibri" w:hAnsi="Times New Roman"/>
            <w:noProof/>
            <w:sz w:val="28"/>
            <w:szCs w:val="24"/>
            <w:lang w:eastAsia="en-US"/>
          </w:rPr>
          <w:t>Тужинский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93" w:anchor="_Toc66966015" w:history="1">
        <w:r w:rsidR="006D1C5E" w:rsidRPr="00375936">
          <w:rPr>
            <w:rFonts w:ascii="Times New Roman" w:eastAsia="Calibri" w:hAnsi="Times New Roman"/>
            <w:noProof/>
            <w:sz w:val="28"/>
            <w:szCs w:val="24"/>
            <w:lang w:eastAsia="en-US"/>
          </w:rPr>
          <w:t>82.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94" w:anchor="_Toc66966016" w:history="1">
        <w:r w:rsidR="006D1C5E" w:rsidRPr="00375936">
          <w:rPr>
            <w:rFonts w:ascii="Times New Roman" w:eastAsia="Calibri" w:hAnsi="Times New Roman"/>
            <w:noProof/>
            <w:sz w:val="28"/>
            <w:szCs w:val="24"/>
            <w:lang w:eastAsia="en-US"/>
          </w:rPr>
          <w:t>83. Общество с ограниченной ответственностью «Гинис»</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95" w:anchor="_Toc66966017" w:history="1">
        <w:r w:rsidR="006D1C5E" w:rsidRPr="00375936">
          <w:rPr>
            <w:rFonts w:ascii="Times New Roman" w:eastAsia="Calibri" w:hAnsi="Times New Roman"/>
            <w:noProof/>
            <w:sz w:val="28"/>
            <w:szCs w:val="24"/>
            <w:lang w:eastAsia="en-US"/>
          </w:rPr>
          <w:t>84. Тужинская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96" w:anchor="_Toc66966018" w:history="1">
        <w:r w:rsidR="006D1C5E" w:rsidRPr="00375936">
          <w:rPr>
            <w:rFonts w:ascii="Times New Roman" w:eastAsia="Calibri" w:hAnsi="Times New Roman"/>
            <w:noProof/>
            <w:sz w:val="28"/>
            <w:szCs w:val="24"/>
            <w:lang w:eastAsia="en-US"/>
          </w:rPr>
          <w:t>Унинский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97" w:anchor="_Toc66966019" w:history="1">
        <w:r w:rsidR="006D1C5E" w:rsidRPr="00375936">
          <w:rPr>
            <w:rFonts w:ascii="Times New Roman" w:eastAsia="Calibri" w:hAnsi="Times New Roman"/>
            <w:noProof/>
            <w:sz w:val="28"/>
            <w:szCs w:val="24"/>
            <w:lang w:eastAsia="en-US"/>
          </w:rPr>
          <w:t>85. Муниципальное унитарное предприятие Администрации Унинского района Кировской области по охоте и охотничьей деятельности «Униохота»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398" w:anchor="_Toc66966020" w:history="1">
        <w:r w:rsidR="006D1C5E" w:rsidRPr="00375936">
          <w:rPr>
            <w:rFonts w:ascii="Times New Roman" w:eastAsia="Calibri" w:hAnsi="Times New Roman"/>
            <w:noProof/>
            <w:sz w:val="28"/>
            <w:szCs w:val="24"/>
            <w:lang w:eastAsia="en-US"/>
          </w:rPr>
          <w:t>Уржумский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399" w:anchor="_Toc66966021" w:history="1">
        <w:r w:rsidR="006D1C5E" w:rsidRPr="00375936">
          <w:rPr>
            <w:rFonts w:ascii="Times New Roman" w:eastAsia="Calibri" w:hAnsi="Times New Roman"/>
            <w:noProof/>
            <w:sz w:val="28"/>
            <w:szCs w:val="24"/>
            <w:lang w:eastAsia="en-US"/>
          </w:rPr>
          <w:t>86. Кировская областная общественная организация Общероссийской общественно организации «Российский союз ветеранов Афганистана»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00" w:anchor="_Toc66966022" w:history="1">
        <w:r w:rsidR="006D1C5E" w:rsidRPr="00375936">
          <w:rPr>
            <w:rFonts w:ascii="Times New Roman" w:eastAsia="Calibri" w:hAnsi="Times New Roman"/>
            <w:noProof/>
            <w:sz w:val="28"/>
            <w:szCs w:val="24"/>
            <w:lang w:eastAsia="en-US"/>
          </w:rPr>
          <w:t>87. Общественная организация «Уржумское районное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01" w:anchor="_Toc66966023" w:history="1">
        <w:r w:rsidR="006D1C5E" w:rsidRPr="00375936">
          <w:rPr>
            <w:rFonts w:ascii="Times New Roman" w:eastAsia="Calibri" w:hAnsi="Times New Roman"/>
            <w:noProof/>
            <w:sz w:val="28"/>
            <w:szCs w:val="24"/>
            <w:lang w:eastAsia="en-US"/>
          </w:rPr>
          <w:t>Фаленский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02" w:anchor="_Toc66966024" w:history="1">
        <w:r w:rsidR="006D1C5E" w:rsidRPr="00375936">
          <w:rPr>
            <w:rFonts w:ascii="Times New Roman" w:eastAsia="Calibri" w:hAnsi="Times New Roman"/>
            <w:noProof/>
            <w:sz w:val="28"/>
            <w:szCs w:val="24"/>
            <w:lang w:eastAsia="en-US"/>
          </w:rPr>
          <w:t>88.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03" w:anchor="_Toc66966025" w:history="1">
        <w:r w:rsidR="006D1C5E" w:rsidRPr="00375936">
          <w:rPr>
            <w:rFonts w:ascii="Times New Roman" w:eastAsia="Calibri" w:hAnsi="Times New Roman"/>
            <w:noProof/>
            <w:sz w:val="28"/>
            <w:szCs w:val="24"/>
            <w:lang w:eastAsia="en-US"/>
          </w:rPr>
          <w:t>89. Фаленская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04" w:anchor="_Toc66966026" w:history="1">
        <w:r w:rsidR="006D1C5E" w:rsidRPr="00375936">
          <w:rPr>
            <w:rFonts w:ascii="Times New Roman" w:eastAsia="Calibri" w:hAnsi="Times New Roman"/>
            <w:noProof/>
            <w:sz w:val="28"/>
            <w:szCs w:val="24"/>
            <w:lang w:eastAsia="en-US"/>
          </w:rPr>
          <w:t>Шабалинский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05" w:anchor="_Toc66966027" w:history="1">
        <w:r w:rsidR="006D1C5E" w:rsidRPr="00375936">
          <w:rPr>
            <w:rFonts w:ascii="Times New Roman" w:eastAsia="Calibri" w:hAnsi="Times New Roman"/>
            <w:noProof/>
            <w:sz w:val="28"/>
            <w:szCs w:val="24"/>
            <w:lang w:eastAsia="en-US"/>
          </w:rPr>
          <w:t>90. Общество с ограниченной ответственностью «Кировохота»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06" w:anchor="_Toc66966028" w:history="1">
        <w:r w:rsidR="006D1C5E" w:rsidRPr="00375936">
          <w:rPr>
            <w:rFonts w:ascii="Times New Roman" w:hAnsi="Times New Roman"/>
            <w:noProof/>
            <w:sz w:val="28"/>
            <w:szCs w:val="24"/>
          </w:rPr>
          <w:t>91. Шабалинская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07" w:anchor="_Toc66966029" w:history="1">
        <w:r w:rsidR="006D1C5E" w:rsidRPr="00375936">
          <w:rPr>
            <w:rFonts w:ascii="Times New Roman" w:hAnsi="Times New Roman"/>
            <w:noProof/>
            <w:sz w:val="28"/>
            <w:szCs w:val="24"/>
          </w:rPr>
          <w:t>92. Общество с ограниченной ответственностью «Охотхозяйственное и туристическое предприятие «Станевт»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08" w:anchor="_Toc66966030" w:history="1">
        <w:r w:rsidR="006D1C5E" w:rsidRPr="00375936">
          <w:rPr>
            <w:rFonts w:ascii="Times New Roman" w:hAnsi="Times New Roman"/>
            <w:noProof/>
            <w:sz w:val="28"/>
            <w:szCs w:val="24"/>
          </w:rPr>
          <w:t>Юрьянский район</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09" w:anchor="_Toc66966031" w:history="1">
        <w:r w:rsidR="006D1C5E" w:rsidRPr="00375936">
          <w:rPr>
            <w:rFonts w:ascii="Times New Roman" w:hAnsi="Times New Roman"/>
            <w:noProof/>
            <w:sz w:val="28"/>
            <w:szCs w:val="24"/>
          </w:rPr>
          <w:t>93. Юрьянская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10" w:anchor="_Toc66966032" w:history="1">
        <w:r w:rsidR="006D1C5E" w:rsidRPr="00375936">
          <w:rPr>
            <w:rFonts w:ascii="Times New Roman" w:hAnsi="Times New Roman"/>
            <w:noProof/>
            <w:sz w:val="28"/>
            <w:szCs w:val="24"/>
          </w:rPr>
          <w:t>94.</w:t>
        </w:r>
        <w:r w:rsidR="006D1C5E" w:rsidRPr="00375936">
          <w:rPr>
            <w:rFonts w:ascii="Times New Roman" w:eastAsia="Calibri" w:hAnsi="Times New Roman"/>
            <w:noProof/>
            <w:sz w:val="28"/>
            <w:szCs w:val="24"/>
            <w:lang w:eastAsia="en-US"/>
          </w:rPr>
          <w:t xml:space="preserve"> </w:t>
        </w:r>
        <w:r w:rsidR="006D1C5E" w:rsidRPr="00375936">
          <w:rPr>
            <w:rFonts w:ascii="Times New Roman" w:hAnsi="Times New Roman"/>
            <w:noProof/>
            <w:sz w:val="28"/>
            <w:szCs w:val="24"/>
          </w:rPr>
          <w:t>Акционерное общество «Электромашиностроительный завод «Лепсе»</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11" w:anchor="_Toc66966033" w:history="1">
        <w:r w:rsidR="006D1C5E" w:rsidRPr="00375936">
          <w:rPr>
            <w:rFonts w:ascii="Times New Roman" w:hAnsi="Times New Roman"/>
            <w:noProof/>
            <w:sz w:val="28"/>
            <w:szCs w:val="24"/>
          </w:rPr>
          <w:t>95. Акционерное общество «Вятское машиностроительное предприятие «Авитек»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12" w:anchor="_Toc66966034" w:history="1">
        <w:r w:rsidR="006D1C5E" w:rsidRPr="00375936">
          <w:rPr>
            <w:rFonts w:ascii="Times New Roman" w:hAnsi="Times New Roman"/>
            <w:noProof/>
            <w:sz w:val="28"/>
            <w:szCs w:val="24"/>
          </w:rPr>
          <w:t>96. Общество с ограниченной ответственностью «Локомотив»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13" w:anchor="_Toc66966035" w:history="1">
        <w:r w:rsidR="006D1C5E" w:rsidRPr="00375936">
          <w:rPr>
            <w:rFonts w:ascii="Times New Roman" w:hAnsi="Times New Roman"/>
            <w:noProof/>
            <w:sz w:val="28"/>
            <w:szCs w:val="24"/>
          </w:rPr>
          <w:t>Яранский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14" w:anchor="_Toc66966036" w:history="1">
        <w:r w:rsidR="006D1C5E" w:rsidRPr="00375936">
          <w:rPr>
            <w:rFonts w:ascii="Times New Roman" w:hAnsi="Times New Roman"/>
            <w:noProof/>
            <w:sz w:val="28"/>
            <w:szCs w:val="24"/>
          </w:rPr>
          <w:t>97. Общество с ограниченной ответственностью «Ютекс»</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15" w:anchor="_Toc66966037" w:history="1">
        <w:r w:rsidR="006D1C5E" w:rsidRPr="00375936">
          <w:rPr>
            <w:rFonts w:ascii="Times New Roman" w:eastAsia="Calibri" w:hAnsi="Times New Roman"/>
            <w:noProof/>
            <w:sz w:val="28"/>
            <w:szCs w:val="24"/>
            <w:lang w:eastAsia="en-US"/>
          </w:rPr>
          <w:t>98. Общество с ограниченной ответственностью «Яранский охотник»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16" w:anchor="_Toc66966038" w:history="1">
        <w:r w:rsidR="006D1C5E" w:rsidRPr="00375936">
          <w:rPr>
            <w:rFonts w:ascii="Times New Roman" w:eastAsia="Calibri" w:hAnsi="Times New Roman"/>
            <w:noProof/>
            <w:sz w:val="28"/>
            <w:szCs w:val="24"/>
            <w:lang w:eastAsia="en-US"/>
          </w:rPr>
          <w:t xml:space="preserve">99. </w:t>
        </w:r>
        <w:bookmarkStart w:id="3" w:name="_Hlk74150823"/>
        <w:r w:rsidR="006D1C5E" w:rsidRPr="00375936">
          <w:rPr>
            <w:rFonts w:ascii="Times New Roman" w:eastAsia="Calibri" w:hAnsi="Times New Roman"/>
            <w:noProof/>
            <w:sz w:val="28"/>
            <w:szCs w:val="24"/>
            <w:lang w:eastAsia="en-US"/>
          </w:rPr>
          <w:t>Общество с ограниченной ответственностью</w:t>
        </w:r>
        <w:bookmarkEnd w:id="3"/>
        <w:r w:rsidR="006D1C5E" w:rsidRPr="00375936">
          <w:rPr>
            <w:rFonts w:ascii="Times New Roman" w:eastAsia="Calibri" w:hAnsi="Times New Roman"/>
            <w:noProof/>
            <w:sz w:val="28"/>
            <w:szCs w:val="24"/>
            <w:lang w:eastAsia="en-US"/>
          </w:rPr>
          <w:t xml:space="preserve"> «Вяхирь»</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17" w:anchor="_Toc66966039" w:history="1">
        <w:r w:rsidR="006D1C5E" w:rsidRPr="00375936">
          <w:rPr>
            <w:rFonts w:ascii="Times New Roman" w:eastAsia="Calibri" w:hAnsi="Times New Roman"/>
            <w:noProof/>
            <w:sz w:val="28"/>
            <w:szCs w:val="24"/>
            <w:lang w:eastAsia="en-US"/>
          </w:rPr>
          <w:t>100. Общество с ограниченной ответственностью «Сафари»</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18" w:anchor="_Toc66966040" w:history="1">
        <w:r w:rsidR="006D1C5E" w:rsidRPr="00375936">
          <w:rPr>
            <w:rFonts w:ascii="Times New Roman" w:eastAsia="Calibri" w:hAnsi="Times New Roman"/>
            <w:noProof/>
            <w:sz w:val="28"/>
            <w:szCs w:val="24"/>
            <w:lang w:eastAsia="en-US"/>
          </w:rPr>
          <w:t>101. Яранская районная организация общественная организация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19" w:anchor="_Toc66966041" w:history="1">
        <w:r w:rsidR="006D1C5E" w:rsidRPr="00375936">
          <w:rPr>
            <w:rFonts w:ascii="Times New Roman" w:eastAsia="Calibri" w:hAnsi="Times New Roman"/>
            <w:bCs/>
            <w:noProof/>
            <w:sz w:val="28"/>
            <w:szCs w:val="24"/>
          </w:rPr>
          <w:t>Охотпользователи с охотничьими угодьями в нескольких районах</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20" w:anchor="_Toc66966042" w:history="1">
        <w:r w:rsidR="006D1C5E" w:rsidRPr="00375936">
          <w:rPr>
            <w:rFonts w:ascii="Times New Roman" w:hAnsi="Times New Roman"/>
            <w:noProof/>
            <w:sz w:val="28"/>
            <w:szCs w:val="24"/>
          </w:rPr>
          <w:t>Зуевский и Фаленский районы</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21" w:anchor="_Toc66966043" w:history="1">
        <w:r w:rsidR="006D1C5E" w:rsidRPr="00375936">
          <w:rPr>
            <w:rFonts w:ascii="Times New Roman" w:eastAsia="Calibri" w:hAnsi="Times New Roman"/>
            <w:noProof/>
            <w:sz w:val="28"/>
            <w:szCs w:val="24"/>
          </w:rPr>
          <w:t>102. Федеральное государственное бюджетное образовательное учреждение высшего образования «Вятский государственный агротехнологический университет»</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22" w:anchor="_Toc66966044" w:history="1">
        <w:r w:rsidR="006D1C5E" w:rsidRPr="00375936">
          <w:rPr>
            <w:rFonts w:ascii="Times New Roman" w:hAnsi="Times New Roman"/>
            <w:noProof/>
            <w:sz w:val="28"/>
            <w:szCs w:val="24"/>
          </w:rPr>
          <w:t>Котельничский и Оричевский районы</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23" w:anchor="_Toc66966045" w:history="1">
        <w:r w:rsidR="006D1C5E" w:rsidRPr="00375936">
          <w:rPr>
            <w:rFonts w:ascii="Times New Roman" w:eastAsia="Calibri" w:hAnsi="Times New Roman"/>
            <w:bCs/>
            <w:noProof/>
            <w:sz w:val="28"/>
            <w:szCs w:val="24"/>
          </w:rPr>
          <w:t>103. Кировская региональная организация общественно-государственного объединения «Всероссийское физкультурно-спортивное общество «Динамо»</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24" w:anchor="_Toc66966046" w:history="1">
        <w:r w:rsidR="006D1C5E" w:rsidRPr="00375936">
          <w:rPr>
            <w:rFonts w:ascii="Times New Roman" w:hAnsi="Times New Roman"/>
            <w:noProof/>
            <w:sz w:val="28"/>
            <w:szCs w:val="24"/>
          </w:rPr>
          <w:t>Малмыжский и Вятскополянский районы</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25" w:anchor="_Toc66966047" w:history="1">
        <w:r w:rsidR="006D1C5E" w:rsidRPr="00375936">
          <w:rPr>
            <w:rFonts w:ascii="Times New Roman" w:eastAsia="Calibri" w:hAnsi="Times New Roman"/>
            <w:noProof/>
            <w:sz w:val="28"/>
            <w:szCs w:val="24"/>
          </w:rPr>
          <w:t>104. ИП</w:t>
        </w:r>
      </w:hyperlink>
      <w:r w:rsidR="006D1C5E" w:rsidRPr="00375936">
        <w:rPr>
          <w:rFonts w:ascii="Times New Roman" w:eastAsia="Calibri" w:hAnsi="Times New Roman"/>
          <w:noProof/>
          <w:sz w:val="28"/>
          <w:szCs w:val="24"/>
        </w:rPr>
        <w:t xml:space="preserve"> Нургалеев Равиль Рамильевич</w:t>
      </w:r>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26" w:anchor="_Toc66966048" w:history="1">
        <w:r w:rsidR="006D1C5E" w:rsidRPr="00375936">
          <w:rPr>
            <w:rFonts w:ascii="Times New Roman" w:hAnsi="Times New Roman"/>
            <w:noProof/>
            <w:sz w:val="28"/>
            <w:szCs w:val="24"/>
          </w:rPr>
          <w:t>Юрьянский, Мурашинский и Слободской районы</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27" w:anchor="_Toc66966049" w:history="1">
        <w:r w:rsidR="006D1C5E" w:rsidRPr="00375936">
          <w:rPr>
            <w:rFonts w:ascii="Times New Roman" w:eastAsia="Calibri" w:hAnsi="Times New Roman"/>
            <w:noProof/>
            <w:sz w:val="28"/>
            <w:szCs w:val="24"/>
          </w:rPr>
          <w:t>105.</w:t>
        </w:r>
        <w:r w:rsidR="006D1C5E" w:rsidRPr="00375936">
          <w:rPr>
            <w:rFonts w:ascii="Times New Roman" w:eastAsia="Calibri" w:hAnsi="Times New Roman"/>
            <w:noProof/>
            <w:sz w:val="28"/>
            <w:szCs w:val="24"/>
            <w:lang w:eastAsia="en-US"/>
          </w:rPr>
          <w:t> </w:t>
        </w:r>
        <w:r w:rsidR="006D1C5E" w:rsidRPr="00375936">
          <w:rPr>
            <w:rFonts w:ascii="Times New Roman" w:eastAsia="Calibri" w:hAnsi="Times New Roman"/>
            <w:noProof/>
            <w:sz w:val="28"/>
            <w:szCs w:val="24"/>
          </w:rPr>
          <w:t>Кировская региональная организация Военно-охотничьегообщества Приволжского военного округа – межрегиональной спортивной общественной организации</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28" w:anchor="_Toc66966050" w:history="1">
        <w:r w:rsidR="006D1C5E" w:rsidRPr="00375936">
          <w:rPr>
            <w:rFonts w:ascii="Times New Roman" w:hAnsi="Times New Roman"/>
            <w:noProof/>
            <w:sz w:val="28"/>
            <w:szCs w:val="24"/>
          </w:rPr>
          <w:t>Зуевский, Слободской и Белохолуницкий районы</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29" w:anchor="_Toc66966051" w:history="1">
        <w:r w:rsidR="006D1C5E" w:rsidRPr="00375936">
          <w:rPr>
            <w:rFonts w:ascii="Times New Roman" w:eastAsia="Calibri" w:hAnsi="Times New Roman"/>
            <w:noProof/>
            <w:sz w:val="28"/>
            <w:szCs w:val="24"/>
          </w:rPr>
          <w:t>106 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30" w:anchor="_Toc66966052" w:history="1">
        <w:r w:rsidR="006D1C5E" w:rsidRPr="00375936">
          <w:rPr>
            <w:rFonts w:ascii="Times New Roman" w:hAnsi="Times New Roman"/>
            <w:noProof/>
            <w:sz w:val="28"/>
            <w:szCs w:val="24"/>
          </w:rPr>
          <w:t>Немский и Нолинский районы</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31" w:anchor="_Toc66966053" w:history="1">
        <w:r w:rsidR="006D1C5E" w:rsidRPr="00375936">
          <w:rPr>
            <w:rFonts w:ascii="Times New Roman" w:eastAsia="Calibri" w:hAnsi="Times New Roman"/>
            <w:noProof/>
            <w:sz w:val="28"/>
            <w:szCs w:val="24"/>
          </w:rPr>
          <w:t>107. Общественная организация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32" w:anchor="_Toc66966054" w:history="1">
        <w:r w:rsidR="006D1C5E" w:rsidRPr="00375936">
          <w:rPr>
            <w:rFonts w:ascii="Times New Roman" w:hAnsi="Times New Roman"/>
            <w:noProof/>
            <w:sz w:val="28"/>
            <w:szCs w:val="24"/>
          </w:rPr>
          <w:t>Верхошижемский, Кирово-Чепецкий, Оричевский и Орловский районы, Октябрьский район г. Кирова</w:t>
        </w:r>
      </w:hyperlink>
    </w:p>
    <w:p w:rsidR="006D1C5E" w:rsidRPr="00375936" w:rsidRDefault="00AD4EDD" w:rsidP="006D1C5E">
      <w:pPr>
        <w:tabs>
          <w:tab w:val="right" w:leader="dot" w:pos="9344"/>
        </w:tabs>
        <w:spacing w:after="0" w:line="360" w:lineRule="exact"/>
        <w:contextualSpacing/>
        <w:jc w:val="both"/>
        <w:rPr>
          <w:rFonts w:ascii="Times New Roman" w:hAnsi="Times New Roman"/>
          <w:noProof/>
          <w:sz w:val="28"/>
          <w:szCs w:val="28"/>
        </w:rPr>
      </w:pPr>
      <w:hyperlink r:id="rId433" w:anchor="_Toc66966055" w:history="1">
        <w:r w:rsidR="006D1C5E" w:rsidRPr="00375936">
          <w:rPr>
            <w:rFonts w:ascii="Times New Roman" w:eastAsia="Calibri" w:hAnsi="Times New Roman"/>
            <w:noProof/>
            <w:sz w:val="28"/>
            <w:szCs w:val="24"/>
          </w:rPr>
          <w:t>108. Общественная организация Кировское городское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34" w:anchor="_Toc66966056" w:history="1">
        <w:r w:rsidR="006D1C5E" w:rsidRPr="00375936">
          <w:rPr>
            <w:rFonts w:ascii="Times New Roman" w:eastAsia="Calibri" w:hAnsi="Times New Roman"/>
            <w:noProof/>
            <w:sz w:val="28"/>
            <w:szCs w:val="24"/>
          </w:rPr>
          <w:t>Верхошижемский участок</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35" w:anchor="_Toc66966057" w:history="1">
        <w:r w:rsidR="006D1C5E" w:rsidRPr="00375936">
          <w:rPr>
            <w:rFonts w:ascii="Times New Roman" w:eastAsia="Calibri" w:hAnsi="Times New Roman"/>
            <w:noProof/>
            <w:sz w:val="28"/>
            <w:szCs w:val="24"/>
          </w:rPr>
          <w:t>Кирово-Чепецкий участок</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36" w:anchor="_Toc66966058" w:history="1">
        <w:r w:rsidR="006D1C5E" w:rsidRPr="00375936">
          <w:rPr>
            <w:rFonts w:ascii="Times New Roman" w:eastAsia="Calibri" w:hAnsi="Times New Roman"/>
            <w:noProof/>
            <w:sz w:val="28"/>
            <w:szCs w:val="24"/>
          </w:rPr>
          <w:t>Оричевский участок</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37" w:anchor="_Toc66966059" w:history="1">
        <w:r w:rsidR="006D1C5E" w:rsidRPr="00375936">
          <w:rPr>
            <w:rFonts w:ascii="Times New Roman" w:eastAsia="Calibri" w:hAnsi="Times New Roman"/>
            <w:noProof/>
            <w:sz w:val="28"/>
            <w:szCs w:val="24"/>
          </w:rPr>
          <w:t>Орловский участок</w:t>
        </w:r>
      </w:hyperlink>
    </w:p>
    <w:p w:rsidR="006D1C5E" w:rsidRPr="00375936" w:rsidRDefault="00AD4EDD" w:rsidP="006D1C5E">
      <w:pPr>
        <w:tabs>
          <w:tab w:val="right" w:leader="dot" w:pos="9344"/>
        </w:tabs>
        <w:spacing w:after="0" w:line="360" w:lineRule="exact"/>
        <w:jc w:val="both"/>
        <w:rPr>
          <w:rFonts w:ascii="Times New Roman" w:eastAsia="Calibri" w:hAnsi="Times New Roman"/>
          <w:noProof/>
          <w:sz w:val="28"/>
          <w:szCs w:val="28"/>
          <w:lang w:eastAsia="en-US"/>
        </w:rPr>
      </w:pPr>
      <w:hyperlink r:id="rId438" w:anchor="_Toc66966060" w:history="1">
        <w:r w:rsidR="006D1C5E" w:rsidRPr="00375936">
          <w:rPr>
            <w:rFonts w:ascii="Times New Roman" w:eastAsia="Calibri" w:hAnsi="Times New Roman"/>
            <w:noProof/>
            <w:sz w:val="28"/>
            <w:szCs w:val="24"/>
          </w:rPr>
          <w:t>Бахтинский участок</w:t>
        </w:r>
      </w:hyperlink>
    </w:p>
    <w:p w:rsidR="006D1C5E" w:rsidRPr="00375936" w:rsidRDefault="006D1C5E" w:rsidP="006D1C5E">
      <w:pPr>
        <w:tabs>
          <w:tab w:val="right" w:leader="dot" w:pos="9344"/>
        </w:tabs>
        <w:spacing w:after="0" w:line="360" w:lineRule="exact"/>
        <w:jc w:val="both"/>
        <w:rPr>
          <w:rFonts w:ascii="Times New Roman" w:hAnsi="Times New Roman"/>
          <w:noProof/>
          <w:sz w:val="28"/>
          <w:szCs w:val="28"/>
        </w:rPr>
      </w:pPr>
      <w:r w:rsidRPr="00375936">
        <w:rPr>
          <w:rFonts w:ascii="Times New Roman" w:hAnsi="Times New Roman"/>
          <w:noProof/>
          <w:sz w:val="28"/>
          <w:szCs w:val="28"/>
        </w:rPr>
        <w:t>Кирово-Чепецкий, Слободской районы</w:t>
      </w:r>
    </w:p>
    <w:p w:rsidR="006D1C5E" w:rsidRPr="00375936" w:rsidRDefault="006D1C5E" w:rsidP="006D1C5E">
      <w:pPr>
        <w:tabs>
          <w:tab w:val="right" w:leader="dot" w:pos="9344"/>
        </w:tabs>
        <w:spacing w:after="0" w:line="360" w:lineRule="exact"/>
        <w:jc w:val="both"/>
        <w:rPr>
          <w:rFonts w:ascii="Times New Roman" w:hAnsi="Times New Roman"/>
          <w:noProof/>
          <w:sz w:val="28"/>
          <w:szCs w:val="28"/>
        </w:rPr>
      </w:pPr>
      <w:r w:rsidRPr="00375936">
        <w:rPr>
          <w:rFonts w:ascii="Times New Roman" w:hAnsi="Times New Roman"/>
          <w:noProof/>
          <w:sz w:val="28"/>
          <w:szCs w:val="28"/>
        </w:rPr>
        <w:t>109. Общество с ограниченной ответственностью «Локомотив»</w:t>
      </w:r>
      <w:r w:rsidRPr="00375936">
        <w:rPr>
          <w:rFonts w:ascii="Times New Roman" w:hAnsi="Times New Roman"/>
          <w:sz w:val="24"/>
          <w:szCs w:val="24"/>
        </w:rPr>
        <w:t xml:space="preserve"> </w:t>
      </w:r>
    </w:p>
    <w:p w:rsidR="006D1C5E" w:rsidRPr="00375936" w:rsidRDefault="00AD4EDD" w:rsidP="006D1C5E">
      <w:pPr>
        <w:tabs>
          <w:tab w:val="right" w:leader="dot" w:pos="9344"/>
        </w:tabs>
        <w:spacing w:after="0" w:line="360" w:lineRule="exact"/>
        <w:jc w:val="both"/>
        <w:rPr>
          <w:rFonts w:ascii="Times New Roman" w:eastAsia="Calibri" w:hAnsi="Times New Roman"/>
          <w:noProof/>
          <w:sz w:val="28"/>
          <w:szCs w:val="24"/>
        </w:rPr>
      </w:pPr>
      <w:hyperlink r:id="rId439" w:anchor="_Toc66966061" w:history="1">
        <w:r w:rsidR="006D1C5E" w:rsidRPr="00375936">
          <w:rPr>
            <w:rFonts w:ascii="Times New Roman" w:eastAsia="Calibri" w:hAnsi="Times New Roman"/>
            <w:noProof/>
            <w:sz w:val="28"/>
            <w:szCs w:val="24"/>
          </w:rPr>
          <w:t>Общедоступные охотничьи угодья</w:t>
        </w:r>
      </w:hyperlink>
    </w:p>
    <w:p w:rsidR="006D1C5E" w:rsidRPr="00375936" w:rsidRDefault="006D1C5E" w:rsidP="006D1C5E">
      <w:pPr>
        <w:tabs>
          <w:tab w:val="right" w:leader="dot" w:pos="9344"/>
        </w:tabs>
        <w:spacing w:after="0" w:line="360" w:lineRule="exact"/>
        <w:jc w:val="both"/>
        <w:rPr>
          <w:rFonts w:ascii="Times New Roman" w:hAnsi="Times New Roman"/>
          <w:noProof/>
          <w:sz w:val="28"/>
          <w:szCs w:val="28"/>
        </w:rPr>
      </w:pPr>
      <w:r w:rsidRPr="00375936">
        <w:rPr>
          <w:rFonts w:ascii="Times New Roman" w:hAnsi="Times New Roman"/>
          <w:noProof/>
          <w:sz w:val="28"/>
          <w:szCs w:val="28"/>
        </w:rPr>
        <w:t>Афанасьевский район</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0" w:anchor="_Toc66966062" w:history="1">
        <w:r w:rsidR="006D1C5E" w:rsidRPr="00375936">
          <w:rPr>
            <w:rFonts w:ascii="Times New Roman" w:eastAsia="Calibri" w:hAnsi="Times New Roman"/>
            <w:bCs/>
            <w:noProof/>
            <w:sz w:val="28"/>
            <w:szCs w:val="24"/>
          </w:rPr>
          <w:t>Белохолуницкий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1" w:anchor="_Toc66966063" w:history="1">
        <w:r w:rsidR="006D1C5E" w:rsidRPr="00375936">
          <w:rPr>
            <w:rFonts w:ascii="Times New Roman" w:eastAsia="Calibri" w:hAnsi="Times New Roman"/>
            <w:bCs/>
            <w:noProof/>
            <w:sz w:val="28"/>
            <w:szCs w:val="24"/>
          </w:rPr>
          <w:t>Богородский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2" w:anchor="_Toc66966064" w:history="1">
        <w:r w:rsidR="006D1C5E" w:rsidRPr="00375936">
          <w:rPr>
            <w:rFonts w:ascii="Times New Roman" w:eastAsia="Calibri" w:hAnsi="Times New Roman"/>
            <w:bCs/>
            <w:noProof/>
            <w:sz w:val="28"/>
            <w:szCs w:val="24"/>
          </w:rPr>
          <w:t>Верхнекамский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3" w:anchor="_Toc66966065" w:history="1">
        <w:r w:rsidR="006D1C5E" w:rsidRPr="00375936">
          <w:rPr>
            <w:rFonts w:ascii="Times New Roman" w:eastAsia="Calibri" w:hAnsi="Times New Roman"/>
            <w:bCs/>
            <w:noProof/>
            <w:sz w:val="28"/>
            <w:szCs w:val="24"/>
          </w:rPr>
          <w:t>Верхошижемский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4" w:anchor="_Toc66966066" w:history="1">
        <w:r w:rsidR="006D1C5E" w:rsidRPr="00375936">
          <w:rPr>
            <w:rFonts w:ascii="Times New Roman" w:eastAsia="Calibri" w:hAnsi="Times New Roman"/>
            <w:bCs/>
            <w:noProof/>
            <w:sz w:val="28"/>
            <w:szCs w:val="24"/>
          </w:rPr>
          <w:t>Вятскополянский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5" w:anchor="_Toc66966067" w:history="1">
        <w:r w:rsidR="006D1C5E" w:rsidRPr="00375936">
          <w:rPr>
            <w:rFonts w:ascii="Times New Roman" w:eastAsia="Calibri" w:hAnsi="Times New Roman"/>
            <w:bCs/>
            <w:noProof/>
            <w:sz w:val="28"/>
            <w:szCs w:val="24"/>
          </w:rPr>
          <w:t>Зуевский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6" w:anchor="_Toc66966068" w:history="1">
        <w:r w:rsidR="006D1C5E" w:rsidRPr="00375936">
          <w:rPr>
            <w:rFonts w:ascii="Times New Roman" w:eastAsia="Calibri" w:hAnsi="Times New Roman"/>
            <w:bCs/>
            <w:noProof/>
            <w:sz w:val="28"/>
            <w:szCs w:val="24"/>
          </w:rPr>
          <w:t>Кильмезский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7" w:anchor="_Toc66966069" w:history="1">
        <w:r w:rsidR="006D1C5E" w:rsidRPr="00375936">
          <w:rPr>
            <w:rFonts w:ascii="Times New Roman" w:eastAsia="Calibri" w:hAnsi="Times New Roman"/>
            <w:bCs/>
            <w:noProof/>
            <w:sz w:val="28"/>
            <w:szCs w:val="24"/>
          </w:rPr>
          <w:t>Котельничский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8" w:anchor="_Toc66966070" w:history="1">
        <w:r w:rsidR="006D1C5E" w:rsidRPr="00375936">
          <w:rPr>
            <w:rFonts w:ascii="Times New Roman" w:eastAsia="Calibri" w:hAnsi="Times New Roman"/>
            <w:bCs/>
            <w:noProof/>
            <w:sz w:val="28"/>
            <w:szCs w:val="24"/>
          </w:rPr>
          <w:t>Лузский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49" w:anchor="_Toc66966071" w:history="1">
        <w:r w:rsidR="006D1C5E" w:rsidRPr="00375936">
          <w:rPr>
            <w:rFonts w:ascii="Times New Roman" w:eastAsia="Calibri" w:hAnsi="Times New Roman"/>
            <w:bCs/>
            <w:noProof/>
            <w:sz w:val="28"/>
            <w:szCs w:val="24"/>
          </w:rPr>
          <w:t>Малмыжский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0" w:anchor="_Toc66966072" w:history="1">
        <w:r w:rsidR="006D1C5E" w:rsidRPr="00375936">
          <w:rPr>
            <w:rFonts w:ascii="Times New Roman" w:eastAsia="Calibri" w:hAnsi="Times New Roman"/>
            <w:bCs/>
            <w:noProof/>
            <w:sz w:val="28"/>
            <w:szCs w:val="24"/>
          </w:rPr>
          <w:t>Мурашинский и Юрьянский районы</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1" w:anchor="_Toc66966073" w:history="1">
        <w:r w:rsidR="006D1C5E" w:rsidRPr="00375936">
          <w:rPr>
            <w:rFonts w:ascii="Times New Roman" w:eastAsia="Calibri" w:hAnsi="Times New Roman"/>
            <w:bCs/>
            <w:noProof/>
            <w:sz w:val="28"/>
            <w:szCs w:val="24"/>
          </w:rPr>
          <w:t>Нагорский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2" w:anchor="_Toc66966074" w:history="1">
        <w:r w:rsidR="006D1C5E" w:rsidRPr="00375936">
          <w:rPr>
            <w:rFonts w:ascii="Times New Roman" w:eastAsia="Calibri" w:hAnsi="Times New Roman"/>
            <w:bCs/>
            <w:noProof/>
            <w:sz w:val="28"/>
            <w:szCs w:val="24"/>
          </w:rPr>
          <w:t>Опаринский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3" w:anchor="_Toc66966075" w:history="1">
        <w:r w:rsidR="006D1C5E" w:rsidRPr="00375936">
          <w:rPr>
            <w:rFonts w:ascii="Times New Roman" w:eastAsia="Calibri" w:hAnsi="Times New Roman"/>
            <w:bCs/>
            <w:noProof/>
            <w:sz w:val="28"/>
            <w:szCs w:val="24"/>
          </w:rPr>
          <w:t>Омутнинский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4" w:anchor="_Toc66966076" w:history="1">
        <w:r w:rsidR="006D1C5E" w:rsidRPr="00375936">
          <w:rPr>
            <w:rFonts w:ascii="Times New Roman" w:eastAsia="Calibri" w:hAnsi="Times New Roman"/>
            <w:bCs/>
            <w:noProof/>
            <w:sz w:val="28"/>
            <w:szCs w:val="24"/>
          </w:rPr>
          <w:t>Подосиновский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5" w:anchor="_Toc66966077" w:history="1">
        <w:r w:rsidR="006D1C5E" w:rsidRPr="00375936">
          <w:rPr>
            <w:rFonts w:ascii="Times New Roman" w:eastAsia="Calibri" w:hAnsi="Times New Roman"/>
            <w:bCs/>
            <w:noProof/>
            <w:sz w:val="28"/>
            <w:szCs w:val="24"/>
          </w:rPr>
          <w:t>Санчурский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6" w:anchor="_Toc66966078" w:history="1">
        <w:r w:rsidR="006D1C5E" w:rsidRPr="00375936">
          <w:rPr>
            <w:rFonts w:ascii="Times New Roman" w:eastAsia="Calibri" w:hAnsi="Times New Roman"/>
            <w:bCs/>
            <w:noProof/>
            <w:sz w:val="28"/>
            <w:szCs w:val="24"/>
          </w:rPr>
          <w:t>Свечинский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7" w:anchor="_Toc66966079" w:history="1">
        <w:r w:rsidR="006D1C5E" w:rsidRPr="00375936">
          <w:rPr>
            <w:rFonts w:ascii="Times New Roman" w:eastAsia="Calibri" w:hAnsi="Times New Roman"/>
            <w:bCs/>
            <w:noProof/>
            <w:sz w:val="28"/>
            <w:szCs w:val="24"/>
          </w:rPr>
          <w:t>Слободской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8" w:anchor="_Toc66966080" w:history="1">
        <w:r w:rsidR="006D1C5E" w:rsidRPr="00375936">
          <w:rPr>
            <w:rFonts w:ascii="Times New Roman" w:eastAsia="Calibri" w:hAnsi="Times New Roman"/>
            <w:bCs/>
            <w:noProof/>
            <w:sz w:val="28"/>
            <w:szCs w:val="24"/>
          </w:rPr>
          <w:t>Унинский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59" w:anchor="_Toc66966081" w:history="1">
        <w:r w:rsidR="006D1C5E" w:rsidRPr="00375936">
          <w:rPr>
            <w:rFonts w:ascii="Times New Roman" w:eastAsia="Calibri" w:hAnsi="Times New Roman"/>
            <w:bCs/>
            <w:noProof/>
            <w:sz w:val="28"/>
            <w:szCs w:val="24"/>
          </w:rPr>
          <w:t>Юрьянский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60" w:anchor="_Toc66966082" w:history="1">
        <w:r w:rsidR="006D1C5E" w:rsidRPr="00375936">
          <w:rPr>
            <w:rFonts w:ascii="Times New Roman" w:eastAsia="Calibri" w:hAnsi="Times New Roman"/>
            <w:noProof/>
            <w:sz w:val="28"/>
            <w:szCs w:val="24"/>
            <w:lang w:eastAsia="en-US"/>
          </w:rPr>
          <w:t>Планируемые для закрепления охотничьи угодья</w:t>
        </w:r>
      </w:hyperlink>
    </w:p>
    <w:p w:rsidR="006D1C5E" w:rsidRPr="00375936" w:rsidRDefault="00AD4EDD" w:rsidP="006D1C5E">
      <w:pPr>
        <w:tabs>
          <w:tab w:val="right" w:leader="dot" w:pos="9344"/>
        </w:tabs>
        <w:spacing w:after="0" w:line="360" w:lineRule="exact"/>
        <w:jc w:val="both"/>
        <w:rPr>
          <w:rFonts w:ascii="Times New Roman" w:eastAsia="Calibri" w:hAnsi="Times New Roman"/>
          <w:noProof/>
          <w:sz w:val="28"/>
          <w:szCs w:val="24"/>
          <w:lang w:eastAsia="en-US"/>
        </w:rPr>
      </w:pPr>
      <w:hyperlink r:id="rId461" w:anchor="_Toc66966083" w:history="1">
        <w:r w:rsidR="006D1C5E" w:rsidRPr="00375936">
          <w:rPr>
            <w:rFonts w:ascii="Times New Roman" w:eastAsia="Calibri" w:hAnsi="Times New Roman"/>
            <w:noProof/>
            <w:sz w:val="28"/>
            <w:szCs w:val="24"/>
            <w:lang w:eastAsia="en-US"/>
          </w:rPr>
          <w:t>Белохолуницкий район</w:t>
        </w:r>
      </w:hyperlink>
    </w:p>
    <w:p w:rsidR="006D1C5E" w:rsidRPr="00375936" w:rsidRDefault="00AD4EDD" w:rsidP="006D1C5E">
      <w:pPr>
        <w:tabs>
          <w:tab w:val="right" w:leader="dot" w:pos="9344"/>
        </w:tabs>
        <w:spacing w:after="0" w:line="360" w:lineRule="exact"/>
        <w:jc w:val="both"/>
        <w:rPr>
          <w:rFonts w:eastAsia="Calibri"/>
          <w:lang w:eastAsia="en-US"/>
        </w:rPr>
      </w:pPr>
      <w:hyperlink r:id="rId462" w:anchor="_Toc66966084" w:history="1">
        <w:r w:rsidR="006D1C5E" w:rsidRPr="00375936">
          <w:rPr>
            <w:rFonts w:ascii="Times New Roman" w:eastAsia="Calibri" w:hAnsi="Times New Roman"/>
            <w:noProof/>
            <w:sz w:val="28"/>
            <w:szCs w:val="24"/>
            <w:lang w:eastAsia="en-US"/>
          </w:rPr>
          <w:t>Верхнекамский район</w:t>
        </w:r>
      </w:hyperlink>
    </w:p>
    <w:p w:rsidR="006D1C5E" w:rsidRPr="00375936" w:rsidRDefault="00AD4EDD" w:rsidP="006D1C5E">
      <w:pPr>
        <w:tabs>
          <w:tab w:val="right" w:leader="dot" w:pos="9344"/>
        </w:tabs>
        <w:spacing w:after="0" w:line="360" w:lineRule="exact"/>
        <w:jc w:val="both"/>
        <w:rPr>
          <w:rFonts w:ascii="Times New Roman" w:eastAsia="Calibri" w:hAnsi="Times New Roman"/>
          <w:noProof/>
          <w:sz w:val="28"/>
          <w:szCs w:val="28"/>
          <w:lang w:eastAsia="en-US"/>
        </w:rPr>
      </w:pPr>
      <w:hyperlink r:id="rId463" w:anchor="_Toc66966085" w:history="1">
        <w:r w:rsidR="006D1C5E" w:rsidRPr="00375936">
          <w:rPr>
            <w:rFonts w:ascii="Times New Roman" w:eastAsia="Calibri" w:hAnsi="Times New Roman"/>
            <w:noProof/>
            <w:sz w:val="28"/>
            <w:szCs w:val="28"/>
            <w:lang w:eastAsia="en-US"/>
          </w:rPr>
          <w:t>Лузский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64" w:anchor="_Toc66966086" w:history="1">
        <w:r w:rsidR="006D1C5E" w:rsidRPr="00375936">
          <w:rPr>
            <w:rFonts w:ascii="Times New Roman" w:eastAsia="Calibri" w:hAnsi="Times New Roman"/>
            <w:noProof/>
            <w:sz w:val="28"/>
            <w:szCs w:val="28"/>
            <w:lang w:eastAsia="en-US"/>
          </w:rPr>
          <w:t>Опаринский район</w:t>
        </w:r>
      </w:hyperlink>
    </w:p>
    <w:p w:rsidR="006D1C5E" w:rsidRPr="00375936" w:rsidRDefault="00AD4EDD" w:rsidP="006D1C5E">
      <w:pPr>
        <w:tabs>
          <w:tab w:val="right" w:leader="dot" w:pos="9344"/>
        </w:tabs>
        <w:spacing w:after="0" w:line="360" w:lineRule="exact"/>
        <w:jc w:val="both"/>
        <w:rPr>
          <w:rFonts w:ascii="Times New Roman" w:eastAsia="Calibri" w:hAnsi="Times New Roman"/>
          <w:sz w:val="28"/>
          <w:szCs w:val="28"/>
          <w:lang w:eastAsia="en-US"/>
        </w:rPr>
      </w:pPr>
      <w:hyperlink r:id="rId465" w:anchor="_Toc66966087" w:history="1">
        <w:r w:rsidR="006D1C5E" w:rsidRPr="00375936">
          <w:rPr>
            <w:rFonts w:ascii="Times New Roman" w:eastAsia="Calibri" w:hAnsi="Times New Roman"/>
            <w:noProof/>
            <w:sz w:val="28"/>
            <w:szCs w:val="28"/>
            <w:lang w:eastAsia="en-US"/>
          </w:rPr>
          <w:t>Омутнинский район</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66" w:anchor="_Toc66966088" w:history="1">
        <w:r w:rsidR="006D1C5E" w:rsidRPr="00375936">
          <w:rPr>
            <w:rFonts w:ascii="Times New Roman" w:hAnsi="Times New Roman"/>
            <w:noProof/>
            <w:sz w:val="28"/>
            <w:szCs w:val="24"/>
            <w:lang w:bidi="ru-RU"/>
          </w:rPr>
          <w:t>Описание планируемых границ зон натаски и нагонки собак в закрепленных угодьях Кировской области</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67" w:anchor="_Toc66966089" w:history="1">
        <w:r w:rsidR="006D1C5E" w:rsidRPr="00375936">
          <w:rPr>
            <w:rFonts w:ascii="Times New Roman" w:hAnsi="Times New Roman"/>
            <w:noProof/>
            <w:sz w:val="28"/>
            <w:szCs w:val="24"/>
          </w:rPr>
          <w:t>Кильмезское районное общество охотников и рыболовов</w:t>
        </w:r>
      </w:hyperlink>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68" w:anchor="_Toc66966090" w:history="1">
        <w:r w:rsidR="006D1C5E" w:rsidRPr="00375936">
          <w:rPr>
            <w:rFonts w:ascii="Times New Roman" w:hAnsi="Times New Roman"/>
            <w:noProof/>
            <w:sz w:val="28"/>
            <w:szCs w:val="24"/>
          </w:rPr>
          <w:t>Акционерное общество «Кировский машзавод 1 мая»</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69" w:anchor="_Toc66966091" w:history="1">
        <w:r w:rsidR="006D1C5E" w:rsidRPr="00375936">
          <w:rPr>
            <w:rFonts w:ascii="Times New Roman" w:hAnsi="Times New Roman"/>
            <w:noProof/>
            <w:sz w:val="28"/>
            <w:szCs w:val="24"/>
          </w:rPr>
          <w:t>Публичное акционерное общество «Кировский завод «Маяк»</w:t>
        </w:r>
      </w:hyperlink>
      <w:r w:rsidR="006D1C5E" w:rsidRPr="00375936">
        <w:rPr>
          <w:rFonts w:ascii="Times New Roman" w:hAnsi="Times New Roman"/>
          <w:noProof/>
          <w:sz w:val="28"/>
          <w:szCs w:val="28"/>
        </w:rPr>
        <w:t xml:space="preserve"> </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70" w:anchor="_Toc66966092" w:history="1">
        <w:r w:rsidR="006D1C5E" w:rsidRPr="00375936">
          <w:rPr>
            <w:rFonts w:ascii="Times New Roman" w:hAnsi="Times New Roman"/>
            <w:noProof/>
            <w:sz w:val="28"/>
            <w:szCs w:val="24"/>
          </w:rPr>
          <w:t>Подосиновская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6D1C5E" w:rsidP="006D1C5E">
      <w:pPr>
        <w:tabs>
          <w:tab w:val="right" w:leader="dot" w:pos="9344"/>
        </w:tabs>
        <w:spacing w:after="0" w:line="360" w:lineRule="exact"/>
        <w:jc w:val="both"/>
        <w:rPr>
          <w:rFonts w:ascii="Times New Roman" w:hAnsi="Times New Roman"/>
          <w:noProof/>
          <w:sz w:val="28"/>
          <w:szCs w:val="28"/>
        </w:rPr>
      </w:pPr>
      <w:r w:rsidRPr="00375936">
        <w:rPr>
          <w:rFonts w:ascii="Times New Roman" w:hAnsi="Times New Roman"/>
          <w:noProof/>
          <w:sz w:val="28"/>
          <w:szCs w:val="28"/>
        </w:rPr>
        <w:t>Слободская районная организация общественной организации «Кировское областное общество охотников и рыболовов»</w:t>
      </w:r>
    </w:p>
    <w:p w:rsidR="006D1C5E" w:rsidRPr="00375936" w:rsidRDefault="00AD4EDD" w:rsidP="006D1C5E">
      <w:pPr>
        <w:tabs>
          <w:tab w:val="right" w:leader="dot" w:pos="9344"/>
        </w:tabs>
        <w:spacing w:after="0" w:line="360" w:lineRule="exact"/>
        <w:jc w:val="both"/>
        <w:rPr>
          <w:rFonts w:ascii="Times New Roman" w:hAnsi="Times New Roman"/>
          <w:noProof/>
          <w:sz w:val="28"/>
          <w:szCs w:val="28"/>
        </w:rPr>
      </w:pPr>
      <w:hyperlink r:id="rId471" w:anchor="_Toc67320648" w:history="1">
        <w:r w:rsidR="006D1C5E" w:rsidRPr="00375936">
          <w:rPr>
            <w:rFonts w:ascii="Times New Roman" w:eastAsia="Calibri" w:hAnsi="Times New Roman"/>
            <w:noProof/>
            <w:sz w:val="28"/>
            <w:szCs w:val="24"/>
            <w:lang w:eastAsia="en-US"/>
          </w:rPr>
          <w:t>Советская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hAnsi="Times New Roman"/>
          <w:noProof/>
          <w:sz w:val="28"/>
          <w:szCs w:val="28"/>
        </w:rPr>
        <w:t xml:space="preserve"> </w:t>
      </w:r>
    </w:p>
    <w:p w:rsidR="006D1C5E" w:rsidRPr="00375936" w:rsidRDefault="00AD4EDD" w:rsidP="006D1C5E">
      <w:pPr>
        <w:spacing w:after="0" w:line="360" w:lineRule="exact"/>
        <w:jc w:val="both"/>
        <w:rPr>
          <w:rFonts w:ascii="Times New Roman" w:eastAsia="Calibri" w:hAnsi="Times New Roman"/>
          <w:noProof/>
          <w:sz w:val="28"/>
          <w:szCs w:val="28"/>
          <w:lang w:eastAsia="en-US"/>
        </w:rPr>
      </w:pPr>
      <w:hyperlink r:id="rId472" w:anchor="_Toc67320649" w:history="1">
        <w:r w:rsidR="006D1C5E" w:rsidRPr="00375936">
          <w:rPr>
            <w:rFonts w:ascii="Times New Roman" w:eastAsia="Calibri" w:hAnsi="Times New Roman"/>
            <w:noProof/>
            <w:sz w:val="28"/>
            <w:szCs w:val="24"/>
            <w:lang w:eastAsia="en-US"/>
          </w:rPr>
          <w:t>Шабалинская районная организация общественной организации «Кировское областное общество охотников и рыболовов»</w:t>
        </w:r>
      </w:hyperlink>
      <w:r w:rsidR="006D1C5E" w:rsidRPr="00375936">
        <w:rPr>
          <w:rFonts w:ascii="Times New Roman" w:eastAsia="Calibri" w:hAnsi="Times New Roman"/>
          <w:noProof/>
          <w:sz w:val="28"/>
          <w:szCs w:val="28"/>
          <w:lang w:eastAsia="en-US"/>
        </w:rPr>
        <w:t xml:space="preserve"> </w:t>
      </w:r>
    </w:p>
    <w:p w:rsidR="006D1C5E" w:rsidRPr="00375936" w:rsidRDefault="006D1C5E" w:rsidP="006D1C5E">
      <w:pPr>
        <w:spacing w:after="0" w:line="360" w:lineRule="exact"/>
        <w:jc w:val="both"/>
        <w:rPr>
          <w:rFonts w:ascii="Times New Roman" w:eastAsia="Calibri" w:hAnsi="Times New Roman"/>
          <w:noProof/>
          <w:sz w:val="28"/>
          <w:szCs w:val="28"/>
          <w:lang w:eastAsia="en-US"/>
        </w:rPr>
      </w:pPr>
      <w:r w:rsidRPr="00375936">
        <w:rPr>
          <w:rFonts w:ascii="Times New Roman" w:eastAsia="Calibri" w:hAnsi="Times New Roman"/>
          <w:noProof/>
          <w:sz w:val="28"/>
          <w:szCs w:val="28"/>
          <w:lang w:eastAsia="en-US"/>
        </w:rPr>
        <w:t>Общественная организация Кировское</w:t>
      </w:r>
      <w:r w:rsidR="002B0934" w:rsidRPr="00375936">
        <w:rPr>
          <w:rFonts w:ascii="Times New Roman" w:eastAsia="Calibri" w:hAnsi="Times New Roman"/>
          <w:noProof/>
          <w:sz w:val="28"/>
          <w:szCs w:val="28"/>
          <w:lang w:eastAsia="en-US"/>
        </w:rPr>
        <w:t xml:space="preserve"> городское общество охотников и </w:t>
      </w:r>
      <w:r w:rsidRPr="00375936">
        <w:rPr>
          <w:rFonts w:ascii="Times New Roman" w:eastAsia="Calibri" w:hAnsi="Times New Roman"/>
          <w:noProof/>
          <w:sz w:val="28"/>
          <w:szCs w:val="28"/>
          <w:lang w:eastAsia="en-US"/>
        </w:rPr>
        <w:t>рыболовов</w:t>
      </w:r>
      <w:bookmarkStart w:id="4" w:name="_GoBack"/>
      <w:bookmarkEnd w:id="4"/>
    </w:p>
    <w:p w:rsidR="006D1C5E" w:rsidRPr="00375936" w:rsidRDefault="006D1C5E" w:rsidP="006D1C5E">
      <w:pPr>
        <w:spacing w:after="0" w:line="360" w:lineRule="exact"/>
        <w:jc w:val="both"/>
        <w:rPr>
          <w:rFonts w:ascii="Times New Roman" w:eastAsia="Calibri" w:hAnsi="Times New Roman"/>
          <w:sz w:val="28"/>
          <w:szCs w:val="28"/>
          <w:lang w:eastAsia="en-US"/>
        </w:rPr>
      </w:pPr>
      <w:r w:rsidRPr="00375936">
        <w:rPr>
          <w:rFonts w:ascii="Times New Roman" w:eastAsia="Calibri" w:hAnsi="Times New Roman"/>
          <w:sz w:val="28"/>
          <w:szCs w:val="28"/>
          <w:lang w:eastAsia="en-US"/>
        </w:rPr>
        <w:t>Описание границ зон натаски и нагонки собак в общедоступных охотничьих угодьях Кировской области</w:t>
      </w:r>
    </w:p>
    <w:p w:rsidR="006D1C5E" w:rsidRPr="00AD4EDD" w:rsidRDefault="006D1C5E" w:rsidP="006D1C5E">
      <w:pPr>
        <w:spacing w:after="0" w:line="360" w:lineRule="exact"/>
        <w:jc w:val="both"/>
        <w:rPr>
          <w:rFonts w:ascii="Times New Roman" w:eastAsia="Calibri" w:hAnsi="Times New Roman"/>
          <w:sz w:val="28"/>
          <w:szCs w:val="28"/>
          <w:lang w:eastAsia="en-US"/>
        </w:rPr>
      </w:pPr>
      <w:r w:rsidRPr="00AD4EDD">
        <w:rPr>
          <w:rFonts w:ascii="Times New Roman" w:eastAsia="Calibri" w:hAnsi="Times New Roman"/>
          <w:sz w:val="28"/>
          <w:szCs w:val="28"/>
          <w:lang w:eastAsia="en-US"/>
        </w:rPr>
        <w:t>Вятскополянский район»</w:t>
      </w:r>
    </w:p>
    <w:p w:rsidR="00B622F0" w:rsidRPr="00AD4EDD" w:rsidRDefault="00B622F0" w:rsidP="00C17ACD">
      <w:pPr>
        <w:spacing w:after="0" w:line="360" w:lineRule="exact"/>
        <w:ind w:firstLine="709"/>
        <w:jc w:val="both"/>
        <w:rPr>
          <w:rFonts w:ascii="Times New Roman" w:eastAsia="Calibri" w:hAnsi="Times New Roman"/>
          <w:sz w:val="28"/>
          <w:szCs w:val="28"/>
          <w:lang w:eastAsia="en-US"/>
        </w:rPr>
      </w:pPr>
      <w:r w:rsidRPr="00AD4EDD">
        <w:rPr>
          <w:rFonts w:ascii="Times New Roman" w:eastAsia="Calibri" w:hAnsi="Times New Roman"/>
          <w:sz w:val="28"/>
          <w:szCs w:val="28"/>
          <w:lang w:eastAsia="en-US"/>
        </w:rPr>
        <w:t xml:space="preserve">1.2. </w:t>
      </w:r>
      <w:r w:rsidR="00C17ACD" w:rsidRPr="00AD4EDD">
        <w:rPr>
          <w:rFonts w:ascii="Times New Roman" w:eastAsia="Calibri" w:hAnsi="Times New Roman"/>
          <w:sz w:val="28"/>
          <w:szCs w:val="28"/>
          <w:lang w:eastAsia="en-US"/>
        </w:rPr>
        <w:t>Таблицу 2.6.4.1 пункта 2.6.4 подраздела 2.6 раздела 2 изложить в следующей редакции</w:t>
      </w:r>
      <w:r w:rsidRPr="00AD4EDD">
        <w:rPr>
          <w:rFonts w:ascii="Times New Roman" w:eastAsia="Calibri" w:hAnsi="Times New Roman"/>
          <w:sz w:val="28"/>
          <w:szCs w:val="28"/>
          <w:lang w:eastAsia="en-US"/>
        </w:rPr>
        <w:t>:</w:t>
      </w:r>
    </w:p>
    <w:p w:rsidR="00F91343" w:rsidRPr="00375936" w:rsidRDefault="00F91343" w:rsidP="00CC1A07">
      <w:pPr>
        <w:spacing w:after="0" w:line="240" w:lineRule="auto"/>
        <w:jc w:val="both"/>
        <w:rPr>
          <w:rFonts w:ascii="Times New Roman" w:hAnsi="Times New Roman"/>
          <w:sz w:val="24"/>
          <w:szCs w:val="24"/>
        </w:rPr>
      </w:pPr>
      <w:r w:rsidRPr="00AD4EDD">
        <w:rPr>
          <w:rFonts w:ascii="Times New Roman" w:hAnsi="Times New Roman"/>
          <w:sz w:val="28"/>
          <w:szCs w:val="28"/>
        </w:rPr>
        <w:t>«Таблица 2.6.4.1 – Охотничьи животные</w:t>
      </w:r>
      <w:r w:rsidR="00CC1A07" w:rsidRPr="00AD4EDD">
        <w:rPr>
          <w:rFonts w:ascii="Times New Roman" w:hAnsi="Times New Roman"/>
          <w:sz w:val="28"/>
          <w:szCs w:val="28"/>
        </w:rPr>
        <w:t xml:space="preserve"> Кировской области, их статус и </w:t>
      </w:r>
      <w:r w:rsidRPr="00AD4EDD">
        <w:rPr>
          <w:rFonts w:ascii="Times New Roman" w:hAnsi="Times New Roman"/>
          <w:sz w:val="28"/>
          <w:szCs w:val="28"/>
        </w:rPr>
        <w:t>режимы использования</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5696"/>
        <w:gridCol w:w="2968"/>
      </w:tblGrid>
      <w:tr w:rsidR="00F91343" w:rsidRPr="00375936" w:rsidTr="00F91343">
        <w:trPr>
          <w:trHeight w:val="20"/>
        </w:trPr>
        <w:tc>
          <w:tcPr>
            <w:tcW w:w="814" w:type="dxa"/>
            <w:noWrap/>
            <w:vAlign w:val="center"/>
          </w:tcPr>
          <w:p w:rsidR="00F91343" w:rsidRPr="00375936" w:rsidRDefault="00CC1A07"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w:t>
            </w:r>
          </w:p>
        </w:tc>
        <w:tc>
          <w:tcPr>
            <w:tcW w:w="5696" w:type="dxa"/>
            <w:vAlign w:val="center"/>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Наименование вида</w:t>
            </w:r>
          </w:p>
        </w:tc>
        <w:tc>
          <w:tcPr>
            <w:tcW w:w="2968" w:type="dxa"/>
            <w:vAlign w:val="center"/>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Статус</w:t>
            </w:r>
          </w:p>
        </w:tc>
      </w:tr>
      <w:tr w:rsidR="00F91343" w:rsidRPr="00375936" w:rsidTr="00F91343">
        <w:trPr>
          <w:trHeight w:val="20"/>
        </w:trPr>
        <w:tc>
          <w:tcPr>
            <w:tcW w:w="814" w:type="dxa"/>
            <w:noWrap/>
            <w:vAlign w:val="center"/>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w:t>
            </w:r>
          </w:p>
        </w:tc>
        <w:tc>
          <w:tcPr>
            <w:tcW w:w="5696" w:type="dxa"/>
            <w:vAlign w:val="center"/>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w:t>
            </w:r>
          </w:p>
        </w:tc>
        <w:tc>
          <w:tcPr>
            <w:tcW w:w="2968" w:type="dxa"/>
            <w:vAlign w:val="center"/>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w:t>
            </w:r>
          </w:p>
        </w:tc>
      </w:tr>
      <w:tr w:rsidR="00F91343" w:rsidRPr="00375936" w:rsidTr="00F91343">
        <w:trPr>
          <w:trHeight w:val="20"/>
        </w:trPr>
        <w:tc>
          <w:tcPr>
            <w:tcW w:w="9478" w:type="dxa"/>
            <w:gridSpan w:val="3"/>
            <w:noWrap/>
            <w:vAlign w:val="bottom"/>
          </w:tcPr>
          <w:p w:rsidR="00F91343" w:rsidRPr="00375936" w:rsidRDefault="00F91343" w:rsidP="00F91343">
            <w:pPr>
              <w:spacing w:after="0" w:line="240" w:lineRule="auto"/>
              <w:jc w:val="center"/>
              <w:rPr>
                <w:rFonts w:ascii="Times New Roman" w:hAnsi="Times New Roman"/>
                <w:bCs/>
                <w:color w:val="000000"/>
                <w:sz w:val="28"/>
                <w:szCs w:val="28"/>
              </w:rPr>
            </w:pPr>
            <w:r w:rsidRPr="00375936">
              <w:rPr>
                <w:rFonts w:ascii="Times New Roman" w:hAnsi="Times New Roman"/>
                <w:bCs/>
                <w:color w:val="000000"/>
                <w:sz w:val="28"/>
                <w:szCs w:val="28"/>
              </w:rPr>
              <w:t>МЛЕКОПИТАЮЩИЕ</w:t>
            </w:r>
          </w:p>
        </w:tc>
      </w:tr>
      <w:tr w:rsidR="00F91343" w:rsidRPr="00375936" w:rsidTr="00F91343">
        <w:trPr>
          <w:trHeight w:val="20"/>
        </w:trPr>
        <w:tc>
          <w:tcPr>
            <w:tcW w:w="9478" w:type="dxa"/>
            <w:gridSpan w:val="3"/>
            <w:noWrap/>
            <w:vAlign w:val="bottom"/>
          </w:tcPr>
          <w:p w:rsidR="00F91343" w:rsidRPr="00375936" w:rsidRDefault="00F91343" w:rsidP="00F91343">
            <w:pPr>
              <w:spacing w:after="0" w:line="240" w:lineRule="auto"/>
              <w:rPr>
                <w:rFonts w:ascii="Times New Roman" w:hAnsi="Times New Roman"/>
                <w:bCs/>
                <w:color w:val="000000"/>
                <w:sz w:val="28"/>
                <w:szCs w:val="28"/>
              </w:rPr>
            </w:pPr>
            <w:r w:rsidRPr="00375936">
              <w:rPr>
                <w:rFonts w:ascii="Times New Roman" w:hAnsi="Times New Roman"/>
                <w:bCs/>
                <w:color w:val="000000"/>
                <w:sz w:val="28"/>
                <w:szCs w:val="28"/>
              </w:rPr>
              <w:t>а) копытные животные</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Кабан </w:t>
            </w:r>
            <w:r w:rsidRPr="00375936">
              <w:rPr>
                <w:rFonts w:ascii="Times New Roman" w:hAnsi="Times New Roman"/>
                <w:bCs/>
                <w:i/>
                <w:iCs/>
                <w:color w:val="000000"/>
                <w:sz w:val="28"/>
                <w:szCs w:val="28"/>
              </w:rPr>
              <w:t>Sus scrofa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Н\СЖ, ПМЧ,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Пятнистый олень </w:t>
            </w:r>
            <w:r w:rsidRPr="00375936">
              <w:rPr>
                <w:rFonts w:ascii="Times New Roman" w:hAnsi="Times New Roman"/>
                <w:bCs/>
                <w:i/>
                <w:iCs/>
                <w:color w:val="000000"/>
                <w:sz w:val="28"/>
                <w:szCs w:val="28"/>
              </w:rPr>
              <w:t>Cervus nippon</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(ЛР), Н</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Сибирская косуля </w:t>
            </w:r>
            <w:r w:rsidRPr="00375936">
              <w:rPr>
                <w:rFonts w:ascii="Times New Roman" w:hAnsi="Times New Roman"/>
                <w:bCs/>
                <w:i/>
                <w:iCs/>
                <w:color w:val="000000"/>
                <w:sz w:val="28"/>
                <w:szCs w:val="28"/>
              </w:rPr>
              <w:t>Capreolus pygargus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(ЛФ), Н\СЖ, ПМЧ</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Европейский лось </w:t>
            </w:r>
            <w:r w:rsidRPr="00375936">
              <w:rPr>
                <w:rFonts w:ascii="Times New Roman" w:hAnsi="Times New Roman"/>
                <w:bCs/>
                <w:i/>
                <w:iCs/>
                <w:color w:val="000000"/>
                <w:sz w:val="28"/>
                <w:szCs w:val="28"/>
              </w:rPr>
              <w:t>Alces alces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ЛФ, ПМЧ,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w:t>
            </w:r>
          </w:p>
        </w:tc>
        <w:tc>
          <w:tcPr>
            <w:tcW w:w="5696"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xml:space="preserve">Северный олень </w:t>
            </w:r>
            <w:r w:rsidRPr="00375936">
              <w:rPr>
                <w:rFonts w:ascii="Times New Roman" w:hAnsi="Times New Roman"/>
                <w:bCs/>
                <w:i/>
                <w:iCs/>
                <w:color w:val="000000"/>
                <w:sz w:val="28"/>
                <w:szCs w:val="28"/>
              </w:rPr>
              <w:t>Rangifer tarandus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(ЛФ), КККО 1</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w:t>
            </w:r>
          </w:p>
        </w:tc>
        <w:tc>
          <w:tcPr>
            <w:tcW w:w="5696"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xml:space="preserve">Муфлон </w:t>
            </w:r>
            <w:r w:rsidRPr="00375936">
              <w:rPr>
                <w:rFonts w:ascii="Times New Roman" w:hAnsi="Times New Roman"/>
                <w:bCs/>
                <w:i/>
                <w:iCs/>
                <w:color w:val="000000"/>
                <w:sz w:val="28"/>
                <w:szCs w:val="28"/>
              </w:rPr>
              <w:t>Ovis gmelini</w:t>
            </w:r>
            <w:r w:rsidRPr="00375936">
              <w:rPr>
                <w:rFonts w:ascii="Times New Roman" w:hAnsi="Times New Roman"/>
                <w:color w:val="000000"/>
                <w:sz w:val="28"/>
                <w:szCs w:val="28"/>
              </w:rPr>
              <w:t>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(ЛP), Н</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w:t>
            </w:r>
          </w:p>
        </w:tc>
        <w:tc>
          <w:tcPr>
            <w:tcW w:w="5696"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xml:space="preserve">Лань </w:t>
            </w:r>
            <w:r w:rsidRPr="00375936">
              <w:rPr>
                <w:rFonts w:ascii="Times New Roman" w:hAnsi="Times New Roman"/>
                <w:bCs/>
                <w:i/>
                <w:iCs/>
                <w:color w:val="000000"/>
                <w:sz w:val="28"/>
                <w:szCs w:val="28"/>
              </w:rPr>
              <w:t>Dama dama</w:t>
            </w:r>
            <w:r w:rsidRPr="00375936">
              <w:rPr>
                <w:rFonts w:ascii="Times New Roman" w:hAnsi="Times New Roman"/>
                <w:color w:val="000000"/>
                <w:sz w:val="28"/>
                <w:szCs w:val="28"/>
              </w:rPr>
              <w:t>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(ЛР), Н, (ПМЧ)</w:t>
            </w:r>
          </w:p>
        </w:tc>
      </w:tr>
      <w:tr w:rsidR="00F91343" w:rsidRPr="00375936" w:rsidTr="00F91343">
        <w:trPr>
          <w:trHeight w:val="20"/>
        </w:trPr>
        <w:tc>
          <w:tcPr>
            <w:tcW w:w="9478" w:type="dxa"/>
            <w:gridSpan w:val="3"/>
            <w:noWrap/>
            <w:vAlign w:val="bottom"/>
          </w:tcPr>
          <w:p w:rsidR="00F91343" w:rsidRPr="00375936" w:rsidRDefault="00F91343" w:rsidP="00F91343">
            <w:pPr>
              <w:spacing w:after="0" w:line="240" w:lineRule="auto"/>
              <w:rPr>
                <w:rFonts w:ascii="Times New Roman" w:hAnsi="Times New Roman"/>
                <w:bCs/>
                <w:color w:val="000000"/>
                <w:sz w:val="28"/>
                <w:szCs w:val="28"/>
              </w:rPr>
            </w:pPr>
            <w:r w:rsidRPr="00375936">
              <w:rPr>
                <w:rFonts w:ascii="Times New Roman" w:hAnsi="Times New Roman"/>
                <w:bCs/>
                <w:color w:val="000000"/>
                <w:sz w:val="28"/>
                <w:szCs w:val="28"/>
              </w:rPr>
              <w:t>б) медведи</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8</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Бурый медведь </w:t>
            </w:r>
            <w:r w:rsidRPr="00375936">
              <w:rPr>
                <w:rFonts w:ascii="Times New Roman" w:hAnsi="Times New Roman"/>
                <w:i/>
                <w:iCs/>
                <w:color w:val="000000"/>
                <w:sz w:val="28"/>
                <w:szCs w:val="28"/>
              </w:rPr>
              <w:t>Ursus arctos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ЛР, ПМЧ, ПО</w:t>
            </w:r>
          </w:p>
        </w:tc>
      </w:tr>
      <w:tr w:rsidR="00F91343" w:rsidRPr="00375936" w:rsidTr="00F91343">
        <w:trPr>
          <w:trHeight w:val="20"/>
        </w:trPr>
        <w:tc>
          <w:tcPr>
            <w:tcW w:w="9478" w:type="dxa"/>
            <w:gridSpan w:val="3"/>
            <w:noWrap/>
            <w:vAlign w:val="bottom"/>
          </w:tcPr>
          <w:p w:rsidR="00F91343" w:rsidRPr="00375936" w:rsidRDefault="00F91343" w:rsidP="00F91343">
            <w:pPr>
              <w:spacing w:after="0" w:line="240" w:lineRule="auto"/>
              <w:rPr>
                <w:rFonts w:ascii="Times New Roman" w:hAnsi="Times New Roman"/>
                <w:bCs/>
                <w:color w:val="000000"/>
                <w:sz w:val="28"/>
                <w:szCs w:val="28"/>
              </w:rPr>
            </w:pPr>
            <w:r w:rsidRPr="00375936">
              <w:rPr>
                <w:rFonts w:ascii="Times New Roman" w:hAnsi="Times New Roman"/>
                <w:bCs/>
                <w:color w:val="000000"/>
                <w:sz w:val="28"/>
                <w:szCs w:val="28"/>
              </w:rPr>
              <w:t>в) пушные животные</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9</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Европейский крот </w:t>
            </w:r>
            <w:r w:rsidRPr="00375936">
              <w:rPr>
                <w:rFonts w:ascii="Times New Roman" w:hAnsi="Times New Roman"/>
                <w:i/>
                <w:iCs/>
                <w:color w:val="000000"/>
                <w:sz w:val="28"/>
                <w:szCs w:val="28"/>
              </w:rPr>
              <w:t>Talpa europaea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10</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Заяц беляк </w:t>
            </w:r>
            <w:r w:rsidRPr="00375936">
              <w:rPr>
                <w:rFonts w:ascii="Times New Roman" w:hAnsi="Times New Roman"/>
                <w:i/>
                <w:iCs/>
                <w:color w:val="000000"/>
                <w:sz w:val="28"/>
                <w:szCs w:val="28"/>
              </w:rPr>
              <w:t>Lepus timidus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11</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Заяц русак </w:t>
            </w:r>
            <w:r w:rsidRPr="00375936">
              <w:rPr>
                <w:rFonts w:ascii="Times New Roman" w:hAnsi="Times New Roman"/>
                <w:i/>
                <w:iCs/>
                <w:color w:val="000000"/>
                <w:sz w:val="28"/>
                <w:szCs w:val="28"/>
              </w:rPr>
              <w:t>Lepus europaeus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12</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Обыкновенная летяга </w:t>
            </w:r>
            <w:r w:rsidRPr="00375936">
              <w:rPr>
                <w:rFonts w:ascii="Times New Roman" w:hAnsi="Times New Roman"/>
                <w:i/>
                <w:iCs/>
                <w:color w:val="000000"/>
                <w:sz w:val="28"/>
                <w:szCs w:val="28"/>
              </w:rPr>
              <w:t>Pteromys volans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13</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Обыкновенная белка </w:t>
            </w:r>
            <w:r w:rsidRPr="00375936">
              <w:rPr>
                <w:rFonts w:ascii="Times New Roman" w:hAnsi="Times New Roman"/>
                <w:i/>
                <w:iCs/>
                <w:color w:val="000000"/>
                <w:sz w:val="28"/>
                <w:szCs w:val="28"/>
              </w:rPr>
              <w:t>Sciurus vulgaris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14</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Азиатский бурундук </w:t>
            </w:r>
            <w:r w:rsidRPr="00375936">
              <w:rPr>
                <w:rFonts w:ascii="Times New Roman" w:hAnsi="Times New Roman"/>
                <w:i/>
                <w:iCs/>
                <w:color w:val="000000"/>
                <w:sz w:val="28"/>
                <w:szCs w:val="28"/>
              </w:rPr>
              <w:t>Tamias sibiricus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15</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Рыжеватый суслик </w:t>
            </w:r>
            <w:r w:rsidRPr="00375936">
              <w:rPr>
                <w:rFonts w:ascii="Times New Roman" w:hAnsi="Times New Roman"/>
                <w:i/>
                <w:iCs/>
                <w:color w:val="000000"/>
                <w:sz w:val="28"/>
                <w:szCs w:val="28"/>
              </w:rPr>
              <w:t>Spermophilus major</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16</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*Байбак (Степной сурок) </w:t>
            </w:r>
            <w:r w:rsidRPr="00375936">
              <w:rPr>
                <w:rFonts w:ascii="Times New Roman" w:hAnsi="Times New Roman"/>
                <w:i/>
                <w:iCs/>
                <w:color w:val="000000"/>
                <w:sz w:val="28"/>
                <w:szCs w:val="28"/>
              </w:rPr>
              <w:t>Marmota bоbак</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НДИ</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17</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Европейский (Речной) бобр </w:t>
            </w:r>
            <w:r w:rsidRPr="00375936">
              <w:rPr>
                <w:rFonts w:ascii="Times New Roman" w:hAnsi="Times New Roman"/>
                <w:i/>
                <w:iCs/>
                <w:color w:val="000000"/>
                <w:sz w:val="28"/>
                <w:szCs w:val="28"/>
              </w:rPr>
              <w:t>Castor fiber</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НДИ,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18</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Обыкновенный хомяк </w:t>
            </w:r>
            <w:r w:rsidRPr="00375936">
              <w:rPr>
                <w:rFonts w:ascii="Times New Roman" w:hAnsi="Times New Roman"/>
                <w:i/>
                <w:iCs/>
                <w:color w:val="000000"/>
                <w:sz w:val="28"/>
                <w:szCs w:val="28"/>
              </w:rPr>
              <w:t>Cricetus cricetus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lastRenderedPageBreak/>
              <w:t>19</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Ондатра </w:t>
            </w:r>
            <w:r w:rsidRPr="00375936">
              <w:rPr>
                <w:rFonts w:ascii="Times New Roman" w:hAnsi="Times New Roman"/>
                <w:i/>
                <w:iCs/>
                <w:color w:val="000000"/>
                <w:sz w:val="28"/>
                <w:szCs w:val="28"/>
              </w:rPr>
              <w:t>Ondatra zibethicus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20</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Водяная полевка </w:t>
            </w:r>
            <w:r w:rsidRPr="00375936">
              <w:rPr>
                <w:rFonts w:ascii="Times New Roman" w:hAnsi="Times New Roman"/>
                <w:i/>
                <w:iCs/>
                <w:color w:val="000000"/>
                <w:sz w:val="28"/>
                <w:szCs w:val="28"/>
              </w:rPr>
              <w:t>Arvicola amphibius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21</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Волк </w:t>
            </w:r>
            <w:r w:rsidRPr="00375936">
              <w:rPr>
                <w:rFonts w:ascii="Times New Roman" w:hAnsi="Times New Roman"/>
                <w:i/>
                <w:iCs/>
                <w:color w:val="000000"/>
                <w:sz w:val="28"/>
                <w:szCs w:val="28"/>
              </w:rPr>
              <w:t>Cams lupus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ПМЧ,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22</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Енотовидная собака </w:t>
            </w:r>
            <w:r w:rsidRPr="00375936">
              <w:rPr>
                <w:rFonts w:ascii="Times New Roman" w:hAnsi="Times New Roman"/>
                <w:i/>
                <w:iCs/>
                <w:color w:val="000000"/>
                <w:sz w:val="28"/>
                <w:szCs w:val="28"/>
              </w:rPr>
              <w:t>Nyctereutes procyonoides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ПМЧ,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23</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Обыкновенная лисица </w:t>
            </w:r>
            <w:r w:rsidRPr="00375936">
              <w:rPr>
                <w:rFonts w:ascii="Times New Roman" w:hAnsi="Times New Roman"/>
                <w:i/>
                <w:iCs/>
                <w:color w:val="000000"/>
                <w:sz w:val="28"/>
                <w:szCs w:val="28"/>
              </w:rPr>
              <w:t>Vulpes vulpes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ПМЧ,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24</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Соболь </w:t>
            </w:r>
            <w:r w:rsidRPr="00375936">
              <w:rPr>
                <w:rFonts w:ascii="Times New Roman" w:hAnsi="Times New Roman"/>
                <w:i/>
                <w:iCs/>
                <w:color w:val="000000"/>
                <w:sz w:val="28"/>
                <w:szCs w:val="28"/>
              </w:rPr>
              <w:t>Martes zibellina</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(ЛФ)</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25</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Лесная куница </w:t>
            </w:r>
            <w:r w:rsidRPr="00375936">
              <w:rPr>
                <w:rFonts w:ascii="Times New Roman" w:hAnsi="Times New Roman"/>
                <w:i/>
                <w:iCs/>
                <w:color w:val="000000"/>
                <w:sz w:val="28"/>
                <w:szCs w:val="28"/>
              </w:rPr>
              <w:t>Martes martes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НДИ,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26</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Каменная куница </w:t>
            </w:r>
            <w:r w:rsidRPr="00375936">
              <w:rPr>
                <w:rFonts w:ascii="Times New Roman" w:hAnsi="Times New Roman"/>
                <w:i/>
                <w:iCs/>
                <w:color w:val="000000"/>
                <w:sz w:val="28"/>
                <w:szCs w:val="28"/>
              </w:rPr>
              <w:t>Martes foina</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НДИ,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27</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Росомаха </w:t>
            </w:r>
            <w:r w:rsidRPr="00375936">
              <w:rPr>
                <w:rFonts w:ascii="Times New Roman" w:hAnsi="Times New Roman"/>
                <w:i/>
                <w:iCs/>
                <w:color w:val="000000"/>
                <w:sz w:val="28"/>
                <w:szCs w:val="28"/>
              </w:rPr>
              <w:t>Gitlo gulo</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НДИ,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28</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Европейский барсук </w:t>
            </w:r>
            <w:r w:rsidRPr="00375936">
              <w:rPr>
                <w:rFonts w:ascii="Times New Roman" w:hAnsi="Times New Roman"/>
                <w:i/>
                <w:iCs/>
                <w:color w:val="000000"/>
                <w:sz w:val="28"/>
                <w:szCs w:val="28"/>
              </w:rPr>
              <w:t>Meles meles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ЛР, ПО</w:t>
            </w:r>
          </w:p>
        </w:tc>
      </w:tr>
      <w:tr w:rsidR="00F91343" w:rsidRPr="00375936" w:rsidTr="00F91343">
        <w:trPr>
          <w:trHeight w:val="20"/>
        </w:trPr>
        <w:tc>
          <w:tcPr>
            <w:tcW w:w="814" w:type="dxa"/>
            <w:noWrap/>
            <w:vAlign w:val="center"/>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29</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Азиатский (Сибирский) барсук </w:t>
            </w:r>
            <w:r w:rsidRPr="00375936">
              <w:rPr>
                <w:rFonts w:ascii="Times New Roman" w:hAnsi="Times New Roman"/>
                <w:i/>
                <w:iCs/>
                <w:color w:val="000000"/>
                <w:sz w:val="28"/>
                <w:szCs w:val="28"/>
              </w:rPr>
              <w:t>Meles leucurus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ЛР,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30</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Ласка </w:t>
            </w:r>
            <w:r w:rsidRPr="00375936">
              <w:rPr>
                <w:rFonts w:ascii="Times New Roman" w:hAnsi="Times New Roman"/>
                <w:i/>
                <w:iCs/>
                <w:color w:val="000000"/>
                <w:sz w:val="28"/>
                <w:szCs w:val="28"/>
              </w:rPr>
              <w:t>Mustela nivalis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31</w:t>
            </w:r>
          </w:p>
        </w:tc>
        <w:tc>
          <w:tcPr>
            <w:tcW w:w="5696" w:type="dxa"/>
            <w:vAlign w:val="center"/>
          </w:tcPr>
          <w:p w:rsidR="00F91343" w:rsidRPr="00375936" w:rsidRDefault="00F91343" w:rsidP="00F91343">
            <w:pPr>
              <w:spacing w:after="0" w:line="240" w:lineRule="auto"/>
              <w:rPr>
                <w:rFonts w:ascii="Times New Roman" w:hAnsi="Times New Roman"/>
                <w:bCs/>
                <w:color w:val="000000"/>
                <w:sz w:val="28"/>
                <w:szCs w:val="28"/>
              </w:rPr>
            </w:pPr>
            <w:r w:rsidRPr="00375936">
              <w:rPr>
                <w:rFonts w:ascii="Times New Roman" w:hAnsi="Times New Roman"/>
                <w:color w:val="000000"/>
                <w:sz w:val="28"/>
                <w:szCs w:val="28"/>
              </w:rPr>
              <w:t xml:space="preserve">Горностай </w:t>
            </w:r>
            <w:r w:rsidRPr="00375936">
              <w:rPr>
                <w:rFonts w:ascii="Times New Roman" w:hAnsi="Times New Roman"/>
                <w:i/>
                <w:iCs/>
                <w:color w:val="000000"/>
                <w:sz w:val="28"/>
                <w:szCs w:val="28"/>
              </w:rPr>
              <w:t>Mustela erminea</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32</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Лесной хорь </w:t>
            </w:r>
            <w:r w:rsidRPr="00375936">
              <w:rPr>
                <w:rFonts w:ascii="Times New Roman" w:hAnsi="Times New Roman"/>
                <w:bCs/>
                <w:i/>
                <w:iCs/>
                <w:color w:val="000000"/>
                <w:sz w:val="28"/>
                <w:szCs w:val="28"/>
              </w:rPr>
              <w:t>Mustela putorius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33</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*Степной хорь </w:t>
            </w:r>
            <w:r w:rsidRPr="00375936">
              <w:rPr>
                <w:rFonts w:ascii="Times New Roman" w:hAnsi="Times New Roman"/>
                <w:bCs/>
                <w:i/>
                <w:iCs/>
                <w:color w:val="000000"/>
                <w:sz w:val="28"/>
                <w:szCs w:val="28"/>
              </w:rPr>
              <w:t>Mustela eversmanii</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34</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Американская норка </w:t>
            </w:r>
            <w:r w:rsidRPr="00375936">
              <w:rPr>
                <w:rFonts w:ascii="Times New Roman" w:hAnsi="Times New Roman"/>
                <w:bCs/>
                <w:i/>
                <w:iCs/>
                <w:color w:val="000000"/>
                <w:sz w:val="28"/>
                <w:szCs w:val="28"/>
              </w:rPr>
              <w:t>Neovison vison</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center"/>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35</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Европейская норка </w:t>
            </w:r>
            <w:r w:rsidRPr="00375936">
              <w:rPr>
                <w:rFonts w:ascii="Times New Roman" w:hAnsi="Times New Roman"/>
                <w:i/>
                <w:iCs/>
                <w:color w:val="000000"/>
                <w:sz w:val="28"/>
                <w:szCs w:val="28"/>
              </w:rPr>
              <w:t>Mustela lutreola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КККО 1</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w:t>
            </w:r>
            <w:r w:rsidRPr="00375936">
              <w:rPr>
                <w:rFonts w:ascii="Times New Roman" w:hAnsi="Times New Roman"/>
                <w:color w:val="000000"/>
                <w:sz w:val="28"/>
                <w:szCs w:val="28"/>
                <w:lang w:val="en-US"/>
              </w:rPr>
              <w:t>6</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Колонок </w:t>
            </w:r>
            <w:r w:rsidRPr="00375936">
              <w:rPr>
                <w:rFonts w:ascii="Times New Roman" w:hAnsi="Times New Roman"/>
                <w:i/>
                <w:iCs/>
                <w:color w:val="000000"/>
                <w:sz w:val="28"/>
                <w:szCs w:val="28"/>
              </w:rPr>
              <w:t>Mustela sibirica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КККО 4</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w:t>
            </w:r>
            <w:r w:rsidRPr="00375936">
              <w:rPr>
                <w:rFonts w:ascii="Times New Roman" w:hAnsi="Times New Roman"/>
                <w:color w:val="000000"/>
                <w:sz w:val="28"/>
                <w:szCs w:val="28"/>
                <w:lang w:val="en-US"/>
              </w:rPr>
              <w:t>7</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Речная выдра </w:t>
            </w:r>
            <w:r w:rsidRPr="00375936">
              <w:rPr>
                <w:rFonts w:ascii="Times New Roman" w:hAnsi="Times New Roman"/>
                <w:bCs/>
                <w:i/>
                <w:iCs/>
                <w:color w:val="000000"/>
                <w:sz w:val="28"/>
                <w:szCs w:val="28"/>
              </w:rPr>
              <w:t>Lutra lutra</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ЛР,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lang w:val="en-US"/>
              </w:rPr>
            </w:pPr>
            <w:r w:rsidRPr="00375936">
              <w:rPr>
                <w:rFonts w:ascii="Times New Roman" w:hAnsi="Times New Roman"/>
                <w:color w:val="000000"/>
                <w:sz w:val="28"/>
                <w:szCs w:val="28"/>
              </w:rPr>
              <w:t>3</w:t>
            </w:r>
            <w:r w:rsidRPr="00375936">
              <w:rPr>
                <w:rFonts w:ascii="Times New Roman" w:hAnsi="Times New Roman"/>
                <w:color w:val="000000"/>
                <w:sz w:val="28"/>
                <w:szCs w:val="28"/>
                <w:lang w:val="en-US"/>
              </w:rPr>
              <w:t>8</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Рысь </w:t>
            </w:r>
            <w:r w:rsidRPr="00375936">
              <w:rPr>
                <w:rFonts w:ascii="Times New Roman" w:hAnsi="Times New Roman"/>
                <w:bCs/>
                <w:i/>
                <w:iCs/>
                <w:color w:val="000000"/>
                <w:sz w:val="28"/>
                <w:szCs w:val="28"/>
              </w:rPr>
              <w:t>Lynx lynx</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ЛФ, ПО</w:t>
            </w:r>
          </w:p>
        </w:tc>
      </w:tr>
      <w:tr w:rsidR="00F91343" w:rsidRPr="00375936" w:rsidTr="00F91343">
        <w:trPr>
          <w:trHeight w:val="20"/>
        </w:trPr>
        <w:tc>
          <w:tcPr>
            <w:tcW w:w="9478" w:type="dxa"/>
            <w:gridSpan w:val="3"/>
            <w:noWrap/>
            <w:vAlign w:val="bottom"/>
          </w:tcPr>
          <w:p w:rsidR="00F91343" w:rsidRPr="00375936" w:rsidRDefault="00F91343" w:rsidP="00F91343">
            <w:pPr>
              <w:spacing w:after="0" w:line="240" w:lineRule="auto"/>
              <w:jc w:val="center"/>
              <w:rPr>
                <w:rFonts w:ascii="Times New Roman" w:hAnsi="Times New Roman"/>
                <w:bCs/>
                <w:color w:val="000000"/>
                <w:sz w:val="28"/>
                <w:szCs w:val="28"/>
              </w:rPr>
            </w:pPr>
            <w:r w:rsidRPr="00375936">
              <w:rPr>
                <w:rFonts w:ascii="Times New Roman" w:hAnsi="Times New Roman"/>
                <w:bCs/>
                <w:color w:val="000000"/>
                <w:sz w:val="28"/>
                <w:szCs w:val="28"/>
              </w:rPr>
              <w:t>ПТИЦЫ</w:t>
            </w:r>
          </w:p>
        </w:tc>
      </w:tr>
      <w:tr w:rsidR="00F91343" w:rsidRPr="00375936" w:rsidTr="00F91343">
        <w:trPr>
          <w:trHeight w:val="20"/>
        </w:trPr>
        <w:tc>
          <w:tcPr>
            <w:tcW w:w="9478" w:type="dxa"/>
            <w:gridSpan w:val="3"/>
            <w:noWrap/>
            <w:vAlign w:val="bottom"/>
          </w:tcPr>
          <w:p w:rsidR="00F91343" w:rsidRPr="00375936" w:rsidRDefault="00F91343" w:rsidP="00F91343">
            <w:pPr>
              <w:spacing w:after="0" w:line="240" w:lineRule="auto"/>
              <w:rPr>
                <w:rFonts w:ascii="Times New Roman" w:hAnsi="Times New Roman"/>
                <w:bCs/>
                <w:iCs/>
                <w:color w:val="000000"/>
                <w:sz w:val="28"/>
                <w:szCs w:val="28"/>
              </w:rPr>
            </w:pPr>
            <w:r w:rsidRPr="00375936">
              <w:rPr>
                <w:rFonts w:ascii="Times New Roman" w:hAnsi="Times New Roman"/>
                <w:bCs/>
                <w:iCs/>
                <w:color w:val="000000"/>
                <w:sz w:val="28"/>
                <w:szCs w:val="28"/>
              </w:rPr>
              <w:t>Боровая дичь</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Тетерев </w:t>
            </w:r>
            <w:r w:rsidRPr="00375936">
              <w:rPr>
                <w:rFonts w:ascii="Times New Roman" w:hAnsi="Times New Roman"/>
                <w:bCs/>
                <w:i/>
                <w:iCs/>
                <w:color w:val="000000"/>
                <w:sz w:val="28"/>
                <w:szCs w:val="28"/>
              </w:rPr>
              <w:t>Lyrurus tetrix,</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Глухарь </w:t>
            </w:r>
            <w:r w:rsidRPr="00375936">
              <w:rPr>
                <w:rFonts w:ascii="Times New Roman" w:hAnsi="Times New Roman"/>
                <w:bCs/>
                <w:i/>
                <w:iCs/>
                <w:color w:val="000000"/>
                <w:sz w:val="28"/>
                <w:szCs w:val="28"/>
              </w:rPr>
              <w:t>Tetrao urogallu</w:t>
            </w:r>
            <w:r w:rsidRPr="00375936">
              <w:rPr>
                <w:rFonts w:ascii="Times New Roman" w:hAnsi="Times New Roman"/>
                <w:bCs/>
                <w:i/>
                <w:iCs/>
                <w:color w:val="000000"/>
                <w:sz w:val="28"/>
                <w:szCs w:val="28"/>
                <w:lang w:val="en-US"/>
              </w:rPr>
              <w:t>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Рябчик </w:t>
            </w:r>
            <w:r w:rsidRPr="00375936">
              <w:rPr>
                <w:rFonts w:ascii="Times New Roman" w:hAnsi="Times New Roman"/>
                <w:bCs/>
                <w:i/>
                <w:iCs/>
                <w:color w:val="000000"/>
                <w:sz w:val="28"/>
                <w:szCs w:val="28"/>
              </w:rPr>
              <w:t>Tetrastes bomsia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Белая куропатка </w:t>
            </w:r>
            <w:r w:rsidRPr="00375936">
              <w:rPr>
                <w:rFonts w:ascii="Times New Roman" w:hAnsi="Times New Roman"/>
                <w:i/>
                <w:iCs/>
                <w:color w:val="000000"/>
                <w:sz w:val="28"/>
                <w:szCs w:val="28"/>
              </w:rPr>
              <w:t>Lagopus lagopus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КККО 3, ККРФ 2</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Вальдшнеп </w:t>
            </w:r>
            <w:r w:rsidRPr="00375936">
              <w:rPr>
                <w:rFonts w:ascii="Times New Roman" w:hAnsi="Times New Roman"/>
                <w:i/>
                <w:iCs/>
                <w:color w:val="000000"/>
                <w:sz w:val="28"/>
                <w:szCs w:val="28"/>
              </w:rPr>
              <w:t>Scolopax rusticola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9478" w:type="dxa"/>
            <w:gridSpan w:val="3"/>
            <w:noWrap/>
            <w:vAlign w:val="bottom"/>
          </w:tcPr>
          <w:p w:rsidR="00F91343" w:rsidRPr="00375936" w:rsidRDefault="00F91343" w:rsidP="00F91343">
            <w:pPr>
              <w:spacing w:after="0" w:line="240" w:lineRule="auto"/>
              <w:rPr>
                <w:rFonts w:ascii="Times New Roman" w:hAnsi="Times New Roman"/>
                <w:bCs/>
                <w:iCs/>
                <w:color w:val="000000"/>
                <w:sz w:val="28"/>
                <w:szCs w:val="28"/>
              </w:rPr>
            </w:pPr>
            <w:r w:rsidRPr="00375936">
              <w:rPr>
                <w:rFonts w:ascii="Times New Roman" w:hAnsi="Times New Roman"/>
                <w:bCs/>
                <w:iCs/>
                <w:color w:val="000000"/>
                <w:sz w:val="28"/>
                <w:szCs w:val="28"/>
              </w:rPr>
              <w:t>Болотно-луговая дичь</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Обыкновенный дупель </w:t>
            </w:r>
            <w:r w:rsidRPr="00375936">
              <w:rPr>
                <w:rFonts w:ascii="Times New Roman" w:hAnsi="Times New Roman"/>
                <w:i/>
                <w:iCs/>
                <w:color w:val="000000"/>
                <w:sz w:val="28"/>
                <w:szCs w:val="28"/>
              </w:rPr>
              <w:t>Gallinago media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Обыкновенный бекас </w:t>
            </w:r>
            <w:r w:rsidRPr="00375936">
              <w:rPr>
                <w:rFonts w:ascii="Times New Roman" w:hAnsi="Times New Roman"/>
                <w:i/>
                <w:iCs/>
                <w:color w:val="000000"/>
                <w:sz w:val="28"/>
                <w:szCs w:val="28"/>
              </w:rPr>
              <w:t>Gallinago galiinago</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8</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*Азиатский бекас </w:t>
            </w:r>
            <w:r w:rsidRPr="00375936">
              <w:rPr>
                <w:rFonts w:ascii="Times New Roman" w:hAnsi="Times New Roman"/>
                <w:bCs/>
                <w:i/>
                <w:iCs/>
                <w:color w:val="000000"/>
                <w:sz w:val="28"/>
                <w:szCs w:val="28"/>
              </w:rPr>
              <w:t>Gallinago stenura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9</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Мородунка </w:t>
            </w:r>
            <w:r w:rsidRPr="00375936">
              <w:rPr>
                <w:rFonts w:ascii="Times New Roman" w:hAnsi="Times New Roman"/>
                <w:i/>
                <w:iCs/>
                <w:color w:val="000000"/>
                <w:sz w:val="28"/>
                <w:szCs w:val="28"/>
              </w:rPr>
              <w:t>Xenus cinereus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10</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Большой улит </w:t>
            </w:r>
            <w:r w:rsidRPr="00375936">
              <w:rPr>
                <w:rFonts w:ascii="Times New Roman" w:hAnsi="Times New Roman"/>
                <w:i/>
                <w:iCs/>
                <w:color w:val="000000"/>
                <w:sz w:val="28"/>
                <w:szCs w:val="28"/>
              </w:rPr>
              <w:t>Tringa nebularia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11</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Травник </w:t>
            </w:r>
            <w:r w:rsidRPr="00375936">
              <w:rPr>
                <w:rFonts w:ascii="Times New Roman" w:hAnsi="Times New Roman"/>
                <w:bCs/>
                <w:i/>
                <w:iCs/>
                <w:color w:val="000000"/>
                <w:sz w:val="28"/>
                <w:szCs w:val="28"/>
              </w:rPr>
              <w:t>Tringa totanus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12</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Турухтан Philomachus pugnax</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13</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Камнешарка Arenaria interpres</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14</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Гаршнеп Lymnocryptes minimus</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15</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Чибис Vanellus vanellus</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16</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*Хрустан Eudromias morinellus</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17</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Тулес Pluvialis squatarola</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18</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Большой веретенник Limosa limosa</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19</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Малый веретенник Limosa lapponica</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lastRenderedPageBreak/>
              <w:t>20</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Американский бекасовидный веретенник Limnodromus scolopaceus</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21</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Средний кроншнеп Numenius phaeopus</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22</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Большой кроншнеп Numenius arquata</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tcBorders>
              <w:top w:val="single" w:sz="4" w:space="0" w:color="auto"/>
              <w:left w:val="single" w:sz="4" w:space="0" w:color="auto"/>
              <w:bottom w:val="single" w:sz="4" w:space="0" w:color="auto"/>
              <w:right w:val="single" w:sz="4" w:space="0" w:color="auto"/>
            </w:tcBorders>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23</w:t>
            </w:r>
          </w:p>
        </w:tc>
        <w:tc>
          <w:tcPr>
            <w:tcW w:w="5696"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Коростель Crex crex</w:t>
            </w:r>
          </w:p>
        </w:tc>
        <w:tc>
          <w:tcPr>
            <w:tcW w:w="2968" w:type="dxa"/>
            <w:tcBorders>
              <w:top w:val="single" w:sz="4" w:space="0" w:color="auto"/>
              <w:left w:val="single" w:sz="4" w:space="0" w:color="auto"/>
              <w:bottom w:val="single" w:sz="4" w:space="0" w:color="auto"/>
              <w:right w:val="single" w:sz="4" w:space="0" w:color="auto"/>
            </w:tcBorders>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24</w:t>
            </w:r>
          </w:p>
        </w:tc>
        <w:tc>
          <w:tcPr>
            <w:tcW w:w="5696" w:type="dxa"/>
            <w:vAlign w:val="center"/>
          </w:tcPr>
          <w:p w:rsidR="00F91343" w:rsidRPr="00375936" w:rsidRDefault="00F91343" w:rsidP="00F91343">
            <w:pPr>
              <w:spacing w:after="0" w:line="240" w:lineRule="auto"/>
              <w:jc w:val="both"/>
              <w:rPr>
                <w:rFonts w:ascii="Times New Roman" w:hAnsi="Times New Roman"/>
                <w:bCs/>
                <w:i/>
                <w:iCs/>
                <w:color w:val="000000"/>
                <w:sz w:val="28"/>
                <w:szCs w:val="28"/>
              </w:rPr>
            </w:pPr>
            <w:r w:rsidRPr="00375936">
              <w:rPr>
                <w:rFonts w:ascii="Times New Roman" w:hAnsi="Times New Roman"/>
                <w:color w:val="000000"/>
                <w:sz w:val="28"/>
                <w:szCs w:val="28"/>
              </w:rPr>
              <w:t xml:space="preserve">Водяной пастушок </w:t>
            </w:r>
            <w:r w:rsidRPr="00375936">
              <w:rPr>
                <w:rFonts w:ascii="Times New Roman" w:hAnsi="Times New Roman"/>
                <w:bCs/>
                <w:i/>
                <w:iCs/>
                <w:color w:val="000000"/>
                <w:sz w:val="28"/>
                <w:szCs w:val="28"/>
              </w:rPr>
              <w:t>Rallus aquaticus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КККО 3</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25</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Обыкновенный погоныш </w:t>
            </w:r>
            <w:r w:rsidRPr="00375936">
              <w:rPr>
                <w:rFonts w:ascii="Times New Roman" w:hAnsi="Times New Roman"/>
                <w:i/>
                <w:iCs/>
                <w:color w:val="000000"/>
                <w:sz w:val="28"/>
                <w:szCs w:val="28"/>
              </w:rPr>
              <w:t>Ропапа ропат</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9478" w:type="dxa"/>
            <w:gridSpan w:val="3"/>
            <w:noWrap/>
            <w:vAlign w:val="bottom"/>
          </w:tcPr>
          <w:p w:rsidR="00F91343" w:rsidRPr="00375936" w:rsidRDefault="00F91343" w:rsidP="00F91343">
            <w:pPr>
              <w:spacing w:after="0" w:line="240" w:lineRule="auto"/>
              <w:rPr>
                <w:rFonts w:ascii="Times New Roman" w:hAnsi="Times New Roman"/>
                <w:bCs/>
                <w:color w:val="000000"/>
                <w:sz w:val="28"/>
                <w:szCs w:val="28"/>
              </w:rPr>
            </w:pPr>
            <w:r w:rsidRPr="00375936">
              <w:rPr>
                <w:rFonts w:ascii="Times New Roman" w:hAnsi="Times New Roman"/>
                <w:bCs/>
                <w:iCs/>
                <w:color w:val="000000"/>
                <w:sz w:val="28"/>
                <w:szCs w:val="28"/>
              </w:rPr>
              <w:t>Водоплавающая дичь</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26</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Кряква </w:t>
            </w:r>
            <w:r w:rsidRPr="00375936">
              <w:rPr>
                <w:rFonts w:ascii="Times New Roman" w:hAnsi="Times New Roman"/>
                <w:i/>
                <w:iCs/>
                <w:color w:val="000000"/>
                <w:sz w:val="28"/>
                <w:szCs w:val="28"/>
              </w:rPr>
              <w:t xml:space="preserve">Anas platyrhynchos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27</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Красноносый нырок </w:t>
            </w:r>
            <w:r w:rsidRPr="00375936">
              <w:rPr>
                <w:rFonts w:ascii="Times New Roman" w:hAnsi="Times New Roman"/>
                <w:i/>
                <w:iCs/>
                <w:color w:val="000000"/>
                <w:sz w:val="28"/>
                <w:szCs w:val="28"/>
              </w:rPr>
              <w:t>Netta rufina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28</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Красноголовый нырок </w:t>
            </w:r>
            <w:r w:rsidRPr="00375936">
              <w:rPr>
                <w:rFonts w:ascii="Times New Roman" w:hAnsi="Times New Roman"/>
                <w:i/>
                <w:iCs/>
                <w:color w:val="000000"/>
                <w:sz w:val="28"/>
                <w:szCs w:val="28"/>
              </w:rPr>
              <w:t>Aythya ferina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29</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Белоглазый нырок (чернеть) </w:t>
            </w:r>
            <w:r w:rsidRPr="00375936">
              <w:rPr>
                <w:rFonts w:ascii="Times New Roman" w:hAnsi="Times New Roman"/>
                <w:i/>
                <w:iCs/>
                <w:color w:val="000000"/>
                <w:sz w:val="28"/>
                <w:szCs w:val="28"/>
              </w:rPr>
              <w:t>Aythya nyroca</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ККРФ 2,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30</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Хохлатая чернеть </w:t>
            </w:r>
            <w:r w:rsidRPr="00375936">
              <w:rPr>
                <w:rFonts w:ascii="Times New Roman" w:hAnsi="Times New Roman"/>
                <w:i/>
                <w:iCs/>
                <w:color w:val="000000"/>
                <w:sz w:val="28"/>
                <w:szCs w:val="28"/>
              </w:rPr>
              <w:t>Aythya fuligula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31</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Морская чернеть</w:t>
            </w:r>
            <w:r w:rsidRPr="00375936">
              <w:rPr>
                <w:rFonts w:ascii="Times New Roman" w:hAnsi="Times New Roman"/>
                <w:bCs/>
                <w:color w:val="000000"/>
                <w:sz w:val="28"/>
                <w:szCs w:val="28"/>
              </w:rPr>
              <w:t xml:space="preserve"> </w:t>
            </w:r>
            <w:r w:rsidRPr="00375936">
              <w:rPr>
                <w:rFonts w:ascii="Times New Roman" w:hAnsi="Times New Roman"/>
                <w:i/>
                <w:iCs/>
                <w:color w:val="000000"/>
                <w:sz w:val="28"/>
                <w:szCs w:val="28"/>
              </w:rPr>
              <w:t>Aythya marila</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32</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Морянка </w:t>
            </w:r>
            <w:r w:rsidRPr="00375936">
              <w:rPr>
                <w:rFonts w:ascii="Times New Roman" w:hAnsi="Times New Roman"/>
                <w:i/>
                <w:iCs/>
                <w:color w:val="000000"/>
                <w:sz w:val="28"/>
                <w:szCs w:val="28"/>
              </w:rPr>
              <w:t>Clangula hyemalis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33</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Гоголь </w:t>
            </w:r>
            <w:r w:rsidRPr="00375936">
              <w:rPr>
                <w:rFonts w:ascii="Times New Roman" w:hAnsi="Times New Roman"/>
                <w:i/>
                <w:iCs/>
                <w:color w:val="000000"/>
                <w:sz w:val="28"/>
                <w:szCs w:val="28"/>
              </w:rPr>
              <w:t>Bucephala clangula</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34</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Синьга </w:t>
            </w:r>
            <w:r w:rsidRPr="00375936">
              <w:rPr>
                <w:rFonts w:ascii="Times New Roman" w:hAnsi="Times New Roman"/>
                <w:i/>
                <w:iCs/>
                <w:color w:val="000000"/>
                <w:sz w:val="28"/>
                <w:szCs w:val="28"/>
              </w:rPr>
              <w:t>Melanitta nigra</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35</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Турпан </w:t>
            </w:r>
            <w:r w:rsidRPr="00375936">
              <w:rPr>
                <w:rFonts w:ascii="Times New Roman" w:hAnsi="Times New Roman"/>
                <w:i/>
                <w:iCs/>
                <w:color w:val="000000"/>
                <w:sz w:val="28"/>
                <w:szCs w:val="28"/>
              </w:rPr>
              <w:t>Melanitta fusca</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36</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Луток </w:t>
            </w:r>
            <w:r w:rsidRPr="00375936">
              <w:rPr>
                <w:rFonts w:ascii="Times New Roman" w:hAnsi="Times New Roman"/>
                <w:i/>
                <w:iCs/>
                <w:color w:val="000000"/>
                <w:sz w:val="28"/>
                <w:szCs w:val="28"/>
              </w:rPr>
              <w:t>Mergus albellus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37</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lang w:val="en-US"/>
              </w:rPr>
            </w:pPr>
            <w:r w:rsidRPr="00375936">
              <w:rPr>
                <w:rFonts w:ascii="Times New Roman" w:hAnsi="Times New Roman"/>
                <w:color w:val="000000"/>
                <w:sz w:val="28"/>
                <w:szCs w:val="28"/>
              </w:rPr>
              <w:t>Длинноносый</w:t>
            </w:r>
            <w:r w:rsidRPr="00375936">
              <w:rPr>
                <w:rFonts w:ascii="Times New Roman" w:hAnsi="Times New Roman"/>
                <w:color w:val="000000"/>
                <w:sz w:val="28"/>
                <w:szCs w:val="28"/>
                <w:lang w:val="en-US"/>
              </w:rPr>
              <w:t xml:space="preserve"> </w:t>
            </w:r>
            <w:r w:rsidRPr="00375936">
              <w:rPr>
                <w:rFonts w:ascii="Times New Roman" w:hAnsi="Times New Roman"/>
                <w:color w:val="000000"/>
                <w:sz w:val="28"/>
                <w:szCs w:val="28"/>
              </w:rPr>
              <w:t>крохаль</w:t>
            </w:r>
            <w:r w:rsidRPr="00375936">
              <w:rPr>
                <w:rFonts w:ascii="Times New Roman" w:hAnsi="Times New Roman"/>
                <w:color w:val="000000"/>
                <w:sz w:val="28"/>
                <w:szCs w:val="28"/>
                <w:lang w:val="en-US"/>
              </w:rPr>
              <w:t xml:space="preserve"> </w:t>
            </w:r>
            <w:r w:rsidRPr="00375936">
              <w:rPr>
                <w:rFonts w:ascii="Times New Roman" w:hAnsi="Times New Roman"/>
                <w:i/>
                <w:iCs/>
                <w:color w:val="000000"/>
                <w:sz w:val="28"/>
                <w:szCs w:val="28"/>
                <w:lang w:val="en-US"/>
              </w:rPr>
              <w:t>Mergus serrator</w:t>
            </w:r>
            <w:r w:rsidRPr="00375936">
              <w:rPr>
                <w:rFonts w:ascii="Times New Roman" w:hAnsi="Times New Roman"/>
                <w:color w:val="000000"/>
                <w:sz w:val="28"/>
                <w:szCs w:val="28"/>
                <w:lang w:val="en-US"/>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38</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lang w:val="en-US"/>
              </w:rPr>
            </w:pPr>
            <w:r w:rsidRPr="00375936">
              <w:rPr>
                <w:rFonts w:ascii="Times New Roman" w:hAnsi="Times New Roman"/>
                <w:color w:val="000000"/>
                <w:sz w:val="28"/>
                <w:szCs w:val="28"/>
              </w:rPr>
              <w:t>Большой</w:t>
            </w:r>
            <w:r w:rsidRPr="00375936">
              <w:rPr>
                <w:rFonts w:ascii="Times New Roman" w:hAnsi="Times New Roman"/>
                <w:color w:val="000000"/>
                <w:sz w:val="28"/>
                <w:szCs w:val="28"/>
                <w:lang w:val="en-US"/>
              </w:rPr>
              <w:t xml:space="preserve"> </w:t>
            </w:r>
            <w:r w:rsidRPr="00375936">
              <w:rPr>
                <w:rFonts w:ascii="Times New Roman" w:hAnsi="Times New Roman"/>
                <w:color w:val="000000"/>
                <w:sz w:val="28"/>
                <w:szCs w:val="28"/>
              </w:rPr>
              <w:t>крохаль</w:t>
            </w:r>
            <w:r w:rsidRPr="00375936">
              <w:rPr>
                <w:rFonts w:ascii="Times New Roman" w:hAnsi="Times New Roman"/>
                <w:color w:val="000000"/>
                <w:sz w:val="28"/>
                <w:szCs w:val="28"/>
                <w:lang w:val="en-US"/>
              </w:rPr>
              <w:t xml:space="preserve"> </w:t>
            </w:r>
            <w:r w:rsidRPr="00375936">
              <w:rPr>
                <w:rFonts w:ascii="Times New Roman" w:hAnsi="Times New Roman"/>
                <w:i/>
                <w:iCs/>
                <w:color w:val="000000"/>
                <w:sz w:val="28"/>
                <w:szCs w:val="28"/>
                <w:lang w:val="en-US"/>
              </w:rPr>
              <w:t>Mergus</w:t>
            </w:r>
            <w:r w:rsidRPr="00375936">
              <w:rPr>
                <w:rFonts w:ascii="Times New Roman" w:hAnsi="Times New Roman"/>
                <w:color w:val="000000"/>
                <w:sz w:val="28"/>
                <w:szCs w:val="28"/>
                <w:lang w:val="en-US"/>
              </w:rPr>
              <w:t xml:space="preserve"> merganser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39</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Свиязь </w:t>
            </w:r>
            <w:r w:rsidRPr="00375936">
              <w:rPr>
                <w:rFonts w:ascii="Times New Roman" w:hAnsi="Times New Roman"/>
                <w:i/>
                <w:iCs/>
                <w:color w:val="000000"/>
                <w:sz w:val="28"/>
                <w:szCs w:val="28"/>
              </w:rPr>
              <w:t>Anas penelope</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40</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Шилохвость </w:t>
            </w:r>
            <w:r w:rsidRPr="00375936">
              <w:rPr>
                <w:rFonts w:ascii="Times New Roman" w:hAnsi="Times New Roman"/>
                <w:i/>
                <w:iCs/>
                <w:color w:val="000000"/>
                <w:sz w:val="28"/>
                <w:szCs w:val="28"/>
              </w:rPr>
              <w:t>Anas acuta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41</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Широконоска </w:t>
            </w:r>
            <w:r w:rsidRPr="00375936">
              <w:rPr>
                <w:rFonts w:ascii="Times New Roman" w:hAnsi="Times New Roman"/>
                <w:i/>
                <w:iCs/>
                <w:color w:val="000000"/>
                <w:sz w:val="28"/>
                <w:szCs w:val="28"/>
              </w:rPr>
              <w:t>Anas clypeata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42</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Чирок-свистунок </w:t>
            </w:r>
            <w:r w:rsidRPr="00375936">
              <w:rPr>
                <w:rFonts w:ascii="Times New Roman" w:hAnsi="Times New Roman"/>
                <w:i/>
                <w:iCs/>
                <w:color w:val="000000"/>
                <w:sz w:val="28"/>
                <w:szCs w:val="28"/>
              </w:rPr>
              <w:t>Anas crecca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43</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Чирок-трескунок </w:t>
            </w:r>
            <w:r w:rsidRPr="00375936">
              <w:rPr>
                <w:rFonts w:ascii="Times New Roman" w:hAnsi="Times New Roman"/>
                <w:i/>
                <w:iCs/>
                <w:color w:val="000000"/>
                <w:sz w:val="28"/>
                <w:szCs w:val="28"/>
              </w:rPr>
              <w:t>Anas querquedula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44</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Серая утка </w:t>
            </w:r>
            <w:r w:rsidRPr="00375936">
              <w:rPr>
                <w:rFonts w:ascii="Times New Roman" w:hAnsi="Times New Roman"/>
                <w:i/>
                <w:iCs/>
                <w:color w:val="000000"/>
                <w:sz w:val="28"/>
                <w:szCs w:val="28"/>
              </w:rPr>
              <w:t>Anas strepera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45</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Огарь </w:t>
            </w:r>
            <w:r w:rsidRPr="00375936">
              <w:rPr>
                <w:rFonts w:ascii="Times New Roman" w:hAnsi="Times New Roman"/>
                <w:i/>
                <w:iCs/>
                <w:color w:val="000000"/>
                <w:sz w:val="28"/>
                <w:szCs w:val="28"/>
              </w:rPr>
              <w:t xml:space="preserve">Tadorna ferruginea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46</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Пеганка </w:t>
            </w:r>
            <w:r w:rsidRPr="00375936">
              <w:rPr>
                <w:rFonts w:ascii="Times New Roman" w:hAnsi="Times New Roman"/>
                <w:i/>
                <w:iCs/>
                <w:color w:val="000000"/>
                <w:sz w:val="28"/>
                <w:szCs w:val="28"/>
              </w:rPr>
              <w:t xml:space="preserve">Tadorna tadorna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47</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Мандаринка </w:t>
            </w:r>
            <w:r w:rsidRPr="00375936">
              <w:rPr>
                <w:rFonts w:ascii="Times New Roman" w:hAnsi="Times New Roman"/>
                <w:i/>
                <w:iCs/>
                <w:color w:val="000000"/>
                <w:sz w:val="28"/>
                <w:szCs w:val="28"/>
              </w:rPr>
              <w:t>Aix galericulata</w:t>
            </w:r>
            <w:r w:rsidRPr="00375936">
              <w:rPr>
                <w:rFonts w:ascii="Times New Roman" w:hAnsi="Times New Roman"/>
                <w:bCs/>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ККРФ 3</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48</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Белощекая казарка </w:t>
            </w:r>
            <w:r w:rsidRPr="00375936">
              <w:rPr>
                <w:rFonts w:ascii="Times New Roman" w:hAnsi="Times New Roman"/>
                <w:i/>
                <w:iCs/>
                <w:color w:val="000000"/>
                <w:sz w:val="28"/>
                <w:szCs w:val="28"/>
              </w:rPr>
              <w:t>Branta leucopsis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49</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Черная казарка </w:t>
            </w:r>
            <w:r w:rsidRPr="00375936">
              <w:rPr>
                <w:rFonts w:ascii="Times New Roman" w:hAnsi="Times New Roman"/>
                <w:i/>
                <w:iCs/>
                <w:color w:val="000000"/>
                <w:sz w:val="28"/>
                <w:szCs w:val="28"/>
              </w:rPr>
              <w:t>Branta bemicla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50</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Гуменник </w:t>
            </w:r>
            <w:r w:rsidRPr="00375936">
              <w:rPr>
                <w:rFonts w:ascii="Times New Roman" w:hAnsi="Times New Roman"/>
                <w:i/>
                <w:iCs/>
                <w:color w:val="000000"/>
                <w:sz w:val="28"/>
                <w:szCs w:val="28"/>
              </w:rPr>
              <w:t>Anser fabalis Latham</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center"/>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51</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Короткоклювый гуменник </w:t>
            </w:r>
            <w:r w:rsidRPr="00375936">
              <w:rPr>
                <w:rFonts w:ascii="Times New Roman" w:hAnsi="Times New Roman"/>
                <w:i/>
                <w:iCs/>
                <w:color w:val="000000"/>
                <w:sz w:val="28"/>
                <w:szCs w:val="28"/>
              </w:rPr>
              <w:t xml:space="preserve">Anser brachyrhynchus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52</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Белолобый гусь </w:t>
            </w:r>
            <w:r w:rsidRPr="00375936">
              <w:rPr>
                <w:rFonts w:ascii="Times New Roman" w:hAnsi="Times New Roman"/>
                <w:i/>
                <w:iCs/>
                <w:color w:val="000000"/>
                <w:sz w:val="28"/>
                <w:szCs w:val="28"/>
              </w:rPr>
              <w:t>Anser albifrons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53</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Белый гусь </w:t>
            </w:r>
            <w:r w:rsidRPr="00375936">
              <w:rPr>
                <w:rFonts w:ascii="Times New Roman" w:hAnsi="Times New Roman"/>
                <w:i/>
                <w:iCs/>
                <w:color w:val="000000"/>
                <w:sz w:val="28"/>
                <w:szCs w:val="28"/>
              </w:rPr>
              <w:t>Anser caerulescens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54</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Серый гусь </w:t>
            </w:r>
            <w:r w:rsidRPr="00375936">
              <w:rPr>
                <w:rFonts w:ascii="Times New Roman" w:hAnsi="Times New Roman"/>
                <w:i/>
                <w:iCs/>
                <w:color w:val="000000"/>
                <w:sz w:val="28"/>
                <w:szCs w:val="28"/>
              </w:rPr>
              <w:t>Anser anser</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55</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Камышница </w:t>
            </w:r>
            <w:r w:rsidRPr="00375936">
              <w:rPr>
                <w:rFonts w:ascii="Times New Roman" w:hAnsi="Times New Roman"/>
                <w:i/>
                <w:iCs/>
                <w:color w:val="000000"/>
                <w:sz w:val="28"/>
                <w:szCs w:val="28"/>
              </w:rPr>
              <w:t>Gallinula chloropus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КККО 5</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56</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Лысуха </w:t>
            </w:r>
            <w:r w:rsidRPr="00375936">
              <w:rPr>
                <w:rFonts w:ascii="Times New Roman" w:hAnsi="Times New Roman"/>
                <w:i/>
                <w:iCs/>
                <w:color w:val="000000"/>
                <w:sz w:val="28"/>
                <w:szCs w:val="28"/>
              </w:rPr>
              <w:t>Fulica atra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noWrap/>
            <w:vAlign w:val="center"/>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57</w:t>
            </w:r>
          </w:p>
        </w:tc>
        <w:tc>
          <w:tcPr>
            <w:tcW w:w="5696" w:type="dxa"/>
            <w:vAlign w:val="center"/>
          </w:tcPr>
          <w:p w:rsidR="00F91343" w:rsidRPr="00375936" w:rsidRDefault="00F91343" w:rsidP="00F91343">
            <w:pPr>
              <w:spacing w:after="0" w:line="240" w:lineRule="auto"/>
              <w:jc w:val="both"/>
              <w:rPr>
                <w:rFonts w:ascii="Times New Roman" w:hAnsi="Times New Roman"/>
                <w:color w:val="000000"/>
                <w:sz w:val="28"/>
                <w:szCs w:val="28"/>
              </w:rPr>
            </w:pPr>
            <w:r w:rsidRPr="00375936">
              <w:rPr>
                <w:rFonts w:ascii="Times New Roman" w:hAnsi="Times New Roman"/>
                <w:color w:val="000000"/>
                <w:sz w:val="28"/>
                <w:szCs w:val="28"/>
              </w:rPr>
              <w:t xml:space="preserve">Краснозобая казарка </w:t>
            </w:r>
            <w:r w:rsidRPr="00375936">
              <w:rPr>
                <w:rFonts w:ascii="Times New Roman" w:hAnsi="Times New Roman"/>
                <w:i/>
                <w:iCs/>
                <w:color w:val="000000"/>
                <w:sz w:val="28"/>
                <w:szCs w:val="28"/>
              </w:rPr>
              <w:t xml:space="preserve">Branta </w:t>
            </w:r>
            <w:r w:rsidRPr="00375936">
              <w:rPr>
                <w:rFonts w:ascii="Times New Roman" w:hAnsi="Times New Roman"/>
                <w:iCs/>
                <w:color w:val="000000"/>
                <w:sz w:val="28"/>
                <w:szCs w:val="28"/>
              </w:rPr>
              <w:t>(</w:t>
            </w:r>
            <w:r w:rsidRPr="00375936">
              <w:rPr>
                <w:rFonts w:ascii="Times New Roman" w:hAnsi="Times New Roman"/>
                <w:i/>
                <w:iCs/>
                <w:color w:val="000000"/>
                <w:sz w:val="28"/>
                <w:szCs w:val="28"/>
              </w:rPr>
              <w:t>Rufibrenta</w:t>
            </w:r>
            <w:r w:rsidRPr="00375936">
              <w:rPr>
                <w:rFonts w:ascii="Times New Roman" w:hAnsi="Times New Roman"/>
                <w:iCs/>
                <w:color w:val="000000"/>
                <w:sz w:val="28"/>
                <w:szCs w:val="28"/>
              </w:rPr>
              <w:t>)</w:t>
            </w:r>
            <w:r w:rsidRPr="00375936">
              <w:rPr>
                <w:rFonts w:ascii="Times New Roman" w:hAnsi="Times New Roman"/>
                <w:i/>
                <w:iCs/>
                <w:color w:val="000000"/>
                <w:sz w:val="28"/>
                <w:szCs w:val="28"/>
              </w:rPr>
              <w:t xml:space="preserve"> ruficollis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ККРФ 3, КККО 3</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58</w:t>
            </w:r>
          </w:p>
        </w:tc>
        <w:tc>
          <w:tcPr>
            <w:tcW w:w="5696" w:type="dxa"/>
            <w:vAlign w:val="center"/>
          </w:tcPr>
          <w:p w:rsidR="00F91343" w:rsidRPr="00375936" w:rsidRDefault="00F91343" w:rsidP="00F91343">
            <w:pPr>
              <w:spacing w:after="0" w:line="240" w:lineRule="auto"/>
              <w:jc w:val="both"/>
              <w:rPr>
                <w:rFonts w:ascii="Times New Roman" w:hAnsi="Times New Roman"/>
                <w:color w:val="000000"/>
                <w:sz w:val="28"/>
                <w:szCs w:val="28"/>
              </w:rPr>
            </w:pPr>
            <w:r w:rsidRPr="00375936">
              <w:rPr>
                <w:rFonts w:ascii="Times New Roman" w:hAnsi="Times New Roman"/>
                <w:color w:val="000000"/>
                <w:sz w:val="28"/>
                <w:szCs w:val="28"/>
              </w:rPr>
              <w:t xml:space="preserve">Пискулька Anser erythropus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ККРФ 2</w:t>
            </w:r>
          </w:p>
        </w:tc>
      </w:tr>
      <w:tr w:rsidR="00F91343" w:rsidRPr="00375936" w:rsidTr="00F91343">
        <w:trPr>
          <w:trHeight w:val="20"/>
        </w:trPr>
        <w:tc>
          <w:tcPr>
            <w:tcW w:w="9478" w:type="dxa"/>
            <w:gridSpan w:val="3"/>
            <w:tcBorders>
              <w:right w:val="nil"/>
            </w:tcBorders>
            <w:noWrap/>
            <w:vAlign w:val="bottom"/>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bCs/>
                <w:iCs/>
                <w:color w:val="000000"/>
                <w:sz w:val="28"/>
                <w:szCs w:val="28"/>
              </w:rPr>
              <w:lastRenderedPageBreak/>
              <w:t>Степная и полевая дичь</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59</w:t>
            </w:r>
          </w:p>
        </w:tc>
        <w:tc>
          <w:tcPr>
            <w:tcW w:w="5696" w:type="dxa"/>
            <w:vAlign w:val="center"/>
          </w:tcPr>
          <w:p w:rsidR="00F91343" w:rsidRPr="00375936" w:rsidRDefault="00F91343" w:rsidP="00F91343">
            <w:pPr>
              <w:spacing w:after="0" w:line="240" w:lineRule="auto"/>
              <w:jc w:val="both"/>
              <w:rPr>
                <w:rFonts w:ascii="Times New Roman" w:hAnsi="Times New Roman"/>
                <w:bCs/>
                <w:i/>
                <w:iCs/>
                <w:color w:val="000000"/>
                <w:sz w:val="28"/>
                <w:szCs w:val="28"/>
              </w:rPr>
            </w:pPr>
            <w:r w:rsidRPr="00375936">
              <w:rPr>
                <w:rFonts w:ascii="Times New Roman" w:hAnsi="Times New Roman"/>
                <w:color w:val="000000"/>
                <w:sz w:val="28"/>
                <w:szCs w:val="28"/>
              </w:rPr>
              <w:t xml:space="preserve">Перепел </w:t>
            </w:r>
            <w:r w:rsidRPr="00375936">
              <w:rPr>
                <w:rFonts w:ascii="Times New Roman" w:hAnsi="Times New Roman"/>
                <w:bCs/>
                <w:i/>
                <w:iCs/>
                <w:color w:val="000000"/>
                <w:sz w:val="28"/>
                <w:szCs w:val="28"/>
              </w:rPr>
              <w:t>Coturnix coturnix</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60</w:t>
            </w:r>
          </w:p>
        </w:tc>
        <w:tc>
          <w:tcPr>
            <w:tcW w:w="5696" w:type="dxa"/>
            <w:vAlign w:val="center"/>
          </w:tcPr>
          <w:p w:rsidR="00F91343" w:rsidRPr="00375936" w:rsidRDefault="00F91343" w:rsidP="00F91343">
            <w:pPr>
              <w:spacing w:after="0" w:line="240" w:lineRule="auto"/>
              <w:jc w:val="both"/>
              <w:rPr>
                <w:rFonts w:ascii="Times New Roman" w:hAnsi="Times New Roman"/>
                <w:bCs/>
                <w:i/>
                <w:iCs/>
                <w:color w:val="000000"/>
                <w:sz w:val="28"/>
                <w:szCs w:val="28"/>
              </w:rPr>
            </w:pPr>
            <w:r w:rsidRPr="00375936">
              <w:rPr>
                <w:rFonts w:ascii="Times New Roman" w:hAnsi="Times New Roman"/>
                <w:color w:val="000000"/>
                <w:sz w:val="28"/>
                <w:szCs w:val="28"/>
              </w:rPr>
              <w:t xml:space="preserve">Фазан </w:t>
            </w:r>
            <w:r w:rsidRPr="00375936">
              <w:rPr>
                <w:rFonts w:ascii="Times New Roman" w:hAnsi="Times New Roman"/>
                <w:bCs/>
                <w:i/>
                <w:iCs/>
                <w:color w:val="000000"/>
                <w:sz w:val="28"/>
                <w:szCs w:val="28"/>
              </w:rPr>
              <w:t>Phasianus colchicus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Н</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61</w:t>
            </w:r>
          </w:p>
        </w:tc>
        <w:tc>
          <w:tcPr>
            <w:tcW w:w="5696" w:type="dxa"/>
            <w:vAlign w:val="center"/>
          </w:tcPr>
          <w:p w:rsidR="00F91343" w:rsidRPr="00375936" w:rsidRDefault="00F91343" w:rsidP="00F91343">
            <w:pPr>
              <w:spacing w:after="0" w:line="240" w:lineRule="auto"/>
              <w:rPr>
                <w:rFonts w:ascii="Times New Roman" w:hAnsi="Times New Roman"/>
                <w:bCs/>
                <w:i/>
                <w:iCs/>
                <w:color w:val="000000"/>
                <w:sz w:val="28"/>
                <w:szCs w:val="28"/>
              </w:rPr>
            </w:pPr>
            <w:r w:rsidRPr="00375936">
              <w:rPr>
                <w:rFonts w:ascii="Times New Roman" w:hAnsi="Times New Roman"/>
                <w:color w:val="000000"/>
                <w:sz w:val="28"/>
                <w:szCs w:val="28"/>
              </w:rPr>
              <w:t xml:space="preserve">Серая куропатка </w:t>
            </w:r>
            <w:r w:rsidRPr="00375936">
              <w:rPr>
                <w:rFonts w:ascii="Times New Roman" w:hAnsi="Times New Roman"/>
                <w:bCs/>
                <w:i/>
                <w:iCs/>
                <w:color w:val="000000"/>
                <w:sz w:val="28"/>
                <w:szCs w:val="28"/>
              </w:rPr>
              <w:t>Perdix perdix</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62</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Обыкновенная горлица </w:t>
            </w:r>
            <w:r w:rsidRPr="00375936">
              <w:rPr>
                <w:rFonts w:ascii="Times New Roman" w:hAnsi="Times New Roman"/>
                <w:i/>
                <w:iCs/>
                <w:color w:val="000000"/>
                <w:sz w:val="28"/>
                <w:szCs w:val="28"/>
              </w:rPr>
              <w:t>Streptopelia turtur</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ККРФ 2,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63</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Вяхирь </w:t>
            </w:r>
            <w:r w:rsidRPr="00375936">
              <w:rPr>
                <w:rFonts w:ascii="Times New Roman" w:hAnsi="Times New Roman"/>
                <w:i/>
                <w:iCs/>
                <w:color w:val="000000"/>
                <w:sz w:val="28"/>
                <w:szCs w:val="28"/>
              </w:rPr>
              <w:t>Columba palumbus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64</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Клинтух </w:t>
            </w:r>
            <w:r w:rsidRPr="00375936">
              <w:rPr>
                <w:rFonts w:ascii="Times New Roman" w:hAnsi="Times New Roman"/>
                <w:i/>
                <w:iCs/>
                <w:color w:val="000000"/>
                <w:sz w:val="28"/>
                <w:szCs w:val="28"/>
              </w:rPr>
              <w:t>Columba oenas</w:t>
            </w:r>
            <w:r w:rsidRPr="00375936">
              <w:rPr>
                <w:rFonts w:ascii="Times New Roman" w:hAnsi="Times New Roman"/>
                <w:color w:val="000000"/>
                <w:sz w:val="28"/>
                <w:szCs w:val="28"/>
              </w:rPr>
              <w:t xml:space="preserve"> </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65</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Кольчатая горлица </w:t>
            </w:r>
            <w:r w:rsidRPr="00375936">
              <w:rPr>
                <w:rFonts w:ascii="Times New Roman" w:hAnsi="Times New Roman"/>
                <w:i/>
                <w:iCs/>
                <w:color w:val="000000"/>
                <w:sz w:val="28"/>
                <w:szCs w:val="28"/>
              </w:rPr>
              <w:t>Streptopelia decaocto</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КККО 1, 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66</w:t>
            </w:r>
          </w:p>
        </w:tc>
        <w:tc>
          <w:tcPr>
            <w:tcW w:w="5696" w:type="dxa"/>
            <w:vAlign w:val="center"/>
          </w:tcPr>
          <w:p w:rsidR="00F91343" w:rsidRPr="00375936" w:rsidRDefault="00F91343" w:rsidP="00F91343">
            <w:pPr>
              <w:spacing w:after="0" w:line="240" w:lineRule="auto"/>
              <w:rPr>
                <w:rFonts w:ascii="Times New Roman" w:hAnsi="Times New Roman"/>
                <w:i/>
                <w:iCs/>
                <w:color w:val="000000"/>
                <w:sz w:val="28"/>
                <w:szCs w:val="28"/>
              </w:rPr>
            </w:pPr>
            <w:r w:rsidRPr="00375936">
              <w:rPr>
                <w:rFonts w:ascii="Times New Roman" w:hAnsi="Times New Roman"/>
                <w:color w:val="000000"/>
                <w:sz w:val="28"/>
                <w:szCs w:val="28"/>
              </w:rPr>
              <w:t xml:space="preserve">Сизый голубь </w:t>
            </w:r>
            <w:r w:rsidRPr="00375936">
              <w:rPr>
                <w:rFonts w:ascii="Times New Roman" w:hAnsi="Times New Roman"/>
                <w:i/>
                <w:iCs/>
                <w:color w:val="000000"/>
                <w:sz w:val="28"/>
                <w:szCs w:val="28"/>
              </w:rPr>
              <w:t>Columba livia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67</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Саджа </w:t>
            </w:r>
            <w:r w:rsidRPr="00375936">
              <w:rPr>
                <w:rFonts w:ascii="Times New Roman" w:hAnsi="Times New Roman"/>
                <w:i/>
                <w:iCs/>
                <w:color w:val="000000"/>
                <w:sz w:val="28"/>
                <w:szCs w:val="28"/>
              </w:rPr>
              <w:t>Syrrhaptes paradoxus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 </w:t>
            </w:r>
          </w:p>
        </w:tc>
      </w:tr>
      <w:tr w:rsidR="00F91343" w:rsidRPr="00375936" w:rsidTr="00F91343">
        <w:trPr>
          <w:trHeight w:val="20"/>
        </w:trPr>
        <w:tc>
          <w:tcPr>
            <w:tcW w:w="9478" w:type="dxa"/>
            <w:gridSpan w:val="3"/>
            <w:noWrap/>
            <w:vAlign w:val="bottom"/>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bCs/>
                <w:iCs/>
                <w:color w:val="000000"/>
                <w:sz w:val="28"/>
                <w:szCs w:val="28"/>
              </w:rPr>
              <w:t>Дополнительные региональные виды</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68</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Серая ворона </w:t>
            </w:r>
            <w:r w:rsidRPr="00375936">
              <w:rPr>
                <w:rFonts w:ascii="Times New Roman" w:hAnsi="Times New Roman"/>
                <w:i/>
                <w:iCs/>
                <w:color w:val="000000"/>
                <w:sz w:val="28"/>
                <w:szCs w:val="28"/>
              </w:rPr>
              <w:t>Corvus cornix</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69</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Ворон </w:t>
            </w:r>
            <w:r w:rsidRPr="00375936">
              <w:rPr>
                <w:rFonts w:ascii="Times New Roman" w:hAnsi="Times New Roman"/>
                <w:i/>
                <w:iCs/>
                <w:color w:val="000000"/>
                <w:sz w:val="28"/>
                <w:szCs w:val="28"/>
              </w:rPr>
              <w:t>Corvus corax</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70</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Сорока </w:t>
            </w:r>
            <w:r w:rsidRPr="00375936">
              <w:rPr>
                <w:rFonts w:ascii="Times New Roman" w:hAnsi="Times New Roman"/>
                <w:i/>
                <w:iCs/>
                <w:color w:val="000000"/>
                <w:sz w:val="28"/>
                <w:szCs w:val="28"/>
              </w:rPr>
              <w:t>Pica pica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71</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Галка </w:t>
            </w:r>
            <w:r w:rsidRPr="00375936">
              <w:rPr>
                <w:rFonts w:ascii="Times New Roman" w:hAnsi="Times New Roman"/>
                <w:i/>
                <w:iCs/>
                <w:color w:val="000000"/>
                <w:sz w:val="28"/>
                <w:szCs w:val="28"/>
              </w:rPr>
              <w:t>Corvus monedula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72</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Чернозобый дрозд </w:t>
            </w:r>
            <w:r w:rsidRPr="00375936">
              <w:rPr>
                <w:rFonts w:ascii="Times New Roman" w:hAnsi="Times New Roman"/>
                <w:i/>
                <w:iCs/>
                <w:color w:val="000000"/>
                <w:sz w:val="28"/>
                <w:szCs w:val="28"/>
              </w:rPr>
              <w:t>Turdtus atrogularis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73</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Рябинник </w:t>
            </w:r>
            <w:r w:rsidRPr="00375936">
              <w:rPr>
                <w:rFonts w:ascii="Times New Roman" w:hAnsi="Times New Roman"/>
                <w:i/>
                <w:iCs/>
                <w:color w:val="000000"/>
                <w:sz w:val="28"/>
                <w:szCs w:val="28"/>
              </w:rPr>
              <w:t>Turdus pilaris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ПО</w:t>
            </w: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74</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Черный дрозд </w:t>
            </w:r>
            <w:r w:rsidRPr="00375936">
              <w:rPr>
                <w:rFonts w:ascii="Times New Roman" w:hAnsi="Times New Roman"/>
                <w:i/>
                <w:iCs/>
                <w:color w:val="000000"/>
                <w:sz w:val="28"/>
                <w:szCs w:val="28"/>
              </w:rPr>
              <w:t>Turdus merula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75</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Белобровик </w:t>
            </w:r>
            <w:r w:rsidRPr="00375936">
              <w:rPr>
                <w:rFonts w:ascii="Times New Roman" w:hAnsi="Times New Roman"/>
                <w:i/>
                <w:iCs/>
                <w:color w:val="000000"/>
                <w:sz w:val="28"/>
                <w:szCs w:val="28"/>
              </w:rPr>
              <w:t>Turdus iliacus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76</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Певчий дрозд </w:t>
            </w:r>
            <w:r w:rsidRPr="00375936">
              <w:rPr>
                <w:rFonts w:ascii="Times New Roman" w:hAnsi="Times New Roman"/>
                <w:i/>
                <w:iCs/>
                <w:color w:val="000000"/>
                <w:sz w:val="28"/>
                <w:szCs w:val="28"/>
              </w:rPr>
              <w:t>Turdus philomelos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77</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Деряба </w:t>
            </w:r>
            <w:r w:rsidRPr="00375936">
              <w:rPr>
                <w:rFonts w:ascii="Times New Roman" w:hAnsi="Times New Roman"/>
                <w:i/>
                <w:iCs/>
                <w:color w:val="000000"/>
                <w:sz w:val="28"/>
                <w:szCs w:val="28"/>
              </w:rPr>
              <w:t>Turdus viscivorus</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p>
        </w:tc>
      </w:tr>
      <w:tr w:rsidR="00F91343" w:rsidRPr="00375936" w:rsidTr="00F91343">
        <w:trPr>
          <w:trHeight w:val="20"/>
        </w:trPr>
        <w:tc>
          <w:tcPr>
            <w:tcW w:w="814" w:type="dxa"/>
            <w:noWrap/>
            <w:vAlign w:val="bottom"/>
          </w:tcPr>
          <w:p w:rsidR="00F91343" w:rsidRPr="00375936" w:rsidRDefault="00F91343" w:rsidP="00F91343">
            <w:pPr>
              <w:spacing w:after="0" w:line="240" w:lineRule="auto"/>
              <w:jc w:val="center"/>
              <w:rPr>
                <w:rFonts w:ascii="Times New Roman" w:hAnsi="Times New Roman"/>
                <w:color w:val="000000"/>
                <w:sz w:val="28"/>
                <w:szCs w:val="28"/>
              </w:rPr>
            </w:pPr>
            <w:r w:rsidRPr="00375936">
              <w:rPr>
                <w:rFonts w:ascii="Times New Roman" w:hAnsi="Times New Roman"/>
                <w:color w:val="000000"/>
                <w:sz w:val="28"/>
                <w:szCs w:val="28"/>
              </w:rPr>
              <w:t>78</w:t>
            </w:r>
          </w:p>
        </w:tc>
        <w:tc>
          <w:tcPr>
            <w:tcW w:w="5696" w:type="dxa"/>
            <w:vAlign w:val="center"/>
          </w:tcPr>
          <w:p w:rsidR="00F91343" w:rsidRPr="00375936" w:rsidRDefault="00F91343" w:rsidP="00F91343">
            <w:pPr>
              <w:spacing w:after="0" w:line="240" w:lineRule="auto"/>
              <w:jc w:val="both"/>
              <w:rPr>
                <w:rFonts w:ascii="Times New Roman" w:hAnsi="Times New Roman"/>
                <w:i/>
                <w:iCs/>
                <w:color w:val="000000"/>
                <w:sz w:val="28"/>
                <w:szCs w:val="28"/>
              </w:rPr>
            </w:pPr>
            <w:r w:rsidRPr="00375936">
              <w:rPr>
                <w:rFonts w:ascii="Times New Roman" w:hAnsi="Times New Roman"/>
                <w:color w:val="000000"/>
                <w:sz w:val="28"/>
                <w:szCs w:val="28"/>
              </w:rPr>
              <w:t xml:space="preserve">Пестрый (Земляной) дрозд </w:t>
            </w:r>
            <w:r w:rsidRPr="00375936">
              <w:rPr>
                <w:rFonts w:ascii="Times New Roman" w:hAnsi="Times New Roman"/>
                <w:i/>
                <w:iCs/>
                <w:color w:val="000000"/>
                <w:sz w:val="28"/>
                <w:szCs w:val="28"/>
              </w:rPr>
              <w:t>Zoothera varia</w:t>
            </w:r>
          </w:p>
        </w:tc>
        <w:tc>
          <w:tcPr>
            <w:tcW w:w="2968" w:type="dxa"/>
            <w:vAlign w:val="center"/>
          </w:tcPr>
          <w:p w:rsidR="00F91343" w:rsidRPr="00375936" w:rsidRDefault="00F91343" w:rsidP="00F91343">
            <w:pPr>
              <w:spacing w:after="0" w:line="240" w:lineRule="auto"/>
              <w:rPr>
                <w:rFonts w:ascii="Times New Roman" w:hAnsi="Times New Roman"/>
                <w:color w:val="000000"/>
                <w:sz w:val="28"/>
                <w:szCs w:val="28"/>
              </w:rPr>
            </w:pPr>
            <w:r w:rsidRPr="00375936">
              <w:rPr>
                <w:rFonts w:ascii="Times New Roman" w:hAnsi="Times New Roman"/>
                <w:color w:val="000000"/>
                <w:sz w:val="28"/>
                <w:szCs w:val="28"/>
              </w:rPr>
              <w:t>КККО 3</w:t>
            </w:r>
          </w:p>
        </w:tc>
      </w:tr>
    </w:tbl>
    <w:p w:rsidR="00F91343" w:rsidRPr="00375936" w:rsidRDefault="00F91343" w:rsidP="00F91343">
      <w:pPr>
        <w:spacing w:after="0" w:line="240" w:lineRule="auto"/>
        <w:ind w:firstLine="709"/>
        <w:jc w:val="both"/>
        <w:rPr>
          <w:rFonts w:ascii="Times New Roman" w:hAnsi="Times New Roman"/>
          <w:sz w:val="28"/>
          <w:szCs w:val="28"/>
        </w:rPr>
      </w:pPr>
      <w:r w:rsidRPr="00375936">
        <w:rPr>
          <w:rFonts w:ascii="Times New Roman" w:hAnsi="Times New Roman"/>
          <w:sz w:val="28"/>
          <w:szCs w:val="28"/>
        </w:rPr>
        <w:t>Примечание 1 – Символ «*» – виды охотничьих животных, обитание которых на территории Кировской области не имеет надежных подтверждений.</w:t>
      </w:r>
    </w:p>
    <w:p w:rsidR="00F91343" w:rsidRDefault="00F91343" w:rsidP="00F91343">
      <w:pPr>
        <w:spacing w:after="0" w:line="240" w:lineRule="auto"/>
        <w:ind w:firstLine="709"/>
        <w:jc w:val="both"/>
        <w:rPr>
          <w:rFonts w:ascii="Times New Roman" w:hAnsi="Times New Roman"/>
          <w:sz w:val="28"/>
          <w:szCs w:val="28"/>
        </w:rPr>
      </w:pPr>
      <w:r w:rsidRPr="00375936">
        <w:rPr>
          <w:rFonts w:ascii="Times New Roman" w:hAnsi="Times New Roman"/>
          <w:sz w:val="28"/>
          <w:szCs w:val="28"/>
        </w:rPr>
        <w:t>Примечание 2 – Значения аббревиатур третьего столбца представлены в перечне сокращений и обозначений.</w:t>
      </w:r>
      <w:r w:rsidR="00CC1A07" w:rsidRPr="00375936">
        <w:rPr>
          <w:rFonts w:ascii="Times New Roman" w:hAnsi="Times New Roman"/>
          <w:sz w:val="28"/>
          <w:szCs w:val="28"/>
        </w:rPr>
        <w:t>»</w:t>
      </w:r>
    </w:p>
    <w:p w:rsidR="005F3B15" w:rsidRPr="00375936" w:rsidRDefault="005F3B15" w:rsidP="005F3B15">
      <w:pPr>
        <w:spacing w:after="0" w:line="240" w:lineRule="auto"/>
        <w:ind w:firstLine="709"/>
        <w:jc w:val="both"/>
        <w:rPr>
          <w:rFonts w:ascii="Times New Roman" w:hAnsi="Times New Roman"/>
          <w:bCs/>
          <w:sz w:val="28"/>
          <w:szCs w:val="28"/>
        </w:rPr>
      </w:pPr>
      <w:r w:rsidRPr="00E43249">
        <w:rPr>
          <w:rFonts w:ascii="Times New Roman" w:hAnsi="Times New Roman"/>
          <w:bCs/>
          <w:sz w:val="28"/>
          <w:szCs w:val="28"/>
        </w:rPr>
        <w:t>1.</w:t>
      </w:r>
      <w:r w:rsidR="00126647">
        <w:rPr>
          <w:rFonts w:ascii="Times New Roman" w:hAnsi="Times New Roman"/>
          <w:bCs/>
          <w:sz w:val="28"/>
          <w:szCs w:val="28"/>
        </w:rPr>
        <w:t>3</w:t>
      </w:r>
      <w:r w:rsidRPr="00E43249">
        <w:rPr>
          <w:rFonts w:ascii="Times New Roman" w:hAnsi="Times New Roman"/>
          <w:bCs/>
          <w:sz w:val="28"/>
          <w:szCs w:val="28"/>
        </w:rPr>
        <w:t>. В абзаце 15 пункта 2.6.4 слова «и нормативы численности охотничьих ресурсов в охотничьих угодьях (приказ Минприроды России от 30.04.2010 № 138 «Об утверждении нормативов допустимого изъятия охотничьих ресурсов и нормативов численности охотничьих ресурсов в охотничьих угодьях», ред. от 11.01.2017)» заменить словами «(приказ Минприроды России от 27.01.2022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w:t>
      </w:r>
    </w:p>
    <w:p w:rsidR="006D1C5E" w:rsidRPr="00375936" w:rsidRDefault="00731121" w:rsidP="006D1C5E">
      <w:pPr>
        <w:spacing w:after="0" w:line="240" w:lineRule="auto"/>
        <w:ind w:firstLine="709"/>
        <w:jc w:val="both"/>
        <w:rPr>
          <w:rFonts w:ascii="Times New Roman" w:hAnsi="Times New Roman"/>
          <w:bCs/>
          <w:sz w:val="28"/>
          <w:szCs w:val="28"/>
        </w:rPr>
      </w:pPr>
      <w:r w:rsidRPr="00375936">
        <w:rPr>
          <w:rFonts w:ascii="Times New Roman" w:hAnsi="Times New Roman"/>
          <w:bCs/>
          <w:sz w:val="28"/>
          <w:szCs w:val="28"/>
        </w:rPr>
        <w:t>1.</w:t>
      </w:r>
      <w:r w:rsidR="00126647">
        <w:rPr>
          <w:rFonts w:ascii="Times New Roman" w:hAnsi="Times New Roman"/>
          <w:bCs/>
          <w:sz w:val="28"/>
          <w:szCs w:val="28"/>
        </w:rPr>
        <w:t>4</w:t>
      </w:r>
      <w:r w:rsidRPr="00375936">
        <w:rPr>
          <w:rFonts w:ascii="Times New Roman" w:hAnsi="Times New Roman"/>
          <w:bCs/>
          <w:sz w:val="28"/>
          <w:szCs w:val="28"/>
        </w:rPr>
        <w:t>.</w:t>
      </w:r>
      <w:r w:rsidRPr="00375936">
        <w:t xml:space="preserve"> </w:t>
      </w:r>
      <w:r w:rsidRPr="00375936">
        <w:rPr>
          <w:rFonts w:ascii="Times New Roman" w:hAnsi="Times New Roman"/>
          <w:bCs/>
          <w:sz w:val="28"/>
          <w:szCs w:val="28"/>
        </w:rPr>
        <w:t>Рисунок 3.2 подраздела 3.2 раздела 3 изложить в следующей редакции:</w:t>
      </w:r>
    </w:p>
    <w:p w:rsidR="00CC7244" w:rsidRPr="00375936" w:rsidRDefault="00CC7244" w:rsidP="006D1C5E">
      <w:pPr>
        <w:spacing w:after="0" w:line="240" w:lineRule="auto"/>
        <w:ind w:firstLine="709"/>
        <w:jc w:val="both"/>
        <w:rPr>
          <w:rFonts w:ascii="Times New Roman" w:hAnsi="Times New Roman"/>
          <w:bCs/>
          <w:sz w:val="28"/>
          <w:szCs w:val="28"/>
        </w:rPr>
      </w:pPr>
    </w:p>
    <w:p w:rsidR="00CC7244" w:rsidRPr="00375936" w:rsidRDefault="00CC7244" w:rsidP="006D1C5E">
      <w:pPr>
        <w:spacing w:after="0" w:line="240" w:lineRule="auto"/>
        <w:ind w:firstLine="709"/>
        <w:jc w:val="both"/>
        <w:rPr>
          <w:rFonts w:ascii="Times New Roman" w:hAnsi="Times New Roman"/>
          <w:bCs/>
          <w:sz w:val="28"/>
          <w:szCs w:val="28"/>
        </w:rPr>
      </w:pPr>
    </w:p>
    <w:p w:rsidR="00CC7244" w:rsidRPr="00375936" w:rsidRDefault="00CC7244" w:rsidP="006D1C5E">
      <w:pPr>
        <w:spacing w:after="0" w:line="240" w:lineRule="auto"/>
        <w:ind w:firstLine="709"/>
        <w:jc w:val="both"/>
        <w:rPr>
          <w:rFonts w:ascii="Times New Roman" w:hAnsi="Times New Roman"/>
          <w:bCs/>
          <w:sz w:val="28"/>
          <w:szCs w:val="28"/>
        </w:rPr>
      </w:pPr>
    </w:p>
    <w:p w:rsidR="00CC7244" w:rsidRPr="00375936" w:rsidRDefault="00CC7244" w:rsidP="00E43249">
      <w:pPr>
        <w:spacing w:after="0" w:line="240" w:lineRule="auto"/>
        <w:jc w:val="both"/>
        <w:rPr>
          <w:rFonts w:ascii="Times New Roman" w:hAnsi="Times New Roman"/>
          <w:bCs/>
          <w:sz w:val="28"/>
          <w:szCs w:val="28"/>
        </w:rPr>
      </w:pPr>
    </w:p>
    <w:p w:rsidR="00CC7244" w:rsidRPr="00375936" w:rsidRDefault="00CC7244" w:rsidP="00CC7244">
      <w:pPr>
        <w:spacing w:after="0" w:line="240" w:lineRule="auto"/>
        <w:jc w:val="both"/>
        <w:rPr>
          <w:rFonts w:ascii="Times New Roman" w:hAnsi="Times New Roman"/>
          <w:bCs/>
          <w:sz w:val="28"/>
          <w:szCs w:val="28"/>
        </w:rPr>
      </w:pPr>
      <w:r w:rsidRPr="00375936">
        <w:rPr>
          <w:rFonts w:ascii="Times New Roman" w:hAnsi="Times New Roman"/>
          <w:bCs/>
          <w:sz w:val="28"/>
          <w:szCs w:val="28"/>
        </w:rPr>
        <w:lastRenderedPageBreak/>
        <w:t>«</w:t>
      </w:r>
    </w:p>
    <w:p w:rsidR="00731121" w:rsidRPr="00375936" w:rsidRDefault="0049166C" w:rsidP="00731121">
      <w:pPr>
        <w:spacing w:after="0" w:line="240" w:lineRule="auto"/>
        <w:jc w:val="both"/>
        <w:rPr>
          <w:rFonts w:ascii="Times New Roman" w:hAnsi="Times New Roman"/>
          <w:bCs/>
          <w:sz w:val="28"/>
          <w:szCs w:val="28"/>
        </w:rPr>
      </w:pPr>
      <w:r>
        <w:rPr>
          <w:rFonts w:ascii="Times New Roman" w:hAnsi="Times New Roman"/>
          <w:bCs/>
          <w:noProof/>
          <w:sz w:val="28"/>
          <w:szCs w:val="28"/>
        </w:rPr>
        <w:drawing>
          <wp:inline distT="0" distB="0" distL="0" distR="0">
            <wp:extent cx="5734685" cy="8112125"/>
            <wp:effectExtent l="19050" t="0" r="0" b="0"/>
            <wp:docPr id="1" name="Рисунок 1" descr="КО_адм_дел__ИТО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_адм_дел__ИТОГ 27"/>
                    <pic:cNvPicPr>
                      <a:picLocks noChangeAspect="1" noChangeArrowheads="1"/>
                    </pic:cNvPicPr>
                  </pic:nvPicPr>
                  <pic:blipFill>
                    <a:blip r:embed="rId473" cstate="print"/>
                    <a:srcRect/>
                    <a:stretch>
                      <a:fillRect/>
                    </a:stretch>
                  </pic:blipFill>
                  <pic:spPr bwMode="auto">
                    <a:xfrm>
                      <a:off x="0" y="0"/>
                      <a:ext cx="5734685" cy="8112125"/>
                    </a:xfrm>
                    <a:prstGeom prst="rect">
                      <a:avLst/>
                    </a:prstGeom>
                    <a:noFill/>
                    <a:ln w="9525">
                      <a:noFill/>
                      <a:miter lim="800000"/>
                      <a:headEnd/>
                      <a:tailEnd/>
                    </a:ln>
                  </pic:spPr>
                </pic:pic>
              </a:graphicData>
            </a:graphic>
          </wp:inline>
        </w:drawing>
      </w:r>
    </w:p>
    <w:p w:rsidR="00731121" w:rsidRDefault="00836D6A" w:rsidP="00731121">
      <w:pPr>
        <w:spacing w:after="0" w:line="240" w:lineRule="auto"/>
        <w:jc w:val="both"/>
        <w:rPr>
          <w:rFonts w:ascii="Times New Roman" w:hAnsi="Times New Roman"/>
          <w:bCs/>
          <w:sz w:val="28"/>
          <w:szCs w:val="28"/>
        </w:rPr>
      </w:pPr>
      <w:r w:rsidRPr="00375936">
        <w:rPr>
          <w:rFonts w:ascii="Times New Roman" w:hAnsi="Times New Roman"/>
          <w:bCs/>
          <w:sz w:val="28"/>
          <w:szCs w:val="28"/>
        </w:rPr>
        <w:t xml:space="preserve">Рисунок 3.2 – Эскиз карты-схемы административного деления территории Кировской области с указанием границ: охотничьих угодий, особо охраняемых природных территорий, зеленых зон вокруг населенных пунктов </w:t>
      </w:r>
      <w:r w:rsidRPr="00375936">
        <w:rPr>
          <w:rFonts w:ascii="Times New Roman" w:hAnsi="Times New Roman"/>
          <w:bCs/>
          <w:sz w:val="28"/>
          <w:szCs w:val="28"/>
        </w:rPr>
        <w:lastRenderedPageBreak/>
        <w:t>и других территорий, имеющих ограни</w:t>
      </w:r>
      <w:r w:rsidR="002B0934" w:rsidRPr="00375936">
        <w:rPr>
          <w:rFonts w:ascii="Times New Roman" w:hAnsi="Times New Roman"/>
          <w:bCs/>
          <w:sz w:val="28"/>
          <w:szCs w:val="28"/>
        </w:rPr>
        <w:t>чение для осуществления охоты и </w:t>
      </w:r>
      <w:r w:rsidRPr="00375936">
        <w:rPr>
          <w:rFonts w:ascii="Times New Roman" w:hAnsi="Times New Roman"/>
          <w:bCs/>
          <w:sz w:val="28"/>
          <w:szCs w:val="28"/>
        </w:rPr>
        <w:t>ведения охотничьего хозяйства, а также гидрографической и дорожной сети».</w:t>
      </w:r>
    </w:p>
    <w:p w:rsidR="006D1C5E" w:rsidRPr="00375936" w:rsidRDefault="006D1C5E" w:rsidP="00836D6A">
      <w:pPr>
        <w:spacing w:after="0" w:line="360" w:lineRule="exact"/>
        <w:ind w:firstLine="709"/>
        <w:jc w:val="both"/>
        <w:rPr>
          <w:rFonts w:ascii="Times New Roman" w:hAnsi="Times New Roman"/>
          <w:sz w:val="28"/>
          <w:szCs w:val="28"/>
        </w:rPr>
      </w:pPr>
      <w:r w:rsidRPr="00375936">
        <w:rPr>
          <w:rFonts w:ascii="Times New Roman" w:hAnsi="Times New Roman"/>
          <w:sz w:val="28"/>
          <w:szCs w:val="28"/>
        </w:rPr>
        <w:t>2. В разделе 4 КНИГИ 2 «Размещение и состояние использования охотничьих угодий, характеристика состояния численности и размещения охотничьих ресурсов на территории Кировской области»:</w:t>
      </w:r>
    </w:p>
    <w:p w:rsidR="006D1C5E" w:rsidRPr="00375936" w:rsidRDefault="006D1C5E" w:rsidP="006D1C5E">
      <w:pPr>
        <w:spacing w:after="0" w:line="360" w:lineRule="exact"/>
        <w:ind w:firstLine="709"/>
        <w:jc w:val="both"/>
        <w:rPr>
          <w:rFonts w:ascii="Times New Roman" w:hAnsi="Times New Roman"/>
          <w:sz w:val="28"/>
          <w:szCs w:val="28"/>
        </w:rPr>
      </w:pPr>
      <w:r w:rsidRPr="00375936">
        <w:rPr>
          <w:rFonts w:ascii="Times New Roman" w:hAnsi="Times New Roman"/>
          <w:sz w:val="28"/>
          <w:szCs w:val="28"/>
        </w:rPr>
        <w:t>2.1. В подразделе 4.1:</w:t>
      </w:r>
    </w:p>
    <w:p w:rsidR="006D1C5E" w:rsidRPr="00375936" w:rsidRDefault="006D1C5E" w:rsidP="006D1C5E">
      <w:pPr>
        <w:spacing w:after="0" w:line="360" w:lineRule="exact"/>
        <w:ind w:firstLine="709"/>
        <w:jc w:val="both"/>
        <w:rPr>
          <w:rFonts w:ascii="Times New Roman" w:hAnsi="Times New Roman"/>
          <w:sz w:val="28"/>
          <w:szCs w:val="28"/>
        </w:rPr>
      </w:pPr>
      <w:r w:rsidRPr="00375936">
        <w:rPr>
          <w:rFonts w:ascii="Times New Roman" w:hAnsi="Times New Roman"/>
          <w:sz w:val="28"/>
          <w:szCs w:val="28"/>
        </w:rPr>
        <w:t>2.1.1. В пункте 4.1.2:</w:t>
      </w:r>
    </w:p>
    <w:p w:rsidR="006D1C5E" w:rsidRPr="00375936" w:rsidRDefault="006D1C5E" w:rsidP="006D1C5E">
      <w:pPr>
        <w:spacing w:after="0" w:line="360" w:lineRule="exact"/>
        <w:ind w:firstLine="709"/>
        <w:jc w:val="both"/>
        <w:rPr>
          <w:rFonts w:ascii="Times New Roman" w:hAnsi="Times New Roman"/>
          <w:sz w:val="28"/>
          <w:szCs w:val="28"/>
        </w:rPr>
      </w:pPr>
      <w:r w:rsidRPr="00375936">
        <w:rPr>
          <w:rFonts w:ascii="Times New Roman" w:hAnsi="Times New Roman"/>
          <w:sz w:val="28"/>
          <w:szCs w:val="28"/>
        </w:rPr>
        <w:t>2.1.1.1. Таблицу 4.1.2.1 изложить в следующей редакции:</w:t>
      </w:r>
    </w:p>
    <w:p w:rsidR="006D1C5E" w:rsidRPr="00375936" w:rsidRDefault="006D1C5E" w:rsidP="006D1C5E">
      <w:pPr>
        <w:widowControl w:val="0"/>
        <w:spacing w:after="0" w:line="240" w:lineRule="auto"/>
        <w:jc w:val="both"/>
        <w:rPr>
          <w:rFonts w:ascii="Times New Roman" w:hAnsi="Times New Roman"/>
          <w:b/>
          <w:bCs/>
          <w:color w:val="26282F"/>
          <w:sz w:val="28"/>
          <w:szCs w:val="28"/>
        </w:rPr>
      </w:pPr>
      <w:r w:rsidRPr="00375936">
        <w:rPr>
          <w:rFonts w:ascii="Times New Roman" w:hAnsi="Times New Roman"/>
          <w:sz w:val="28"/>
          <w:szCs w:val="28"/>
        </w:rPr>
        <w:t xml:space="preserve">«Таблица 4.1.2.1 – Охотпользователи Кировской области на основе данных государственного охотхозяйственного реестра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8"/>
        <w:gridCol w:w="3120"/>
        <w:gridCol w:w="2174"/>
        <w:gridCol w:w="2432"/>
        <w:gridCol w:w="1357"/>
      </w:tblGrid>
      <w:tr w:rsidR="006D1C5E" w:rsidRPr="00375936" w:rsidTr="009817FC">
        <w:trPr>
          <w:trHeight w:val="300"/>
          <w:jc w:val="center"/>
        </w:trPr>
        <w:tc>
          <w:tcPr>
            <w:tcW w:w="488" w:type="dxa"/>
            <w:vMerge w:val="restart"/>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 п/п</w:t>
            </w:r>
          </w:p>
        </w:tc>
        <w:tc>
          <w:tcPr>
            <w:tcW w:w="3120" w:type="dxa"/>
            <w:vMerge w:val="restart"/>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 xml:space="preserve">Наименование охотпользователя </w:t>
            </w:r>
          </w:p>
        </w:tc>
        <w:tc>
          <w:tcPr>
            <w:tcW w:w="2174" w:type="dxa"/>
            <w:vMerge w:val="restart"/>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Адрес</w:t>
            </w:r>
          </w:p>
        </w:tc>
        <w:tc>
          <w:tcPr>
            <w:tcW w:w="2432" w:type="dxa"/>
            <w:vMerge w:val="restart"/>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Телефон, электронная почта</w:t>
            </w:r>
          </w:p>
        </w:tc>
        <w:tc>
          <w:tcPr>
            <w:tcW w:w="1357" w:type="dxa"/>
            <w:vMerge w:val="restart"/>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Руково-дитель</w:t>
            </w:r>
          </w:p>
        </w:tc>
      </w:tr>
      <w:tr w:rsidR="006D1C5E" w:rsidRPr="00375936" w:rsidTr="009817FC">
        <w:trPr>
          <w:trHeight w:val="300"/>
          <w:jc w:val="center"/>
        </w:trPr>
        <w:tc>
          <w:tcPr>
            <w:tcW w:w="488" w:type="dxa"/>
            <w:vMerge/>
          </w:tcPr>
          <w:p w:rsidR="006D1C5E" w:rsidRPr="00375936" w:rsidRDefault="006D1C5E" w:rsidP="006D1C5E">
            <w:pPr>
              <w:spacing w:after="0" w:line="240" w:lineRule="auto"/>
              <w:rPr>
                <w:rFonts w:ascii="Times New Roman" w:hAnsi="Times New Roman"/>
                <w:sz w:val="24"/>
                <w:szCs w:val="24"/>
              </w:rPr>
            </w:pPr>
          </w:p>
        </w:tc>
        <w:tc>
          <w:tcPr>
            <w:tcW w:w="3120" w:type="dxa"/>
            <w:vMerge/>
          </w:tcPr>
          <w:p w:rsidR="006D1C5E" w:rsidRPr="00375936" w:rsidRDefault="006D1C5E" w:rsidP="006D1C5E">
            <w:pPr>
              <w:spacing w:after="0" w:line="240" w:lineRule="auto"/>
              <w:rPr>
                <w:rFonts w:ascii="Times New Roman" w:hAnsi="Times New Roman"/>
                <w:sz w:val="24"/>
                <w:szCs w:val="24"/>
              </w:rPr>
            </w:pPr>
          </w:p>
        </w:tc>
        <w:tc>
          <w:tcPr>
            <w:tcW w:w="2174" w:type="dxa"/>
            <w:vMerge/>
          </w:tcPr>
          <w:p w:rsidR="006D1C5E" w:rsidRPr="00375936" w:rsidRDefault="006D1C5E" w:rsidP="006D1C5E">
            <w:pPr>
              <w:spacing w:after="0" w:line="240" w:lineRule="auto"/>
              <w:rPr>
                <w:rFonts w:ascii="Times New Roman" w:hAnsi="Times New Roman"/>
                <w:sz w:val="24"/>
                <w:szCs w:val="24"/>
              </w:rPr>
            </w:pPr>
          </w:p>
        </w:tc>
        <w:tc>
          <w:tcPr>
            <w:tcW w:w="2432" w:type="dxa"/>
            <w:vMerge/>
          </w:tcPr>
          <w:p w:rsidR="006D1C5E" w:rsidRPr="00375936" w:rsidRDefault="006D1C5E" w:rsidP="006D1C5E">
            <w:pPr>
              <w:spacing w:after="0" w:line="240" w:lineRule="auto"/>
              <w:rPr>
                <w:rFonts w:ascii="Times New Roman" w:hAnsi="Times New Roman"/>
                <w:sz w:val="24"/>
                <w:szCs w:val="24"/>
              </w:rPr>
            </w:pPr>
          </w:p>
        </w:tc>
        <w:tc>
          <w:tcPr>
            <w:tcW w:w="1357" w:type="dxa"/>
            <w:vMerge/>
          </w:tcPr>
          <w:p w:rsidR="006D1C5E" w:rsidRPr="00375936" w:rsidRDefault="006D1C5E" w:rsidP="006D1C5E">
            <w:pPr>
              <w:spacing w:after="0" w:line="240" w:lineRule="auto"/>
              <w:rPr>
                <w:rFonts w:ascii="Times New Roman" w:hAnsi="Times New Roman"/>
                <w:sz w:val="24"/>
                <w:szCs w:val="24"/>
              </w:rPr>
            </w:pPr>
          </w:p>
        </w:tc>
      </w:tr>
      <w:tr w:rsidR="006D1C5E" w:rsidRPr="00375936" w:rsidTr="009817FC">
        <w:trPr>
          <w:trHeight w:val="300"/>
          <w:jc w:val="center"/>
        </w:trPr>
        <w:tc>
          <w:tcPr>
            <w:tcW w:w="488" w:type="dxa"/>
            <w:vMerge/>
          </w:tcPr>
          <w:p w:rsidR="006D1C5E" w:rsidRPr="00375936" w:rsidRDefault="006D1C5E" w:rsidP="006D1C5E">
            <w:pPr>
              <w:spacing w:after="0" w:line="240" w:lineRule="auto"/>
              <w:rPr>
                <w:rFonts w:ascii="Times New Roman" w:hAnsi="Times New Roman"/>
                <w:sz w:val="24"/>
                <w:szCs w:val="24"/>
              </w:rPr>
            </w:pPr>
          </w:p>
        </w:tc>
        <w:tc>
          <w:tcPr>
            <w:tcW w:w="3120" w:type="dxa"/>
            <w:vMerge/>
          </w:tcPr>
          <w:p w:rsidR="006D1C5E" w:rsidRPr="00375936" w:rsidRDefault="006D1C5E" w:rsidP="006D1C5E">
            <w:pPr>
              <w:spacing w:after="0" w:line="240" w:lineRule="auto"/>
              <w:rPr>
                <w:rFonts w:ascii="Times New Roman" w:hAnsi="Times New Roman"/>
                <w:sz w:val="24"/>
                <w:szCs w:val="24"/>
              </w:rPr>
            </w:pPr>
          </w:p>
        </w:tc>
        <w:tc>
          <w:tcPr>
            <w:tcW w:w="2174" w:type="dxa"/>
            <w:vMerge/>
          </w:tcPr>
          <w:p w:rsidR="006D1C5E" w:rsidRPr="00375936" w:rsidRDefault="006D1C5E" w:rsidP="006D1C5E">
            <w:pPr>
              <w:spacing w:after="0" w:line="240" w:lineRule="auto"/>
              <w:rPr>
                <w:rFonts w:ascii="Times New Roman" w:hAnsi="Times New Roman"/>
                <w:sz w:val="24"/>
                <w:szCs w:val="24"/>
              </w:rPr>
            </w:pPr>
          </w:p>
        </w:tc>
        <w:tc>
          <w:tcPr>
            <w:tcW w:w="2432" w:type="dxa"/>
            <w:vMerge/>
          </w:tcPr>
          <w:p w:rsidR="006D1C5E" w:rsidRPr="00375936" w:rsidRDefault="006D1C5E" w:rsidP="006D1C5E">
            <w:pPr>
              <w:spacing w:after="0" w:line="240" w:lineRule="auto"/>
              <w:rPr>
                <w:rFonts w:ascii="Times New Roman" w:hAnsi="Times New Roman"/>
                <w:sz w:val="24"/>
                <w:szCs w:val="24"/>
              </w:rPr>
            </w:pPr>
          </w:p>
        </w:tc>
        <w:tc>
          <w:tcPr>
            <w:tcW w:w="1357" w:type="dxa"/>
            <w:vMerge/>
          </w:tcPr>
          <w:p w:rsidR="006D1C5E" w:rsidRPr="00375936" w:rsidRDefault="006D1C5E" w:rsidP="006D1C5E">
            <w:pPr>
              <w:spacing w:after="0" w:line="240" w:lineRule="auto"/>
              <w:rPr>
                <w:rFonts w:ascii="Times New Roman" w:hAnsi="Times New Roman"/>
                <w:sz w:val="24"/>
                <w:szCs w:val="24"/>
              </w:rPr>
            </w:pPr>
          </w:p>
        </w:tc>
      </w:tr>
      <w:tr w:rsidR="006D1C5E" w:rsidRPr="00375936" w:rsidTr="009817FC">
        <w:trPr>
          <w:trHeight w:val="300"/>
          <w:jc w:val="center"/>
        </w:trPr>
        <w:tc>
          <w:tcPr>
            <w:tcW w:w="488" w:type="dxa"/>
            <w:vMerge/>
          </w:tcPr>
          <w:p w:rsidR="006D1C5E" w:rsidRPr="00375936" w:rsidRDefault="006D1C5E" w:rsidP="006D1C5E">
            <w:pPr>
              <w:spacing w:after="0" w:line="240" w:lineRule="auto"/>
              <w:rPr>
                <w:rFonts w:ascii="Times New Roman" w:hAnsi="Times New Roman"/>
                <w:sz w:val="24"/>
                <w:szCs w:val="24"/>
              </w:rPr>
            </w:pPr>
          </w:p>
        </w:tc>
        <w:tc>
          <w:tcPr>
            <w:tcW w:w="3120" w:type="dxa"/>
            <w:vMerge/>
          </w:tcPr>
          <w:p w:rsidR="006D1C5E" w:rsidRPr="00375936" w:rsidRDefault="006D1C5E" w:rsidP="006D1C5E">
            <w:pPr>
              <w:spacing w:after="0" w:line="240" w:lineRule="auto"/>
              <w:rPr>
                <w:rFonts w:ascii="Times New Roman" w:hAnsi="Times New Roman"/>
                <w:sz w:val="24"/>
                <w:szCs w:val="24"/>
              </w:rPr>
            </w:pPr>
          </w:p>
        </w:tc>
        <w:tc>
          <w:tcPr>
            <w:tcW w:w="2174" w:type="dxa"/>
            <w:vMerge/>
          </w:tcPr>
          <w:p w:rsidR="006D1C5E" w:rsidRPr="00375936" w:rsidRDefault="006D1C5E" w:rsidP="006D1C5E">
            <w:pPr>
              <w:spacing w:after="0" w:line="240" w:lineRule="auto"/>
              <w:rPr>
                <w:rFonts w:ascii="Times New Roman" w:hAnsi="Times New Roman"/>
                <w:sz w:val="24"/>
                <w:szCs w:val="24"/>
              </w:rPr>
            </w:pPr>
          </w:p>
        </w:tc>
        <w:tc>
          <w:tcPr>
            <w:tcW w:w="2432" w:type="dxa"/>
            <w:vMerge/>
          </w:tcPr>
          <w:p w:rsidR="006D1C5E" w:rsidRPr="00375936" w:rsidRDefault="006D1C5E" w:rsidP="006D1C5E">
            <w:pPr>
              <w:spacing w:after="0" w:line="240" w:lineRule="auto"/>
              <w:rPr>
                <w:rFonts w:ascii="Times New Roman" w:hAnsi="Times New Roman"/>
                <w:sz w:val="24"/>
                <w:szCs w:val="24"/>
              </w:rPr>
            </w:pPr>
          </w:p>
        </w:tc>
        <w:tc>
          <w:tcPr>
            <w:tcW w:w="1357" w:type="dxa"/>
            <w:vMerge/>
          </w:tcPr>
          <w:p w:rsidR="006D1C5E" w:rsidRPr="00375936" w:rsidRDefault="006D1C5E" w:rsidP="006D1C5E">
            <w:pPr>
              <w:spacing w:after="0" w:line="240" w:lineRule="auto"/>
              <w:rPr>
                <w:rFonts w:ascii="Times New Roman" w:hAnsi="Times New Roman"/>
                <w:sz w:val="24"/>
                <w:szCs w:val="24"/>
              </w:rPr>
            </w:pPr>
          </w:p>
        </w:tc>
      </w:tr>
      <w:tr w:rsidR="006D1C5E" w:rsidRPr="00375936" w:rsidTr="009817FC">
        <w:trPr>
          <w:trHeight w:val="276"/>
          <w:jc w:val="center"/>
        </w:trPr>
        <w:tc>
          <w:tcPr>
            <w:tcW w:w="488" w:type="dxa"/>
            <w:vMerge/>
          </w:tcPr>
          <w:p w:rsidR="006D1C5E" w:rsidRPr="00375936" w:rsidRDefault="006D1C5E" w:rsidP="006D1C5E">
            <w:pPr>
              <w:spacing w:after="0" w:line="240" w:lineRule="auto"/>
              <w:rPr>
                <w:rFonts w:ascii="Times New Roman" w:hAnsi="Times New Roman"/>
                <w:sz w:val="24"/>
                <w:szCs w:val="24"/>
              </w:rPr>
            </w:pPr>
          </w:p>
        </w:tc>
        <w:tc>
          <w:tcPr>
            <w:tcW w:w="3120" w:type="dxa"/>
            <w:vMerge/>
          </w:tcPr>
          <w:p w:rsidR="006D1C5E" w:rsidRPr="00375936" w:rsidRDefault="006D1C5E" w:rsidP="006D1C5E">
            <w:pPr>
              <w:spacing w:after="0" w:line="240" w:lineRule="auto"/>
              <w:rPr>
                <w:rFonts w:ascii="Times New Roman" w:hAnsi="Times New Roman"/>
                <w:sz w:val="24"/>
                <w:szCs w:val="24"/>
              </w:rPr>
            </w:pPr>
          </w:p>
        </w:tc>
        <w:tc>
          <w:tcPr>
            <w:tcW w:w="2174" w:type="dxa"/>
            <w:vMerge/>
          </w:tcPr>
          <w:p w:rsidR="006D1C5E" w:rsidRPr="00375936" w:rsidRDefault="006D1C5E" w:rsidP="006D1C5E">
            <w:pPr>
              <w:spacing w:after="0" w:line="240" w:lineRule="auto"/>
              <w:rPr>
                <w:rFonts w:ascii="Times New Roman" w:hAnsi="Times New Roman"/>
                <w:sz w:val="24"/>
                <w:szCs w:val="24"/>
              </w:rPr>
            </w:pPr>
          </w:p>
        </w:tc>
        <w:tc>
          <w:tcPr>
            <w:tcW w:w="2432" w:type="dxa"/>
            <w:vMerge/>
          </w:tcPr>
          <w:p w:rsidR="006D1C5E" w:rsidRPr="00375936" w:rsidRDefault="006D1C5E" w:rsidP="006D1C5E">
            <w:pPr>
              <w:spacing w:after="0" w:line="240" w:lineRule="auto"/>
              <w:rPr>
                <w:rFonts w:ascii="Times New Roman" w:hAnsi="Times New Roman"/>
                <w:sz w:val="24"/>
                <w:szCs w:val="24"/>
              </w:rPr>
            </w:pPr>
          </w:p>
        </w:tc>
        <w:tc>
          <w:tcPr>
            <w:tcW w:w="1357" w:type="dxa"/>
            <w:vMerge/>
          </w:tcPr>
          <w:p w:rsidR="006D1C5E" w:rsidRPr="00375936" w:rsidRDefault="006D1C5E" w:rsidP="006D1C5E">
            <w:pPr>
              <w:spacing w:after="0" w:line="240" w:lineRule="auto"/>
              <w:rPr>
                <w:rFonts w:ascii="Times New Roman" w:hAnsi="Times New Roman"/>
                <w:sz w:val="24"/>
                <w:szCs w:val="24"/>
              </w:rPr>
            </w:pPr>
          </w:p>
        </w:tc>
      </w:tr>
      <w:tr w:rsidR="006D1C5E" w:rsidRPr="00375936" w:rsidTr="009817FC">
        <w:trPr>
          <w:trHeight w:val="276"/>
          <w:jc w:val="center"/>
        </w:trPr>
        <w:tc>
          <w:tcPr>
            <w:tcW w:w="488" w:type="dxa"/>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w:t>
            </w:r>
          </w:p>
        </w:tc>
        <w:tc>
          <w:tcPr>
            <w:tcW w:w="3120" w:type="dxa"/>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w:t>
            </w:r>
          </w:p>
        </w:tc>
        <w:tc>
          <w:tcPr>
            <w:tcW w:w="2174" w:type="dxa"/>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w:t>
            </w:r>
          </w:p>
        </w:tc>
        <w:tc>
          <w:tcPr>
            <w:tcW w:w="2432" w:type="dxa"/>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w:t>
            </w:r>
          </w:p>
        </w:tc>
        <w:tc>
          <w:tcPr>
            <w:tcW w:w="1357" w:type="dxa"/>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w:t>
            </w:r>
          </w:p>
        </w:tc>
      </w:tr>
      <w:tr w:rsidR="006D1C5E" w:rsidRPr="00375936" w:rsidTr="009817FC">
        <w:trPr>
          <w:trHeight w:val="1127"/>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w:t>
            </w:r>
          </w:p>
        </w:tc>
        <w:tc>
          <w:tcPr>
            <w:tcW w:w="3120"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Общество с ограниченной ответственностью охотничье хозяйство «Бор»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610014, г. Киров, ул. Комсомоль-ская, д. 50, 2 этаж, каб. 3</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25-52-12,</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69-05-52,</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69-03-26</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Авраменко Сергей Александрович</w:t>
            </w:r>
          </w:p>
        </w:tc>
      </w:tr>
      <w:tr w:rsidR="006D1C5E" w:rsidRPr="00375936" w:rsidTr="009817FC">
        <w:trPr>
          <w:trHeight w:val="1556"/>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w:t>
            </w:r>
          </w:p>
        </w:tc>
        <w:tc>
          <w:tcPr>
            <w:tcW w:w="3120"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Арбажская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612180, Кировская область, п. Арбаж, ул. Спортивная, д. 13А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(83330) 2-14-27</w:t>
            </w:r>
            <w:r w:rsidRPr="00375936">
              <w:rPr>
                <w:rFonts w:ascii="Times New Roman" w:hAnsi="Times New Roman"/>
                <w:sz w:val="24"/>
                <w:szCs w:val="24"/>
              </w:rPr>
              <w:br/>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Мосунов Александр Иванович</w:t>
            </w:r>
          </w:p>
        </w:tc>
      </w:tr>
      <w:tr w:rsidR="006D1C5E" w:rsidRPr="00375936" w:rsidTr="009817FC">
        <w:trPr>
          <w:trHeight w:val="1275"/>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w:t>
            </w:r>
          </w:p>
        </w:tc>
        <w:tc>
          <w:tcPr>
            <w:tcW w:w="3120"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610035, г. Киров, ул. Попова, д. 12,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63-76-00,</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63-30-44,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44-16-79, kirovohota@e-kirov.ru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Волков Евгений Василь-евич</w:t>
            </w:r>
          </w:p>
        </w:tc>
      </w:tr>
      <w:tr w:rsidR="006D1C5E" w:rsidRPr="00375936" w:rsidTr="009817FC">
        <w:trPr>
          <w:trHeight w:val="1540"/>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w:t>
            </w:r>
          </w:p>
        </w:tc>
        <w:tc>
          <w:tcPr>
            <w:tcW w:w="3120"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Афанасьевская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613060, Кировская обл., п. Афанасьево, ул. Советская, д. 16</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(83331) 2-24-38</w:t>
            </w:r>
            <w:r w:rsidRPr="00375936">
              <w:rPr>
                <w:rFonts w:ascii="Times New Roman" w:hAnsi="Times New Roman"/>
                <w:sz w:val="24"/>
                <w:szCs w:val="24"/>
              </w:rPr>
              <w:br/>
              <w:t>afhunt@mail.ru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Макаров Владимир Александрович</w:t>
            </w:r>
          </w:p>
        </w:tc>
      </w:tr>
      <w:tr w:rsidR="006D1C5E" w:rsidRPr="00375936" w:rsidTr="009817FC">
        <w:trPr>
          <w:trHeight w:val="1547"/>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w:t>
            </w:r>
          </w:p>
        </w:tc>
        <w:tc>
          <w:tcPr>
            <w:tcW w:w="3120"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Белохолуницкая районная организация общественной организации «Кировское областное общество охотников и рыболовов»</w:t>
            </w:r>
          </w:p>
        </w:tc>
        <w:tc>
          <w:tcPr>
            <w:tcW w:w="2174"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613200, Кировская область, г. Белая Холуница, ул. Коммунаров, д. 1</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(83364) 4-37-39</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4-40-70 </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Загребин Евгений Василь-евич</w:t>
            </w:r>
          </w:p>
        </w:tc>
      </w:tr>
      <w:tr w:rsidR="006D1C5E" w:rsidRPr="00375936" w:rsidTr="009817FC">
        <w:trPr>
          <w:trHeight w:val="1258"/>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w:t>
            </w:r>
          </w:p>
        </w:tc>
        <w:tc>
          <w:tcPr>
            <w:tcW w:w="3120"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«БиоХимЗавод»</w:t>
            </w:r>
          </w:p>
        </w:tc>
        <w:tc>
          <w:tcPr>
            <w:tcW w:w="2174"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610044, Кировская область, г. Киров, ул. Луганская, д. 53А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51-89-10</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Агалаков Дмитрий Вениаминович</w:t>
            </w:r>
          </w:p>
        </w:tc>
      </w:tr>
      <w:tr w:rsidR="006D1C5E" w:rsidRPr="00375936" w:rsidTr="009817FC">
        <w:trPr>
          <w:trHeight w:val="1035"/>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br w:type="page"/>
              <w:t>7</w:t>
            </w:r>
          </w:p>
        </w:tc>
        <w:tc>
          <w:tcPr>
            <w:tcW w:w="3120"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«Зообаза»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610017, г. Киров, ул. Воровского, д. 83</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(8332) 64-18-70,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64-18-70</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Исак Семен Кирилл-лович</w:t>
            </w:r>
          </w:p>
        </w:tc>
      </w:tr>
      <w:tr w:rsidR="006D1C5E" w:rsidRPr="00375936" w:rsidTr="009817FC">
        <w:trPr>
          <w:trHeight w:val="2048"/>
          <w:jc w:val="center"/>
        </w:trPr>
        <w:tc>
          <w:tcPr>
            <w:tcW w:w="488" w:type="dxa"/>
            <w:shd w:val="clear" w:color="auto" w:fill="auto"/>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w:t>
            </w:r>
          </w:p>
        </w:tc>
        <w:tc>
          <w:tcPr>
            <w:tcW w:w="3120"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Верхнекамская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612820, Кировская область, Верхнекамский район, г. Кирс, улица Пролетарская, д. 49</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(83339) 2-01-56</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9-64-87</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Веселов Борис Иванович</w:t>
            </w:r>
          </w:p>
        </w:tc>
      </w:tr>
      <w:tr w:rsidR="006D1C5E" w:rsidRPr="00375936" w:rsidTr="009817FC">
        <w:trPr>
          <w:trHeight w:val="1096"/>
          <w:jc w:val="center"/>
        </w:trPr>
        <w:tc>
          <w:tcPr>
            <w:tcW w:w="488" w:type="dxa"/>
            <w:shd w:val="clear" w:color="auto" w:fill="auto"/>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Публичное акционерное общество «Кировский завод «Маяк»</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610017, г. Киров, ул. М. Гвардии, д. 67</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40-52-37,</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40-52-38</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mayak@kzmayak.ru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Жилкин Виктор Никола-евич</w:t>
            </w:r>
          </w:p>
        </w:tc>
      </w:tr>
      <w:tr w:rsidR="006D1C5E" w:rsidRPr="00375936" w:rsidTr="009817FC">
        <w:trPr>
          <w:trHeight w:val="1141"/>
          <w:jc w:val="center"/>
        </w:trPr>
        <w:tc>
          <w:tcPr>
            <w:tcW w:w="488" w:type="dxa"/>
            <w:shd w:val="clear" w:color="auto" w:fill="auto"/>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«Электромашиностроительный завод «Лепсе»</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610006, г. Киров, Октябрьский пр-т, д. 24</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(8332) 23-71-47,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23-23-10,</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lepse@lepse.kirov.ru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Мамаев Геннадий Алексан-дрович</w:t>
            </w:r>
          </w:p>
        </w:tc>
      </w:tr>
      <w:tr w:rsidR="006D1C5E" w:rsidRPr="00375936" w:rsidTr="009817FC">
        <w:trPr>
          <w:trHeight w:val="1192"/>
          <w:jc w:val="center"/>
        </w:trPr>
        <w:tc>
          <w:tcPr>
            <w:tcW w:w="488" w:type="dxa"/>
            <w:shd w:val="clear" w:color="auto" w:fill="auto"/>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11</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Открытое акционерное общество «Кировский комбинат искусственных кож»</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610020, г. Киров, ул. К. Маркса, д. 4</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24-60-00</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izkog@mail.ru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Иванов Александр Григорь-евич</w:t>
            </w:r>
          </w:p>
        </w:tc>
      </w:tr>
      <w:tr w:rsidR="006D1C5E" w:rsidRPr="00375936" w:rsidTr="009817FC">
        <w:trPr>
          <w:trHeight w:val="1204"/>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«Даровское районное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612140, Кировская область, п. Даровской, ул. Гагарина, д. 11</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(83336) 2-17-02,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2-21-50</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Береснев Сергей Геннадь-евич</w:t>
            </w:r>
          </w:p>
        </w:tc>
      </w:tr>
      <w:tr w:rsidR="006D1C5E" w:rsidRPr="00375936" w:rsidTr="009817FC">
        <w:trPr>
          <w:trHeight w:val="1548"/>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Зуевская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612412, Кировская область, г. Зуевка, ул. Исполкомовская, д. 94</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(83337) 2-60-88</w:t>
            </w:r>
            <w:r w:rsidRPr="00375936">
              <w:rPr>
                <w:rFonts w:ascii="Times New Roman" w:hAnsi="Times New Roman"/>
                <w:sz w:val="24"/>
                <w:szCs w:val="24"/>
              </w:rPr>
              <w:br/>
              <w:t>ookoooir@mail.ru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Бронников Владислав Виталь-евич</w:t>
            </w:r>
          </w:p>
        </w:tc>
      </w:tr>
      <w:tr w:rsidR="006D1C5E" w:rsidRPr="00375936" w:rsidTr="009817FC">
        <w:trPr>
          <w:trHeight w:val="1258"/>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br w:type="page"/>
              <w:t>14</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«Кикнурское районное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612300, Кировская область, п. Кикнур, ул. Советская, д. 69</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(83341) 5-14-07 – факс, kiknurskogo.rooir@mail.ru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Куликов Динис Владимирович</w:t>
            </w:r>
          </w:p>
        </w:tc>
      </w:tr>
      <w:tr w:rsidR="006D1C5E" w:rsidRPr="00375936" w:rsidTr="009817FC">
        <w:trPr>
          <w:trHeight w:val="1530"/>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«Клуб Медведь»</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612300, Кировская область, Кикнурский МО, пгт. Кикнур, ул. Советская, д. 69, ком. 1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(83341) 5-21-69</w:t>
            </w:r>
            <w:r w:rsidRPr="00375936">
              <w:rPr>
                <w:rFonts w:ascii="Times New Roman" w:hAnsi="Times New Roman"/>
                <w:sz w:val="24"/>
                <w:szCs w:val="24"/>
              </w:rPr>
              <w:br/>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Куликов Динис Владимирович</w:t>
            </w:r>
          </w:p>
        </w:tc>
      </w:tr>
      <w:tr w:rsidR="006D1C5E" w:rsidRPr="00375936" w:rsidTr="009817FC">
        <w:trPr>
          <w:trHeight w:val="1785"/>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«Кристалл»</w:t>
            </w:r>
          </w:p>
        </w:tc>
        <w:tc>
          <w:tcPr>
            <w:tcW w:w="2174"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613570, Кировская область, Кильмезский район, п. Кильмезь, ул. Свободы, д.12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(83338) 2-24-33</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kristalohota@mail.ru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Машков-цев Сергей Влади-мирович</w:t>
            </w:r>
          </w:p>
        </w:tc>
      </w:tr>
      <w:tr w:rsidR="006D1C5E" w:rsidRPr="00375936" w:rsidTr="009817FC">
        <w:trPr>
          <w:trHeight w:val="1622"/>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17</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Кильмезское районное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613570, Кировская область, Кильмезский район, п. Кильмезь, ул. Мелиораторов, 20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(83338) 2-21-63</w:t>
            </w:r>
            <w:r w:rsidRPr="00375936">
              <w:rPr>
                <w:rFonts w:ascii="Times New Roman" w:hAnsi="Times New Roman"/>
                <w:sz w:val="24"/>
                <w:szCs w:val="24"/>
              </w:rPr>
              <w:br/>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Таякина Елена Вячеславовна</w:t>
            </w:r>
          </w:p>
        </w:tc>
      </w:tr>
      <w:tr w:rsidR="006D1C5E" w:rsidRPr="00375936" w:rsidTr="009817FC">
        <w:trPr>
          <w:trHeight w:val="1835"/>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Кирово-Чепецкая районная общественная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613050, Кировская область, г. Кирово-Чепецк, пер. Первомайский, д. 5, оф. 6</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(83361) 4-53-13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(83361) 5-17-81</w:t>
            </w:r>
          </w:p>
          <w:p w:rsidR="006D1C5E" w:rsidRPr="00375936" w:rsidRDefault="006D1C5E" w:rsidP="006D1C5E">
            <w:pPr>
              <w:spacing w:after="0" w:line="240" w:lineRule="auto"/>
              <w:rPr>
                <w:rFonts w:ascii="Times New Roman" w:hAnsi="Times New Roman"/>
                <w:sz w:val="24"/>
                <w:szCs w:val="24"/>
              </w:rPr>
            </w:pP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Свешни-ков Андрей Юрьевич</w:t>
            </w:r>
          </w:p>
        </w:tc>
      </w:tr>
      <w:tr w:rsidR="006D1C5E" w:rsidRPr="00375936" w:rsidTr="009817FC">
        <w:trPr>
          <w:trHeight w:val="1020"/>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«Кировгазэнерго»</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610040, г. Киров, ул. Чернышевского, д. 18, пом. 1001</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35-54-17,</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35-87-11</w:t>
            </w:r>
          </w:p>
        </w:tc>
        <w:tc>
          <w:tcPr>
            <w:tcW w:w="1357" w:type="dxa"/>
            <w:vAlign w:val="center"/>
          </w:tcPr>
          <w:p w:rsidR="006D1C5E" w:rsidRPr="00375936" w:rsidRDefault="00151C7E" w:rsidP="006D1C5E">
            <w:pPr>
              <w:spacing w:after="0" w:line="240" w:lineRule="auto"/>
              <w:rPr>
                <w:rFonts w:ascii="Times New Roman" w:hAnsi="Times New Roman"/>
                <w:sz w:val="24"/>
                <w:szCs w:val="24"/>
              </w:rPr>
            </w:pPr>
            <w:r w:rsidRPr="00375936">
              <w:rPr>
                <w:rFonts w:ascii="Times New Roman" w:hAnsi="Times New Roman"/>
                <w:sz w:val="24"/>
                <w:szCs w:val="24"/>
              </w:rPr>
              <w:t>Кожина Анастасия Антоновна</w:t>
            </w:r>
          </w:p>
        </w:tc>
      </w:tr>
      <w:tr w:rsidR="006D1C5E" w:rsidRPr="00375936" w:rsidTr="009817FC">
        <w:trPr>
          <w:trHeight w:val="1275"/>
          <w:jc w:val="center"/>
        </w:trPr>
        <w:tc>
          <w:tcPr>
            <w:tcW w:w="488" w:type="dxa"/>
            <w:noWrap/>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20</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«Лабдиа»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610050, г. Киров, ул. Ульяновская, д. 2/1</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29-43-38,</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29-47-49,</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29-43-32,</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29-43-35,</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51-71-40</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labdia@labdia.kirov.ru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Северю-хин Егор Олегович </w:t>
            </w:r>
          </w:p>
        </w:tc>
      </w:tr>
      <w:tr w:rsidR="006D1C5E" w:rsidRPr="00375936" w:rsidTr="009817FC">
        <w:trPr>
          <w:trHeight w:val="1603"/>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21</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Котельничская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612600, Кировская область, г. Котельнич, ул. Володарского, д. 20</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8(83342) 4-22-80</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Горячкин Александр Михай-лович</w:t>
            </w:r>
          </w:p>
        </w:tc>
      </w:tr>
      <w:tr w:rsidR="006D1C5E" w:rsidRPr="00375936" w:rsidTr="009817FC">
        <w:trPr>
          <w:trHeight w:val="110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22</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«Куменский ОПУ»</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610035, г. Киров, ул. Попова, д. 12, каб. 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Романец Максим Генна-диевич</w:t>
            </w:r>
          </w:p>
        </w:tc>
      </w:tr>
      <w:tr w:rsidR="006D1C5E" w:rsidRPr="00375936" w:rsidTr="009817FC">
        <w:trPr>
          <w:trHeight w:val="1527"/>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23</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Куменская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613400, Кировская область, п. Кумены, ул. Садовая, д.1</w:t>
            </w:r>
          </w:p>
        </w:tc>
        <w:tc>
          <w:tcPr>
            <w:tcW w:w="2432"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(83343) 2-15-77,</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Катаев Сергей Иванович</w:t>
            </w:r>
          </w:p>
        </w:tc>
      </w:tr>
      <w:tr w:rsidR="006D1C5E" w:rsidRPr="00375936" w:rsidTr="009817FC">
        <w:trPr>
          <w:trHeight w:val="204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24</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Лузская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613982, Кировская обл., г. Луза, пл. Труда, д. 1, оф. 27</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(83346) 2-21-28</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Тютрин Александр Михайлович</w:t>
            </w:r>
          </w:p>
        </w:tc>
      </w:tr>
      <w:tr w:rsidR="006D1C5E" w:rsidRPr="00375936" w:rsidTr="009817FC">
        <w:trPr>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25</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«Ареал»</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613982, Кировская обл., Лузский р-н, пгт. Лальск, ул. Таврическая, д. 7, кв. 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8(83346) 5-25-82</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Богданов Вячеслав Геннадь-евич</w:t>
            </w:r>
          </w:p>
        </w:tc>
      </w:tr>
      <w:tr w:rsidR="006D1C5E" w:rsidRPr="00375936" w:rsidTr="009817FC">
        <w:trPr>
          <w:trHeight w:val="16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26</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Малмыжская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612920, Кировская область, г. Малмыж, ул. Суровцева, д. 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(83347) 2-17-63</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Гаффиу-лин Рашат Муни-рович</w:t>
            </w:r>
          </w:p>
        </w:tc>
      </w:tr>
      <w:tr w:rsidR="006D1C5E" w:rsidRPr="00375936" w:rsidTr="009817FC">
        <w:trPr>
          <w:trHeight w:val="1553"/>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27</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Мурашинская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613711, Кировская обл., п. Мураши, ул. Коммуны, д. 21</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(83348) 2-11-00</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Сержантов Олег Николаевич</w:t>
            </w:r>
          </w:p>
        </w:tc>
      </w:tr>
      <w:tr w:rsidR="006D1C5E" w:rsidRPr="00375936" w:rsidTr="009817FC">
        <w:trPr>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28</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производственно-коммерческая фирма «АнтА»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610010, г. Киров, микрорайон Радужный, пр-т Строителей, д. 2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30-44-97,</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36-18-36</w:t>
            </w:r>
          </w:p>
          <w:p w:rsidR="006D1C5E" w:rsidRPr="00375936" w:rsidRDefault="006D1C5E" w:rsidP="006D1C5E">
            <w:pPr>
              <w:spacing w:after="0" w:line="240" w:lineRule="auto"/>
              <w:rPr>
                <w:rFonts w:ascii="Times New Roman" w:hAnsi="Times New Roman"/>
                <w:sz w:val="24"/>
                <w:szCs w:val="24"/>
              </w:rPr>
            </w:pP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Ивакин Станислав Анатоль-евич</w:t>
            </w:r>
          </w:p>
        </w:tc>
      </w:tr>
      <w:tr w:rsidR="006D1C5E" w:rsidRPr="00375936" w:rsidTr="009817FC">
        <w:trPr>
          <w:trHeight w:val="1427"/>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29</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Нагорская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613260, Кировская обл., п. Нагорск, ул. Набережная, д. 20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(83349) 2-22-75</w:t>
            </w:r>
            <w:r w:rsidRPr="00375936">
              <w:rPr>
                <w:rFonts w:ascii="Times New Roman" w:hAnsi="Times New Roman"/>
                <w:sz w:val="24"/>
                <w:szCs w:val="24"/>
              </w:rPr>
              <w:br/>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Серебре-ников Михаил Семенович</w:t>
            </w:r>
          </w:p>
        </w:tc>
      </w:tr>
      <w:tr w:rsidR="006D1C5E" w:rsidRPr="00375936" w:rsidTr="009817FC">
        <w:trPr>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30</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ИП Колесов Станислав Юрьевич</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613100, Кировская область, г. Слободской, ул. Меховщиков, д. 12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Колесов Станислав Юрьевич</w:t>
            </w:r>
          </w:p>
        </w:tc>
      </w:tr>
      <w:tr w:rsidR="006D1C5E" w:rsidRPr="00375936" w:rsidTr="009817FC">
        <w:trPr>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31</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«СПК Заря»</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613232, Кировская область, Нагорский район, д. Шевырталово, ул. Советская, д. 9</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Шуплецов Александр Леонидович</w:t>
            </w:r>
          </w:p>
        </w:tc>
      </w:tr>
      <w:tr w:rsidR="006D1C5E" w:rsidRPr="00375936" w:rsidTr="009817FC">
        <w:trPr>
          <w:trHeight w:val="204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32</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Немская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613470, Кировская область, п. Нема, ул. Советская, д. 51</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(83350) 2-13-47, nema.rooir@yandex.ru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Бартенев Александр Василь-евич</w:t>
            </w:r>
          </w:p>
        </w:tc>
      </w:tr>
      <w:tr w:rsidR="006D1C5E" w:rsidRPr="00375936" w:rsidTr="009817FC">
        <w:trPr>
          <w:trHeight w:val="102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33</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«Природа»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613480, Кировская обл., Немский район, д. Сысоево, д. 11</w:t>
            </w:r>
          </w:p>
        </w:tc>
        <w:tc>
          <w:tcPr>
            <w:tcW w:w="2432"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(83350) 2-18-08 </w:t>
            </w:r>
          </w:p>
          <w:p w:rsidR="006D1C5E" w:rsidRPr="00375936" w:rsidRDefault="006D1C5E" w:rsidP="006D1C5E">
            <w:pPr>
              <w:spacing w:after="0" w:line="240" w:lineRule="auto"/>
              <w:rPr>
                <w:rFonts w:ascii="Times New Roman" w:hAnsi="Times New Roman"/>
                <w:sz w:val="24"/>
                <w:szCs w:val="24"/>
              </w:rPr>
            </w:pP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Чуданов Николай Иванович</w:t>
            </w:r>
          </w:p>
        </w:tc>
      </w:tr>
      <w:tr w:rsidR="006D1C5E" w:rsidRPr="00375936" w:rsidTr="009817FC">
        <w:trPr>
          <w:trHeight w:val="127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34</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ИП Видманова Людмила Леонидовна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613470, Кировская область, п. Нема, пер. Березовка, д. 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Видманова Людмила Леони-довна</w:t>
            </w:r>
          </w:p>
        </w:tc>
      </w:tr>
      <w:tr w:rsidR="006D1C5E" w:rsidRPr="00375936" w:rsidTr="009817FC">
        <w:trPr>
          <w:trHeight w:val="127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35</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«Вятка-Нефтепродукт»</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610000, г. Киров, Динамовский проезд, д. 20</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(8332) 38-58-55,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(8332) 49-84-71,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38-58-57</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oil-neft@yandex.ru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Березина Екатерина Влади-мировна</w:t>
            </w:r>
          </w:p>
        </w:tc>
      </w:tr>
      <w:tr w:rsidR="006D1C5E" w:rsidRPr="00375936" w:rsidTr="009817FC">
        <w:trPr>
          <w:trHeight w:val="1601"/>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36</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Нолинская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613440, Кировская обл., г. Нолинск, ул. Ленина, д. 32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(83368) 2-19-44</w:t>
            </w:r>
            <w:r w:rsidRPr="00375936">
              <w:rPr>
                <w:rFonts w:ascii="Times New Roman" w:hAnsi="Times New Roman"/>
                <w:sz w:val="24"/>
                <w:szCs w:val="24"/>
              </w:rPr>
              <w:br/>
              <w:t>nolinsk.rooir@mail.ru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Иванов Алексей Никола-евич</w:t>
            </w:r>
          </w:p>
        </w:tc>
      </w:tr>
      <w:tr w:rsidR="006D1C5E" w:rsidRPr="00375936" w:rsidTr="009817FC">
        <w:trPr>
          <w:trHeight w:val="1681"/>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37</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Омутнинская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612741, Кировская обл., г. Омутнинск, ул. Ленина, д. 2 «А»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(83352) 2-28-34,</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(3352) 2-11-70,</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omut-hant@mail.ru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Пуртов Алексей Василь-евич</w:t>
            </w:r>
          </w:p>
        </w:tc>
      </w:tr>
      <w:tr w:rsidR="006D1C5E" w:rsidRPr="00375936" w:rsidTr="009817FC">
        <w:trPr>
          <w:trHeight w:val="127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38</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Акционерное общество «Омутнинский металлургический завод»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612740, Кировская область, г. Омутнинск, ул. Коковихина, д. 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(8332) 36-12-85,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(83352) 4-10-17,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(83352) 4-13-33,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ecol4@ommet.ru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Волосков Александр Дмитри-евич</w:t>
            </w:r>
          </w:p>
        </w:tc>
      </w:tr>
      <w:tr w:rsidR="006D1C5E" w:rsidRPr="00375936" w:rsidTr="009817FC">
        <w:trPr>
          <w:trHeight w:val="127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39</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«МТМ-Агровятка»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61000, г. Киров, ул. Мира, д. 39, оф. 1012 </w:t>
            </w:r>
          </w:p>
        </w:tc>
        <w:tc>
          <w:tcPr>
            <w:tcW w:w="2432"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8(8332) 58-71-38</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Белышев Вячеслав Юрьевич </w:t>
            </w:r>
          </w:p>
        </w:tc>
      </w:tr>
      <w:tr w:rsidR="006D1C5E" w:rsidRPr="00375936" w:rsidTr="009817FC">
        <w:trPr>
          <w:trHeight w:val="1118"/>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40</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«Завод «Сельмаш»</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610014, г. Киров, ул. Щорса, д. 66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74-10-00,</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director@zavodselmash.ru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Чурин Сергей Анатоль-евич</w:t>
            </w:r>
          </w:p>
        </w:tc>
      </w:tr>
      <w:tr w:rsidR="006D1C5E" w:rsidRPr="00375936" w:rsidTr="009817FC">
        <w:trPr>
          <w:trHeight w:val="1404"/>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41</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Оричевское «Районное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612080, Кировская обл., п. Оричи, ул. Молодежная, д. 2 «А»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(83354) 2-16-74,</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orichirooir@mail.ru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Вохмянин Алексей Анатоль-евич</w:t>
            </w:r>
          </w:p>
        </w:tc>
      </w:tr>
      <w:tr w:rsidR="006D1C5E" w:rsidRPr="00375936" w:rsidTr="009817FC">
        <w:trPr>
          <w:trHeight w:val="178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42</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Ассоциация «Некоммерческое партнерство стрелково-охотничий клуб «Силикат»</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612090, Кировская область, Оричевский район, д. Решетники, строение д. «А»</w:t>
            </w:r>
          </w:p>
        </w:tc>
        <w:tc>
          <w:tcPr>
            <w:tcW w:w="2432"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(83354) 3-12-71,</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62-36-04,</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(33546) 2-36-04</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Орлов Сергей Иванович</w:t>
            </w:r>
          </w:p>
        </w:tc>
      </w:tr>
      <w:tr w:rsidR="006D1C5E" w:rsidRPr="00375936" w:rsidTr="009817FC">
        <w:trPr>
          <w:trHeight w:val="102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43</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Некоммерческая организация фонд «Орлов-Охота»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612270, Кировская обл., г. Орлов, пер. Пионерский, д. 7, кв. 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Торопов Владимир Алексе-евич</w:t>
            </w:r>
          </w:p>
        </w:tc>
      </w:tr>
      <w:tr w:rsidR="006D1C5E" w:rsidRPr="00375936" w:rsidTr="009817FC">
        <w:trPr>
          <w:trHeight w:val="102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44</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«Весна»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612270, Кировская обл., г. Орлов, ул. Капустина, д. 8 «А»</w:t>
            </w:r>
          </w:p>
        </w:tc>
        <w:tc>
          <w:tcPr>
            <w:tcW w:w="2432"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(83365) 2-10-92</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Рубцов Сергей Влади-мирович</w:t>
            </w:r>
          </w:p>
        </w:tc>
      </w:tr>
      <w:tr w:rsidR="006D1C5E" w:rsidRPr="00375936" w:rsidTr="009817FC">
        <w:trPr>
          <w:trHeight w:val="102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45</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«Кировский машзавод 1 мая»</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610005, г. Киров, ул. Р. Люксембург, д. 100</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23-85-16,</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36-06-65, 1may@firstmay.kirov.ru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Чурин Сергей Анатоль-евич</w:t>
            </w:r>
          </w:p>
        </w:tc>
      </w:tr>
      <w:tr w:rsidR="006D1C5E" w:rsidRPr="00375936" w:rsidTr="009817FC">
        <w:trPr>
          <w:trHeight w:val="1189"/>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46</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Орловское районное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612270, Кировская обл., г.Орлов, пер. Труда, д. 1 «А»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(83365) 2-24-94,</w:t>
            </w:r>
          </w:p>
        </w:tc>
        <w:tc>
          <w:tcPr>
            <w:tcW w:w="1357" w:type="dxa"/>
            <w:vAlign w:val="center"/>
          </w:tcPr>
          <w:p w:rsidR="006D1C5E" w:rsidRPr="00375936" w:rsidRDefault="00151C7E" w:rsidP="006D1C5E">
            <w:pPr>
              <w:spacing w:after="0" w:line="240" w:lineRule="auto"/>
              <w:rPr>
                <w:rFonts w:ascii="Times New Roman" w:hAnsi="Times New Roman"/>
                <w:sz w:val="24"/>
                <w:szCs w:val="24"/>
              </w:rPr>
            </w:pPr>
            <w:r w:rsidRPr="00375936">
              <w:rPr>
                <w:rFonts w:ascii="Times New Roman" w:hAnsi="Times New Roman"/>
                <w:sz w:val="24"/>
                <w:szCs w:val="24"/>
              </w:rPr>
              <w:t>Тимкин Олег Николаевич</w:t>
            </w:r>
          </w:p>
        </w:tc>
      </w:tr>
      <w:tr w:rsidR="006D1C5E" w:rsidRPr="00375936" w:rsidTr="009817FC">
        <w:trPr>
          <w:trHeight w:val="102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47</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«Вятская охота»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610017, г. Киров, ул. Маклина, д. 31</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37-22-65,</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57-95-14,</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37-25-09,</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sts@rt.kirov.ru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Листаров Олег Иванович</w:t>
            </w:r>
          </w:p>
        </w:tc>
      </w:tr>
      <w:tr w:rsidR="006D1C5E" w:rsidRPr="00375936" w:rsidTr="009817FC">
        <w:trPr>
          <w:trHeight w:val="127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48</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«АЗС Автоматика»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610001, Кировская область, г. Киров, пр-т Октябрьский, д. 118А, офис 216</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(8332) 78-44-46,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(8332) 70-41-56,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(8332) 22-71-69,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51-00-89</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Ердякова Марина Сергеевна</w:t>
            </w:r>
          </w:p>
          <w:p w:rsidR="006D1C5E" w:rsidRPr="00375936" w:rsidRDefault="006D1C5E" w:rsidP="006D1C5E">
            <w:pPr>
              <w:spacing w:after="0" w:line="240" w:lineRule="auto"/>
              <w:rPr>
                <w:rFonts w:ascii="Times New Roman" w:hAnsi="Times New Roman"/>
                <w:sz w:val="24"/>
                <w:szCs w:val="24"/>
              </w:rPr>
            </w:pPr>
          </w:p>
        </w:tc>
      </w:tr>
      <w:tr w:rsidR="006D1C5E" w:rsidRPr="00375936" w:rsidTr="009817FC">
        <w:trPr>
          <w:trHeight w:val="127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49</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Общественная организация «Общество охотников Пижанского района Кировской области»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613380, Кировская обл., п. Пижанка, ул. Октябрьская, д. 3</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(83355) 2-14-34,</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2-10-49</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Лежнин Юрий Борисович</w:t>
            </w:r>
          </w:p>
        </w:tc>
      </w:tr>
      <w:tr w:rsidR="006D1C5E" w:rsidRPr="00375936" w:rsidTr="009817FC">
        <w:trPr>
          <w:trHeight w:val="1737"/>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50</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Подосиновская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613930, Кировская обл., пгт. Подосиновец, пер. Советский, д. 5</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(83351) 2-14-63,</w:t>
            </w:r>
          </w:p>
          <w:p w:rsidR="006D1C5E" w:rsidRPr="00375936" w:rsidRDefault="006D1C5E" w:rsidP="006D1C5E">
            <w:pPr>
              <w:spacing w:after="0" w:line="240" w:lineRule="auto"/>
              <w:rPr>
                <w:rFonts w:ascii="Times New Roman" w:hAnsi="Times New Roman"/>
                <w:sz w:val="24"/>
                <w:szCs w:val="24"/>
              </w:rPr>
            </w:pP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Калино-горский Геннадий Павлович</w:t>
            </w:r>
          </w:p>
        </w:tc>
      </w:tr>
      <w:tr w:rsidR="006D1C5E" w:rsidRPr="00375936" w:rsidTr="009817FC">
        <w:trPr>
          <w:trHeight w:val="112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51</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«Тополь»</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612380, Кировская обл., п. Санчурск, ул. Космонавтов, д. 12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(83357) 2-24-53,</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2-10-08</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Пасанаев Александр Никола-евич</w:t>
            </w:r>
          </w:p>
        </w:tc>
      </w:tr>
      <w:tr w:rsidR="006D1C5E" w:rsidRPr="00375936" w:rsidTr="009817FC">
        <w:trPr>
          <w:trHeight w:val="1264"/>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52</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«Златополье»</w:t>
            </w:r>
          </w:p>
        </w:tc>
        <w:tc>
          <w:tcPr>
            <w:tcW w:w="2174" w:type="dxa"/>
            <w:noWrap/>
            <w:vAlign w:val="center"/>
          </w:tcPr>
          <w:p w:rsidR="006D1C5E" w:rsidRPr="00375936" w:rsidRDefault="00151C7E" w:rsidP="006D1C5E">
            <w:pPr>
              <w:spacing w:after="0" w:line="240" w:lineRule="auto"/>
              <w:rPr>
                <w:rFonts w:ascii="Times New Roman" w:hAnsi="Times New Roman"/>
                <w:sz w:val="24"/>
                <w:szCs w:val="24"/>
              </w:rPr>
            </w:pPr>
            <w:r w:rsidRPr="00375936">
              <w:rPr>
                <w:rFonts w:ascii="Times New Roman" w:hAnsi="Times New Roman"/>
                <w:sz w:val="24"/>
                <w:szCs w:val="24"/>
              </w:rPr>
              <w:t>612370, Кировская область, пгт. Санчурск, ул. Свердлова, д. 32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(83357) 2-24-53,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2-23-28,</w:t>
            </w:r>
          </w:p>
        </w:tc>
        <w:tc>
          <w:tcPr>
            <w:tcW w:w="1357" w:type="dxa"/>
            <w:vAlign w:val="center"/>
          </w:tcPr>
          <w:p w:rsidR="006D1C5E" w:rsidRPr="00375936" w:rsidRDefault="00151C7E" w:rsidP="006D1C5E">
            <w:pPr>
              <w:spacing w:after="0" w:line="240" w:lineRule="auto"/>
              <w:rPr>
                <w:rFonts w:ascii="Times New Roman" w:hAnsi="Times New Roman"/>
                <w:sz w:val="24"/>
                <w:szCs w:val="24"/>
              </w:rPr>
            </w:pPr>
            <w:r w:rsidRPr="00375936">
              <w:rPr>
                <w:rFonts w:ascii="Times New Roman" w:hAnsi="Times New Roman"/>
                <w:sz w:val="24"/>
                <w:szCs w:val="24"/>
              </w:rPr>
              <w:t>Репнякова Галина Андреевна</w:t>
            </w:r>
          </w:p>
        </w:tc>
      </w:tr>
      <w:tr w:rsidR="006D1C5E" w:rsidRPr="00375936" w:rsidTr="009817FC">
        <w:trPr>
          <w:trHeight w:val="178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53</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w:t>
            </w:r>
            <w:r w:rsidRPr="00375936">
              <w:rPr>
                <w:rFonts w:ascii="Times New Roman" w:eastAsia="Calibri" w:hAnsi="Times New Roman"/>
                <w:spacing w:val="-20"/>
                <w:kern w:val="16"/>
                <w:sz w:val="24"/>
                <w:szCs w:val="24"/>
              </w:rPr>
              <w:t xml:space="preserve"> «ЛК Вудтех»</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424007, Республика Марий Эл, г. Йошкар-Ола, ул. Строителей, 64А, оф. 3</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lk_vudteh@mail.ru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Баринов Сергей Владимирович</w:t>
            </w:r>
          </w:p>
        </w:tc>
      </w:tr>
      <w:tr w:rsidR="006D1C5E" w:rsidRPr="00375936" w:rsidTr="009817FC">
        <w:trPr>
          <w:trHeight w:val="1339"/>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br w:type="page"/>
              <w:t>54</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Санчурская районная общественная организация охотников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612370, Кировская область, пгт. Санчурск, ул. Р. Люксембург, д. 6 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(83357) 2-14-58</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Тутаев Александр Ильич</w:t>
            </w:r>
          </w:p>
        </w:tc>
      </w:tr>
      <w:tr w:rsidR="006D1C5E" w:rsidRPr="00375936" w:rsidTr="009817FC">
        <w:trPr>
          <w:trHeight w:val="1499"/>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55</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Свечинская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612040, Кировская область, п. Свеча, ул. Свободы, д. 47</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(83358) 2-12-42</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Огарков Сергей Валерьевич</w:t>
            </w:r>
          </w:p>
        </w:tc>
      </w:tr>
      <w:tr w:rsidR="006D1C5E" w:rsidRPr="00375936" w:rsidTr="009817FC">
        <w:trPr>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56</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ИП Гунбин Сергей Аркадьевич</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612040, Кировская область, Свечинский муниципальный округ, д. Самоулки</w:t>
            </w:r>
          </w:p>
        </w:tc>
        <w:tc>
          <w:tcPr>
            <w:tcW w:w="2432"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Гунбин Сергей Аркадь-евич</w:t>
            </w:r>
          </w:p>
        </w:tc>
      </w:tr>
      <w:tr w:rsidR="006D1C5E" w:rsidRPr="00375936" w:rsidTr="009817FC">
        <w:trPr>
          <w:trHeight w:val="127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57</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Автономная некоммерческая организация «Охотхозяйство «Сверчиха»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610027, г. Киров, ул. К. Маркса, д. 99</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67-57-86</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Загребин Владимир Алексан-дрович</w:t>
            </w:r>
          </w:p>
        </w:tc>
      </w:tr>
      <w:tr w:rsidR="006D1C5E" w:rsidRPr="00375936" w:rsidTr="009817FC">
        <w:trPr>
          <w:trHeight w:val="1621"/>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58</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Слободская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613150, Кировская область,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г. Слободской, ул. Набережная, д. 30</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(83362) 4-12-75,</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(83362) 4-15-41,</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slobodskoe.rooir@mail.ru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Овечкин Юрий Валенти-нович</w:t>
            </w:r>
          </w:p>
        </w:tc>
      </w:tr>
      <w:tr w:rsidR="00151C7E" w:rsidRPr="00375936" w:rsidTr="009817FC">
        <w:trPr>
          <w:trHeight w:val="2040"/>
          <w:jc w:val="center"/>
        </w:trPr>
        <w:tc>
          <w:tcPr>
            <w:tcW w:w="488" w:type="dxa"/>
            <w:noWrap/>
            <w:vAlign w:val="center"/>
          </w:tcPr>
          <w:p w:rsidR="00151C7E" w:rsidRPr="00375936" w:rsidRDefault="00151C7E" w:rsidP="006D1C5E">
            <w:pPr>
              <w:spacing w:after="0" w:line="240" w:lineRule="auto"/>
              <w:rPr>
                <w:rFonts w:ascii="Times New Roman" w:hAnsi="Times New Roman"/>
                <w:sz w:val="24"/>
                <w:szCs w:val="24"/>
              </w:rPr>
            </w:pPr>
            <w:r w:rsidRPr="00375936">
              <w:rPr>
                <w:rFonts w:ascii="Times New Roman" w:hAnsi="Times New Roman"/>
                <w:sz w:val="24"/>
                <w:szCs w:val="24"/>
              </w:rPr>
              <w:t>59</w:t>
            </w:r>
          </w:p>
        </w:tc>
        <w:tc>
          <w:tcPr>
            <w:tcW w:w="3120" w:type="dxa"/>
            <w:noWrap/>
            <w:vAlign w:val="center"/>
          </w:tcPr>
          <w:p w:rsidR="00151C7E" w:rsidRPr="00375936" w:rsidRDefault="00151C7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«Элегия-плюс-К»</w:t>
            </w:r>
          </w:p>
        </w:tc>
        <w:tc>
          <w:tcPr>
            <w:tcW w:w="2174" w:type="dxa"/>
            <w:noWrap/>
            <w:vAlign w:val="center"/>
          </w:tcPr>
          <w:p w:rsidR="00151C7E" w:rsidRPr="00375936" w:rsidRDefault="00151C7E" w:rsidP="003C7F16">
            <w:pPr>
              <w:spacing w:after="0" w:line="240" w:lineRule="auto"/>
              <w:rPr>
                <w:rFonts w:ascii="Times New Roman" w:hAnsi="Times New Roman"/>
                <w:sz w:val="24"/>
                <w:szCs w:val="24"/>
              </w:rPr>
            </w:pPr>
            <w:r w:rsidRPr="00375936">
              <w:rPr>
                <w:rFonts w:ascii="Times New Roman" w:hAnsi="Times New Roman"/>
                <w:sz w:val="24"/>
                <w:szCs w:val="24"/>
              </w:rPr>
              <w:t>610005, Кировская обл., г. Киров, ул. Карла Либкнехта, д. 13, кв. 21</w:t>
            </w:r>
          </w:p>
        </w:tc>
        <w:tc>
          <w:tcPr>
            <w:tcW w:w="2432" w:type="dxa"/>
            <w:vAlign w:val="center"/>
          </w:tcPr>
          <w:p w:rsidR="00151C7E" w:rsidRPr="00375936" w:rsidRDefault="00151C7E" w:rsidP="003C7F16">
            <w:pPr>
              <w:spacing w:after="0" w:line="240" w:lineRule="auto"/>
              <w:rPr>
                <w:rFonts w:ascii="Times New Roman" w:hAnsi="Times New Roman"/>
                <w:sz w:val="24"/>
                <w:szCs w:val="24"/>
              </w:rPr>
            </w:pPr>
            <w:r w:rsidRPr="00375936">
              <w:rPr>
                <w:rFonts w:ascii="Times New Roman" w:hAnsi="Times New Roman"/>
                <w:sz w:val="24"/>
                <w:szCs w:val="24"/>
              </w:rPr>
              <w:t>8 (8332) 63-96-55</w:t>
            </w:r>
          </w:p>
          <w:p w:rsidR="00151C7E" w:rsidRPr="00375936" w:rsidRDefault="00151C7E" w:rsidP="003C7F16">
            <w:pPr>
              <w:spacing w:after="0" w:line="240" w:lineRule="auto"/>
              <w:rPr>
                <w:rFonts w:ascii="Times New Roman" w:hAnsi="Times New Roman"/>
                <w:sz w:val="24"/>
                <w:szCs w:val="24"/>
              </w:rPr>
            </w:pPr>
          </w:p>
        </w:tc>
        <w:tc>
          <w:tcPr>
            <w:tcW w:w="1357" w:type="dxa"/>
            <w:vAlign w:val="center"/>
          </w:tcPr>
          <w:p w:rsidR="00151C7E" w:rsidRPr="00375936" w:rsidRDefault="00151C7E" w:rsidP="003C7F16">
            <w:pPr>
              <w:spacing w:after="0" w:line="240" w:lineRule="auto"/>
              <w:rPr>
                <w:rFonts w:ascii="Times New Roman" w:hAnsi="Times New Roman"/>
                <w:sz w:val="24"/>
                <w:szCs w:val="24"/>
              </w:rPr>
            </w:pPr>
            <w:r w:rsidRPr="00375936">
              <w:rPr>
                <w:rFonts w:ascii="Times New Roman" w:hAnsi="Times New Roman"/>
                <w:sz w:val="24"/>
                <w:szCs w:val="24"/>
              </w:rPr>
              <w:t>Копылова Людмила Павловна</w:t>
            </w:r>
          </w:p>
        </w:tc>
      </w:tr>
      <w:tr w:rsidR="006D1C5E" w:rsidRPr="00375936" w:rsidTr="009817FC">
        <w:trPr>
          <w:trHeight w:val="1348"/>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60</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Советская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613340, Кировская обл., г. Советск, ул. Ленина, д. 21 «А»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(83375) 2-22-37</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Тихонен-ков Павел Алексан-дрович</w:t>
            </w:r>
          </w:p>
        </w:tc>
      </w:tr>
      <w:tr w:rsidR="006D1C5E" w:rsidRPr="00375936" w:rsidTr="009817FC">
        <w:trPr>
          <w:trHeight w:val="204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61</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Кировское областное государственное профессиональное образовательное бюджетное учреждение «Суводский лесхоз-техникум»</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613343, Кировская обл., г. Советск, ул. Мира, д. 26 «А»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(83375) 2-65-23,</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2-42-21, adminslt@bk.ru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Порубова Татьяна Алексеевна</w:t>
            </w:r>
          </w:p>
        </w:tc>
      </w:tr>
      <w:tr w:rsidR="006D1C5E" w:rsidRPr="00375936" w:rsidTr="009817FC">
        <w:trPr>
          <w:trHeight w:val="1473"/>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br w:type="page"/>
              <w:t>62</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«Движение-АЗС»</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613048, Кировская область, Кирово-Чепецкий район, п. Пригородный, ул. Лесная, д. 1 а,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(83361) 5-45-11,</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35-23-94,</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d-azs@mail.ru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Патрикеев Николай Никола-евич</w:t>
            </w:r>
          </w:p>
        </w:tc>
      </w:tr>
      <w:tr w:rsidR="006D1C5E" w:rsidRPr="00375936" w:rsidTr="009817FC">
        <w:trPr>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63</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Автономная некоммерческая организация содействия развития туризма «Наследие»</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610000, г. Киров, ул. Орловская, д. 52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24-62-02,</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67-08-90</w:t>
            </w:r>
            <w:r w:rsidRPr="00375936">
              <w:rPr>
                <w:rFonts w:ascii="Times New Roman" w:hAnsi="Times New Roman"/>
                <w:sz w:val="24"/>
                <w:szCs w:val="24"/>
              </w:rPr>
              <w:br/>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Копанев Юрий Алексан-дрович</w:t>
            </w:r>
          </w:p>
        </w:tc>
      </w:tr>
      <w:tr w:rsidR="006D1C5E" w:rsidRPr="00375936" w:rsidTr="009817FC">
        <w:trPr>
          <w:trHeight w:val="171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64</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Сунская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612450, Кировская обл., п. Суна, ул. Заречная, д. 18</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(83369) 3-13-49,</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3-13-98</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Перов Юрий Сергеевич</w:t>
            </w:r>
          </w:p>
        </w:tc>
      </w:tr>
      <w:tr w:rsidR="006D1C5E" w:rsidRPr="00375936" w:rsidTr="009817FC">
        <w:trPr>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65</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«Удача»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610008, Кировская область, г. Киров, ул. Трактовая (Слобода Сошени тер.) , д. 4, офис 18</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Хомяков Владимир Сергевич</w:t>
            </w:r>
          </w:p>
        </w:tc>
      </w:tr>
      <w:tr w:rsidR="006D1C5E" w:rsidRPr="00375936" w:rsidTr="009817FC">
        <w:trPr>
          <w:trHeight w:val="204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66</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«Охотхозяйство «ТраК-Бетон»</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612454, Кировская область, Сунский район, д. Савиново, д. 2, комната 4</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Костратов Владимир Александрович</w:t>
            </w:r>
          </w:p>
        </w:tc>
      </w:tr>
      <w:tr w:rsidR="006D1C5E" w:rsidRPr="00375936" w:rsidTr="009817FC">
        <w:trPr>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67</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Ассоциация «Некоммерческое партнерство стрелково-охотничий клуб «Дуплет»</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612450, Кировская область, п. Суна, ул. Октябрьская, д. 28</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Останин Владимир Василь-евич</w:t>
            </w:r>
          </w:p>
        </w:tc>
      </w:tr>
      <w:tr w:rsidR="006D1C5E" w:rsidRPr="00375936" w:rsidTr="009817FC">
        <w:trPr>
          <w:trHeight w:val="102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68</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«Гинис»</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610001, г. Киров, Октябрьский пр-кт, д. 124, пом. 1003</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35-56-52,</w:t>
            </w:r>
            <w:r w:rsidRPr="00375936">
              <w:rPr>
                <w:rFonts w:ascii="Arial" w:hAnsi="Arial" w:cs="Arial"/>
                <w:color w:val="222222"/>
                <w:sz w:val="24"/>
                <w:szCs w:val="24"/>
                <w:shd w:val="clear" w:color="auto" w:fill="FFFFFF"/>
              </w:rPr>
              <w:t xml:space="preserve"> </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Гинович Елена Алексе-евна</w:t>
            </w:r>
          </w:p>
        </w:tc>
      </w:tr>
      <w:tr w:rsidR="006D1C5E" w:rsidRPr="00375936" w:rsidTr="009817FC">
        <w:trPr>
          <w:trHeight w:val="204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69</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Тужинская районная организация общественной организации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612200, Кировская обл., п. Тужа, ул. Советская, д. 10 «А»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(83340) 2-25-41</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Тиманов Николай Алексан-дрович</w:t>
            </w:r>
          </w:p>
        </w:tc>
      </w:tr>
      <w:tr w:rsidR="006D1C5E" w:rsidRPr="00375936" w:rsidTr="009817FC">
        <w:trPr>
          <w:trHeight w:val="1764"/>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70</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Муниципальное унитарное предприятие Администрации Унинского района Кировской области по охоте и охотничьей деятельности «Униохота»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612540, Кировская область, Унинский район, пгт. Уни, ул. Кирова, д. 1</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(83359) 2-17-31</w:t>
            </w:r>
            <w:r w:rsidRPr="00375936">
              <w:rPr>
                <w:rFonts w:ascii="Times New Roman" w:hAnsi="Times New Roman"/>
                <w:sz w:val="24"/>
                <w:szCs w:val="24"/>
              </w:rPr>
              <w:br/>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Чиркова Алевтина Леони-довна</w:t>
            </w:r>
          </w:p>
        </w:tc>
      </w:tr>
      <w:tr w:rsidR="006D1C5E" w:rsidRPr="00375936" w:rsidTr="009817FC">
        <w:trPr>
          <w:trHeight w:val="1689"/>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71</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Кировская областная общественная организация Общероссийской общественно организации «Российский союз ветеранов Афганистана»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610002, г. Киров, ул. Красноармейская, д. 1 «А»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37-36-84,  37-23-33,</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37-23-17,</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37-21-22</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Литвинов Иван Борисович</w:t>
            </w:r>
          </w:p>
        </w:tc>
      </w:tr>
      <w:tr w:rsidR="006D1C5E" w:rsidRPr="00375936" w:rsidTr="009817FC">
        <w:trPr>
          <w:trHeight w:val="126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72</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«Уржумское районное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613530, Кировская область, г.Уржум, ул. Новокузнечная, д. 2</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(83363) 2-23-87,</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(83363) 2-14-08,</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urzhumrooir@mail.ru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Шуталев Николай Борисович</w:t>
            </w:r>
          </w:p>
        </w:tc>
      </w:tr>
      <w:tr w:rsidR="006D1C5E" w:rsidRPr="00375936" w:rsidTr="009817FC">
        <w:trPr>
          <w:trHeight w:val="1437"/>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73</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Фаленская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612500, Кировская обл., п. Фаленки, ул. Свободы, д. 33</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(83332) 2-22-70</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Фоминых Александр Сергеевич</w:t>
            </w:r>
          </w:p>
        </w:tc>
      </w:tr>
      <w:tr w:rsidR="006D1C5E" w:rsidRPr="00375936" w:rsidTr="009817FC">
        <w:trPr>
          <w:trHeight w:val="2072"/>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74</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Шабалинская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612020, Кировская область, Шабалинский район, п. Ленинское, ул. Тотмянина, д. 11 «А»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(83345) 2-21-18</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Головнин Александр Влади-мирович</w:t>
            </w:r>
          </w:p>
        </w:tc>
      </w:tr>
      <w:tr w:rsidR="006D1C5E" w:rsidRPr="00375936" w:rsidTr="009817FC">
        <w:trPr>
          <w:trHeight w:val="280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75</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Общество с ограниченной ответственностью «Охотхозяйственное и туристическое предприятие «Станевт» </w:t>
            </w:r>
          </w:p>
        </w:tc>
        <w:tc>
          <w:tcPr>
            <w:tcW w:w="2174" w:type="dxa"/>
            <w:noWrap/>
            <w:vAlign w:val="center"/>
          </w:tcPr>
          <w:p w:rsidR="006D1C5E" w:rsidRPr="00375936" w:rsidRDefault="006D1C5E" w:rsidP="00151C7E">
            <w:pPr>
              <w:spacing w:after="0" w:line="240" w:lineRule="auto"/>
              <w:rPr>
                <w:rFonts w:ascii="Times New Roman" w:hAnsi="Times New Roman"/>
                <w:sz w:val="24"/>
                <w:szCs w:val="24"/>
              </w:rPr>
            </w:pPr>
            <w:r w:rsidRPr="00375936">
              <w:rPr>
                <w:rFonts w:ascii="Times New Roman" w:hAnsi="Times New Roman"/>
                <w:sz w:val="24"/>
                <w:szCs w:val="24"/>
              </w:rPr>
              <w:t xml:space="preserve">610000, г. Киров, ул. Преображен-ская, д. 79, оф. 22 «Б».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69-61-59</w:t>
            </w:r>
          </w:p>
          <w:p w:rsidR="006D1C5E" w:rsidRPr="00375936" w:rsidRDefault="00151C7E" w:rsidP="006D1C5E">
            <w:pPr>
              <w:spacing w:after="0" w:line="240" w:lineRule="auto"/>
              <w:rPr>
                <w:rFonts w:ascii="Times New Roman" w:hAnsi="Times New Roman"/>
                <w:sz w:val="24"/>
                <w:szCs w:val="24"/>
              </w:rPr>
            </w:pPr>
            <w:r w:rsidRPr="00375936">
              <w:rPr>
                <w:rFonts w:ascii="Times New Roman" w:hAnsi="Times New Roman"/>
                <w:sz w:val="24"/>
                <w:szCs w:val="24"/>
              </w:rPr>
              <w:t>rds-vrn@bk.ru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Алиев Айнудин Изамидинович</w:t>
            </w:r>
          </w:p>
        </w:tc>
      </w:tr>
      <w:tr w:rsidR="006D1C5E" w:rsidRPr="00375936" w:rsidTr="009817FC">
        <w:trPr>
          <w:trHeight w:val="181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76</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Юрьянская районная организация общественной организации «Кировское областное общество охотников и рыболовов»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613601, Кировская обл., Юрьянский район, пгт. Юрья, ул. Железнодорожная, д. 3</w:t>
            </w:r>
          </w:p>
        </w:tc>
        <w:tc>
          <w:tcPr>
            <w:tcW w:w="2432"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8 (83366) 2-12-20 </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Перминов Николай Иванович</w:t>
            </w:r>
          </w:p>
        </w:tc>
      </w:tr>
      <w:tr w:rsidR="006D1C5E" w:rsidRPr="00375936" w:rsidTr="009817FC">
        <w:trPr>
          <w:cantSplit/>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77</w:t>
            </w:r>
          </w:p>
        </w:tc>
        <w:tc>
          <w:tcPr>
            <w:tcW w:w="3120"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«Вятское машиностроительное предприятие «Авитек»</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610047, г. Киров, Октябрьский проспект, д. 1 а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24-58-69,</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74-00-96,</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24-58-59,</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74-07-10, </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74-03-37</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market@vmpavitek.ru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Иванов Александр Влади-мирович</w:t>
            </w:r>
          </w:p>
        </w:tc>
      </w:tr>
      <w:tr w:rsidR="006D1C5E" w:rsidRPr="00375936" w:rsidTr="009817FC">
        <w:trPr>
          <w:cantSplit/>
          <w:trHeight w:val="1312"/>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78</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«Локомотив»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610017, г. Киров, Октябрьский проспект, д. 68</w:t>
            </w:r>
          </w:p>
        </w:tc>
        <w:tc>
          <w:tcPr>
            <w:tcW w:w="2432"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noWrap/>
            <w:vAlign w:val="center"/>
          </w:tcPr>
          <w:p w:rsidR="006D1C5E" w:rsidRPr="00375936" w:rsidRDefault="006D1C5E" w:rsidP="002B0934">
            <w:pPr>
              <w:spacing w:after="0" w:line="240" w:lineRule="auto"/>
              <w:ind w:right="-143"/>
              <w:rPr>
                <w:rFonts w:ascii="Times New Roman" w:hAnsi="Times New Roman"/>
                <w:sz w:val="24"/>
                <w:szCs w:val="24"/>
              </w:rPr>
            </w:pPr>
            <w:r w:rsidRPr="00375936">
              <w:rPr>
                <w:rFonts w:ascii="Times New Roman" w:hAnsi="Times New Roman"/>
                <w:sz w:val="24"/>
                <w:szCs w:val="24"/>
              </w:rPr>
              <w:t>Веселу-хина Ольга Влади-мировна</w:t>
            </w:r>
          </w:p>
        </w:tc>
      </w:tr>
      <w:tr w:rsidR="006D1C5E" w:rsidRPr="00375936" w:rsidTr="009817FC">
        <w:trPr>
          <w:cantSplit/>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79</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«Ютекс»</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424019, Республика Марий Эл, г. Йошкар-Ола, ул. Мышино, д. 115, корп. А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(83367) 2-50-56</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Перетя-гина Людмила Сергеевна</w:t>
            </w:r>
          </w:p>
        </w:tc>
      </w:tr>
      <w:tr w:rsidR="006D1C5E" w:rsidRPr="00375936" w:rsidTr="009817FC">
        <w:trPr>
          <w:cantSplit/>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80</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«Яранский охотник»</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612231, Кировская область, Яранский район, д. Огнетово, д. 5 «А»</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Иванов Иван Сергеевич</w:t>
            </w:r>
          </w:p>
        </w:tc>
      </w:tr>
      <w:tr w:rsidR="006D1C5E" w:rsidRPr="00375936" w:rsidTr="009817FC">
        <w:trPr>
          <w:cantSplit/>
          <w:trHeight w:val="178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81</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«Вяхирь»</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612260, Кировская обл., Яранский район, г. Яранск, ул. Ленина, д. 1, пом. 6</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(83367) 6-61-31,</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(33524) 4-81-01</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Васильев Юрий Анатоль-евич</w:t>
            </w:r>
          </w:p>
        </w:tc>
      </w:tr>
      <w:tr w:rsidR="006D1C5E" w:rsidRPr="00375936" w:rsidTr="009817FC">
        <w:trPr>
          <w:cantSplit/>
          <w:trHeight w:val="153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82</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«Сафари»</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612261, Кировская обл., г. Яранск, ул. Первомайская, д. 23, каб. 3 </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(83367) 2-72-58</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Оськин Роман Игоревич</w:t>
            </w:r>
          </w:p>
        </w:tc>
      </w:tr>
      <w:tr w:rsidR="006D1C5E" w:rsidRPr="00375936" w:rsidTr="009817FC">
        <w:trPr>
          <w:cantSplit/>
          <w:trHeight w:val="1579"/>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83</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Яранская районная организация общественная организация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612260, Кировская обл. г. Яранск, ул. Свободы, д. 23</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(83367) 2-13-58,</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(83367) 2-20-89,</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YaroooKoooir@mail.ru</w:t>
            </w:r>
          </w:p>
        </w:tc>
        <w:tc>
          <w:tcPr>
            <w:tcW w:w="1357" w:type="dxa"/>
            <w:noWrap/>
            <w:vAlign w:val="center"/>
          </w:tcPr>
          <w:p w:rsidR="006D1C5E" w:rsidRPr="00375936" w:rsidRDefault="00151C7E" w:rsidP="006D1C5E">
            <w:pPr>
              <w:spacing w:after="0" w:line="240" w:lineRule="auto"/>
              <w:rPr>
                <w:rFonts w:ascii="Times New Roman" w:hAnsi="Times New Roman"/>
                <w:sz w:val="24"/>
                <w:szCs w:val="24"/>
              </w:rPr>
            </w:pPr>
            <w:r w:rsidRPr="00375936">
              <w:rPr>
                <w:rFonts w:ascii="Times New Roman" w:hAnsi="Times New Roman"/>
                <w:sz w:val="24"/>
                <w:szCs w:val="24"/>
              </w:rPr>
              <w:t>Журавлев Алексей Николаевич</w:t>
            </w:r>
          </w:p>
        </w:tc>
      </w:tr>
      <w:tr w:rsidR="006D1C5E" w:rsidRPr="00375936" w:rsidTr="009817FC">
        <w:trPr>
          <w:cantSplit/>
          <w:trHeight w:val="229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84</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Федеральное государственное бюджетное образовательное учреждение высшего образования «Вятский государственный агротехнологический университет»</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610017, г. Киров, Октябрьский пр-т, д. 133</w:t>
            </w:r>
          </w:p>
        </w:tc>
        <w:tc>
          <w:tcPr>
            <w:tcW w:w="2432"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54-86-33,</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57-43-97, info@vgsha.info</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Симбир-ских Елена Сергеевна</w:t>
            </w:r>
          </w:p>
        </w:tc>
      </w:tr>
      <w:tr w:rsidR="006D1C5E" w:rsidRPr="00375936" w:rsidTr="009817FC">
        <w:trPr>
          <w:cantSplit/>
          <w:trHeight w:val="2316"/>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85</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Кировская региональная организация общественно-государственного объединения «Всероссийское физкультурно-спортивное общество «Динамо»</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610000, г. Киров, ул. Московская, д. 1 «В»</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35-80-11,</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64-46-94</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dinamokirov@bk.ru</w:t>
            </w:r>
          </w:p>
        </w:tc>
        <w:tc>
          <w:tcPr>
            <w:tcW w:w="1357"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Селянин Констан-тин Никан-дрович</w:t>
            </w:r>
          </w:p>
        </w:tc>
      </w:tr>
      <w:tr w:rsidR="006D1C5E" w:rsidRPr="00375936" w:rsidTr="009817FC">
        <w:trPr>
          <w:cantSplit/>
          <w:trHeight w:val="1785"/>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86</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ИП Нургалеев Равиль Рамильевич</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612960, Кировская область, Вятскополянский район, г. Вятские Поляны, ул. Кукина, д. 59</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Н.Д.</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Нургалеев Равиль Рамилье-вич</w:t>
            </w:r>
          </w:p>
        </w:tc>
      </w:tr>
      <w:tr w:rsidR="006D1C5E" w:rsidRPr="00375936" w:rsidTr="009817FC">
        <w:trPr>
          <w:cantSplit/>
          <w:trHeight w:val="2304"/>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87</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610033, г. Киров, Студенченский пр-д, д. 14, пом. 69</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53-06-61</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Чаруш-ников Вилорий Федорович</w:t>
            </w:r>
          </w:p>
        </w:tc>
      </w:tr>
      <w:tr w:rsidR="006D1C5E" w:rsidRPr="00375936" w:rsidTr="009817FC">
        <w:trPr>
          <w:cantSplit/>
          <w:trHeight w:val="3060"/>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88</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610000, г. Киров, ул. Преображенская, д. 79</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(4212) 21-12-98,</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64-53-41,</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vniioz43@mail.ru</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Домский Игорь Алексан-дрович </w:t>
            </w:r>
          </w:p>
        </w:tc>
      </w:tr>
      <w:tr w:rsidR="006D1C5E" w:rsidRPr="00375936" w:rsidTr="009817FC">
        <w:trPr>
          <w:cantSplit/>
          <w:trHeight w:val="1601"/>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89</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«Кировское областное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610000, г. Киров, пер. Копанский, д. 9</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64-97-65,</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64-89-34,</w:t>
            </w:r>
          </w:p>
          <w:p w:rsidR="006D1C5E" w:rsidRPr="00375936" w:rsidRDefault="00AD4EDD" w:rsidP="006D1C5E">
            <w:pPr>
              <w:spacing w:after="0" w:line="240" w:lineRule="auto"/>
              <w:rPr>
                <w:rFonts w:ascii="Times New Roman" w:hAnsi="Times New Roman"/>
                <w:sz w:val="24"/>
                <w:szCs w:val="24"/>
              </w:rPr>
            </w:pPr>
            <w:hyperlink r:id="rId474" w:history="1">
              <w:r w:rsidR="006D1C5E" w:rsidRPr="00375936">
                <w:rPr>
                  <w:rFonts w:ascii="Times New Roman" w:hAnsi="Times New Roman"/>
                  <w:sz w:val="24"/>
                  <w:szCs w:val="24"/>
                </w:rPr>
                <w:t>koooir@buh.kirov.ru</w:t>
              </w:r>
            </w:hyperlink>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Бартев Юрий Влади-мирович </w:t>
            </w:r>
          </w:p>
        </w:tc>
      </w:tr>
      <w:tr w:rsidR="006D1C5E" w:rsidRPr="00375936" w:rsidTr="009817FC">
        <w:trPr>
          <w:cantSplit/>
          <w:trHeight w:val="1836"/>
          <w:jc w:val="center"/>
        </w:trPr>
        <w:tc>
          <w:tcPr>
            <w:tcW w:w="488"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90</w:t>
            </w:r>
          </w:p>
        </w:tc>
        <w:tc>
          <w:tcPr>
            <w:tcW w:w="3120"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Кировское городское общество охотников и рыболовов</w:t>
            </w:r>
          </w:p>
        </w:tc>
        <w:tc>
          <w:tcPr>
            <w:tcW w:w="2174"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610002, г. Киров, ул. Казанская, д. 107</w:t>
            </w:r>
          </w:p>
        </w:tc>
        <w:tc>
          <w:tcPr>
            <w:tcW w:w="2432" w:type="dxa"/>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37-49-40,</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 (8332) 67-69-02,</w:t>
            </w:r>
          </w:p>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kgoor@mail.ru</w:t>
            </w:r>
          </w:p>
        </w:tc>
        <w:tc>
          <w:tcPr>
            <w:tcW w:w="1357" w:type="dxa"/>
            <w:noWrap/>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Троицкий Александр Никола-евич»</w:t>
            </w:r>
          </w:p>
        </w:tc>
      </w:tr>
    </w:tbl>
    <w:p w:rsidR="00BC4741" w:rsidRDefault="00BC4741" w:rsidP="006D1C5E">
      <w:pPr>
        <w:spacing w:before="240" w:after="0" w:line="360" w:lineRule="exact"/>
        <w:ind w:firstLine="709"/>
        <w:jc w:val="both"/>
        <w:rPr>
          <w:rFonts w:ascii="Times New Roman" w:hAnsi="Times New Roman"/>
          <w:sz w:val="28"/>
          <w:szCs w:val="28"/>
        </w:rPr>
      </w:pPr>
    </w:p>
    <w:p w:rsidR="00BC4741" w:rsidRDefault="00BC4741" w:rsidP="006D1C5E">
      <w:pPr>
        <w:spacing w:before="240" w:after="0" w:line="360" w:lineRule="exact"/>
        <w:ind w:firstLine="709"/>
        <w:jc w:val="both"/>
        <w:rPr>
          <w:rFonts w:ascii="Times New Roman" w:hAnsi="Times New Roman"/>
          <w:sz w:val="28"/>
          <w:szCs w:val="28"/>
        </w:rPr>
      </w:pPr>
    </w:p>
    <w:p w:rsidR="006D1C5E" w:rsidRPr="00375936" w:rsidRDefault="006D1C5E" w:rsidP="006D1C5E">
      <w:pPr>
        <w:spacing w:before="240" w:after="0" w:line="360" w:lineRule="exact"/>
        <w:ind w:firstLine="709"/>
        <w:jc w:val="both"/>
        <w:rPr>
          <w:rFonts w:ascii="Times New Roman" w:hAnsi="Times New Roman"/>
          <w:sz w:val="28"/>
          <w:szCs w:val="28"/>
        </w:rPr>
      </w:pPr>
      <w:r w:rsidRPr="00375936">
        <w:rPr>
          <w:rFonts w:ascii="Times New Roman" w:hAnsi="Times New Roman"/>
          <w:sz w:val="28"/>
          <w:szCs w:val="28"/>
        </w:rPr>
        <w:lastRenderedPageBreak/>
        <w:t>2.1.1.2. Таблицу 4.1.2.2 изложить в следующей редакции:</w:t>
      </w:r>
    </w:p>
    <w:p w:rsidR="006D1C5E" w:rsidRPr="00375936" w:rsidRDefault="006D1C5E" w:rsidP="006D1C5E">
      <w:pPr>
        <w:spacing w:after="0" w:line="240" w:lineRule="auto"/>
        <w:jc w:val="both"/>
        <w:rPr>
          <w:rFonts w:ascii="Times New Roman" w:hAnsi="Times New Roman"/>
          <w:b/>
          <w:bCs/>
          <w:color w:val="26282F"/>
          <w:sz w:val="28"/>
          <w:szCs w:val="28"/>
        </w:rPr>
      </w:pPr>
      <w:r w:rsidRPr="00375936">
        <w:rPr>
          <w:rFonts w:ascii="Times New Roman" w:hAnsi="Times New Roman"/>
          <w:sz w:val="28"/>
          <w:szCs w:val="28"/>
        </w:rPr>
        <w:t>«Таблица 4.1.2.2 – Принадлежность закрепленных охотничьих угодий Кировской области и их площади по сведениям государственного охотхозяйственного реестра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
        <w:gridCol w:w="67"/>
        <w:gridCol w:w="50"/>
        <w:gridCol w:w="17"/>
        <w:gridCol w:w="2251"/>
        <w:gridCol w:w="992"/>
        <w:gridCol w:w="1134"/>
        <w:gridCol w:w="1418"/>
        <w:gridCol w:w="1417"/>
        <w:gridCol w:w="1418"/>
      </w:tblGrid>
      <w:tr w:rsidR="006D1C5E" w:rsidRPr="00375936" w:rsidTr="009817FC">
        <w:tc>
          <w:tcPr>
            <w:tcW w:w="567" w:type="dxa"/>
            <w:vMerge w:val="restart"/>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 п.п.</w:t>
            </w:r>
          </w:p>
          <w:p w:rsidR="006D1C5E" w:rsidRPr="00375936" w:rsidRDefault="006D1C5E" w:rsidP="006D1C5E">
            <w:pPr>
              <w:spacing w:after="0" w:line="240" w:lineRule="auto"/>
              <w:jc w:val="center"/>
              <w:rPr>
                <w:rFonts w:ascii="Times New Roman" w:hAnsi="Times New Roman"/>
                <w:sz w:val="24"/>
                <w:szCs w:val="24"/>
              </w:rPr>
            </w:pPr>
          </w:p>
        </w:tc>
        <w:tc>
          <w:tcPr>
            <w:tcW w:w="2410" w:type="dxa"/>
            <w:gridSpan w:val="5"/>
            <w:vMerge w:val="restart"/>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Наименование охотпользователя</w:t>
            </w:r>
          </w:p>
        </w:tc>
        <w:tc>
          <w:tcPr>
            <w:tcW w:w="4961" w:type="dxa"/>
            <w:gridSpan w:val="4"/>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Сведения о правоустанавливающих документах охотничьего угодья и иной территории, являющейся средой обитания охотничьих ресурсов</w:t>
            </w:r>
          </w:p>
        </w:tc>
        <w:tc>
          <w:tcPr>
            <w:tcW w:w="1418" w:type="dxa"/>
            <w:vMerge w:val="restart"/>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Площадь закрепленных охотничьих угодий, тыс. га</w:t>
            </w:r>
          </w:p>
        </w:tc>
      </w:tr>
      <w:tr w:rsidR="006D1C5E" w:rsidRPr="00375936" w:rsidTr="009817FC">
        <w:tc>
          <w:tcPr>
            <w:tcW w:w="567" w:type="dxa"/>
            <w:vMerge/>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p>
        </w:tc>
        <w:tc>
          <w:tcPr>
            <w:tcW w:w="2410" w:type="dxa"/>
            <w:gridSpan w:val="5"/>
            <w:vMerge/>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Вид документа</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Серия, номер</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Дата заключе-ния (выдачи)</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Срок заключе-ния</w:t>
            </w:r>
          </w:p>
        </w:tc>
        <w:tc>
          <w:tcPr>
            <w:tcW w:w="1418" w:type="dxa"/>
            <w:vMerge/>
            <w:shd w:val="clear" w:color="auto" w:fill="auto"/>
          </w:tcPr>
          <w:p w:rsidR="006D1C5E" w:rsidRPr="00375936" w:rsidRDefault="006D1C5E" w:rsidP="006D1C5E">
            <w:pPr>
              <w:spacing w:after="0" w:line="240" w:lineRule="auto"/>
              <w:rPr>
                <w:rFonts w:ascii="Times New Roman" w:hAnsi="Times New Roman"/>
                <w:sz w:val="24"/>
                <w:szCs w:val="24"/>
              </w:rPr>
            </w:pPr>
          </w:p>
        </w:tc>
      </w:tr>
      <w:tr w:rsidR="006D1C5E" w:rsidRPr="00375936" w:rsidTr="009817FC">
        <w:trPr>
          <w:trHeight w:val="104"/>
        </w:trPr>
        <w:tc>
          <w:tcPr>
            <w:tcW w:w="56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w:t>
            </w:r>
          </w:p>
        </w:tc>
        <w:tc>
          <w:tcPr>
            <w:tcW w:w="2410" w:type="dxa"/>
            <w:gridSpan w:val="5"/>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w:t>
            </w:r>
          </w:p>
        </w:tc>
        <w:tc>
          <w:tcPr>
            <w:tcW w:w="1418" w:type="dxa"/>
            <w:shd w:val="clear" w:color="auto" w:fill="auto"/>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Арбажский муниципальный округ</w:t>
            </w:r>
          </w:p>
        </w:tc>
      </w:tr>
      <w:tr w:rsidR="006D1C5E" w:rsidRPr="00375936" w:rsidTr="009817FC">
        <w:tc>
          <w:tcPr>
            <w:tcW w:w="567" w:type="dxa"/>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w:t>
            </w:r>
          </w:p>
        </w:tc>
        <w:tc>
          <w:tcPr>
            <w:tcW w:w="2410" w:type="dxa"/>
            <w:gridSpan w:val="5"/>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Общество с ограниченной ответственностью охотничье хозяйство «Бор»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65/14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01.10.2014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01.10.2063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30,500</w:t>
            </w:r>
          </w:p>
        </w:tc>
      </w:tr>
      <w:tr w:rsidR="006D1C5E" w:rsidRPr="00375936" w:rsidTr="009817FC">
        <w:tc>
          <w:tcPr>
            <w:tcW w:w="567" w:type="dxa"/>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w:t>
            </w:r>
          </w:p>
        </w:tc>
        <w:tc>
          <w:tcPr>
            <w:tcW w:w="2410" w:type="dxa"/>
            <w:gridSpan w:val="5"/>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Арбажская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87/19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13.08.2019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13.08.2068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47,700</w:t>
            </w:r>
          </w:p>
        </w:tc>
      </w:tr>
      <w:tr w:rsidR="006D1C5E" w:rsidRPr="00375936" w:rsidTr="009817FC">
        <w:tc>
          <w:tcPr>
            <w:tcW w:w="567" w:type="dxa"/>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w:t>
            </w:r>
          </w:p>
        </w:tc>
        <w:tc>
          <w:tcPr>
            <w:tcW w:w="2410" w:type="dxa"/>
            <w:gridSpan w:val="5"/>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07.03.2012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07.03.2061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50,230</w:t>
            </w:r>
          </w:p>
        </w:tc>
      </w:tr>
      <w:tr w:rsidR="006D1C5E" w:rsidRPr="00375936" w:rsidTr="009817FC">
        <w:trPr>
          <w:trHeight w:val="207"/>
        </w:trPr>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Афанасьевский район</w:t>
            </w:r>
          </w:p>
        </w:tc>
      </w:tr>
      <w:tr w:rsidR="006D1C5E" w:rsidRPr="00375936" w:rsidTr="009817FC">
        <w:tc>
          <w:tcPr>
            <w:tcW w:w="567" w:type="dxa"/>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w:t>
            </w:r>
          </w:p>
        </w:tc>
        <w:tc>
          <w:tcPr>
            <w:tcW w:w="2410" w:type="dxa"/>
            <w:gridSpan w:val="5"/>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Афанасьевская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86/19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05.08.2019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05.08.2068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398,000</w:t>
            </w:r>
          </w:p>
          <w:p w:rsidR="006D1C5E" w:rsidRPr="00375936" w:rsidRDefault="006D1C5E" w:rsidP="006D1C5E">
            <w:pPr>
              <w:spacing w:after="0" w:line="240" w:lineRule="auto"/>
              <w:jc w:val="center"/>
              <w:rPr>
                <w:rFonts w:ascii="Times New Roman" w:hAnsi="Times New Roman"/>
                <w:sz w:val="24"/>
                <w:szCs w:val="24"/>
              </w:rPr>
            </w:pPr>
          </w:p>
        </w:tc>
      </w:tr>
      <w:tr w:rsidR="006D1C5E" w:rsidRPr="00375936" w:rsidTr="009817FC">
        <w:tc>
          <w:tcPr>
            <w:tcW w:w="9356" w:type="dxa"/>
            <w:gridSpan w:val="11"/>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8"/>
                <w:szCs w:val="28"/>
              </w:rPr>
              <w:br w:type="page"/>
            </w:r>
            <w:r w:rsidRPr="00375936">
              <w:rPr>
                <w:rFonts w:ascii="Times New Roman" w:hAnsi="Times New Roman"/>
                <w:sz w:val="24"/>
                <w:szCs w:val="24"/>
              </w:rPr>
              <w:t>Белохолуницкий район</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20/12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64,206</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Белохолуницкая районная организация общественной </w:t>
            </w:r>
            <w:r w:rsidRPr="00375936">
              <w:rPr>
                <w:rFonts w:ascii="Times New Roman" w:hAnsi="Times New Roman"/>
                <w:sz w:val="24"/>
                <w:szCs w:val="24"/>
              </w:rPr>
              <w:lastRenderedPageBreak/>
              <w:t>организации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60/14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04.07.2014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04.07.2063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133,260</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7</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«БиоХимЗавод»»</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109/21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29.07.2021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29.07.2041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22,259</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«Зообаза»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108/21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09.07.2021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09.07.2070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41,69</w:t>
            </w:r>
          </w:p>
        </w:tc>
      </w:tr>
      <w:tr w:rsidR="006D1C5E" w:rsidRPr="00375936" w:rsidTr="009817FC">
        <w:tc>
          <w:tcPr>
            <w:tcW w:w="9356" w:type="dxa"/>
            <w:gridSpan w:val="11"/>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Богородский район</w:t>
            </w:r>
          </w:p>
        </w:tc>
      </w:tr>
      <w:tr w:rsidR="006D1C5E" w:rsidRPr="00375936" w:rsidTr="009817FC">
        <w:trPr>
          <w:trHeight w:val="581"/>
        </w:trPr>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«Завод «Сельмаш»</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110/22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26.10.2022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26.10.2042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43,1</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Верхнекамский район</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10</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Верхнекамская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91/19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29.11.2019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29.11.2068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136,800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Верхошижемский район</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11</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11/12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21.03.2012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21.03.2061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63,00</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12</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Публичное акционерное общество «Кировский завод «Маяк»</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5/11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12.12.2011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12.12.2060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21,803</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13</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«Электромашиностроительный завод «Лепсе»</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43/13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16.05.2013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16.05.2063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35,120</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14</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Открытое акционерное общество «Кировский комбинат искусственных кож»</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105/21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28.06.2021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28.06.2070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15,692</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Даровской район</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15</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Общество с ограниченной </w:t>
            </w:r>
            <w:r w:rsidRPr="00375936">
              <w:rPr>
                <w:rFonts w:ascii="Times New Roman" w:hAnsi="Times New Roman"/>
                <w:sz w:val="24"/>
                <w:szCs w:val="24"/>
              </w:rPr>
              <w:lastRenderedPageBreak/>
              <w:t>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282,000</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16</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«Даровское районное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57/14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26.05.2014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26.05.2044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85,500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Зуевский район</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17</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24,500</w:t>
            </w:r>
          </w:p>
        </w:tc>
      </w:tr>
      <w:tr w:rsidR="006D1C5E" w:rsidRPr="00375936" w:rsidTr="009817FC">
        <w:tc>
          <w:tcPr>
            <w:tcW w:w="592"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18</w:t>
            </w:r>
          </w:p>
        </w:tc>
        <w:tc>
          <w:tcPr>
            <w:tcW w:w="2385"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Зуевская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82/19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19.06.2019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19.06.2068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166,500</w:t>
            </w:r>
          </w:p>
        </w:tc>
      </w:tr>
      <w:tr w:rsidR="006D1C5E" w:rsidRPr="00375936" w:rsidTr="009817FC">
        <w:tc>
          <w:tcPr>
            <w:tcW w:w="9356" w:type="dxa"/>
            <w:gridSpan w:val="11"/>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Кикнурский муниципальный округ</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19</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«Кикнурское районное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77/18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03.05.2018</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03.05.2067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142,645</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20</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«Клуб Медведь»</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72/17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05.12.2017</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05.12.2066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25,783</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Кильмезский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21</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19.04.2012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19.04.2061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89,306</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22</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«Кристалл»</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74/17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15.12.2017</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15.12.2066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35,740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23</w:t>
            </w:r>
          </w:p>
        </w:tc>
        <w:tc>
          <w:tcPr>
            <w:tcW w:w="2318" w:type="dxa"/>
            <w:gridSpan w:val="3"/>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«Кристалл»</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75/17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15.12.2017</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15.12.2066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20,910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24</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Кильмезское районное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78/18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10.08.2018</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10.08.2067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98,200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Кирово-Чепецкий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25</w:t>
            </w:r>
          </w:p>
        </w:tc>
        <w:tc>
          <w:tcPr>
            <w:tcW w:w="2318" w:type="dxa"/>
            <w:gridSpan w:val="3"/>
            <w:shd w:val="clear" w:color="auto" w:fill="auto"/>
            <w:vAlign w:val="center"/>
          </w:tcPr>
          <w:p w:rsidR="006D1C5E" w:rsidRPr="00375936" w:rsidRDefault="006D1C5E" w:rsidP="006D1C5E">
            <w:pPr>
              <w:spacing w:after="0" w:line="240" w:lineRule="auto"/>
              <w:ind w:right="-57"/>
              <w:rPr>
                <w:rFonts w:ascii="Times New Roman" w:hAnsi="Times New Roman"/>
                <w:sz w:val="24"/>
                <w:szCs w:val="24"/>
              </w:rPr>
            </w:pPr>
            <w:r w:rsidRPr="00375936">
              <w:rPr>
                <w:rFonts w:ascii="Times New Roman" w:hAnsi="Times New Roman"/>
                <w:sz w:val="24"/>
                <w:szCs w:val="24"/>
              </w:rPr>
              <w:t xml:space="preserve">Кирово-Чепецкая </w:t>
            </w:r>
            <w:r w:rsidRPr="00375936">
              <w:rPr>
                <w:rFonts w:ascii="Times New Roman" w:hAnsi="Times New Roman"/>
                <w:sz w:val="24"/>
                <w:szCs w:val="24"/>
              </w:rPr>
              <w:lastRenderedPageBreak/>
              <w:t>районная общественная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69/16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16.05.2016</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16.05.2065</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167,700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26</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«Кировгазэнерго»</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98/21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06.04.2021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06.04.2070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8,06</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Котельничский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27</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23/12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117,600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28</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«Лабдиа»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89/19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19.09.2019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19.09.2068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29</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Котельничская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81/19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06.06.2019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06.06.2068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215,600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Куменский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30</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«Куменский ОПУ»</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66,900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31</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Куменская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15.05.2012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15.05.2061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108,500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Лебяжский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32</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119,400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Лузский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33</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Лузская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94/20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30.07.2020</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30.07.2069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210,000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34</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«Ареал»</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28.02.2012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28.02.2061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80,040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Малмыжский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35</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Малмыжская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90/19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25.11.2019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25.11.2068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123,900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Мурашинский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36</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Мурашинская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80/18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29.12.2018</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29.12.2067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260,300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Нагорский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37</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производственно-коммерческая фирма «АнтА»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01.03.2012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01.03.2061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112,961</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38</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Нагорская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92/19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09.12.2019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09.12.2068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265,800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39</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ИП Колесов Станислав Юрьевич</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55/14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03.03.2014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03.03.2063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23,000</w:t>
            </w:r>
          </w:p>
        </w:tc>
      </w:tr>
      <w:tr w:rsidR="006D1C5E" w:rsidRPr="00375936" w:rsidTr="009817FC">
        <w:trPr>
          <w:trHeight w:val="638"/>
        </w:trPr>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40</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Общество с ограниченной </w:t>
            </w:r>
            <w:r w:rsidRPr="00375936">
              <w:rPr>
                <w:rFonts w:ascii="Times New Roman" w:hAnsi="Times New Roman"/>
                <w:sz w:val="24"/>
                <w:szCs w:val="24"/>
              </w:rPr>
              <w:lastRenderedPageBreak/>
              <w:t>ответственностью «СПК Заря»</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111/22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31.10.2022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31.10.2042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45,24</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Немский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41</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28,700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42</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Немская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62/14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07.07.2014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07.07.2063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90,000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43</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«Природа»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48/13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02.08.2013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02.08.2062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36,000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44</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ИП Видманова Людмила Леонидовна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44/13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03.06.2013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03.06.2062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13,900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Нолинский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45</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31.08.2010</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31.08.2035</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106,140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46</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«Вятка-Нефтепродукт»</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70/16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21.11.2016</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21.11.2036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14,260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47</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Нолинская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53/13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10.12.2013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10.12.2033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79,300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Омутнинский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48</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27/12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84,400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49</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Омутнинская районная организация общественной организации </w:t>
            </w:r>
            <w:r w:rsidRPr="00375936">
              <w:rPr>
                <w:rFonts w:ascii="Times New Roman" w:hAnsi="Times New Roman"/>
                <w:sz w:val="24"/>
                <w:szCs w:val="24"/>
              </w:rPr>
              <w:lastRenderedPageBreak/>
              <w:t xml:space="preserve">«Кировское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88/19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23.08.2019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23.08.2068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306,000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50</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«Омутнинский металлургический завод»</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ind w:hanging="102"/>
              <w:jc w:val="center"/>
              <w:rPr>
                <w:rFonts w:ascii="Times New Roman" w:hAnsi="Times New Roman"/>
                <w:sz w:val="24"/>
                <w:szCs w:val="24"/>
              </w:rPr>
            </w:pPr>
            <w:r w:rsidRPr="00375936">
              <w:rPr>
                <w:rFonts w:ascii="Times New Roman" w:hAnsi="Times New Roman"/>
                <w:sz w:val="24"/>
                <w:szCs w:val="24"/>
              </w:rPr>
              <w:t>103/21/1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04.06.2021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04.06.2070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25,245</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Опаринский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51</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«МТМ-Агровятка»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33/12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05.10.2012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05.10.2061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24,551</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Оричевский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52</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«Завод «Сельмаш»</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ind w:left="-107" w:right="-187" w:firstLine="5"/>
              <w:jc w:val="center"/>
              <w:rPr>
                <w:rFonts w:ascii="Times New Roman" w:hAnsi="Times New Roman"/>
                <w:sz w:val="24"/>
                <w:szCs w:val="24"/>
              </w:rPr>
            </w:pPr>
            <w:r w:rsidRPr="00375936">
              <w:rPr>
                <w:rFonts w:ascii="Times New Roman" w:hAnsi="Times New Roman"/>
                <w:sz w:val="24"/>
                <w:szCs w:val="24"/>
              </w:rPr>
              <w:t>102-1/21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29.04.2021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29.04.2070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19,22</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53</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Оричевское «Районное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05.05.2012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05.05.2061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142,000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54</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Ассоциация «Некоммерческое партнерство стрелково-охотничий клуб «Силикат»</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24.04.2012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24.04.2061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17,000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Орловский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55</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Некоммерческая организация фонд «Орлов-Охота»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16.02.2012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16.02.2061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14,700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56</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«Весна»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ind w:right="-187" w:hanging="102"/>
              <w:jc w:val="center"/>
              <w:rPr>
                <w:rFonts w:ascii="Times New Roman" w:hAnsi="Times New Roman"/>
                <w:sz w:val="24"/>
                <w:szCs w:val="24"/>
              </w:rPr>
            </w:pPr>
            <w:r w:rsidRPr="00375936">
              <w:rPr>
                <w:rFonts w:ascii="Times New Roman" w:hAnsi="Times New Roman"/>
                <w:sz w:val="24"/>
                <w:szCs w:val="24"/>
              </w:rPr>
              <w:t>101/21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21.04.2021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21.04.2070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37,573</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57</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«Кировский машзавод 1 мая»</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3/11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14.11.2011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14.11.2060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15,700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58</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Орловское районное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19.10.2011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19.10.2060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56,600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59</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Общество с ограниченной </w:t>
            </w:r>
            <w:r w:rsidRPr="00375936">
              <w:rPr>
                <w:rFonts w:ascii="Times New Roman" w:hAnsi="Times New Roman"/>
                <w:sz w:val="24"/>
                <w:szCs w:val="24"/>
              </w:rPr>
              <w:lastRenderedPageBreak/>
              <w:t>ответственностью «Вятская 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76/18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19.04.2018</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19.04.2067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19,892</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60</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«АЗС Автоматика»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6/11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21.12.2011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21.12.2060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13,620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61</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35/12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05.10.2012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05.10.2061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Пижанский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62</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Общественная организация «Общество охотников Пижанского района Кировской области»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4/11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01.12.2011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01.12.2060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116,102</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Подосиновский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63</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Подосиновская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83/19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18.07.2019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18.07.2068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355,590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Санчурский муниципальный округ</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64</w:t>
            </w:r>
          </w:p>
        </w:tc>
        <w:tc>
          <w:tcPr>
            <w:tcW w:w="2318" w:type="dxa"/>
            <w:gridSpan w:val="3"/>
            <w:shd w:val="clear" w:color="auto" w:fill="auto"/>
            <w:vAlign w:val="center"/>
          </w:tcPr>
          <w:p w:rsidR="006D1C5E" w:rsidRPr="00375936" w:rsidRDefault="006D1C5E" w:rsidP="006D1C5E">
            <w:pPr>
              <w:spacing w:after="0" w:line="240" w:lineRule="auto"/>
              <w:ind w:left="-57"/>
              <w:rPr>
                <w:rFonts w:ascii="Times New Roman" w:hAnsi="Times New Roman"/>
                <w:sz w:val="24"/>
                <w:szCs w:val="24"/>
              </w:rPr>
            </w:pPr>
            <w:r w:rsidRPr="00375936">
              <w:rPr>
                <w:rFonts w:ascii="Times New Roman" w:hAnsi="Times New Roman"/>
                <w:sz w:val="24"/>
                <w:szCs w:val="24"/>
              </w:rPr>
              <w:t>Общество с ограниченной ответственностью «Тополь»</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49/13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01.10.2013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01.10.2062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7,600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65</w:t>
            </w:r>
          </w:p>
        </w:tc>
        <w:tc>
          <w:tcPr>
            <w:tcW w:w="2318" w:type="dxa"/>
            <w:gridSpan w:val="3"/>
            <w:shd w:val="clear" w:color="auto" w:fill="auto"/>
            <w:vAlign w:val="center"/>
          </w:tcPr>
          <w:p w:rsidR="006D1C5E" w:rsidRPr="00375936" w:rsidRDefault="006D1C5E" w:rsidP="006D1C5E">
            <w:pPr>
              <w:spacing w:after="0" w:line="240" w:lineRule="auto"/>
              <w:ind w:left="-57"/>
              <w:rPr>
                <w:rFonts w:ascii="Times New Roman" w:hAnsi="Times New Roman"/>
                <w:sz w:val="24"/>
                <w:szCs w:val="24"/>
              </w:rPr>
            </w:pPr>
            <w:r w:rsidRPr="00375936">
              <w:rPr>
                <w:rFonts w:ascii="Times New Roman" w:hAnsi="Times New Roman"/>
                <w:sz w:val="24"/>
                <w:szCs w:val="24"/>
              </w:rPr>
              <w:t>Общество с ограниченной ответственностью</w:t>
            </w:r>
            <w:r w:rsidRPr="00375936">
              <w:rPr>
                <w:rFonts w:ascii="Times New Roman" w:eastAsia="Calibri" w:hAnsi="Times New Roman"/>
                <w:spacing w:val="-20"/>
                <w:kern w:val="16"/>
                <w:sz w:val="24"/>
                <w:szCs w:val="24"/>
              </w:rPr>
              <w:t xml:space="preserve"> «ЛК Вудтех»</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73/17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05.12.2017</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05.12.2066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66</w:t>
            </w:r>
          </w:p>
        </w:tc>
        <w:tc>
          <w:tcPr>
            <w:tcW w:w="2318" w:type="dxa"/>
            <w:gridSpan w:val="3"/>
            <w:shd w:val="clear" w:color="auto" w:fill="auto"/>
            <w:vAlign w:val="center"/>
          </w:tcPr>
          <w:p w:rsidR="006D1C5E" w:rsidRPr="00375936" w:rsidRDefault="006D1C5E" w:rsidP="006D1C5E">
            <w:pPr>
              <w:spacing w:after="0" w:line="240" w:lineRule="auto"/>
              <w:ind w:left="-113" w:right="-57"/>
              <w:rPr>
                <w:rFonts w:ascii="Times New Roman" w:hAnsi="Times New Roman"/>
                <w:sz w:val="24"/>
                <w:szCs w:val="24"/>
              </w:rPr>
            </w:pPr>
            <w:r w:rsidRPr="00375936">
              <w:rPr>
                <w:rFonts w:ascii="Times New Roman" w:hAnsi="Times New Roman"/>
                <w:sz w:val="24"/>
                <w:szCs w:val="24"/>
              </w:rPr>
              <w:t>Общество с ограниченной ответственностью «Златополье»</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50/13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01.10.2013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01.10.2062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18,500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67</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Санчурская районная общественная </w:t>
            </w:r>
            <w:r w:rsidRPr="00375936">
              <w:rPr>
                <w:rFonts w:ascii="Times New Roman" w:hAnsi="Times New Roman"/>
                <w:sz w:val="24"/>
                <w:szCs w:val="24"/>
              </w:rPr>
              <w:lastRenderedPageBreak/>
              <w:t>организация охотников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38/12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05.12.2012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05.12.2061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67,980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Свечинский муниципальный округ</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68</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Свечинская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67/16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30.12.2015</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30.12.2064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148,000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69</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ИП Гунбин Сергей Аркадьевич</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93/20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09.06.2020</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09.06.2069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7,800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Слободской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70</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28/12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28,800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71</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Автономная некоммерческая организация «Охотхозяйство «Сверчиха»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56/14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25.02.2014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25.02.2063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24,410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72</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Слободская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68/16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22.03.2016</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22.03.2065</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142,100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73</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«Элегия-плюс-К»</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104/21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01.06.2021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01.06.2070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40,584</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Советский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74</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53,500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75</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Советская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19.06.2041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49,900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76</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Кировское </w:t>
            </w:r>
            <w:r w:rsidRPr="00375936">
              <w:rPr>
                <w:rFonts w:ascii="Times New Roman" w:hAnsi="Times New Roman"/>
                <w:sz w:val="24"/>
                <w:szCs w:val="24"/>
              </w:rPr>
              <w:lastRenderedPageBreak/>
              <w:t>областное государственное профессиональное образовательное бюджетное учреждение «Суводский лесхоз-техникум»</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51/13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26.09.2013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26.09.2033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52,900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77</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«Движение-АЗС»</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54/14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15.01.2014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15.01.2063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39,000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78</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Автономная некоммерческая организация содействия развития туризма «Наследие»</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102/21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22.04.2021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22.04.2070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27,121</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 xml:space="preserve"> Сунский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79</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Сунская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36/12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12.10.2012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12.10.2061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65,000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80</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«Удача»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17,425</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81</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«Охотхозяйство «ТраК-Бетон»</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40/13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24.01.2013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24.01.2062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17,800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82</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Ассоциация «Некоммерческое партнерство стрелково-охотничий клуб «Дуплет»</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24.04.2012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24.04.2061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15,800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Тужинский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83</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64,400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84</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«Гинис»</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79/18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16.08.2018</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16.08.2067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22,040</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85</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Тужинская </w:t>
            </w:r>
            <w:r w:rsidRPr="00375936">
              <w:rPr>
                <w:rFonts w:ascii="Times New Roman" w:hAnsi="Times New Roman"/>
                <w:sz w:val="24"/>
                <w:szCs w:val="24"/>
              </w:rPr>
              <w:lastRenderedPageBreak/>
              <w:t>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106/21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29.06.2021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29.06.2070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60,9</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Унинский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86</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Муниципальное унитарное предприятие Администрации Унинского района Кировской области по охоте и охотничьей деятельности «Униохота»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61/14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04.07.2014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04.07.2063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191,980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Уржумский район</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87</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Кировская областная общественная организация Общероссийской общественно организации «Российский союз ветеранов Афганистана»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99/21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08.04.2021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08.04.2070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41,02</w:t>
            </w:r>
          </w:p>
        </w:tc>
      </w:tr>
      <w:tr w:rsidR="006D1C5E" w:rsidRPr="00375936" w:rsidTr="009817FC">
        <w:tc>
          <w:tcPr>
            <w:tcW w:w="659"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88</w:t>
            </w:r>
          </w:p>
        </w:tc>
        <w:tc>
          <w:tcPr>
            <w:tcW w:w="2318" w:type="dxa"/>
            <w:gridSpan w:val="3"/>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«Уржумское районное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63/14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29.09.2014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29.09.2063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251,100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 xml:space="preserve"> Фаленский муниципальный округ</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89</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31/12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120,600</w:t>
            </w:r>
          </w:p>
        </w:tc>
      </w:tr>
      <w:tr w:rsidR="006D1C5E" w:rsidRPr="00375936" w:rsidTr="009817FC">
        <w:tc>
          <w:tcPr>
            <w:tcW w:w="726" w:type="dxa"/>
            <w:gridSpan w:val="5"/>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90</w:t>
            </w:r>
          </w:p>
        </w:tc>
        <w:tc>
          <w:tcPr>
            <w:tcW w:w="2251" w:type="dxa"/>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Фаленская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85/19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25.07.2019</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25.07.2068</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105,000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Шабалинский район</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91</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«Кировохота»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32/12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07.06.2061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181,000</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92</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Шабалинская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71/17</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21.09.2017</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21.09.2066</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151,000</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93</w:t>
            </w:r>
          </w:p>
        </w:tc>
        <w:tc>
          <w:tcPr>
            <w:tcW w:w="2268" w:type="dxa"/>
            <w:gridSpan w:val="2"/>
            <w:shd w:val="clear" w:color="auto" w:fill="auto"/>
            <w:vAlign w:val="center"/>
          </w:tcPr>
          <w:p w:rsidR="006D1C5E" w:rsidRPr="00375936" w:rsidRDefault="006D1C5E" w:rsidP="002B0934">
            <w:pPr>
              <w:spacing w:after="0" w:line="240" w:lineRule="auto"/>
              <w:ind w:right="-108"/>
              <w:rPr>
                <w:rFonts w:ascii="Times New Roman" w:hAnsi="Times New Roman"/>
                <w:sz w:val="24"/>
                <w:szCs w:val="24"/>
              </w:rPr>
            </w:pPr>
            <w:r w:rsidRPr="00375936">
              <w:rPr>
                <w:rFonts w:ascii="Times New Roman" w:hAnsi="Times New Roman"/>
                <w:sz w:val="24"/>
                <w:szCs w:val="24"/>
              </w:rPr>
              <w:t xml:space="preserve">Общество с ограниченной ответственностью «Охотхозяйственное и туристическое предприятие «Станевт»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112/23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13.04.2023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13.04.2072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49,129</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Юрьянский район</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94</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Юрьянская районная организация общественной организации «Кировское областное общество охотников и рыболовов»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59/14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26.06.2014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26.06.2063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24,900</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95</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Юрьянская районная организация общественной организации «Кировское областное общество охотников и рыболовов»</w:t>
            </w:r>
          </w:p>
        </w:tc>
        <w:tc>
          <w:tcPr>
            <w:tcW w:w="992" w:type="dxa"/>
            <w:shd w:val="clear" w:color="auto" w:fill="auto"/>
            <w:vAlign w:val="center"/>
          </w:tcPr>
          <w:p w:rsidR="006D1C5E" w:rsidRPr="00375936" w:rsidRDefault="004118DF" w:rsidP="006D1C5E">
            <w:pPr>
              <w:spacing w:after="0" w:line="240" w:lineRule="auto"/>
              <w:jc w:val="center"/>
              <w:rPr>
                <w:rFonts w:ascii="Times New Roman" w:hAnsi="Times New Roman"/>
                <w:sz w:val="24"/>
                <w:szCs w:val="24"/>
              </w:rPr>
            </w:pPr>
            <w:r>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59а/14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26.06.2014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26.06.2063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50,700</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96</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«Электромашиностроительный завод «Лепсе»</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42/13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16.05.2013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16.05.2062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37,900</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97</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Акционерное общество «Вятское машиностроительн</w:t>
            </w:r>
            <w:r w:rsidRPr="00375936">
              <w:rPr>
                <w:rFonts w:ascii="Times New Roman" w:hAnsi="Times New Roman"/>
                <w:sz w:val="24"/>
                <w:szCs w:val="24"/>
              </w:rPr>
              <w:lastRenderedPageBreak/>
              <w:t>ое предприятие «Авитек»</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95/20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30.12.2020</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30.12.2069</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19,7</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98</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«Локомотив»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96/21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12.02.2021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12.02.2070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25,600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Яранский район</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99</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«Ютекс»</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45/13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03.06.2013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03.06.2062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18,100</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100</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«Яранский охотник»</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41/13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18.03.2013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18.03.2033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65,000</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101</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«Вяхирь</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46/13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17.06.2013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17.06.2062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48,000</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102</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«Сафари»</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47/13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17.06.2013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17.06.2062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22,000</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103</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Яранская районная организация общественная организация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52/13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01.11.2013</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01.11.2062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73,000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Фаленский, Зуевский районы</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ind w:right="-181"/>
              <w:rPr>
                <w:rFonts w:ascii="Times New Roman" w:hAnsi="Times New Roman"/>
                <w:sz w:val="24"/>
                <w:szCs w:val="24"/>
              </w:rPr>
            </w:pPr>
            <w:r w:rsidRPr="00375936">
              <w:rPr>
                <w:rFonts w:ascii="Times New Roman" w:hAnsi="Times New Roman"/>
                <w:sz w:val="24"/>
                <w:szCs w:val="24"/>
              </w:rPr>
              <w:t>104</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Федеральное государственное бюджетное образовательное учреждение высшего образования «Вятский государственный агротехнологический университет»</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100/21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12.04.2021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12.04.2070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27,122</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Котельничский, Оричевский районы</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ind w:right="-181"/>
              <w:rPr>
                <w:rFonts w:ascii="Times New Roman" w:hAnsi="Times New Roman"/>
                <w:sz w:val="24"/>
                <w:szCs w:val="24"/>
              </w:rPr>
            </w:pPr>
            <w:r w:rsidRPr="00375936">
              <w:rPr>
                <w:rFonts w:ascii="Times New Roman" w:hAnsi="Times New Roman"/>
                <w:sz w:val="24"/>
                <w:szCs w:val="24"/>
              </w:rPr>
              <w:t>105</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Кировская региональная организация общественно-государственного </w:t>
            </w:r>
            <w:r w:rsidRPr="00375936">
              <w:rPr>
                <w:rFonts w:ascii="Times New Roman" w:hAnsi="Times New Roman"/>
                <w:sz w:val="24"/>
                <w:szCs w:val="24"/>
              </w:rPr>
              <w:lastRenderedPageBreak/>
              <w:t>объединения «Всероссийское физкультурно-спортивное общество «Динамо»</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103/21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20.05.2021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20.05.2070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21,5</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Вятско-Полянский, Малмыжский районы</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ind w:right="-181" w:hanging="38"/>
              <w:rPr>
                <w:rFonts w:ascii="Times New Roman" w:hAnsi="Times New Roman"/>
                <w:sz w:val="24"/>
                <w:szCs w:val="24"/>
              </w:rPr>
            </w:pPr>
            <w:r w:rsidRPr="00375936">
              <w:rPr>
                <w:rFonts w:ascii="Times New Roman" w:hAnsi="Times New Roman"/>
                <w:sz w:val="24"/>
                <w:szCs w:val="24"/>
              </w:rPr>
              <w:t>106</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ИП Нургалеев Равиль Рамильевич</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58/14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26.05.2014</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26.05.2063</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15,970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Юрьянский, Слободской, Мурашинский районы</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ind w:right="-181"/>
              <w:rPr>
                <w:rFonts w:ascii="Times New Roman" w:hAnsi="Times New Roman"/>
                <w:sz w:val="24"/>
                <w:szCs w:val="24"/>
              </w:rPr>
            </w:pPr>
            <w:r w:rsidRPr="00375936">
              <w:rPr>
                <w:rFonts w:ascii="Times New Roman" w:hAnsi="Times New Roman"/>
                <w:sz w:val="24"/>
                <w:szCs w:val="24"/>
              </w:rPr>
              <w:t>107</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34/12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05.10.2012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05.10.2061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101,900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Слободской, Зуевский, Белохолуницкий районы</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ind w:right="-181"/>
              <w:rPr>
                <w:rFonts w:ascii="Times New Roman" w:hAnsi="Times New Roman"/>
                <w:sz w:val="24"/>
                <w:szCs w:val="24"/>
              </w:rPr>
            </w:pPr>
            <w:r w:rsidRPr="00375936">
              <w:rPr>
                <w:rFonts w:ascii="Times New Roman" w:hAnsi="Times New Roman"/>
                <w:sz w:val="24"/>
                <w:szCs w:val="24"/>
              </w:rPr>
              <w:t>108</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66/15</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09.09.2015</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09.09.2064</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66,250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br w:type="page"/>
              <w:t>Немский, Нолинский районы</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ind w:right="-181"/>
              <w:rPr>
                <w:rFonts w:ascii="Times New Roman" w:hAnsi="Times New Roman"/>
                <w:sz w:val="24"/>
                <w:szCs w:val="24"/>
              </w:rPr>
            </w:pPr>
            <w:r w:rsidRPr="00375936">
              <w:rPr>
                <w:rFonts w:ascii="Times New Roman" w:hAnsi="Times New Roman"/>
                <w:sz w:val="24"/>
                <w:szCs w:val="24"/>
              </w:rPr>
              <w:t>109</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Общественная организация «Кировское областное общество охотников и 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107/21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30.06.2021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30.06.2070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52,17</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Киров, К-Чепецкий, Юрьянский, Орловский, Оричевский, Верхошижемский районы</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ind w:right="-181"/>
              <w:rPr>
                <w:rFonts w:ascii="Times New Roman" w:hAnsi="Times New Roman"/>
                <w:sz w:val="24"/>
                <w:szCs w:val="24"/>
              </w:rPr>
            </w:pPr>
            <w:r w:rsidRPr="00375936">
              <w:rPr>
                <w:rFonts w:ascii="Times New Roman" w:hAnsi="Times New Roman"/>
                <w:sz w:val="24"/>
                <w:szCs w:val="24"/>
              </w:rPr>
              <w:t>110</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Общественная организация Кировское городское общество охотников и </w:t>
            </w:r>
            <w:r w:rsidRPr="00375936">
              <w:rPr>
                <w:rFonts w:ascii="Times New Roman" w:hAnsi="Times New Roman"/>
                <w:sz w:val="24"/>
                <w:szCs w:val="24"/>
              </w:rPr>
              <w:lastRenderedPageBreak/>
              <w:t>рыболовов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17/12</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05.05.2012</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05.05.2061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132,000</w:t>
            </w:r>
          </w:p>
        </w:tc>
      </w:tr>
      <w:tr w:rsidR="006D1C5E" w:rsidRPr="00375936" w:rsidTr="009817FC">
        <w:tc>
          <w:tcPr>
            <w:tcW w:w="9356" w:type="dxa"/>
            <w:gridSpan w:val="11"/>
            <w:shd w:val="clear" w:color="auto" w:fill="auto"/>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Кирово-Чепецкий, Слободской районы</w:t>
            </w:r>
          </w:p>
        </w:tc>
      </w:tr>
      <w:tr w:rsidR="006D1C5E" w:rsidRPr="00375936" w:rsidTr="009817FC">
        <w:tc>
          <w:tcPr>
            <w:tcW w:w="709" w:type="dxa"/>
            <w:gridSpan w:val="4"/>
            <w:shd w:val="clear" w:color="auto" w:fill="auto"/>
            <w:vAlign w:val="center"/>
          </w:tcPr>
          <w:p w:rsidR="006D1C5E" w:rsidRPr="00375936" w:rsidRDefault="006D1C5E" w:rsidP="006D1C5E">
            <w:pPr>
              <w:spacing w:after="0" w:line="240" w:lineRule="auto"/>
              <w:ind w:right="-181"/>
              <w:rPr>
                <w:rFonts w:ascii="Times New Roman" w:hAnsi="Times New Roman"/>
                <w:sz w:val="24"/>
                <w:szCs w:val="24"/>
              </w:rPr>
            </w:pPr>
            <w:r w:rsidRPr="00375936">
              <w:rPr>
                <w:rFonts w:ascii="Times New Roman" w:hAnsi="Times New Roman"/>
                <w:sz w:val="24"/>
                <w:szCs w:val="24"/>
              </w:rPr>
              <w:t>111</w:t>
            </w:r>
          </w:p>
        </w:tc>
        <w:tc>
          <w:tcPr>
            <w:tcW w:w="2268" w:type="dxa"/>
            <w:gridSpan w:val="2"/>
            <w:shd w:val="clear" w:color="auto" w:fill="auto"/>
            <w:vAlign w:val="center"/>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Общество с ограниченной ответственностью «Локомотив»</w:t>
            </w:r>
          </w:p>
        </w:tc>
        <w:tc>
          <w:tcPr>
            <w:tcW w:w="992"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О.С.</w:t>
            </w:r>
          </w:p>
        </w:tc>
        <w:tc>
          <w:tcPr>
            <w:tcW w:w="1134"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97/21</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12.02.2021</w:t>
            </w:r>
          </w:p>
        </w:tc>
        <w:tc>
          <w:tcPr>
            <w:tcW w:w="1417"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12.02.2070</w:t>
            </w:r>
          </w:p>
        </w:tc>
        <w:tc>
          <w:tcPr>
            <w:tcW w:w="141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12,40»</w:t>
            </w:r>
          </w:p>
        </w:tc>
      </w:tr>
    </w:tbl>
    <w:p w:rsidR="006D1C5E" w:rsidRPr="00375936" w:rsidRDefault="006D1C5E" w:rsidP="006D1C5E">
      <w:pPr>
        <w:spacing w:before="240" w:after="0" w:line="360" w:lineRule="exact"/>
        <w:ind w:firstLine="709"/>
        <w:jc w:val="both"/>
        <w:rPr>
          <w:rFonts w:ascii="Times New Roman" w:hAnsi="Times New Roman"/>
          <w:sz w:val="28"/>
          <w:szCs w:val="28"/>
        </w:rPr>
      </w:pPr>
      <w:r w:rsidRPr="00375936">
        <w:rPr>
          <w:rFonts w:ascii="Times New Roman" w:hAnsi="Times New Roman"/>
          <w:sz w:val="28"/>
          <w:szCs w:val="28"/>
        </w:rPr>
        <w:t>2.1.1.3. Таблицу 4.1.2.4 изложить в следующей редакции:</w:t>
      </w:r>
    </w:p>
    <w:p w:rsidR="006D1C5E" w:rsidRPr="00375936" w:rsidRDefault="006D1C5E" w:rsidP="006D1C5E">
      <w:pPr>
        <w:spacing w:after="0" w:line="240" w:lineRule="auto"/>
        <w:jc w:val="both"/>
        <w:rPr>
          <w:rFonts w:ascii="Times New Roman" w:hAnsi="Times New Roman"/>
          <w:sz w:val="28"/>
          <w:szCs w:val="28"/>
        </w:rPr>
      </w:pPr>
      <w:r w:rsidRPr="00375936">
        <w:rPr>
          <w:rFonts w:ascii="Times New Roman" w:hAnsi="Times New Roman"/>
          <w:sz w:val="28"/>
          <w:szCs w:val="28"/>
        </w:rPr>
        <w:t>«Таблица 4.1.2.4 – Площади охотничьих угодий Кировской области, измеренные с помощью геоинформационных систем</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1"/>
        <w:gridCol w:w="2268"/>
      </w:tblGrid>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Наименование охотпользователя</w:t>
            </w:r>
          </w:p>
        </w:tc>
        <w:tc>
          <w:tcPr>
            <w:tcW w:w="2268"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площадь, </w:t>
            </w:r>
            <w:r w:rsidRPr="00375936">
              <w:rPr>
                <w:rFonts w:ascii="Times New Roman" w:hAnsi="Times New Roman"/>
                <w:sz w:val="24"/>
                <w:szCs w:val="24"/>
              </w:rPr>
              <w:t>тыс. га</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Арбажский муниципальный округ </w:t>
            </w:r>
          </w:p>
        </w:tc>
      </w:tr>
      <w:tr w:rsidR="006D1C5E" w:rsidRPr="00375936" w:rsidTr="009817FC">
        <w:trPr>
          <w:trHeight w:val="70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Общество с ограниченной ответственностью охотничье хозяйство «Бор»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25,231</w:t>
            </w:r>
          </w:p>
        </w:tc>
      </w:tr>
      <w:tr w:rsidR="006D1C5E" w:rsidRPr="00375936" w:rsidTr="009817FC">
        <w:trPr>
          <w:trHeight w:val="76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Арбажская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47,828</w:t>
            </w:r>
          </w:p>
        </w:tc>
      </w:tr>
      <w:tr w:rsidR="006D1C5E" w:rsidRPr="00375936" w:rsidTr="009817FC">
        <w:trPr>
          <w:trHeight w:val="350"/>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67,366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муниципальном округе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140,425</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Афанасьевский район </w:t>
            </w:r>
          </w:p>
        </w:tc>
      </w:tr>
      <w:tr w:rsidR="006D1C5E" w:rsidRPr="00375936" w:rsidTr="009817FC">
        <w:trPr>
          <w:trHeight w:val="760"/>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Афанасьевская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400,464</w:t>
            </w:r>
          </w:p>
        </w:tc>
      </w:tr>
      <w:tr w:rsidR="006D1C5E" w:rsidRPr="00375936" w:rsidTr="009817FC">
        <w:trPr>
          <w:trHeight w:val="35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400,464</w:t>
            </w:r>
          </w:p>
        </w:tc>
      </w:tr>
      <w:tr w:rsidR="006D1C5E" w:rsidRPr="00375936" w:rsidTr="009817FC">
        <w:trPr>
          <w:trHeight w:val="63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Афанасьевского муниципального округа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113,299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113,299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513,763</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Богородский муниципальный округ </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Акционерное общество «Завод «Сельмаш»</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43,1</w:t>
            </w:r>
          </w:p>
        </w:tc>
      </w:tr>
      <w:tr w:rsidR="006D1C5E" w:rsidRPr="00375936" w:rsidTr="009817FC">
        <w:trPr>
          <w:trHeight w:val="43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43,1</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Богородского муниципального округа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18,936</w:t>
            </w:r>
          </w:p>
        </w:tc>
      </w:tr>
      <w:tr w:rsidR="006D1C5E" w:rsidRPr="00375936" w:rsidTr="009817FC">
        <w:trPr>
          <w:trHeight w:val="27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Богородского муниципального округа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83,121</w:t>
            </w:r>
          </w:p>
        </w:tc>
      </w:tr>
      <w:tr w:rsidR="006D1C5E" w:rsidRPr="00375936" w:rsidTr="009817FC">
        <w:trPr>
          <w:trHeight w:val="27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102,057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145,157</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Белохолуницкий район </w:t>
            </w:r>
          </w:p>
        </w:tc>
      </w:tr>
      <w:tr w:rsidR="006D1C5E" w:rsidRPr="00375936" w:rsidTr="009817FC">
        <w:trPr>
          <w:trHeight w:val="33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bottom"/>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62,854</w:t>
            </w:r>
          </w:p>
        </w:tc>
      </w:tr>
      <w:tr w:rsidR="006D1C5E" w:rsidRPr="00375936" w:rsidTr="009817FC">
        <w:trPr>
          <w:trHeight w:val="690"/>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Белохолуницкая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164,294</w:t>
            </w:r>
          </w:p>
        </w:tc>
      </w:tr>
      <w:tr w:rsidR="006D1C5E" w:rsidRPr="00375936" w:rsidTr="009817FC">
        <w:trPr>
          <w:trHeight w:val="43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«Зообаза»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41,689</w:t>
            </w:r>
          </w:p>
        </w:tc>
      </w:tr>
      <w:tr w:rsidR="006D1C5E" w:rsidRPr="00375936" w:rsidTr="009817FC">
        <w:trPr>
          <w:trHeight w:val="43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Общество с ограниченной ответственностью «БиоХимЗавод»</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22,259</w:t>
            </w:r>
          </w:p>
        </w:tc>
      </w:tr>
      <w:tr w:rsidR="006D1C5E" w:rsidRPr="00375936" w:rsidTr="009817FC">
        <w:trPr>
          <w:trHeight w:val="97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14,636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305,732</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Белохолуницкого района участок №1</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180,177</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Белохолуницкого района с запретом</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18,759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198,936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504,668</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Верхнекамский район </w:t>
            </w:r>
          </w:p>
        </w:tc>
      </w:tr>
      <w:tr w:rsidR="006D1C5E" w:rsidRPr="00375936" w:rsidTr="009817FC">
        <w:trPr>
          <w:trHeight w:val="940"/>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Верхнекамская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137,294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137,294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1 участок</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872,009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2 участок</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4,996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3 участок</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6,899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4 участок</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7,297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5 участок</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892,281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1029,575</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Верхошижемский район </w:t>
            </w:r>
          </w:p>
        </w:tc>
      </w:tr>
      <w:tr w:rsidR="006D1C5E" w:rsidRPr="00375936" w:rsidTr="009817FC">
        <w:trPr>
          <w:trHeight w:val="34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bottom"/>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55,381</w:t>
            </w:r>
          </w:p>
        </w:tc>
      </w:tr>
      <w:tr w:rsidR="006D1C5E" w:rsidRPr="00375936" w:rsidTr="009817FC">
        <w:trPr>
          <w:trHeight w:val="42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Публичное акционерное общество «Кировский завод «Маяк»</w:t>
            </w:r>
          </w:p>
        </w:tc>
        <w:tc>
          <w:tcPr>
            <w:tcW w:w="2268" w:type="dxa"/>
            <w:shd w:val="clear" w:color="auto" w:fill="auto"/>
            <w:vAlign w:val="bottom"/>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21,832</w:t>
            </w:r>
          </w:p>
        </w:tc>
      </w:tr>
      <w:tr w:rsidR="006D1C5E" w:rsidRPr="00375936" w:rsidTr="009817FC">
        <w:trPr>
          <w:trHeight w:val="54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Акционерное общество «Электромашиностроительный завод «Лепсе»</w:t>
            </w:r>
          </w:p>
        </w:tc>
        <w:tc>
          <w:tcPr>
            <w:tcW w:w="2268" w:type="dxa"/>
            <w:shd w:val="clear" w:color="auto" w:fill="auto"/>
            <w:vAlign w:val="bottom"/>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38,295</w:t>
            </w:r>
          </w:p>
        </w:tc>
      </w:tr>
      <w:tr w:rsidR="006D1C5E" w:rsidRPr="00375936" w:rsidTr="009817FC">
        <w:trPr>
          <w:trHeight w:val="615"/>
        </w:trPr>
        <w:tc>
          <w:tcPr>
            <w:tcW w:w="6961" w:type="dxa"/>
            <w:shd w:val="clear" w:color="auto" w:fill="auto"/>
            <w:vAlign w:val="center"/>
          </w:tcPr>
          <w:p w:rsidR="006D1C5E" w:rsidRPr="00375936" w:rsidRDefault="00AD4EDD" w:rsidP="006D1C5E">
            <w:pPr>
              <w:spacing w:after="0" w:line="240" w:lineRule="auto"/>
              <w:rPr>
                <w:rFonts w:ascii="Times New Roman" w:hAnsi="Times New Roman"/>
                <w:color w:val="000000"/>
                <w:sz w:val="24"/>
                <w:szCs w:val="24"/>
              </w:rPr>
            </w:pPr>
            <w:hyperlink r:id="rId475" w:history="1">
              <w:r w:rsidR="006D1C5E" w:rsidRPr="00375936">
                <w:rPr>
                  <w:rFonts w:ascii="Times New Roman" w:hAnsi="Times New Roman"/>
                  <w:color w:val="000000"/>
                  <w:sz w:val="24"/>
                  <w:szCs w:val="24"/>
                </w:rPr>
                <w:t>Открытое акционерное общество «Кировский комбинат искусственных кож»</w:t>
              </w:r>
            </w:hyperlink>
          </w:p>
        </w:tc>
        <w:tc>
          <w:tcPr>
            <w:tcW w:w="2268" w:type="dxa"/>
            <w:shd w:val="clear" w:color="auto" w:fill="auto"/>
            <w:vAlign w:val="bottom"/>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15,692</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bottom"/>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25,467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bottom"/>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156,667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Верхошижемского района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10,397</w:t>
            </w:r>
          </w:p>
        </w:tc>
      </w:tr>
      <w:tr w:rsidR="006D1C5E" w:rsidRPr="00375936" w:rsidTr="009817FC">
        <w:trPr>
          <w:trHeight w:val="30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Верхошижемского района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49,405</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59,802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216,469</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Вятскополянский район </w:t>
            </w:r>
          </w:p>
        </w:tc>
      </w:tr>
      <w:tr w:rsidR="006D1C5E" w:rsidRPr="00375936" w:rsidTr="009817FC">
        <w:trPr>
          <w:trHeight w:val="57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ИП Нургалеев Равиль Рамильевич</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1,777</w:t>
            </w:r>
          </w:p>
        </w:tc>
      </w:tr>
      <w:tr w:rsidR="006D1C5E" w:rsidRPr="00375936" w:rsidTr="009817FC">
        <w:trPr>
          <w:trHeight w:val="4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Общедоступные охотничьи угодья Вятскополянского района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91,777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93,554</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Даровской район </w:t>
            </w:r>
          </w:p>
        </w:tc>
      </w:tr>
      <w:tr w:rsidR="006D1C5E" w:rsidRPr="00375936" w:rsidTr="009817FC">
        <w:trPr>
          <w:trHeight w:val="47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285,879</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«Даровское районное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86,726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372,605</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Зуевский район </w:t>
            </w:r>
          </w:p>
        </w:tc>
      </w:tr>
      <w:tr w:rsidR="006D1C5E" w:rsidRPr="00375936" w:rsidTr="009817FC">
        <w:trPr>
          <w:trHeight w:val="41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29,161</w:t>
            </w:r>
          </w:p>
        </w:tc>
      </w:tr>
      <w:tr w:rsidR="006D1C5E" w:rsidRPr="00375936" w:rsidTr="009817FC">
        <w:trPr>
          <w:trHeight w:val="68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Зуевская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172,072</w:t>
            </w:r>
          </w:p>
        </w:tc>
      </w:tr>
      <w:tr w:rsidR="006D1C5E" w:rsidRPr="00375936" w:rsidTr="009817FC">
        <w:trPr>
          <w:trHeight w:val="85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29,348</w:t>
            </w:r>
          </w:p>
        </w:tc>
      </w:tr>
      <w:tr w:rsidR="006D1C5E" w:rsidRPr="00375936" w:rsidTr="009817FC">
        <w:trPr>
          <w:trHeight w:val="72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Федеральное государственное бюджетное образовательное учреждение высшего образования «Вятский государственный агротехнологический университет»</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15,118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245,699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Зуевского района (участок № 1)</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1,988</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Зуевского района (участок № 2)</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16,143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18,131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263,83</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Кикнурский муниципальный округ </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«Кикнурское районное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144,565</w:t>
            </w:r>
          </w:p>
        </w:tc>
      </w:tr>
      <w:tr w:rsidR="006D1C5E" w:rsidRPr="00375936" w:rsidTr="009817FC">
        <w:trPr>
          <w:trHeight w:val="39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«Клуб Медведь»</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23,912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168,477</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Кильмезский район </w:t>
            </w:r>
          </w:p>
        </w:tc>
      </w:tr>
      <w:tr w:rsidR="006D1C5E" w:rsidRPr="00375936" w:rsidTr="009817FC">
        <w:trPr>
          <w:trHeight w:val="33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89,29</w:t>
            </w:r>
          </w:p>
        </w:tc>
      </w:tr>
      <w:tr w:rsidR="006D1C5E" w:rsidRPr="00375936" w:rsidTr="009817FC">
        <w:trPr>
          <w:trHeight w:val="41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«Кристалл»</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32,385</w:t>
            </w:r>
          </w:p>
        </w:tc>
      </w:tr>
      <w:tr w:rsidR="006D1C5E" w:rsidRPr="00375936" w:rsidTr="009817FC">
        <w:trPr>
          <w:trHeight w:val="41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«Кристалл»</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22,049</w:t>
            </w:r>
          </w:p>
        </w:tc>
      </w:tr>
      <w:tr w:rsidR="006D1C5E" w:rsidRPr="00375936" w:rsidTr="009817FC">
        <w:trPr>
          <w:trHeight w:val="41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Кильмезское районное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99,296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243,020</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Кильмезского района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19,321</w:t>
            </w:r>
          </w:p>
        </w:tc>
      </w:tr>
      <w:tr w:rsidR="006D1C5E" w:rsidRPr="00375936" w:rsidTr="009817FC">
        <w:trPr>
          <w:trHeight w:val="42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Кильмезского района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48,258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67,579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310,599</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Кирово-Чепецкий район </w:t>
            </w:r>
          </w:p>
        </w:tc>
      </w:tr>
      <w:tr w:rsidR="006D1C5E" w:rsidRPr="00375936" w:rsidTr="009817FC">
        <w:trPr>
          <w:trHeight w:val="86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Кирово-Чепецкая районная общественная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180,575</w:t>
            </w:r>
          </w:p>
        </w:tc>
      </w:tr>
      <w:tr w:rsidR="006D1C5E" w:rsidRPr="00375936" w:rsidTr="009817FC">
        <w:trPr>
          <w:trHeight w:val="41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«Кировгазэнерго»</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8,057</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15,960</w:t>
            </w:r>
          </w:p>
        </w:tc>
      </w:tr>
      <w:tr w:rsidR="006D1C5E" w:rsidRPr="00375936" w:rsidTr="009817FC">
        <w:trPr>
          <w:trHeight w:val="63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«Локомотив»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7,388</w:t>
            </w:r>
          </w:p>
        </w:tc>
      </w:tr>
      <w:tr w:rsidR="006D1C5E" w:rsidRPr="00375936" w:rsidTr="009817FC">
        <w:trPr>
          <w:trHeight w:val="63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по району (прочие земли - зеленая зона г. Кирово-Чепецка исключена из охотпользования)</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211,980</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Котельничский район </w:t>
            </w:r>
          </w:p>
        </w:tc>
      </w:tr>
      <w:tr w:rsidR="006D1C5E" w:rsidRPr="00375936" w:rsidTr="009817FC">
        <w:trPr>
          <w:trHeight w:val="36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100,524</w:t>
            </w:r>
          </w:p>
        </w:tc>
      </w:tr>
      <w:tr w:rsidR="006D1C5E" w:rsidRPr="00375936" w:rsidTr="009817FC">
        <w:trPr>
          <w:trHeight w:val="41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«Лабдиа»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8,2</w:t>
            </w:r>
          </w:p>
        </w:tc>
      </w:tr>
      <w:tr w:rsidR="006D1C5E" w:rsidRPr="00375936" w:rsidTr="009817FC">
        <w:trPr>
          <w:trHeight w:val="70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Котельничская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250,02</w:t>
            </w:r>
          </w:p>
        </w:tc>
      </w:tr>
      <w:tr w:rsidR="006D1C5E" w:rsidRPr="00375936" w:rsidTr="009817FC">
        <w:trPr>
          <w:trHeight w:val="100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Кировская региональная организация общественно-государственного объединения «Всероссийское физкультурно-спортивное общество «Динамо»</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11,43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370,174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w:t>
            </w:r>
          </w:p>
        </w:tc>
      </w:tr>
      <w:tr w:rsidR="006D1C5E" w:rsidRPr="00375936" w:rsidTr="009817FC">
        <w:trPr>
          <w:trHeight w:val="61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Котельничского района с запретом охоты (участок № 1)</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17,022</w:t>
            </w:r>
          </w:p>
        </w:tc>
      </w:tr>
      <w:tr w:rsidR="006D1C5E" w:rsidRPr="00375936" w:rsidTr="009817FC">
        <w:trPr>
          <w:trHeight w:val="56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Котельничского района с запретом охоты (участок № 2)</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6,784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23,806</w:t>
            </w:r>
          </w:p>
        </w:tc>
      </w:tr>
      <w:tr w:rsidR="006D1C5E" w:rsidRPr="00375936" w:rsidTr="009817FC">
        <w:trPr>
          <w:trHeight w:val="93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Государственный природный заповедник «Нургуш», участок «Нургуш» исключен из охотпользования</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5,634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399,614</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Куменский район </w:t>
            </w:r>
          </w:p>
        </w:tc>
      </w:tr>
      <w:tr w:rsidR="006D1C5E" w:rsidRPr="00375936" w:rsidTr="009817FC">
        <w:trPr>
          <w:trHeight w:val="46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«Куменский ОПУ»</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74,524</w:t>
            </w:r>
          </w:p>
        </w:tc>
      </w:tr>
      <w:tr w:rsidR="006D1C5E" w:rsidRPr="00375936" w:rsidTr="009817FC">
        <w:trPr>
          <w:trHeight w:val="69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Куменская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115,462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189,986</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Лебяжский район </w:t>
            </w:r>
          </w:p>
        </w:tc>
      </w:tr>
      <w:tr w:rsidR="006D1C5E" w:rsidRPr="00375936" w:rsidTr="009817FC">
        <w:trPr>
          <w:trHeight w:val="33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134,675</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134,675</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Лузский район </w:t>
            </w:r>
          </w:p>
        </w:tc>
      </w:tr>
      <w:tr w:rsidR="006D1C5E" w:rsidRPr="00375936" w:rsidTr="009817FC">
        <w:trPr>
          <w:trHeight w:val="75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Лузская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214,645</w:t>
            </w:r>
          </w:p>
        </w:tc>
      </w:tr>
      <w:tr w:rsidR="006D1C5E" w:rsidRPr="00375936" w:rsidTr="009817FC">
        <w:trPr>
          <w:trHeight w:val="33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Общество с ограниченной ответственностью «Ареал»</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90,066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304,711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45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Лузского района, участок № 1</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66,801</w:t>
            </w:r>
          </w:p>
        </w:tc>
      </w:tr>
      <w:tr w:rsidR="006D1C5E" w:rsidRPr="00375936" w:rsidTr="009817FC">
        <w:trPr>
          <w:trHeight w:val="40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Лузского района, участок № 2</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133,99</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Лузского района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25,094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225,885</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530,596</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Малмыжский район </w:t>
            </w:r>
          </w:p>
        </w:tc>
      </w:tr>
      <w:tr w:rsidR="006D1C5E" w:rsidRPr="00375936" w:rsidTr="009817FC">
        <w:trPr>
          <w:trHeight w:val="66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Малмыжская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124,176</w:t>
            </w:r>
          </w:p>
        </w:tc>
      </w:tr>
      <w:tr w:rsidR="006D1C5E" w:rsidRPr="00375936" w:rsidTr="009817FC">
        <w:trPr>
          <w:trHeight w:val="560"/>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ИП Нургалеев Равиль Рамильевич</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14,578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138,754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33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Малмыжского района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81,458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81,458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220,212</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Мурашинский район </w:t>
            </w:r>
          </w:p>
        </w:tc>
      </w:tr>
      <w:tr w:rsidR="006D1C5E" w:rsidRPr="00375936" w:rsidTr="009817FC">
        <w:trPr>
          <w:trHeight w:val="65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Мурашинская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315,295</w:t>
            </w:r>
          </w:p>
        </w:tc>
      </w:tr>
      <w:tr w:rsidR="006D1C5E" w:rsidRPr="00375936" w:rsidTr="009817FC">
        <w:trPr>
          <w:trHeight w:val="84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Кировская региональная организация Военно-охотничьегообщества Приволжского военного округа – межрегиональной спортивной общественной организации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12,391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327,686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Мурашинского района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19,802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19,802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347,488</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Нагорский район </w:t>
            </w:r>
          </w:p>
        </w:tc>
      </w:tr>
      <w:tr w:rsidR="006D1C5E" w:rsidRPr="00375936" w:rsidTr="009817FC">
        <w:trPr>
          <w:trHeight w:val="70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производственно-коммерческая фирма «АнтА»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114,055</w:t>
            </w:r>
          </w:p>
        </w:tc>
      </w:tr>
      <w:tr w:rsidR="006D1C5E" w:rsidRPr="00375936" w:rsidTr="009817FC">
        <w:trPr>
          <w:trHeight w:val="70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Нагорская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266,343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ИП Колесов Станислав Юрьевич</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24,02</w:t>
            </w:r>
          </w:p>
        </w:tc>
      </w:tr>
      <w:tr w:rsidR="006D1C5E" w:rsidRPr="00375936" w:rsidTr="009817FC">
        <w:trPr>
          <w:trHeight w:val="50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«СПК Заря»</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45,24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449,658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Нагорского района (участок № 1)</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80,701</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Общедоступные охотничьи угодья Нагорского района (участок № 2)</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153,9</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Нагорского районас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20,25</w:t>
            </w:r>
          </w:p>
        </w:tc>
      </w:tr>
      <w:tr w:rsidR="006D1C5E" w:rsidRPr="00375936" w:rsidTr="009817FC">
        <w:trPr>
          <w:trHeight w:val="83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Государственный природный заповедник «Нургуш», участок «Нургуш» исключен из охотпользования</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20,536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254,851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725,045</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Немский район </w:t>
            </w:r>
          </w:p>
        </w:tc>
      </w:tr>
      <w:tr w:rsidR="006D1C5E" w:rsidRPr="00375936" w:rsidTr="009817FC">
        <w:trPr>
          <w:trHeight w:val="42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28,076</w:t>
            </w:r>
          </w:p>
        </w:tc>
      </w:tr>
      <w:tr w:rsidR="006D1C5E" w:rsidRPr="00375936" w:rsidTr="009817FC">
        <w:trPr>
          <w:trHeight w:val="69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Немская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95,54</w:t>
            </w:r>
          </w:p>
        </w:tc>
      </w:tr>
      <w:tr w:rsidR="006D1C5E" w:rsidRPr="00375936" w:rsidTr="009817FC">
        <w:trPr>
          <w:trHeight w:val="42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«Природа»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39,827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ИП Видманова Людмила Леонидовна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14,901</w:t>
            </w:r>
          </w:p>
        </w:tc>
      </w:tr>
      <w:tr w:rsidR="006D1C5E" w:rsidRPr="00375936" w:rsidTr="009817FC">
        <w:trPr>
          <w:trHeight w:val="64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36,828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215,172</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Нолинский район </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109,762</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«Вятка-Нефтепродукт»</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14,685</w:t>
            </w:r>
          </w:p>
        </w:tc>
      </w:tr>
      <w:tr w:rsidR="006D1C5E" w:rsidRPr="00375936" w:rsidTr="009817FC">
        <w:trPr>
          <w:trHeight w:val="72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Нолинская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79,832</w:t>
            </w:r>
          </w:p>
        </w:tc>
      </w:tr>
      <w:tr w:rsidR="006D1C5E" w:rsidRPr="00375936" w:rsidTr="009817FC">
        <w:trPr>
          <w:trHeight w:val="70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15,484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219,763</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Омутнинский район </w:t>
            </w:r>
          </w:p>
        </w:tc>
      </w:tr>
      <w:tr w:rsidR="006D1C5E" w:rsidRPr="00375936" w:rsidTr="009817FC">
        <w:trPr>
          <w:trHeight w:val="32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86,269</w:t>
            </w:r>
          </w:p>
        </w:tc>
      </w:tr>
      <w:tr w:rsidR="006D1C5E" w:rsidRPr="00375936" w:rsidTr="009817FC">
        <w:trPr>
          <w:trHeight w:val="68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Омутнинская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320,387</w:t>
            </w:r>
          </w:p>
        </w:tc>
      </w:tr>
      <w:tr w:rsidR="006D1C5E" w:rsidRPr="00375936" w:rsidTr="009817FC">
        <w:trPr>
          <w:trHeight w:val="4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Акционерное общество «Омутнинский металлургический завод»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25,072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431,728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Омутнинского района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18,186</w:t>
            </w:r>
          </w:p>
        </w:tc>
      </w:tr>
      <w:tr w:rsidR="006D1C5E" w:rsidRPr="00375936" w:rsidTr="009817FC">
        <w:trPr>
          <w:trHeight w:val="28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Омутнинского района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68,003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86,189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517,917</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Опаринский район </w:t>
            </w:r>
          </w:p>
        </w:tc>
      </w:tr>
      <w:tr w:rsidR="006D1C5E" w:rsidRPr="00375936" w:rsidTr="009817FC">
        <w:trPr>
          <w:trHeight w:val="42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«МТМ-Агровятка»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25,283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25,283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Опаринского района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15,679</w:t>
            </w:r>
          </w:p>
        </w:tc>
      </w:tr>
      <w:tr w:rsidR="006D1C5E" w:rsidRPr="00375936" w:rsidTr="009817FC">
        <w:trPr>
          <w:trHeight w:val="26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Опаринского района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547,683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Заказник Былина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15,322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563,362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603,967</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Оричевский район </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Акционерное общество «Завод «Сельмаш»</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19,217</w:t>
            </w:r>
          </w:p>
        </w:tc>
      </w:tr>
      <w:tr w:rsidR="006D1C5E" w:rsidRPr="00375936" w:rsidTr="009817FC">
        <w:trPr>
          <w:trHeight w:val="63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Оричевское «Районное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151,963</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Ассоциация «Некоммерческое партнерство стрелково-охотничий клуб «Силикат»</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15,829</w:t>
            </w:r>
          </w:p>
        </w:tc>
      </w:tr>
      <w:tr w:rsidR="006D1C5E" w:rsidRPr="00375936" w:rsidTr="009817FC">
        <w:trPr>
          <w:trHeight w:val="910"/>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Кировская региональная организация общественно-государственного объединения «Всероссийское физкультурно-спортивное общество «Динамо»</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10,158</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35,162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232,329</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Орловский район </w:t>
            </w:r>
          </w:p>
        </w:tc>
      </w:tr>
      <w:tr w:rsidR="006D1C5E" w:rsidRPr="00375936" w:rsidTr="009817FC">
        <w:trPr>
          <w:trHeight w:val="33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Некоммерческая организация фонд «Орлов-Охота»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13,507</w:t>
            </w:r>
          </w:p>
        </w:tc>
      </w:tr>
      <w:tr w:rsidR="006D1C5E" w:rsidRPr="00375936" w:rsidTr="009817FC">
        <w:trPr>
          <w:trHeight w:val="42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«Весна»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37,573</w:t>
            </w:r>
          </w:p>
        </w:tc>
      </w:tr>
      <w:tr w:rsidR="006D1C5E" w:rsidRPr="00375936" w:rsidTr="009817FC">
        <w:trPr>
          <w:trHeight w:val="36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Акционерное общество «Кировский машзавод 1 мая»</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16,097</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Орловское районное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53,532</w:t>
            </w:r>
          </w:p>
        </w:tc>
      </w:tr>
      <w:tr w:rsidR="006D1C5E" w:rsidRPr="00375936" w:rsidTr="009817FC">
        <w:trPr>
          <w:trHeight w:val="38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«Вятская 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19,039</w:t>
            </w:r>
          </w:p>
        </w:tc>
      </w:tr>
      <w:tr w:rsidR="006D1C5E" w:rsidRPr="00375936" w:rsidTr="009817FC">
        <w:trPr>
          <w:trHeight w:val="31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«АЗС Автоматика»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13,942</w:t>
            </w:r>
          </w:p>
        </w:tc>
      </w:tr>
      <w:tr w:rsidR="006D1C5E" w:rsidRPr="00375936" w:rsidTr="009817FC">
        <w:trPr>
          <w:trHeight w:val="96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30,658</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15,805</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200,153</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Пижанский район </w:t>
            </w:r>
          </w:p>
        </w:tc>
      </w:tr>
      <w:tr w:rsidR="006D1C5E" w:rsidRPr="00375936" w:rsidTr="009817FC">
        <w:trPr>
          <w:trHeight w:val="58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Общественная организация «Общество охотников Пижанского района Кировской области»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112,419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112,419</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Подосиновский район </w:t>
            </w:r>
          </w:p>
        </w:tc>
      </w:tr>
      <w:tr w:rsidR="006D1C5E" w:rsidRPr="00375936" w:rsidTr="009817FC">
        <w:trPr>
          <w:trHeight w:val="84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Подосиновская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361,458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361,458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Общедоступные охотничьи угодья Подосиновского района, участок № 1</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29,908</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Подосиновского района, участок № 2</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2,548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32,456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заказник Былина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32,829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426,743</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Санчурский муниципальный округ </w:t>
            </w:r>
          </w:p>
        </w:tc>
      </w:tr>
      <w:tr w:rsidR="006D1C5E" w:rsidRPr="00375936" w:rsidTr="009817FC">
        <w:trPr>
          <w:trHeight w:val="39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«Тополь»</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8,932</w:t>
            </w:r>
          </w:p>
        </w:tc>
      </w:tr>
      <w:tr w:rsidR="006D1C5E" w:rsidRPr="00375936" w:rsidTr="009817FC">
        <w:trPr>
          <w:trHeight w:val="28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«Златополье»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20,155</w:t>
            </w:r>
          </w:p>
        </w:tc>
      </w:tr>
      <w:tr w:rsidR="006D1C5E" w:rsidRPr="00375936" w:rsidTr="009817FC">
        <w:trPr>
          <w:trHeight w:val="36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Общество с ограниченной ответственностью</w:t>
            </w:r>
            <w:r w:rsidRPr="00375936">
              <w:rPr>
                <w:rFonts w:ascii="Times New Roman" w:eastAsia="Calibri" w:hAnsi="Times New Roman"/>
                <w:spacing w:val="-20"/>
                <w:kern w:val="16"/>
                <w:sz w:val="24"/>
                <w:szCs w:val="24"/>
              </w:rPr>
              <w:t xml:space="preserve"> «ЛК Вудтех»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25,881</w:t>
            </w:r>
          </w:p>
        </w:tc>
      </w:tr>
      <w:tr w:rsidR="006D1C5E" w:rsidRPr="00375936" w:rsidTr="009817FC">
        <w:trPr>
          <w:trHeight w:val="44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Санчурская районная общественная организация охотников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71,963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126,931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44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Санчурского муниципального округа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26,921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26,921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153,852</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Свечинский муниципальный округ </w:t>
            </w:r>
          </w:p>
        </w:tc>
      </w:tr>
      <w:tr w:rsidR="006D1C5E" w:rsidRPr="00375936" w:rsidTr="009817FC">
        <w:trPr>
          <w:trHeight w:val="680"/>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Свечинская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157,452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ИП Гунбин Сергей Аркадьевич</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7,93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165,382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47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Свечинского района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11,724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11,724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177,106</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Слободской район </w:t>
            </w:r>
          </w:p>
        </w:tc>
      </w:tr>
      <w:tr w:rsidR="006D1C5E" w:rsidRPr="00375936" w:rsidTr="009817FC">
        <w:trPr>
          <w:trHeight w:val="43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29,958</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Автономная некоммерческая организация «Охотхозяйство «Сверчиха»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26,423</w:t>
            </w:r>
          </w:p>
        </w:tc>
      </w:tr>
      <w:tr w:rsidR="006D1C5E" w:rsidRPr="00375936" w:rsidTr="009817FC">
        <w:trPr>
          <w:trHeight w:val="73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Слободская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213,866</w:t>
            </w:r>
          </w:p>
        </w:tc>
      </w:tr>
      <w:tr w:rsidR="006D1C5E" w:rsidRPr="00375936" w:rsidTr="009817FC">
        <w:trPr>
          <w:trHeight w:val="37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«Элегия-плюс-К»</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40,584</w:t>
            </w:r>
          </w:p>
        </w:tc>
      </w:tr>
      <w:tr w:rsidR="006D1C5E" w:rsidRPr="00375936" w:rsidTr="009817FC">
        <w:trPr>
          <w:trHeight w:val="101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22,34</w:t>
            </w:r>
          </w:p>
        </w:tc>
      </w:tr>
      <w:tr w:rsidR="006D1C5E" w:rsidRPr="00375936" w:rsidTr="009817FC">
        <w:trPr>
          <w:trHeight w:val="34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«Локомотив»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3,422</w:t>
            </w:r>
          </w:p>
        </w:tc>
      </w:tr>
      <w:tr w:rsidR="006D1C5E" w:rsidRPr="00375936" w:rsidTr="009817FC">
        <w:trPr>
          <w:trHeight w:val="113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Федеральное государственное бюджетное научное учреждение «Всероссийский научно-исследовательский институт охотничьего хозяйства и звероводства имени профессора Б.М. Житкова»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23,003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359,596</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Слободского района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19,518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19,518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379,114</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Советский район </w:t>
            </w:r>
          </w:p>
        </w:tc>
      </w:tr>
      <w:tr w:rsidR="006D1C5E" w:rsidRPr="00375936" w:rsidTr="009817FC">
        <w:trPr>
          <w:trHeight w:val="46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68,525</w:t>
            </w:r>
          </w:p>
        </w:tc>
      </w:tr>
      <w:tr w:rsidR="006D1C5E" w:rsidRPr="00375936" w:rsidTr="009817FC">
        <w:trPr>
          <w:trHeight w:val="68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Советская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47,988</w:t>
            </w:r>
          </w:p>
        </w:tc>
      </w:tr>
      <w:tr w:rsidR="006D1C5E" w:rsidRPr="00375936" w:rsidTr="009817FC">
        <w:trPr>
          <w:trHeight w:val="850"/>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Кировское областное государственное профессиональное образовательное бюджетное учреждение «Суводский лесхоз-техникум»</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46,761</w:t>
            </w:r>
          </w:p>
        </w:tc>
      </w:tr>
      <w:tr w:rsidR="006D1C5E" w:rsidRPr="00375936" w:rsidTr="009817FC">
        <w:trPr>
          <w:trHeight w:val="36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«Движение-АЗС»</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51,377</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Автономная некоммерческая организация содействия развития туризма «Наследие»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26,148</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240,799</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Сунский район </w:t>
            </w:r>
          </w:p>
        </w:tc>
      </w:tr>
      <w:tr w:rsidR="006D1C5E" w:rsidRPr="00375936" w:rsidTr="009817FC">
        <w:trPr>
          <w:trHeight w:val="590"/>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Сунская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68,804</w:t>
            </w:r>
          </w:p>
        </w:tc>
      </w:tr>
      <w:tr w:rsidR="006D1C5E" w:rsidRPr="00375936" w:rsidTr="009817FC">
        <w:trPr>
          <w:trHeight w:val="41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«Удача»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16,766</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Акционерное общество «Охотхозяйство «ТраК-Бетон»</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15,359</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Ассоциация «Некоммерческое партнерство стрелково-охотничий клуб «Дуплет»</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16,194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117,123</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Тужинский район </w:t>
            </w:r>
          </w:p>
        </w:tc>
      </w:tr>
      <w:tr w:rsidR="006D1C5E" w:rsidRPr="00375936" w:rsidTr="009817FC">
        <w:trPr>
          <w:trHeight w:val="38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63,162</w:t>
            </w:r>
          </w:p>
        </w:tc>
      </w:tr>
      <w:tr w:rsidR="006D1C5E" w:rsidRPr="00375936" w:rsidTr="009817FC">
        <w:trPr>
          <w:trHeight w:val="423"/>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«Гинис»</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22,535</w:t>
            </w:r>
          </w:p>
        </w:tc>
      </w:tr>
      <w:tr w:rsidR="006D1C5E" w:rsidRPr="00375936" w:rsidTr="009817FC">
        <w:trPr>
          <w:trHeight w:val="56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Тужинская районная организация общественной организации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60,904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146,601</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Унинский район </w:t>
            </w:r>
          </w:p>
        </w:tc>
      </w:tr>
      <w:tr w:rsidR="006D1C5E" w:rsidRPr="00375936" w:rsidTr="009817FC">
        <w:trPr>
          <w:trHeight w:val="81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Муниципальное унитарное предприятие Администрации Унинского района Кировской области по охоте и охотничьей деятельности «Униохота»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195,397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195,397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Унинского района с запретом охоты</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18,217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18,217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213,614</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br w:type="page"/>
            </w:r>
            <w:r w:rsidRPr="00375936">
              <w:rPr>
                <w:rFonts w:ascii="Times New Roman" w:hAnsi="Times New Roman"/>
                <w:color w:val="000000"/>
                <w:sz w:val="24"/>
                <w:szCs w:val="24"/>
              </w:rPr>
              <w:t>Уржумский район </w:t>
            </w:r>
          </w:p>
        </w:tc>
      </w:tr>
      <w:tr w:rsidR="006D1C5E" w:rsidRPr="00375936" w:rsidTr="009817FC">
        <w:trPr>
          <w:trHeight w:val="88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Кировская областная общественная организация Общероссийской общественно организации «Российский союз ветеранов Афганистана»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40,975</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«Уржумское районное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261,503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302,478</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Фаленский муниципальный округ </w:t>
            </w:r>
          </w:p>
        </w:tc>
      </w:tr>
      <w:tr w:rsidR="006D1C5E" w:rsidRPr="00375936" w:rsidTr="009817FC">
        <w:trPr>
          <w:trHeight w:val="36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124,216</w:t>
            </w:r>
          </w:p>
        </w:tc>
      </w:tr>
      <w:tr w:rsidR="006D1C5E" w:rsidRPr="00375936" w:rsidTr="009817FC">
        <w:trPr>
          <w:trHeight w:val="72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Фаленская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111,072</w:t>
            </w:r>
          </w:p>
        </w:tc>
      </w:tr>
      <w:tr w:rsidR="006D1C5E" w:rsidRPr="00375936" w:rsidTr="009817FC">
        <w:trPr>
          <w:trHeight w:val="78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Федеральное государственное бюджетное образовательное учреждение высшего образования «Вятский государственный агротехнологический университет»</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15,351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муниципальном округе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250,639</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Шабалинский район </w:t>
            </w:r>
          </w:p>
        </w:tc>
      </w:tr>
      <w:tr w:rsidR="006D1C5E" w:rsidRPr="00375936" w:rsidTr="009817FC">
        <w:trPr>
          <w:trHeight w:val="318"/>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«Кировохота»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178,615</w:t>
            </w:r>
          </w:p>
        </w:tc>
      </w:tr>
      <w:tr w:rsidR="006D1C5E" w:rsidRPr="00375936" w:rsidTr="009817FC">
        <w:trPr>
          <w:trHeight w:val="56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Шабалинская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163,698</w:t>
            </w:r>
          </w:p>
        </w:tc>
      </w:tr>
      <w:tr w:rsidR="006D1C5E" w:rsidRPr="00375936" w:rsidTr="009817FC">
        <w:trPr>
          <w:trHeight w:val="566"/>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Общество с ограниченной ответственностью «Охотхозяйственное и туристическое предприятие «Станевт»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49,129</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391,442</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Юрьянский район </w:t>
            </w:r>
          </w:p>
        </w:tc>
      </w:tr>
      <w:tr w:rsidR="006D1C5E" w:rsidRPr="00375936" w:rsidTr="009817FC">
        <w:trPr>
          <w:trHeight w:val="68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Юрьянская районная организация общественной организации «Кировское областное общество охотников и рыболовов»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74,011</w:t>
            </w:r>
          </w:p>
        </w:tc>
      </w:tr>
      <w:tr w:rsidR="006D1C5E" w:rsidRPr="00375936" w:rsidTr="009817FC">
        <w:trPr>
          <w:trHeight w:val="59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Акционерное общество «Электромашиностроительный завод «Лепсе»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32,656</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Акционерное общество «Вятское машиностроительное предприятие «Авитек»</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19,805</w:t>
            </w:r>
          </w:p>
        </w:tc>
      </w:tr>
      <w:tr w:rsidR="006D1C5E" w:rsidRPr="00375936" w:rsidTr="009817FC">
        <w:trPr>
          <w:trHeight w:val="45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«Локомотив»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26,027</w:t>
            </w:r>
          </w:p>
        </w:tc>
      </w:tr>
      <w:tr w:rsidR="006D1C5E" w:rsidRPr="00375936" w:rsidTr="009817FC">
        <w:trPr>
          <w:trHeight w:val="962"/>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Кировская региональная организация Военно-охотничьего общества Приволжского военного округа – межрегиональной спортивной общественной организации </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60,572</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213,071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p>
        </w:tc>
      </w:tr>
      <w:tr w:rsidR="006D1C5E" w:rsidRPr="00375936" w:rsidTr="009817FC">
        <w:trPr>
          <w:trHeight w:val="367"/>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Общедоступные охотничьи угодья Юрьянского района</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84,863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84,863</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297,934</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Яранский район </w:t>
            </w:r>
          </w:p>
        </w:tc>
      </w:tr>
      <w:tr w:rsidR="006D1C5E" w:rsidRPr="00375936" w:rsidTr="009817FC">
        <w:trPr>
          <w:trHeight w:val="40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«Ютекс»</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17,419</w:t>
            </w:r>
          </w:p>
        </w:tc>
      </w:tr>
      <w:tr w:rsidR="006D1C5E" w:rsidRPr="00375936" w:rsidTr="009817FC">
        <w:trPr>
          <w:trHeight w:val="52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 xml:space="preserve">Общество с ограниченной ответственностью </w:t>
            </w:r>
            <w:r w:rsidRPr="00375936">
              <w:rPr>
                <w:rFonts w:ascii="Times New Roman" w:hAnsi="Times New Roman"/>
                <w:color w:val="000000"/>
                <w:sz w:val="24"/>
                <w:szCs w:val="24"/>
              </w:rPr>
              <w:t>«Яранский охотник»</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53,638</w:t>
            </w:r>
          </w:p>
        </w:tc>
      </w:tr>
      <w:tr w:rsidR="006D1C5E" w:rsidRPr="00375936" w:rsidTr="009817FC">
        <w:trPr>
          <w:trHeight w:val="419"/>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«Вяхирь»</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70,131</w:t>
            </w:r>
          </w:p>
        </w:tc>
      </w:tr>
      <w:tr w:rsidR="006D1C5E" w:rsidRPr="00375936" w:rsidTr="009817FC">
        <w:trPr>
          <w:trHeight w:val="371"/>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Общество с ограниченной ответственностью «Сафари»</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24,882</w:t>
            </w:r>
          </w:p>
        </w:tc>
      </w:tr>
      <w:tr w:rsidR="006D1C5E" w:rsidRPr="00375936" w:rsidTr="009817FC">
        <w:trPr>
          <w:trHeight w:val="734"/>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Яранская районная организация общественная организация «Кировское областное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75,085</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241,155</w:t>
            </w:r>
          </w:p>
        </w:tc>
      </w:tr>
      <w:tr w:rsidR="006D1C5E" w:rsidRPr="00375936" w:rsidTr="009817FC">
        <w:trPr>
          <w:trHeight w:val="315"/>
        </w:trPr>
        <w:tc>
          <w:tcPr>
            <w:tcW w:w="9229" w:type="dxa"/>
            <w:gridSpan w:val="2"/>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Муниципальное образование город Киров </w:t>
            </w:r>
          </w:p>
        </w:tc>
      </w:tr>
      <w:tr w:rsidR="006D1C5E" w:rsidRPr="00375936" w:rsidTr="009817FC">
        <w:trPr>
          <w:trHeight w:val="6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Кировское городское общество охотников и рыболовов</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41,694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итого в районе</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bCs/>
                <w:color w:val="000000"/>
                <w:sz w:val="24"/>
                <w:szCs w:val="24"/>
              </w:rPr>
            </w:pPr>
            <w:r w:rsidRPr="00375936">
              <w:rPr>
                <w:rFonts w:ascii="Times New Roman" w:hAnsi="Times New Roman"/>
                <w:bCs/>
                <w:color w:val="000000"/>
                <w:sz w:val="24"/>
                <w:szCs w:val="24"/>
              </w:rPr>
              <w:t>41,694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общедоступных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2992,914</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Всего закрепленных</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8933,497</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прочие (заказники и заповедник)</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74,321</w:t>
            </w:r>
          </w:p>
        </w:tc>
      </w:tr>
      <w:tr w:rsidR="006D1C5E" w:rsidRPr="00375936" w:rsidTr="009817FC">
        <w:trPr>
          <w:trHeight w:val="315"/>
        </w:trPr>
        <w:tc>
          <w:tcPr>
            <w:tcW w:w="6961" w:type="dxa"/>
            <w:shd w:val="clear" w:color="auto" w:fill="auto"/>
            <w:vAlign w:val="center"/>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Итого</w:t>
            </w:r>
          </w:p>
        </w:tc>
        <w:tc>
          <w:tcPr>
            <w:tcW w:w="2268" w:type="dxa"/>
            <w:shd w:val="clear" w:color="auto" w:fill="auto"/>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12000,732»</w:t>
            </w:r>
          </w:p>
        </w:tc>
      </w:tr>
    </w:tbl>
    <w:p w:rsidR="006D1C5E" w:rsidRPr="00375936" w:rsidRDefault="006D1C5E" w:rsidP="006D1C5E">
      <w:pPr>
        <w:spacing w:after="0" w:line="360" w:lineRule="exact"/>
        <w:ind w:firstLine="709"/>
        <w:jc w:val="both"/>
        <w:rPr>
          <w:rFonts w:ascii="Times New Roman" w:hAnsi="Times New Roman"/>
          <w:sz w:val="28"/>
          <w:szCs w:val="28"/>
        </w:rPr>
      </w:pPr>
      <w:r w:rsidRPr="00375936">
        <w:rPr>
          <w:rFonts w:ascii="Times New Roman" w:hAnsi="Times New Roman"/>
          <w:sz w:val="28"/>
          <w:szCs w:val="28"/>
        </w:rPr>
        <w:t>2.2. В подразделе 4.2:</w:t>
      </w:r>
    </w:p>
    <w:p w:rsidR="006D1C5E" w:rsidRPr="00375936" w:rsidRDefault="006D1C5E" w:rsidP="006D1C5E">
      <w:pPr>
        <w:spacing w:after="0" w:line="360" w:lineRule="exact"/>
        <w:ind w:firstLine="709"/>
        <w:jc w:val="both"/>
        <w:rPr>
          <w:rFonts w:ascii="Times New Roman" w:hAnsi="Times New Roman"/>
          <w:sz w:val="28"/>
          <w:szCs w:val="28"/>
        </w:rPr>
      </w:pPr>
      <w:r w:rsidRPr="00375936">
        <w:rPr>
          <w:rFonts w:ascii="Times New Roman" w:hAnsi="Times New Roman"/>
          <w:sz w:val="28"/>
          <w:szCs w:val="28"/>
        </w:rPr>
        <w:t>2.2.1. В пункте 4.2.1:</w:t>
      </w:r>
      <w:r w:rsidR="00D70CD9">
        <w:rPr>
          <w:rFonts w:ascii="Times New Roman" w:hAnsi="Times New Roman"/>
          <w:sz w:val="28"/>
          <w:szCs w:val="28"/>
        </w:rPr>
        <w:t xml:space="preserve">        </w:t>
      </w:r>
    </w:p>
    <w:p w:rsidR="006D1C5E" w:rsidRPr="00BC4741" w:rsidRDefault="006D1C5E" w:rsidP="006D1C5E">
      <w:pPr>
        <w:spacing w:after="0" w:line="360" w:lineRule="exact"/>
        <w:ind w:firstLine="709"/>
        <w:jc w:val="both"/>
        <w:rPr>
          <w:rFonts w:ascii="Times New Roman" w:hAnsi="Times New Roman"/>
          <w:sz w:val="28"/>
          <w:szCs w:val="28"/>
        </w:rPr>
      </w:pPr>
      <w:r w:rsidRPr="00BC4741">
        <w:rPr>
          <w:rFonts w:ascii="Times New Roman" w:hAnsi="Times New Roman"/>
          <w:sz w:val="28"/>
          <w:szCs w:val="28"/>
        </w:rPr>
        <w:t>2.2.1.1. Абзацы перв</w:t>
      </w:r>
      <w:r w:rsidR="00A343C7" w:rsidRPr="00BC4741">
        <w:rPr>
          <w:rFonts w:ascii="Times New Roman" w:hAnsi="Times New Roman"/>
          <w:sz w:val="28"/>
          <w:szCs w:val="28"/>
        </w:rPr>
        <w:t>ый</w:t>
      </w:r>
      <w:r w:rsidRPr="00BC4741">
        <w:rPr>
          <w:rFonts w:ascii="Times New Roman" w:hAnsi="Times New Roman"/>
          <w:sz w:val="28"/>
          <w:szCs w:val="28"/>
        </w:rPr>
        <w:t xml:space="preserve"> </w:t>
      </w:r>
      <w:r w:rsidR="00A343C7" w:rsidRPr="00BC4741">
        <w:rPr>
          <w:rFonts w:ascii="Times New Roman" w:hAnsi="Times New Roman"/>
          <w:sz w:val="28"/>
          <w:szCs w:val="28"/>
        </w:rPr>
        <w:t>и</w:t>
      </w:r>
      <w:r w:rsidRPr="00BC4741">
        <w:rPr>
          <w:rFonts w:ascii="Times New Roman" w:hAnsi="Times New Roman"/>
          <w:sz w:val="28"/>
          <w:szCs w:val="28"/>
        </w:rPr>
        <w:t xml:space="preserve"> </w:t>
      </w:r>
      <w:r w:rsidR="00A343C7" w:rsidRPr="00BC4741">
        <w:rPr>
          <w:rFonts w:ascii="Times New Roman" w:hAnsi="Times New Roman"/>
          <w:sz w:val="28"/>
          <w:szCs w:val="28"/>
        </w:rPr>
        <w:t>второй</w:t>
      </w:r>
      <w:r w:rsidRPr="00BC4741">
        <w:rPr>
          <w:rFonts w:ascii="Times New Roman" w:hAnsi="Times New Roman"/>
          <w:sz w:val="28"/>
          <w:szCs w:val="28"/>
        </w:rPr>
        <w:t xml:space="preserve"> изложить в следующей редакции:</w:t>
      </w:r>
    </w:p>
    <w:p w:rsidR="006D1C5E" w:rsidRPr="00BC4741" w:rsidRDefault="006D1C5E" w:rsidP="006D1C5E">
      <w:pPr>
        <w:widowControl w:val="0"/>
        <w:spacing w:after="0" w:line="360" w:lineRule="exact"/>
        <w:ind w:firstLine="709"/>
        <w:jc w:val="both"/>
        <w:rPr>
          <w:rFonts w:ascii="Times New Roman" w:hAnsi="Times New Roman"/>
          <w:color w:val="000000"/>
          <w:sz w:val="28"/>
          <w:szCs w:val="28"/>
        </w:rPr>
      </w:pPr>
      <w:r w:rsidRPr="00BC4741">
        <w:rPr>
          <w:rFonts w:ascii="Times New Roman" w:hAnsi="Times New Roman"/>
          <w:color w:val="000000"/>
          <w:sz w:val="28"/>
          <w:szCs w:val="28"/>
        </w:rPr>
        <w:t>«По сведениям государственного охотхозя</w:t>
      </w:r>
      <w:r w:rsidR="00E41C75" w:rsidRPr="00BC4741">
        <w:rPr>
          <w:rFonts w:ascii="Times New Roman" w:hAnsi="Times New Roman"/>
          <w:color w:val="000000"/>
          <w:sz w:val="28"/>
          <w:szCs w:val="28"/>
        </w:rPr>
        <w:t>йственного реестра</w:t>
      </w:r>
      <w:r w:rsidRPr="00BC4741">
        <w:rPr>
          <w:rFonts w:ascii="Times New Roman" w:hAnsi="Times New Roman"/>
          <w:color w:val="000000"/>
          <w:sz w:val="28"/>
          <w:szCs w:val="28"/>
        </w:rPr>
        <w:t>, общая площадь охотничьих угод</w:t>
      </w:r>
      <w:r w:rsidR="00E41C75" w:rsidRPr="00BC4741">
        <w:rPr>
          <w:rFonts w:ascii="Times New Roman" w:hAnsi="Times New Roman"/>
          <w:color w:val="000000"/>
          <w:sz w:val="28"/>
          <w:szCs w:val="28"/>
        </w:rPr>
        <w:t>ий Кировской области составляет</w:t>
      </w:r>
      <w:r w:rsidR="002B0934" w:rsidRPr="00BC4741">
        <w:rPr>
          <w:rFonts w:ascii="Times New Roman" w:hAnsi="Times New Roman"/>
          <w:color w:val="000000"/>
          <w:sz w:val="28"/>
          <w:szCs w:val="28"/>
        </w:rPr>
        <w:t xml:space="preserve"> 11,7 млн. га, из </w:t>
      </w:r>
      <w:r w:rsidRPr="00BC4741">
        <w:rPr>
          <w:rFonts w:ascii="Times New Roman" w:hAnsi="Times New Roman"/>
          <w:color w:val="000000"/>
          <w:sz w:val="28"/>
          <w:szCs w:val="28"/>
        </w:rPr>
        <w:t xml:space="preserve">них закрепленных охотничьих угодий – 8,73 млн. га (72,41 %), общедоступных охотничьих угодий – 2,97 </w:t>
      </w:r>
      <w:r w:rsidR="002B0934" w:rsidRPr="00BC4741">
        <w:rPr>
          <w:rFonts w:ascii="Times New Roman" w:hAnsi="Times New Roman"/>
          <w:color w:val="000000"/>
          <w:sz w:val="28"/>
          <w:szCs w:val="28"/>
        </w:rPr>
        <w:t>млн. га (24,7 %), в том числе с </w:t>
      </w:r>
      <w:r w:rsidRPr="00BC4741">
        <w:rPr>
          <w:rFonts w:ascii="Times New Roman" w:hAnsi="Times New Roman"/>
          <w:color w:val="000000"/>
          <w:sz w:val="28"/>
          <w:szCs w:val="28"/>
        </w:rPr>
        <w:t>запретом охоты 0,2 млн. га (1,9 % от общей площади охотничьих угодий) (см. табл. 4.2.1.1).</w:t>
      </w:r>
    </w:p>
    <w:p w:rsidR="006D1C5E" w:rsidRPr="00BC4741" w:rsidRDefault="006D1C5E" w:rsidP="006D1C5E">
      <w:pPr>
        <w:widowControl w:val="0"/>
        <w:spacing w:after="0" w:line="360" w:lineRule="exact"/>
        <w:ind w:firstLine="740"/>
        <w:jc w:val="both"/>
        <w:rPr>
          <w:rFonts w:ascii="Times New Roman" w:hAnsi="Times New Roman"/>
          <w:sz w:val="28"/>
          <w:szCs w:val="28"/>
        </w:rPr>
      </w:pPr>
      <w:r w:rsidRPr="00BC4741">
        <w:rPr>
          <w:rFonts w:ascii="Times New Roman" w:hAnsi="Times New Roman"/>
          <w:sz w:val="28"/>
          <w:szCs w:val="28"/>
        </w:rPr>
        <w:t>Всего на территории Кировской области охотхозяйственную деятельность осуществляют 90 охотпользователей в 111 закрепленных охотничьих угодьях (охотничьих хозяйствах) на общей площади 8733,422 тыс. га. Со вс</w:t>
      </w:r>
      <w:r w:rsidR="00210CB2" w:rsidRPr="00BC4741">
        <w:rPr>
          <w:rFonts w:ascii="Times New Roman" w:hAnsi="Times New Roman"/>
          <w:sz w:val="28"/>
          <w:szCs w:val="28"/>
        </w:rPr>
        <w:t>еми охотничьими хозяйствами закл</w:t>
      </w:r>
      <w:r w:rsidRPr="00BC4741">
        <w:rPr>
          <w:rFonts w:ascii="Times New Roman" w:hAnsi="Times New Roman"/>
          <w:sz w:val="28"/>
          <w:szCs w:val="28"/>
        </w:rPr>
        <w:t xml:space="preserve">ючены охотхозяйственные </w:t>
      </w:r>
      <w:r w:rsidR="002B2018" w:rsidRPr="00BC4741">
        <w:rPr>
          <w:rFonts w:ascii="Times New Roman" w:hAnsi="Times New Roman"/>
          <w:sz w:val="28"/>
          <w:szCs w:val="28"/>
        </w:rPr>
        <w:t>соглашения</w:t>
      </w:r>
      <w:r w:rsidRPr="00BC4741">
        <w:rPr>
          <w:rFonts w:ascii="Times New Roman" w:hAnsi="Times New Roman"/>
          <w:sz w:val="28"/>
          <w:szCs w:val="28"/>
        </w:rPr>
        <w:t>.».</w:t>
      </w:r>
    </w:p>
    <w:p w:rsidR="00A343C7" w:rsidRDefault="00A343C7" w:rsidP="006D1C5E">
      <w:pPr>
        <w:widowControl w:val="0"/>
        <w:spacing w:after="0" w:line="360" w:lineRule="exact"/>
        <w:ind w:firstLine="740"/>
        <w:jc w:val="both"/>
        <w:rPr>
          <w:rFonts w:ascii="Times New Roman" w:hAnsi="Times New Roman"/>
          <w:sz w:val="28"/>
          <w:szCs w:val="28"/>
        </w:rPr>
      </w:pPr>
      <w:r w:rsidRPr="00BC4741">
        <w:rPr>
          <w:rFonts w:ascii="Times New Roman" w:hAnsi="Times New Roman"/>
          <w:sz w:val="28"/>
          <w:szCs w:val="28"/>
        </w:rPr>
        <w:t>2.2.1.2. Абзацы третий и четвертый исключить.</w:t>
      </w:r>
    </w:p>
    <w:p w:rsidR="00AA1FB4" w:rsidRDefault="00AA1FB4" w:rsidP="006D1C5E">
      <w:pPr>
        <w:widowControl w:val="0"/>
        <w:spacing w:after="0" w:line="360" w:lineRule="exact"/>
        <w:ind w:firstLine="740"/>
        <w:jc w:val="both"/>
        <w:rPr>
          <w:rFonts w:ascii="Times New Roman" w:hAnsi="Times New Roman"/>
          <w:sz w:val="28"/>
          <w:szCs w:val="28"/>
        </w:rPr>
      </w:pPr>
    </w:p>
    <w:p w:rsidR="00106C4B" w:rsidRPr="00106C4B" w:rsidRDefault="00106C4B" w:rsidP="00106C4B">
      <w:pPr>
        <w:widowControl w:val="0"/>
        <w:spacing w:after="0" w:line="360" w:lineRule="exact"/>
        <w:ind w:firstLine="740"/>
        <w:jc w:val="both"/>
        <w:rPr>
          <w:rFonts w:ascii="Times New Roman" w:hAnsi="Times New Roman"/>
          <w:sz w:val="28"/>
          <w:szCs w:val="28"/>
        </w:rPr>
      </w:pPr>
    </w:p>
    <w:p w:rsidR="00183589" w:rsidRPr="00183589" w:rsidRDefault="00183589" w:rsidP="00183589">
      <w:pPr>
        <w:widowControl w:val="0"/>
        <w:spacing w:after="0" w:line="360" w:lineRule="exact"/>
        <w:ind w:firstLine="740"/>
        <w:jc w:val="both"/>
        <w:rPr>
          <w:rFonts w:ascii="Times New Roman" w:hAnsi="Times New Roman"/>
          <w:sz w:val="28"/>
          <w:szCs w:val="28"/>
        </w:rPr>
      </w:pPr>
    </w:p>
    <w:p w:rsidR="00183589" w:rsidRPr="00183589" w:rsidRDefault="00183589" w:rsidP="00183589">
      <w:pPr>
        <w:widowControl w:val="0"/>
        <w:spacing w:after="0" w:line="360" w:lineRule="exact"/>
        <w:ind w:firstLine="740"/>
        <w:jc w:val="both"/>
        <w:rPr>
          <w:rFonts w:ascii="Times New Roman" w:hAnsi="Times New Roman"/>
          <w:sz w:val="28"/>
          <w:szCs w:val="28"/>
        </w:rPr>
      </w:pPr>
    </w:p>
    <w:p w:rsidR="0049166C" w:rsidRDefault="0049166C" w:rsidP="0049166C">
      <w:pPr>
        <w:widowControl w:val="0"/>
        <w:spacing w:after="0" w:line="360" w:lineRule="exact"/>
        <w:ind w:firstLine="740"/>
        <w:jc w:val="both"/>
        <w:rPr>
          <w:rFonts w:ascii="Times New Roman" w:hAnsi="Times New Roman"/>
          <w:sz w:val="28"/>
          <w:szCs w:val="28"/>
        </w:rPr>
      </w:pPr>
    </w:p>
    <w:p w:rsidR="0049166C" w:rsidRPr="0049166C" w:rsidRDefault="0049166C" w:rsidP="0049166C">
      <w:pPr>
        <w:widowControl w:val="0"/>
        <w:spacing w:after="0" w:line="360" w:lineRule="exact"/>
        <w:ind w:firstLine="740"/>
        <w:jc w:val="both"/>
        <w:rPr>
          <w:rFonts w:ascii="Times New Roman" w:hAnsi="Times New Roman"/>
          <w:sz w:val="28"/>
          <w:szCs w:val="28"/>
        </w:rPr>
      </w:pPr>
      <w:r w:rsidRPr="0049166C">
        <w:rPr>
          <w:rFonts w:ascii="Times New Roman" w:hAnsi="Times New Roman"/>
          <w:sz w:val="28"/>
          <w:szCs w:val="28"/>
        </w:rPr>
        <w:t xml:space="preserve"> </w:t>
      </w:r>
    </w:p>
    <w:p w:rsidR="0049166C" w:rsidRPr="0049166C" w:rsidRDefault="0049166C" w:rsidP="0049166C">
      <w:pPr>
        <w:widowControl w:val="0"/>
        <w:spacing w:after="0" w:line="360" w:lineRule="exact"/>
        <w:ind w:firstLine="740"/>
        <w:jc w:val="both"/>
        <w:rPr>
          <w:rFonts w:ascii="Times New Roman" w:hAnsi="Times New Roman"/>
          <w:sz w:val="28"/>
          <w:szCs w:val="28"/>
        </w:rPr>
      </w:pPr>
      <w:r w:rsidRPr="0049166C">
        <w:rPr>
          <w:rFonts w:ascii="Times New Roman" w:hAnsi="Times New Roman"/>
          <w:sz w:val="28"/>
          <w:szCs w:val="28"/>
        </w:rPr>
        <w:t xml:space="preserve"> </w:t>
      </w:r>
    </w:p>
    <w:p w:rsidR="0049166C" w:rsidRPr="00375936" w:rsidRDefault="0049166C" w:rsidP="006D1C5E">
      <w:pPr>
        <w:widowControl w:val="0"/>
        <w:spacing w:after="0" w:line="360" w:lineRule="exact"/>
        <w:ind w:firstLine="740"/>
        <w:jc w:val="both"/>
        <w:rPr>
          <w:rFonts w:ascii="Times New Roman" w:hAnsi="Times New Roman"/>
          <w:color w:val="000000"/>
          <w:sz w:val="28"/>
          <w:szCs w:val="28"/>
        </w:rPr>
      </w:pPr>
    </w:p>
    <w:p w:rsidR="006D1C5E" w:rsidRPr="00375936" w:rsidRDefault="006D1C5E" w:rsidP="006D1C5E">
      <w:pPr>
        <w:spacing w:after="0" w:line="360" w:lineRule="auto"/>
        <w:jc w:val="both"/>
        <w:rPr>
          <w:rFonts w:ascii="Times New Roman" w:hAnsi="Times New Roman"/>
          <w:color w:val="FFFFFF"/>
          <w:sz w:val="28"/>
          <w:szCs w:val="28"/>
        </w:rPr>
        <w:sectPr w:rsidR="006D1C5E" w:rsidRPr="00375936" w:rsidSect="00836D6A">
          <w:headerReference w:type="default" r:id="rId476"/>
          <w:pgSz w:w="11906" w:h="16838"/>
          <w:pgMar w:top="1134" w:right="850" w:bottom="1134" w:left="1701" w:header="708" w:footer="708" w:gutter="0"/>
          <w:cols w:space="708"/>
          <w:titlePg/>
          <w:docGrid w:linePitch="360"/>
        </w:sectPr>
      </w:pPr>
      <w:r w:rsidRPr="00375936">
        <w:rPr>
          <w:rFonts w:ascii="Times New Roman" w:hAnsi="Times New Roman"/>
          <w:color w:val="FFFFFF"/>
          <w:sz w:val="28"/>
          <w:szCs w:val="28"/>
        </w:rPr>
        <w:t>2.1.3. Таблицу 4.2</w:t>
      </w:r>
    </w:p>
    <w:p w:rsidR="006D1C5E" w:rsidRPr="00375936" w:rsidRDefault="006D1C5E" w:rsidP="006D1C5E">
      <w:pPr>
        <w:spacing w:after="0" w:line="360" w:lineRule="exact"/>
        <w:ind w:firstLine="709"/>
        <w:jc w:val="both"/>
        <w:rPr>
          <w:rFonts w:ascii="Times New Roman" w:hAnsi="Times New Roman"/>
          <w:color w:val="000000"/>
          <w:sz w:val="28"/>
          <w:szCs w:val="28"/>
        </w:rPr>
      </w:pPr>
      <w:r w:rsidRPr="007E7690">
        <w:rPr>
          <w:rFonts w:ascii="Times New Roman" w:hAnsi="Times New Roman"/>
          <w:sz w:val="28"/>
          <w:szCs w:val="28"/>
        </w:rPr>
        <w:lastRenderedPageBreak/>
        <w:t>2.2.1.</w:t>
      </w:r>
      <w:r w:rsidR="00A343C7" w:rsidRPr="007E7690">
        <w:rPr>
          <w:rFonts w:ascii="Times New Roman" w:hAnsi="Times New Roman"/>
          <w:sz w:val="28"/>
          <w:szCs w:val="28"/>
        </w:rPr>
        <w:t>3</w:t>
      </w:r>
      <w:r w:rsidRPr="007E7690">
        <w:rPr>
          <w:rFonts w:ascii="Times New Roman" w:hAnsi="Times New Roman"/>
          <w:sz w:val="28"/>
          <w:szCs w:val="28"/>
        </w:rPr>
        <w:t xml:space="preserve">. Таблицу </w:t>
      </w:r>
      <w:r w:rsidRPr="007E7690">
        <w:rPr>
          <w:rFonts w:ascii="Times New Roman" w:hAnsi="Times New Roman"/>
          <w:color w:val="000000"/>
          <w:sz w:val="28"/>
          <w:szCs w:val="28"/>
        </w:rPr>
        <w:t>4.2.1.2 изложить в следующей редакции:</w:t>
      </w:r>
    </w:p>
    <w:p w:rsidR="006D1C5E" w:rsidRPr="00375936" w:rsidRDefault="006D1C5E" w:rsidP="006D1C5E">
      <w:pPr>
        <w:spacing w:after="0" w:line="240" w:lineRule="auto"/>
        <w:ind w:hanging="142"/>
        <w:rPr>
          <w:rFonts w:ascii="Times New Roman" w:hAnsi="Times New Roman"/>
          <w:sz w:val="28"/>
          <w:szCs w:val="28"/>
        </w:rPr>
      </w:pPr>
      <w:r w:rsidRPr="00375936">
        <w:rPr>
          <w:rFonts w:ascii="Times New Roman" w:hAnsi="Times New Roman"/>
          <w:sz w:val="28"/>
          <w:szCs w:val="28"/>
        </w:rPr>
        <w:t>«Таблица 4.2.1.2 – Площади и преобладающие угодья закрепленных охотничьих угодий Кировской области, в тыс. га</w:t>
      </w:r>
    </w:p>
    <w:tbl>
      <w:tblPr>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
        <w:gridCol w:w="2350"/>
        <w:gridCol w:w="217"/>
        <w:gridCol w:w="872"/>
        <w:gridCol w:w="404"/>
        <w:gridCol w:w="1134"/>
        <w:gridCol w:w="201"/>
        <w:gridCol w:w="1075"/>
        <w:gridCol w:w="132"/>
        <w:gridCol w:w="1275"/>
        <w:gridCol w:w="10"/>
        <w:gridCol w:w="1408"/>
        <w:gridCol w:w="10"/>
        <w:gridCol w:w="1124"/>
        <w:gridCol w:w="10"/>
        <w:gridCol w:w="1196"/>
        <w:gridCol w:w="31"/>
        <w:gridCol w:w="1028"/>
        <w:gridCol w:w="31"/>
        <w:gridCol w:w="1245"/>
        <w:gridCol w:w="31"/>
        <w:gridCol w:w="1103"/>
        <w:gridCol w:w="31"/>
      </w:tblGrid>
      <w:tr w:rsidR="006D1C5E" w:rsidRPr="00375936" w:rsidTr="009817FC">
        <w:trPr>
          <w:gridAfter w:val="1"/>
          <w:wAfter w:w="31" w:type="dxa"/>
          <w:trHeight w:val="983"/>
          <w:jc w:val="center"/>
        </w:trPr>
        <w:tc>
          <w:tcPr>
            <w:tcW w:w="2443" w:type="dxa"/>
            <w:gridSpan w:val="2"/>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Название охотпользователя</w:t>
            </w:r>
          </w:p>
        </w:tc>
        <w:tc>
          <w:tcPr>
            <w:tcW w:w="1089" w:type="dxa"/>
            <w:gridSpan w:val="2"/>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Леса</w:t>
            </w:r>
          </w:p>
        </w:tc>
        <w:tc>
          <w:tcPr>
            <w:tcW w:w="1739" w:type="dxa"/>
            <w:gridSpan w:val="3"/>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Сельхоз-угодья</w:t>
            </w:r>
          </w:p>
        </w:tc>
        <w:tc>
          <w:tcPr>
            <w:tcW w:w="1207" w:type="dxa"/>
            <w:gridSpan w:val="2"/>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Лугово-степные комплек-сы</w:t>
            </w:r>
          </w:p>
        </w:tc>
        <w:tc>
          <w:tcPr>
            <w:tcW w:w="1275" w:type="dxa"/>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Молодня-ки и кустарни-ки</w:t>
            </w:r>
          </w:p>
        </w:tc>
        <w:tc>
          <w:tcPr>
            <w:tcW w:w="1418" w:type="dxa"/>
            <w:gridSpan w:val="2"/>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Непригод-ные для ведения охотничь-его хозяйства</w:t>
            </w:r>
          </w:p>
        </w:tc>
        <w:tc>
          <w:tcPr>
            <w:tcW w:w="1134" w:type="dxa"/>
            <w:gridSpan w:val="2"/>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Поймен-ные комплек-сы</w:t>
            </w:r>
          </w:p>
        </w:tc>
        <w:tc>
          <w:tcPr>
            <w:tcW w:w="1206" w:type="dxa"/>
            <w:gridSpan w:val="2"/>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Внутрен-ние водные объекты</w:t>
            </w:r>
          </w:p>
        </w:tc>
        <w:tc>
          <w:tcPr>
            <w:tcW w:w="1059" w:type="dxa"/>
            <w:gridSpan w:val="2"/>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Болота</w:t>
            </w:r>
          </w:p>
        </w:tc>
        <w:tc>
          <w:tcPr>
            <w:tcW w:w="1276" w:type="dxa"/>
            <w:gridSpan w:val="2"/>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Берего-вые комплек-сы</w:t>
            </w:r>
          </w:p>
        </w:tc>
        <w:tc>
          <w:tcPr>
            <w:tcW w:w="1134" w:type="dxa"/>
            <w:gridSpan w:val="2"/>
            <w:shd w:val="clear" w:color="auto" w:fill="auto"/>
            <w:vAlign w:val="center"/>
            <w:hideMark/>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Итого</w:t>
            </w:r>
          </w:p>
        </w:tc>
      </w:tr>
      <w:tr w:rsidR="006D1C5E" w:rsidRPr="00375936" w:rsidTr="009817FC">
        <w:trPr>
          <w:gridAfter w:val="1"/>
          <w:wAfter w:w="31" w:type="dxa"/>
          <w:trHeight w:val="298"/>
          <w:jc w:val="center"/>
        </w:trPr>
        <w:tc>
          <w:tcPr>
            <w:tcW w:w="2443" w:type="dxa"/>
            <w:gridSpan w:val="2"/>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1</w:t>
            </w:r>
          </w:p>
        </w:tc>
        <w:tc>
          <w:tcPr>
            <w:tcW w:w="1089" w:type="dxa"/>
            <w:gridSpan w:val="2"/>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2</w:t>
            </w:r>
          </w:p>
        </w:tc>
        <w:tc>
          <w:tcPr>
            <w:tcW w:w="1739" w:type="dxa"/>
            <w:gridSpan w:val="3"/>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3</w:t>
            </w:r>
          </w:p>
        </w:tc>
        <w:tc>
          <w:tcPr>
            <w:tcW w:w="1207" w:type="dxa"/>
            <w:gridSpan w:val="2"/>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4</w:t>
            </w:r>
          </w:p>
        </w:tc>
        <w:tc>
          <w:tcPr>
            <w:tcW w:w="1275" w:type="dxa"/>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5</w:t>
            </w:r>
          </w:p>
        </w:tc>
        <w:tc>
          <w:tcPr>
            <w:tcW w:w="1418" w:type="dxa"/>
            <w:gridSpan w:val="2"/>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6</w:t>
            </w:r>
          </w:p>
        </w:tc>
        <w:tc>
          <w:tcPr>
            <w:tcW w:w="1134" w:type="dxa"/>
            <w:gridSpan w:val="2"/>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7</w:t>
            </w:r>
          </w:p>
        </w:tc>
        <w:tc>
          <w:tcPr>
            <w:tcW w:w="1206" w:type="dxa"/>
            <w:gridSpan w:val="2"/>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8</w:t>
            </w:r>
          </w:p>
        </w:tc>
        <w:tc>
          <w:tcPr>
            <w:tcW w:w="1059" w:type="dxa"/>
            <w:gridSpan w:val="2"/>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9</w:t>
            </w:r>
          </w:p>
        </w:tc>
        <w:tc>
          <w:tcPr>
            <w:tcW w:w="1276" w:type="dxa"/>
            <w:gridSpan w:val="2"/>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10</w:t>
            </w:r>
          </w:p>
        </w:tc>
        <w:tc>
          <w:tcPr>
            <w:tcW w:w="1134" w:type="dxa"/>
            <w:gridSpan w:val="2"/>
            <w:tcBorders>
              <w:bottom w:val="single" w:sz="4" w:space="0" w:color="auto"/>
            </w:tcBorders>
            <w:shd w:val="clear" w:color="auto" w:fill="auto"/>
            <w:vAlign w:val="bottom"/>
          </w:tcPr>
          <w:p w:rsidR="006D1C5E" w:rsidRPr="00375936" w:rsidRDefault="006D1C5E" w:rsidP="006D1C5E">
            <w:pPr>
              <w:spacing w:after="0" w:line="240" w:lineRule="auto"/>
              <w:ind w:left="-14" w:firstLine="14"/>
              <w:jc w:val="center"/>
              <w:rPr>
                <w:rFonts w:ascii="Times New Roman" w:hAnsi="Times New Roman"/>
                <w:color w:val="000000"/>
                <w:sz w:val="24"/>
                <w:szCs w:val="24"/>
              </w:rPr>
            </w:pPr>
            <w:r w:rsidRPr="00375936">
              <w:rPr>
                <w:rFonts w:ascii="Times New Roman" w:hAnsi="Times New Roman"/>
                <w:color w:val="000000"/>
                <w:sz w:val="24"/>
                <w:szCs w:val="24"/>
              </w:rPr>
              <w:t>11</w:t>
            </w:r>
          </w:p>
        </w:tc>
      </w:tr>
      <w:tr w:rsidR="006D1C5E" w:rsidRPr="00375936" w:rsidTr="009817FC">
        <w:trPr>
          <w:gridAfter w:val="1"/>
          <w:wAfter w:w="31" w:type="dxa"/>
          <w:trHeight w:val="756"/>
          <w:jc w:val="center"/>
        </w:trPr>
        <w:tc>
          <w:tcPr>
            <w:tcW w:w="2443" w:type="dxa"/>
            <w:gridSpan w:val="2"/>
            <w:shd w:val="clear" w:color="auto" w:fill="auto"/>
            <w:vAlign w:val="bottom"/>
            <w:hideMark/>
          </w:tcPr>
          <w:p w:rsidR="006D1C5E" w:rsidRPr="00375936" w:rsidRDefault="006D1C5E" w:rsidP="006D1C5E">
            <w:pPr>
              <w:spacing w:after="0" w:line="240" w:lineRule="auto"/>
              <w:ind w:left="-14" w:firstLine="14"/>
              <w:rPr>
                <w:rFonts w:ascii="Times New Roman" w:hAnsi="Times New Roman"/>
                <w:color w:val="000000"/>
                <w:sz w:val="24"/>
                <w:szCs w:val="24"/>
              </w:rPr>
            </w:pPr>
            <w:r w:rsidRPr="00375936">
              <w:rPr>
                <w:rFonts w:ascii="Times New Roman" w:hAnsi="Times New Roman"/>
                <w:color w:val="000000"/>
                <w:sz w:val="24"/>
                <w:szCs w:val="24"/>
              </w:rPr>
              <w:t>АО «Омутнинский металлургический завод»</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24,600</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0,128</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0,184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0,067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0,073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0,019</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25,072</w:t>
            </w:r>
          </w:p>
        </w:tc>
      </w:tr>
      <w:tr w:rsidR="006D1C5E" w:rsidRPr="00375936" w:rsidTr="009817FC">
        <w:trPr>
          <w:gridAfter w:val="1"/>
          <w:wAfter w:w="31" w:type="dxa"/>
          <w:trHeight w:val="613"/>
          <w:jc w:val="center"/>
        </w:trPr>
        <w:tc>
          <w:tcPr>
            <w:tcW w:w="2443" w:type="dxa"/>
            <w:gridSpan w:val="2"/>
            <w:shd w:val="clear" w:color="auto" w:fill="auto"/>
            <w:vAlign w:val="bottom"/>
            <w:hideMark/>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ООО «БиоХимЗавод»</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16,421</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2,526</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1,835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0,814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0,251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0,162</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0,251</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22,259</w:t>
            </w:r>
          </w:p>
        </w:tc>
      </w:tr>
      <w:tr w:rsidR="006D1C5E" w:rsidRPr="00375936" w:rsidTr="009817FC">
        <w:trPr>
          <w:gridAfter w:val="1"/>
          <w:wAfter w:w="31" w:type="dxa"/>
          <w:trHeight w:val="300"/>
          <w:jc w:val="center"/>
        </w:trPr>
        <w:tc>
          <w:tcPr>
            <w:tcW w:w="2443" w:type="dxa"/>
            <w:gridSpan w:val="2"/>
            <w:shd w:val="clear" w:color="auto" w:fill="auto"/>
            <w:vAlign w:val="bottom"/>
            <w:hideMark/>
          </w:tcPr>
          <w:p w:rsidR="006D1C5E" w:rsidRPr="00375936" w:rsidRDefault="006D1C5E" w:rsidP="006D1C5E">
            <w:pPr>
              <w:spacing w:after="0" w:line="240" w:lineRule="auto"/>
              <w:ind w:left="-14" w:firstLine="14"/>
              <w:rPr>
                <w:rFonts w:ascii="Times New Roman" w:hAnsi="Times New Roman"/>
                <w:color w:val="000000"/>
                <w:sz w:val="24"/>
                <w:szCs w:val="24"/>
              </w:rPr>
            </w:pPr>
            <w:r w:rsidRPr="00375936">
              <w:rPr>
                <w:rFonts w:ascii="Times New Roman" w:hAnsi="Times New Roman"/>
                <w:color w:val="000000"/>
                <w:sz w:val="24"/>
                <w:szCs w:val="24"/>
              </w:rPr>
              <w:t>ООО «Зообаза»</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40,776</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0,041</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0,372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0,169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0,229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41,689</w:t>
            </w:r>
          </w:p>
        </w:tc>
      </w:tr>
      <w:tr w:rsidR="006D1C5E" w:rsidRPr="00375936" w:rsidTr="009817FC">
        <w:trPr>
          <w:gridAfter w:val="1"/>
          <w:wAfter w:w="31" w:type="dxa"/>
          <w:trHeight w:val="300"/>
          <w:jc w:val="center"/>
        </w:trPr>
        <w:tc>
          <w:tcPr>
            <w:tcW w:w="2443" w:type="dxa"/>
            <w:gridSpan w:val="2"/>
            <w:shd w:val="clear" w:color="auto" w:fill="auto"/>
            <w:vAlign w:val="bottom"/>
            <w:hideMark/>
          </w:tcPr>
          <w:p w:rsidR="006D1C5E" w:rsidRPr="00375936" w:rsidRDefault="006D1C5E" w:rsidP="006D1C5E">
            <w:pPr>
              <w:spacing w:after="0" w:line="240" w:lineRule="auto"/>
              <w:ind w:left="-14" w:firstLine="14"/>
              <w:rPr>
                <w:rFonts w:ascii="Times New Roman" w:hAnsi="Times New Roman"/>
                <w:color w:val="000000"/>
                <w:sz w:val="24"/>
                <w:szCs w:val="24"/>
              </w:rPr>
            </w:pPr>
            <w:r w:rsidRPr="00375936">
              <w:rPr>
                <w:rFonts w:ascii="Times New Roman" w:hAnsi="Times New Roman"/>
                <w:color w:val="000000"/>
                <w:sz w:val="24"/>
                <w:szCs w:val="24"/>
              </w:rPr>
              <w:t>ООО «Элегия плюс К»</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38,610</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0,265</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1,009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0,265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0,111</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0,119</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40,584</w:t>
            </w:r>
          </w:p>
        </w:tc>
      </w:tr>
      <w:tr w:rsidR="006D1C5E" w:rsidRPr="00375936" w:rsidTr="009817FC">
        <w:trPr>
          <w:gridAfter w:val="1"/>
          <w:wAfter w:w="31" w:type="dxa"/>
          <w:trHeight w:val="300"/>
          <w:jc w:val="center"/>
        </w:trPr>
        <w:tc>
          <w:tcPr>
            <w:tcW w:w="2443" w:type="dxa"/>
            <w:gridSpan w:val="2"/>
            <w:shd w:val="clear" w:color="auto" w:fill="auto"/>
            <w:vAlign w:val="bottom"/>
            <w:hideMark/>
          </w:tcPr>
          <w:p w:rsidR="006D1C5E" w:rsidRPr="00375936" w:rsidRDefault="006D1C5E" w:rsidP="006D1C5E">
            <w:pPr>
              <w:spacing w:after="0" w:line="240" w:lineRule="auto"/>
              <w:ind w:left="-14" w:firstLine="14"/>
              <w:rPr>
                <w:rFonts w:ascii="Times New Roman" w:hAnsi="Times New Roman"/>
                <w:color w:val="000000"/>
                <w:sz w:val="24"/>
                <w:szCs w:val="24"/>
              </w:rPr>
            </w:pPr>
            <w:r w:rsidRPr="00375936">
              <w:rPr>
                <w:rFonts w:ascii="Times New Roman" w:hAnsi="Times New Roman"/>
                <w:color w:val="000000"/>
                <w:sz w:val="24"/>
                <w:szCs w:val="24"/>
              </w:rPr>
              <w:t>ООО «Весна»</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35,609</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0,086</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0,464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0,885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0,084</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0,113</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37,573</w:t>
            </w:r>
          </w:p>
        </w:tc>
      </w:tr>
      <w:tr w:rsidR="006D1C5E" w:rsidRPr="00375936" w:rsidTr="009817FC">
        <w:trPr>
          <w:gridAfter w:val="1"/>
          <w:wAfter w:w="31" w:type="dxa"/>
          <w:trHeight w:val="600"/>
          <w:jc w:val="center"/>
        </w:trPr>
        <w:tc>
          <w:tcPr>
            <w:tcW w:w="2443" w:type="dxa"/>
            <w:gridSpan w:val="2"/>
            <w:shd w:val="clear" w:color="auto" w:fill="auto"/>
            <w:vAlign w:val="bottom"/>
            <w:hideMark/>
          </w:tcPr>
          <w:p w:rsidR="006D1C5E" w:rsidRPr="00375936" w:rsidRDefault="006D1C5E" w:rsidP="006D1C5E">
            <w:pPr>
              <w:spacing w:after="0" w:line="240" w:lineRule="auto"/>
              <w:ind w:left="-14" w:firstLine="14"/>
              <w:rPr>
                <w:rFonts w:ascii="Times New Roman" w:hAnsi="Times New Roman"/>
                <w:color w:val="000000"/>
                <w:sz w:val="24"/>
                <w:szCs w:val="24"/>
              </w:rPr>
            </w:pPr>
            <w:r w:rsidRPr="00375936">
              <w:rPr>
                <w:rFonts w:ascii="Times New Roman" w:hAnsi="Times New Roman"/>
                <w:color w:val="000000"/>
                <w:sz w:val="24"/>
                <w:szCs w:val="24"/>
              </w:rPr>
              <w:t>АО «Завод «Сельмаш» (Оричевский район)</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18,174</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0,258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0,254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0,064</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0,253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19,217</w:t>
            </w:r>
          </w:p>
        </w:tc>
      </w:tr>
      <w:tr w:rsidR="006D1C5E" w:rsidRPr="00375936" w:rsidTr="009817FC">
        <w:trPr>
          <w:gridAfter w:val="1"/>
          <w:wAfter w:w="31" w:type="dxa"/>
          <w:trHeight w:val="300"/>
          <w:jc w:val="center"/>
        </w:trPr>
        <w:tc>
          <w:tcPr>
            <w:tcW w:w="2443" w:type="dxa"/>
            <w:gridSpan w:val="2"/>
            <w:shd w:val="clear" w:color="auto" w:fill="auto"/>
            <w:vAlign w:val="bottom"/>
            <w:hideMark/>
          </w:tcPr>
          <w:p w:rsidR="006D1C5E" w:rsidRPr="00375936" w:rsidRDefault="006D1C5E" w:rsidP="006D1C5E">
            <w:pPr>
              <w:spacing w:after="0" w:line="240" w:lineRule="auto"/>
              <w:ind w:left="-14" w:firstLine="14"/>
              <w:rPr>
                <w:rFonts w:ascii="Times New Roman" w:hAnsi="Times New Roman"/>
                <w:color w:val="000000"/>
                <w:sz w:val="24"/>
                <w:szCs w:val="24"/>
              </w:rPr>
            </w:pPr>
            <w:r w:rsidRPr="00375936">
              <w:rPr>
                <w:rFonts w:ascii="Times New Roman" w:hAnsi="Times New Roman"/>
                <w:color w:val="000000"/>
                <w:sz w:val="24"/>
                <w:szCs w:val="24"/>
              </w:rPr>
              <w:t>ООО «</w:t>
            </w:r>
            <w:r w:rsidRPr="00375936">
              <w:rPr>
                <w:rFonts w:ascii="Times New Roman" w:hAnsi="Times New Roman"/>
                <w:sz w:val="24"/>
                <w:szCs w:val="24"/>
              </w:rPr>
              <w:t>МТМ-Агровятка</w:t>
            </w:r>
            <w:r w:rsidRPr="00375936">
              <w:rPr>
                <w:rFonts w:ascii="Times New Roman" w:hAnsi="Times New Roman"/>
                <w:color w:val="000000"/>
                <w:sz w:val="24"/>
                <w:szCs w:val="24"/>
              </w:rPr>
              <w:t>»</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23,679</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0,223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0,473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0,426</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0,011</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0,427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25,283</w:t>
            </w:r>
          </w:p>
        </w:tc>
      </w:tr>
      <w:tr w:rsidR="006D1C5E" w:rsidRPr="00375936" w:rsidTr="009817FC">
        <w:trPr>
          <w:gridAfter w:val="1"/>
          <w:wAfter w:w="31" w:type="dxa"/>
          <w:trHeight w:val="900"/>
          <w:jc w:val="center"/>
        </w:trPr>
        <w:tc>
          <w:tcPr>
            <w:tcW w:w="2443" w:type="dxa"/>
            <w:gridSpan w:val="2"/>
            <w:shd w:val="clear" w:color="auto" w:fill="auto"/>
            <w:vAlign w:val="bottom"/>
            <w:hideMark/>
          </w:tcPr>
          <w:p w:rsidR="006D1C5E" w:rsidRPr="00375936" w:rsidRDefault="006D1C5E" w:rsidP="006D1C5E">
            <w:pPr>
              <w:spacing w:after="0" w:line="240" w:lineRule="auto"/>
              <w:ind w:left="-14" w:firstLine="14"/>
              <w:rPr>
                <w:rFonts w:ascii="Times New Roman" w:hAnsi="Times New Roman"/>
                <w:color w:val="000000"/>
                <w:sz w:val="24"/>
                <w:szCs w:val="24"/>
              </w:rPr>
            </w:pPr>
            <w:r w:rsidRPr="00375936">
              <w:rPr>
                <w:rFonts w:ascii="Times New Roman" w:hAnsi="Times New Roman"/>
                <w:color w:val="000000"/>
                <w:sz w:val="24"/>
                <w:szCs w:val="24"/>
              </w:rPr>
              <w:t>ООО «Охотхозяйственное и туристическое предприятие «Станевт»</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45,838</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0,004</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0,347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2,156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0,181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0,048</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0,554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49,129</w:t>
            </w:r>
          </w:p>
        </w:tc>
      </w:tr>
      <w:tr w:rsidR="006D1C5E" w:rsidRPr="00375936" w:rsidTr="009817FC">
        <w:trPr>
          <w:gridAfter w:val="1"/>
          <w:wAfter w:w="31" w:type="dxa"/>
          <w:trHeight w:val="300"/>
          <w:jc w:val="center"/>
        </w:trPr>
        <w:tc>
          <w:tcPr>
            <w:tcW w:w="2443" w:type="dxa"/>
            <w:gridSpan w:val="2"/>
            <w:shd w:val="clear" w:color="auto" w:fill="auto"/>
            <w:vAlign w:val="bottom"/>
            <w:hideMark/>
          </w:tcPr>
          <w:p w:rsidR="006D1C5E" w:rsidRPr="00375936" w:rsidRDefault="006D1C5E" w:rsidP="006D1C5E">
            <w:pPr>
              <w:spacing w:after="0" w:line="240" w:lineRule="auto"/>
              <w:ind w:left="-14" w:firstLine="14"/>
              <w:rPr>
                <w:rFonts w:ascii="Times New Roman" w:hAnsi="Times New Roman"/>
                <w:color w:val="000000"/>
                <w:sz w:val="24"/>
                <w:szCs w:val="24"/>
              </w:rPr>
            </w:pPr>
            <w:r w:rsidRPr="00375936">
              <w:rPr>
                <w:rFonts w:ascii="Times New Roman" w:hAnsi="Times New Roman"/>
                <w:color w:val="000000"/>
                <w:sz w:val="24"/>
                <w:szCs w:val="24"/>
              </w:rPr>
              <w:t>ООО «Кировгазэнерго»</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7,515</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0,225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0,052</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8,057</w:t>
            </w:r>
          </w:p>
        </w:tc>
      </w:tr>
      <w:tr w:rsidR="006D1C5E" w:rsidRPr="00375936" w:rsidTr="009817FC">
        <w:trPr>
          <w:gridAfter w:val="1"/>
          <w:wAfter w:w="31" w:type="dxa"/>
          <w:trHeight w:val="300"/>
          <w:jc w:val="center"/>
        </w:trPr>
        <w:tc>
          <w:tcPr>
            <w:tcW w:w="2443" w:type="dxa"/>
            <w:gridSpan w:val="2"/>
            <w:shd w:val="clear" w:color="auto" w:fill="auto"/>
            <w:vAlign w:val="bottom"/>
            <w:hideMark/>
          </w:tcPr>
          <w:p w:rsidR="006D1C5E" w:rsidRPr="00375936" w:rsidRDefault="006D1C5E" w:rsidP="006D1C5E">
            <w:pPr>
              <w:spacing w:after="0" w:line="240" w:lineRule="auto"/>
              <w:ind w:left="-14" w:firstLine="14"/>
              <w:rPr>
                <w:rFonts w:ascii="Times New Roman" w:hAnsi="Times New Roman"/>
                <w:color w:val="000000"/>
                <w:sz w:val="24"/>
                <w:szCs w:val="24"/>
              </w:rPr>
            </w:pPr>
            <w:r w:rsidRPr="00375936">
              <w:rPr>
                <w:rFonts w:ascii="Times New Roman" w:hAnsi="Times New Roman"/>
                <w:color w:val="000000"/>
                <w:sz w:val="24"/>
                <w:szCs w:val="24"/>
              </w:rPr>
              <w:t>Верхнекамская РО ОО «КОООиР»</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127,547</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2,676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0,070</w:t>
            </w:r>
          </w:p>
        </w:tc>
        <w:tc>
          <w:tcPr>
            <w:tcW w:w="1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0,470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5,081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137,294</w:t>
            </w:r>
          </w:p>
        </w:tc>
      </w:tr>
      <w:tr w:rsidR="006D1C5E" w:rsidRPr="00375936" w:rsidTr="009817FC">
        <w:tblPrEx>
          <w:jc w:val="left"/>
        </w:tblPrEx>
        <w:trPr>
          <w:gridBefore w:val="1"/>
          <w:wBefore w:w="93" w:type="dxa"/>
          <w:trHeight w:val="983"/>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lastRenderedPageBreak/>
              <w:br w:type="page"/>
            </w:r>
            <w:r w:rsidRPr="00375936">
              <w:rPr>
                <w:rFonts w:ascii="Times New Roman" w:hAnsi="Times New Roman"/>
                <w:color w:val="000000"/>
                <w:sz w:val="24"/>
                <w:szCs w:val="24"/>
              </w:rPr>
              <w:t>ООО производственно- коммерческая фирма «АнтА»</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105,881</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1,658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3,356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1,697</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0,469</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0,252</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0,339</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0,402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114,055</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ИП Колесов Станислав Юрьевич</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22,294</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0,330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1,196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0,136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0,063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24,020</w:t>
            </w:r>
          </w:p>
        </w:tc>
      </w:tr>
      <w:tr w:rsidR="006D1C5E" w:rsidRPr="00375936" w:rsidTr="009817FC">
        <w:tblPrEx>
          <w:jc w:val="left"/>
        </w:tblPrEx>
        <w:trPr>
          <w:gridBefore w:val="1"/>
          <w:wBefore w:w="93" w:type="dxa"/>
          <w:trHeight w:val="9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Общественная организация «Кировское областное общество охотников и рыболовов»</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48,489</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0,810</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2,333</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0,188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0,087</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0,007</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0,398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52,312</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Омутнинская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296,126</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3,672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5,678</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1,580</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9,112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0,777</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0,716</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2,726</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320,387</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Мурашинская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287,253</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5,169</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12,143</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5,547</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4,276</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0,204</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0,235</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0,448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0,021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315,295</w:t>
            </w:r>
          </w:p>
        </w:tc>
      </w:tr>
      <w:tr w:rsidR="006D1C5E" w:rsidRPr="00375936" w:rsidTr="009817FC">
        <w:tblPrEx>
          <w:jc w:val="left"/>
        </w:tblPrEx>
        <w:trPr>
          <w:gridBefore w:val="1"/>
          <w:wBefore w:w="93" w:type="dxa"/>
          <w:trHeight w:val="9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ФГБОУ ВО «Вятский государственный агротехнологический университет»</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26,951</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0,214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1,591</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0,336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0,171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0,965</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0,239</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30,469</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Афанасьевская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361,424</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12,229</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13,214</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3,418</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3,920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2,145</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1,477</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2,637</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400,464</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ИП Гунбин Сергей Аркадьевич</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7,078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0,400</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0,290</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0,151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0,007</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7,930</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Кильмезское РООиР участок №1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57,433</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1,247</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1,363</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3,733</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0,323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0,049</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0,136</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0,156</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0,006</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64,447</w:t>
            </w:r>
          </w:p>
        </w:tc>
      </w:tr>
      <w:tr w:rsidR="006D1C5E" w:rsidRPr="00375936" w:rsidTr="009817FC">
        <w:tblPrEx>
          <w:jc w:val="left"/>
        </w:tblPrEx>
        <w:trPr>
          <w:gridBefore w:val="1"/>
          <w:wBefore w:w="93" w:type="dxa"/>
          <w:trHeight w:val="300"/>
        </w:trPr>
        <w:tc>
          <w:tcPr>
            <w:tcW w:w="2567" w:type="dxa"/>
            <w:gridSpan w:val="2"/>
            <w:shd w:val="clear" w:color="auto" w:fill="auto"/>
            <w:vAlign w:val="bottom"/>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Кильмезская РООиР участок №2</w:t>
            </w:r>
          </w:p>
        </w:tc>
        <w:tc>
          <w:tcPr>
            <w:tcW w:w="1276"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27,060</w:t>
            </w:r>
          </w:p>
        </w:tc>
        <w:tc>
          <w:tcPr>
            <w:tcW w:w="1134" w:type="dxa"/>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0,347</w:t>
            </w:r>
          </w:p>
        </w:tc>
        <w:tc>
          <w:tcPr>
            <w:tcW w:w="1276"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2,402</w:t>
            </w:r>
          </w:p>
        </w:tc>
        <w:tc>
          <w:tcPr>
            <w:tcW w:w="1417" w:type="dxa"/>
            <w:gridSpan w:val="3"/>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2,243</w:t>
            </w:r>
          </w:p>
        </w:tc>
        <w:tc>
          <w:tcPr>
            <w:tcW w:w="1418"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1,160</w:t>
            </w:r>
          </w:p>
        </w:tc>
        <w:tc>
          <w:tcPr>
            <w:tcW w:w="1134"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0,591</w:t>
            </w:r>
          </w:p>
        </w:tc>
        <w:tc>
          <w:tcPr>
            <w:tcW w:w="1227"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0,624</w:t>
            </w:r>
          </w:p>
        </w:tc>
        <w:tc>
          <w:tcPr>
            <w:tcW w:w="1059"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0,380</w:t>
            </w:r>
          </w:p>
        </w:tc>
        <w:tc>
          <w:tcPr>
            <w:tcW w:w="1276"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0,043</w:t>
            </w:r>
          </w:p>
        </w:tc>
        <w:tc>
          <w:tcPr>
            <w:tcW w:w="1134"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34,849</w:t>
            </w:r>
          </w:p>
        </w:tc>
      </w:tr>
      <w:tr w:rsidR="006D1C5E" w:rsidRPr="00375936" w:rsidTr="009817FC">
        <w:tblPrEx>
          <w:jc w:val="left"/>
        </w:tblPrEx>
        <w:trPr>
          <w:gridBefore w:val="1"/>
          <w:wBefore w:w="93" w:type="dxa"/>
          <w:trHeight w:val="841"/>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sz w:val="24"/>
                <w:szCs w:val="24"/>
              </w:rPr>
              <w:br w:type="page"/>
            </w:r>
            <w:r w:rsidRPr="00375936">
              <w:rPr>
                <w:rFonts w:ascii="Times New Roman" w:hAnsi="Times New Roman"/>
                <w:color w:val="000000"/>
                <w:sz w:val="24"/>
                <w:szCs w:val="24"/>
              </w:rPr>
              <w:t xml:space="preserve">Кировская областная общественная организация Общероссийской общественно организации </w:t>
            </w:r>
            <w:r w:rsidRPr="00375936">
              <w:rPr>
                <w:rFonts w:ascii="Times New Roman" w:hAnsi="Times New Roman"/>
                <w:color w:val="000000"/>
                <w:sz w:val="24"/>
                <w:szCs w:val="24"/>
              </w:rPr>
              <w:lastRenderedPageBreak/>
              <w:t>«Российский союз ветеранов Афганистана»</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lastRenderedPageBreak/>
              <w:t>36,266</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0,236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0,820</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0,545</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2,148</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0,785</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40,975</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lastRenderedPageBreak/>
              <w:t>Подосиновская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316,989</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7,312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13,133</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7,658</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7,719</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0,239</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1,481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6,833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0,094</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361,458</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t>ООО «Кристалл» участок № 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19,350</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1,039</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1,042</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0,179</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0,033</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0,217</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0,055</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22,049</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t>НОФ «Орлов охота»</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11,853</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0,524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0,346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0,666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0,117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13,507</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t>ООО «Локомотив»</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32,120</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1,027</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1,413</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1,282</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0,244</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0,250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0,462</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0,036</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36,837</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t>ООО «Лабдиа»</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7,005</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0,118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0,766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0,148</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0,096</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0,003</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0,065</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8,200</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t>ООО «Ареал»</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78,202</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0,840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1,997</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4,435</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0,815</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1,140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0,833</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1,773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90,066</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t>Юрьянская РО ОО «КОООиР» Мурыгинский участок</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16,476</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0,802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1,872</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1,792</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1,681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0,058</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0,167</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0,006</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22,855</w:t>
            </w:r>
          </w:p>
        </w:tc>
      </w:tr>
      <w:tr w:rsidR="006D1C5E" w:rsidRPr="00375936" w:rsidTr="009817FC">
        <w:tblPrEx>
          <w:jc w:val="left"/>
        </w:tblPrEx>
        <w:trPr>
          <w:gridBefore w:val="1"/>
          <w:wBefore w:w="93" w:type="dxa"/>
          <w:trHeight w:val="300"/>
        </w:trPr>
        <w:tc>
          <w:tcPr>
            <w:tcW w:w="2567" w:type="dxa"/>
            <w:gridSpan w:val="2"/>
            <w:shd w:val="clear" w:color="auto" w:fill="auto"/>
            <w:vAlign w:val="bottom"/>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t>Юрьянская РО ОО «КОООиР» Юрьянский участок</w:t>
            </w:r>
          </w:p>
        </w:tc>
        <w:tc>
          <w:tcPr>
            <w:tcW w:w="1276"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43,816</w:t>
            </w:r>
          </w:p>
        </w:tc>
        <w:tc>
          <w:tcPr>
            <w:tcW w:w="1134" w:type="dxa"/>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1,225</w:t>
            </w:r>
          </w:p>
        </w:tc>
        <w:tc>
          <w:tcPr>
            <w:tcW w:w="1276"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2,249</w:t>
            </w:r>
          </w:p>
        </w:tc>
        <w:tc>
          <w:tcPr>
            <w:tcW w:w="1417" w:type="dxa"/>
            <w:gridSpan w:val="3"/>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3,050</w:t>
            </w:r>
          </w:p>
        </w:tc>
        <w:tc>
          <w:tcPr>
            <w:tcW w:w="1418"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0,602</w:t>
            </w:r>
          </w:p>
        </w:tc>
        <w:tc>
          <w:tcPr>
            <w:tcW w:w="1134"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0,098</w:t>
            </w:r>
          </w:p>
        </w:tc>
        <w:tc>
          <w:tcPr>
            <w:tcW w:w="1227"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0,092</w:t>
            </w:r>
          </w:p>
        </w:tc>
        <w:tc>
          <w:tcPr>
            <w:tcW w:w="1059"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0,020</w:t>
            </w:r>
          </w:p>
        </w:tc>
        <w:tc>
          <w:tcPr>
            <w:tcW w:w="1276"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0,003</w:t>
            </w:r>
          </w:p>
        </w:tc>
        <w:tc>
          <w:tcPr>
            <w:tcW w:w="1134" w:type="dxa"/>
            <w:gridSpan w:val="2"/>
            <w:shd w:val="clear" w:color="auto" w:fill="auto"/>
            <w:noWrap/>
            <w:vAlign w:val="center"/>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51,156</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t>Нагорская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227,708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4,642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16,735</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5,632</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2,377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0,748</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1,228</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7,273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266,343</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ind w:left="-93"/>
              <w:rPr>
                <w:rFonts w:ascii="Times New Roman" w:hAnsi="Times New Roman"/>
                <w:color w:val="000000"/>
                <w:sz w:val="24"/>
                <w:szCs w:val="24"/>
              </w:rPr>
            </w:pPr>
            <w:r w:rsidRPr="00375936">
              <w:rPr>
                <w:rFonts w:ascii="Times New Roman" w:hAnsi="Times New Roman"/>
                <w:color w:val="000000"/>
                <w:sz w:val="24"/>
                <w:szCs w:val="24"/>
              </w:rPr>
              <w:t>ПАО «Кировский завод «Маяк»</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18,581</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0,100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2,144</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0,564</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0,338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0,087</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0,004</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21,832</w:t>
            </w:r>
          </w:p>
        </w:tc>
      </w:tr>
      <w:tr w:rsidR="006D1C5E" w:rsidRPr="00375936" w:rsidTr="009817FC">
        <w:tblPrEx>
          <w:jc w:val="left"/>
        </w:tblPrEx>
        <w:trPr>
          <w:gridBefore w:val="1"/>
          <w:wBefore w:w="93" w:type="dxa"/>
          <w:trHeight w:val="15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br w:type="page"/>
            </w:r>
            <w:r w:rsidRPr="00375936">
              <w:rPr>
                <w:rFonts w:ascii="Times New Roman" w:hAnsi="Times New Roman"/>
                <w:color w:val="000000"/>
                <w:sz w:val="24"/>
                <w:szCs w:val="24"/>
              </w:rPr>
              <w:t>КРО ВОО Приволжского военного округа – межрегиональной спортивной общественной организации</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107,100</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9,518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3,010</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4,141</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1,044</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0,631</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0,411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0,036</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0,069</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125,961</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АО «ВМП «Авитек»</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16,627</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0,665</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0,904</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0,723</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0,622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0,037</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0,221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19,805</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КО ГПОБУ «Суводский лесхоз-техникум»</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38,948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4,913</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0,843</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0,670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0,667</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0,681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46,761</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АО «Кировский машзавод 1 мая»</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13,227</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1,043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0,682</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0,555</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0,243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0,122</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0,201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0,006</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0,019</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16,097</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Лузская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175,221</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3,133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13,167</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9,562</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6,191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1,664</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1,437</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4,228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214,645</w:t>
            </w:r>
          </w:p>
        </w:tc>
      </w:tr>
      <w:tr w:rsidR="006D1C5E" w:rsidRPr="00375936" w:rsidTr="009817FC">
        <w:tblPrEx>
          <w:jc w:val="left"/>
        </w:tblPrEx>
        <w:trPr>
          <w:gridBefore w:val="1"/>
          <w:wBefore w:w="93" w:type="dxa"/>
          <w:trHeight w:val="577"/>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АНО «Охотхозяйство «Сверчиха»</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21,457</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2,877</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0,771</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1,248</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0,069</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0,002</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26,423</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АНО содействия развитию туризма «Наследие»</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21,050</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3,216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0,206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0,404</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0,712</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0,458</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0,101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26,148</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Шабалинская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131,402</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7,940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14,336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6,233</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2,700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0,043</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1,045</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163,698</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 «Даровское РООиР»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68,447</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9,276</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3,398</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1,978</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2,967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0,231</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0,354</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0,076</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86,726</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br w:type="page"/>
            </w:r>
            <w:r w:rsidRPr="00375936">
              <w:rPr>
                <w:rFonts w:ascii="Times New Roman" w:hAnsi="Times New Roman"/>
                <w:color w:val="000000"/>
                <w:sz w:val="24"/>
                <w:szCs w:val="24"/>
              </w:rPr>
              <w:t>Тужинская РО ОО «КОООиР»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47,371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1,560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3,874</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6,322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1,436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0,056</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0,247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60,904</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«Кристалл», участок № 2</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24,558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2,679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2,406</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2,072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0,026</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32,385</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Белохолуницкая РО ОО «КОООиР»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122,927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22,120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12,166</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1,546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3,057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0,290</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2,050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0,138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164,294</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«Вятка-Нефтепродукт»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1,283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0,319</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1,398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0,045</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0,394</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14,685</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ИП Нургалеев Равиль Рамильевич</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11,941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0,642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1,835</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0,535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0,718</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0,303</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0,076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16,355</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Слободская РО ОО «КОООиР»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150,721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28,583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4,612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9,746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13,443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2,263</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3,123</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0,912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0,462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213,866</w:t>
            </w:r>
          </w:p>
        </w:tc>
      </w:tr>
      <w:tr w:rsidR="006D1C5E" w:rsidRPr="00375936" w:rsidTr="009817FC">
        <w:tblPrEx>
          <w:jc w:val="left"/>
        </w:tblPrEx>
        <w:trPr>
          <w:gridBefore w:val="1"/>
          <w:wBefore w:w="93" w:type="dxa"/>
          <w:trHeight w:val="845"/>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ФГБНУ «Всероссийский научно-исследовательский институт охотничьего хозяйства и звероводства имени проф. Б.М. Житкова»</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46,460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8,969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8,171</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1,251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0,879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0,809</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0,449</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66,987</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АО «ЭМСЗ им. Лепсе»</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49,493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10,379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5,332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3,109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0,101</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0,289</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0,073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70,951</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ИП Видманова Людмила Леонидовна</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1,912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2,078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0,407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0,033</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0,005</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14,901</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Котельничская РО ОО «КОООиР»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171,737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26,548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27,142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6,687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8,754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3,035</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2,604</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3,224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0,289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250,020</w:t>
            </w:r>
          </w:p>
        </w:tc>
      </w:tr>
      <w:tr w:rsidR="006D1C5E" w:rsidRPr="00375936" w:rsidTr="009817FC">
        <w:tblPrEx>
          <w:jc w:val="left"/>
        </w:tblPrEx>
        <w:trPr>
          <w:gridBefore w:val="1"/>
          <w:wBefore w:w="93" w:type="dxa"/>
          <w:trHeight w:val="300"/>
        </w:trPr>
        <w:tc>
          <w:tcPr>
            <w:tcW w:w="2567" w:type="dxa"/>
            <w:gridSpan w:val="2"/>
            <w:shd w:val="clear" w:color="auto" w:fill="auto"/>
            <w:vAlign w:val="center"/>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«Кировохота»</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1035,430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230,623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140,110</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60,669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33,301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4,957</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5,617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1,942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1,065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1513,713</w:t>
            </w:r>
          </w:p>
        </w:tc>
      </w:tr>
      <w:tr w:rsidR="006D1C5E" w:rsidRPr="00375936" w:rsidTr="009817FC">
        <w:tblPrEx>
          <w:jc w:val="left"/>
        </w:tblPrEx>
        <w:trPr>
          <w:gridBefore w:val="1"/>
          <w:wBefore w:w="93" w:type="dxa"/>
          <w:trHeight w:val="9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 Оричевское «Районное общество охотников и рыболовов»</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102,791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21,565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9,601</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6,848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6,564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0,836</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1,358</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151,963</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Немская РО ОО «КОООиР»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63,721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14,546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9,908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3,391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2,343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0,634</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0,055</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0,942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95,540</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ООО «Златополье»</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0,947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6,18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1,827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0,012</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20,155</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ООО «ЛК Вудтех»</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19,973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1,566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0,018</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C5E" w:rsidRPr="00375936" w:rsidRDefault="006D1C5E" w:rsidP="006D1C5E">
            <w:pPr>
              <w:spacing w:after="0" w:line="240" w:lineRule="auto"/>
              <w:jc w:val="center"/>
              <w:rPr>
                <w:rFonts w:ascii="Times New Roman" w:hAnsi="Times New Roman"/>
                <w:color w:val="000000"/>
                <w:sz w:val="24"/>
                <w:szCs w:val="24"/>
                <w:lang w:val="en-US"/>
              </w:rPr>
            </w:pPr>
            <w:r w:rsidRPr="00375936">
              <w:rPr>
                <w:rFonts w:ascii="Times New Roman" w:hAnsi="Times New Roman"/>
                <w:color w:val="000000"/>
                <w:sz w:val="24"/>
                <w:szCs w:val="24"/>
              </w:rPr>
              <w:t>25,881</w:t>
            </w:r>
          </w:p>
        </w:tc>
      </w:tr>
      <w:tr w:rsidR="006D1C5E" w:rsidRPr="00375936" w:rsidTr="009817FC">
        <w:tblPrEx>
          <w:jc w:val="left"/>
        </w:tblPrEx>
        <w:trPr>
          <w:gridBefore w:val="1"/>
          <w:wBefore w:w="93" w:type="dxa"/>
          <w:trHeight w:val="15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МУП Администрации Унинского района Кировской области по охоте и охотничьей деятельности «Униохота»</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128,214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24,081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32,472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4,017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5,157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0,869</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0,587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195,397</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Свечинская РО ОО «КОООиР»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101,285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15,280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27,006</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5,334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5,178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0,166</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3,203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157,452</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«Гинис»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0,296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1,188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5,328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0,556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0,443</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22,535</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Арбажская РО ОО «КОООиР»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5,040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2,278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4,653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4,064</w:t>
            </w:r>
          </w:p>
        </w:tc>
        <w:tc>
          <w:tcPr>
            <w:tcW w:w="1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0,472</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0,169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47,828</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br w:type="page"/>
            </w:r>
            <w:r w:rsidRPr="00375936">
              <w:rPr>
                <w:rFonts w:ascii="Times New Roman" w:hAnsi="Times New Roman"/>
                <w:color w:val="000000"/>
                <w:sz w:val="24"/>
                <w:szCs w:val="24"/>
              </w:rPr>
              <w:t>ОО «Орловское РООиР»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33,179</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9,012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3,541</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4,693</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2,106</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0,341</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0,560</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0,098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53,532</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Фаленская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66,914</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18,251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20,051</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1,004</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2,922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1,491</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0,428</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111,072</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 xml:space="preserve">ОО «Кировское городское общество </w:t>
            </w:r>
            <w:r w:rsidRPr="00375936">
              <w:rPr>
                <w:rFonts w:ascii="Times New Roman" w:hAnsi="Times New Roman"/>
                <w:color w:val="000000"/>
                <w:sz w:val="24"/>
                <w:szCs w:val="24"/>
              </w:rPr>
              <w:lastRenderedPageBreak/>
              <w:t>охотников и рыболовов»</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lastRenderedPageBreak/>
              <w:t>80,158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25,249</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5,959</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2,104</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8,902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8,466</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2,990</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0,177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134,088</w:t>
            </w:r>
          </w:p>
        </w:tc>
      </w:tr>
      <w:tr w:rsidR="006D1C5E" w:rsidRPr="00375936" w:rsidTr="009817FC">
        <w:tblPrEx>
          <w:jc w:val="left"/>
        </w:tblPrEx>
        <w:trPr>
          <w:gridBefore w:val="1"/>
          <w:wBefore w:w="93" w:type="dxa"/>
          <w:trHeight w:val="27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ООО «Клуб Медведь»</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14,080</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1,168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6,618</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1,625</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0,393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0,028</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23,912</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Нолинская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47,796</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15,259</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5,158</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7,709</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2,236</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1,354</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0,286</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0,004</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79,832</w:t>
            </w:r>
          </w:p>
        </w:tc>
      </w:tr>
      <w:tr w:rsidR="006D1C5E" w:rsidRPr="00375936" w:rsidTr="009817FC">
        <w:tblPrEx>
          <w:jc w:val="left"/>
        </w:tblPrEx>
        <w:trPr>
          <w:gridBefore w:val="1"/>
          <w:wBefore w:w="93" w:type="dxa"/>
          <w:trHeight w:val="9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ОАО «Кировский комбинат искусственных кож» (ОАО «Искож»)</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9,096</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4,701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1,122</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0,140</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0,568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0,035</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0,016</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15,692</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Некоммерческое партнерство «СОК «Силикат»</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9,099</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4,469</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0,279</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0,477</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1,494</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15,829</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«Бор»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14,347</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4,107</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1,209</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4,476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0,657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0,296</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0,138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25,231</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 «Кикнурское РООиР»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79,099</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20,292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34,661</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5,837</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4,471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0,205</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144,565</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КРО ОГО ВФСО «Динамо»</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11,604</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0,251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0,360</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0,125</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0,193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7,308</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1,546</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0,201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21,588</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«АЗС Автоматика»</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7,574</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4,172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0,420</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0,766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0,402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0,272</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0,287</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13,942</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Куменская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64,900</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43,138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1,016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2,844</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3,191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0,162</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0,179</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115,462</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t>АО «Охотхозяйство «ТраК-Бетон»</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8,129</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5,649</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0,101</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1,306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0,160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0,015</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15,359</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«Сафари»</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13,148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2,984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4,120</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3,675</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0,845</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0,109</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24,882</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Яранская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39,386</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12,024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12,924</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8,113</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2,419</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0,219</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75,085</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Кирово-Чепецкая РОО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97,657</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50,775</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16,656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4,432</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8,262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1,136</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1,570</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0,052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180,575</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«Вятская охота»</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9,921</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7,183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0,564</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0,473</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0,773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0,017</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0,106</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19,039</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Советская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24,071</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10,974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4,893</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0,152</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1,917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4,335</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1,521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0,125</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47,988</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«Тополь»</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4,358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0,615</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3,030</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0,527</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0,280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0,122</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8,932</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lastRenderedPageBreak/>
              <w:t>ООО «Ютекс»</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7,833</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3,166</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5,055</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0,967</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0,358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0,039</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17,419</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Малмыжская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53,154</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42,101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13,996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1,335</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6,130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4,360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2,477</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0,593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124,176</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«Вяхирь»</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29,908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20,623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13,142</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4,722</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1,545</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0,192</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70,131</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Зуевская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72,628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60,543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30,136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0,739</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6,518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0,601</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0,907</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172,072</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«Движение – АЗС»</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20,643</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17,608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7,080</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0,261</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2,318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2,313</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0,958</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0,196</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51,377</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Уржумская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102,465</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98,923</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33,836</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1,921</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9,818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9,130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4,261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0,171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0,978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261,503</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«Куменский ОПУ»</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29,266</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40,597</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0,283</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0,975</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3,017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0,045</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0,341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74,524</w:t>
            </w:r>
          </w:p>
        </w:tc>
      </w:tr>
      <w:tr w:rsidR="006D1C5E" w:rsidRPr="00375936" w:rsidTr="009817FC">
        <w:tblPrEx>
          <w:jc w:val="left"/>
        </w:tblPrEx>
        <w:trPr>
          <w:gridBefore w:val="1"/>
          <w:wBefore w:w="93" w:type="dxa"/>
          <w:trHeight w:val="470"/>
        </w:trPr>
        <w:tc>
          <w:tcPr>
            <w:tcW w:w="2567" w:type="dxa"/>
            <w:gridSpan w:val="2"/>
            <w:shd w:val="clear" w:color="auto" w:fill="auto"/>
            <w:vAlign w:val="center"/>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«Удача»</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5,951</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9,112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0,564</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0,834</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0,296</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0,008</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16,766</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sz w:val="24"/>
                <w:szCs w:val="24"/>
              </w:rPr>
              <w:br w:type="page"/>
            </w:r>
            <w:r w:rsidRPr="00375936">
              <w:rPr>
                <w:rFonts w:ascii="Times New Roman" w:hAnsi="Times New Roman"/>
                <w:color w:val="000000"/>
                <w:sz w:val="24"/>
                <w:szCs w:val="24"/>
              </w:rPr>
              <w:t>НП Стрелково-охотничий клуб «Дуплет»</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5,588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8,539</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0,879</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0,625</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0,531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0,031</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16,194</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Санчурская районная общественная организация охотников</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24,432</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7,838</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32,244</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3,926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3,382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0,140</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71,963</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Сунская РО ОО «КОООиР»</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22,118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37,231</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5,779</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1,566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2,007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0,074</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0,028</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68,804</w:t>
            </w:r>
          </w:p>
        </w:tc>
      </w:tr>
      <w:tr w:rsidR="006D1C5E" w:rsidRPr="00375936" w:rsidTr="009817FC">
        <w:tblPrEx>
          <w:jc w:val="left"/>
        </w:tblPrEx>
        <w:trPr>
          <w:gridBefore w:val="1"/>
          <w:wBefore w:w="93" w:type="dxa"/>
          <w:trHeight w:val="3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«Природа»</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11,823</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17,087</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9,251</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0,008</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1,572</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0,086</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39,827</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ООО «Яранский охотник»</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15,656</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16,872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11,404</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6,715</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2,718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0,273</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53,638</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color w:val="000000"/>
                <w:sz w:val="24"/>
                <w:szCs w:val="24"/>
              </w:rPr>
            </w:pPr>
            <w:r w:rsidRPr="00375936">
              <w:rPr>
                <w:rFonts w:ascii="Times New Roman" w:hAnsi="Times New Roman"/>
                <w:color w:val="000000"/>
                <w:sz w:val="24"/>
                <w:szCs w:val="24"/>
              </w:rPr>
              <w:t>ОО «Общество охотников Пижанского района Кировской области»</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19,455</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62,892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16,502</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4,760</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5,491</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2,876</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0,440</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0,003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112,419</w:t>
            </w:r>
          </w:p>
        </w:tc>
      </w:tr>
      <w:tr w:rsidR="006D1C5E" w:rsidRPr="00375936" w:rsidTr="009817FC">
        <w:tblPrEx>
          <w:jc w:val="left"/>
        </w:tblPrEx>
        <w:trPr>
          <w:gridBefore w:val="1"/>
          <w:wBefore w:w="93" w:type="dxa"/>
          <w:trHeight w:val="278"/>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t xml:space="preserve">Акционерное общество «Завод «Сельмаш» </w:t>
            </w:r>
            <w:r w:rsidRPr="00375936">
              <w:rPr>
                <w:rFonts w:ascii="Times New Roman" w:hAnsi="Times New Roman"/>
                <w:sz w:val="24"/>
                <w:szCs w:val="24"/>
              </w:rPr>
              <w:lastRenderedPageBreak/>
              <w:t>(Богородский район)</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lastRenderedPageBreak/>
              <w:t>23,516</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14,767</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1,430</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1,707</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1,244</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0,112</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0,324</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0,000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0,000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43,1</w:t>
            </w:r>
          </w:p>
        </w:tc>
      </w:tr>
      <w:tr w:rsidR="006D1C5E" w:rsidRPr="00375936" w:rsidTr="009817FC">
        <w:tblPrEx>
          <w:jc w:val="left"/>
        </w:tblPrEx>
        <w:trPr>
          <w:gridBefore w:val="1"/>
          <w:wBefore w:w="93" w:type="dxa"/>
          <w:trHeight w:val="600"/>
        </w:trPr>
        <w:tc>
          <w:tcPr>
            <w:tcW w:w="2567" w:type="dxa"/>
            <w:gridSpan w:val="2"/>
            <w:shd w:val="clear" w:color="auto" w:fill="auto"/>
            <w:vAlign w:val="bottom"/>
            <w:hideMark/>
          </w:tcPr>
          <w:p w:rsidR="006D1C5E" w:rsidRPr="00375936" w:rsidRDefault="006D1C5E" w:rsidP="006D1C5E">
            <w:pPr>
              <w:spacing w:after="0" w:line="240" w:lineRule="auto"/>
              <w:rPr>
                <w:rFonts w:ascii="Times New Roman" w:hAnsi="Times New Roman"/>
                <w:sz w:val="24"/>
                <w:szCs w:val="24"/>
              </w:rPr>
            </w:pPr>
            <w:r w:rsidRPr="00375936">
              <w:rPr>
                <w:rFonts w:ascii="Times New Roman" w:hAnsi="Times New Roman"/>
                <w:sz w:val="24"/>
                <w:szCs w:val="24"/>
              </w:rPr>
              <w:lastRenderedPageBreak/>
              <w:t>Общество с ограниченной ответственностью «СПК Заря»</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39,108</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1,355</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2,727</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0,506</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0,253</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0,983</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0,308</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0,000</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0,000</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45,24</w:t>
            </w:r>
          </w:p>
        </w:tc>
      </w:tr>
      <w:tr w:rsidR="006D1C5E" w:rsidRPr="00375936" w:rsidTr="009817FC">
        <w:tblPrEx>
          <w:jc w:val="left"/>
        </w:tblPrEx>
        <w:trPr>
          <w:gridBefore w:val="1"/>
          <w:wBefore w:w="93" w:type="dxa"/>
          <w:trHeight w:val="554"/>
        </w:trPr>
        <w:tc>
          <w:tcPr>
            <w:tcW w:w="2567" w:type="dxa"/>
            <w:gridSpan w:val="2"/>
            <w:shd w:val="clear" w:color="auto" w:fill="auto"/>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Итого</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6291,753</w:t>
            </w:r>
          </w:p>
        </w:tc>
        <w:tc>
          <w:tcPr>
            <w:tcW w:w="1134" w:type="dxa"/>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1197,512</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740,788</w:t>
            </w:r>
          </w:p>
        </w:tc>
        <w:tc>
          <w:tcPr>
            <w:tcW w:w="1417" w:type="dxa"/>
            <w:gridSpan w:val="3"/>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289,78</w:t>
            </w:r>
          </w:p>
        </w:tc>
        <w:tc>
          <w:tcPr>
            <w:tcW w:w="1418"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226,927</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79,797</w:t>
            </w:r>
          </w:p>
        </w:tc>
        <w:tc>
          <w:tcPr>
            <w:tcW w:w="1227"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52,992</w:t>
            </w:r>
          </w:p>
        </w:tc>
        <w:tc>
          <w:tcPr>
            <w:tcW w:w="1059"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48,4</w:t>
            </w:r>
          </w:p>
        </w:tc>
        <w:tc>
          <w:tcPr>
            <w:tcW w:w="1276"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5,548</w:t>
            </w:r>
          </w:p>
        </w:tc>
        <w:tc>
          <w:tcPr>
            <w:tcW w:w="1134" w:type="dxa"/>
            <w:gridSpan w:val="2"/>
            <w:shd w:val="clear" w:color="auto" w:fill="auto"/>
            <w:noWrap/>
            <w:vAlign w:val="center"/>
            <w:hideMark/>
          </w:tcPr>
          <w:p w:rsidR="006D1C5E" w:rsidRPr="00375936" w:rsidRDefault="006D1C5E" w:rsidP="006D1C5E">
            <w:pPr>
              <w:spacing w:after="0" w:line="240" w:lineRule="auto"/>
              <w:jc w:val="center"/>
              <w:rPr>
                <w:rFonts w:ascii="Times New Roman" w:hAnsi="Times New Roman"/>
                <w:color w:val="000000"/>
                <w:sz w:val="24"/>
                <w:szCs w:val="24"/>
              </w:rPr>
            </w:pPr>
            <w:r w:rsidRPr="00375936">
              <w:rPr>
                <w:rFonts w:ascii="Times New Roman" w:hAnsi="Times New Roman"/>
                <w:color w:val="000000"/>
                <w:sz w:val="24"/>
                <w:szCs w:val="24"/>
              </w:rPr>
              <w:t>8933,497»</w:t>
            </w:r>
          </w:p>
        </w:tc>
      </w:tr>
    </w:tbl>
    <w:p w:rsidR="006D1C5E" w:rsidRPr="00375936" w:rsidRDefault="006D1C5E" w:rsidP="006D1C5E">
      <w:pPr>
        <w:spacing w:after="0" w:line="360" w:lineRule="auto"/>
        <w:ind w:firstLine="709"/>
        <w:jc w:val="both"/>
        <w:rPr>
          <w:rFonts w:ascii="Times New Roman" w:hAnsi="Times New Roman"/>
          <w:sz w:val="28"/>
          <w:szCs w:val="28"/>
        </w:rPr>
        <w:sectPr w:rsidR="006D1C5E" w:rsidRPr="00375936" w:rsidSect="002B742E">
          <w:pgSz w:w="16838" w:h="11906" w:orient="landscape"/>
          <w:pgMar w:top="1701" w:right="1134" w:bottom="850" w:left="1134" w:header="708" w:footer="708" w:gutter="0"/>
          <w:pgNumType w:start="60"/>
          <w:cols w:space="708"/>
          <w:docGrid w:linePitch="360"/>
        </w:sectPr>
      </w:pPr>
    </w:p>
    <w:p w:rsidR="00AA1FB4" w:rsidRPr="00BC4741" w:rsidRDefault="00AA1FB4" w:rsidP="00AA1FB4">
      <w:pPr>
        <w:widowControl w:val="0"/>
        <w:spacing w:after="0" w:line="360" w:lineRule="exact"/>
        <w:ind w:firstLine="740"/>
        <w:jc w:val="both"/>
        <w:rPr>
          <w:rFonts w:ascii="Times New Roman" w:hAnsi="Times New Roman"/>
          <w:sz w:val="28"/>
          <w:szCs w:val="28"/>
        </w:rPr>
      </w:pPr>
      <w:r w:rsidRPr="00BC4741">
        <w:rPr>
          <w:rFonts w:ascii="Times New Roman" w:hAnsi="Times New Roman"/>
          <w:sz w:val="28"/>
          <w:szCs w:val="28"/>
        </w:rPr>
        <w:lastRenderedPageBreak/>
        <w:t>2.2.2. В пункте 4.2.4:</w:t>
      </w:r>
    </w:p>
    <w:p w:rsidR="00AA1FB4" w:rsidRPr="00BC4741" w:rsidRDefault="00AA1FB4" w:rsidP="00AA1FB4">
      <w:pPr>
        <w:widowControl w:val="0"/>
        <w:spacing w:after="0" w:line="360" w:lineRule="exact"/>
        <w:ind w:firstLine="740"/>
        <w:jc w:val="both"/>
        <w:rPr>
          <w:rFonts w:ascii="Times New Roman" w:hAnsi="Times New Roman"/>
          <w:sz w:val="28"/>
          <w:szCs w:val="28"/>
        </w:rPr>
      </w:pPr>
      <w:r w:rsidRPr="00BC4741">
        <w:rPr>
          <w:rFonts w:ascii="Times New Roman" w:hAnsi="Times New Roman"/>
          <w:sz w:val="28"/>
          <w:szCs w:val="28"/>
        </w:rPr>
        <w:t>2.2.2.1. В абзаце 30 слова «приказом Минприроды России от 22.12.2011 № 963 «Об утверждении Порядка ведения государственного учета, государственного кадастра и государственного мониторинга объектов животного мира» заменить словами «приказом Минприроды России от 30.06.2021 № 456 «Об утверждении Порядка ведения государственного мониторинга и государственного кадастра объектов животного мира».</w:t>
      </w:r>
    </w:p>
    <w:p w:rsidR="00AA1FB4" w:rsidRPr="00BC4741" w:rsidRDefault="00AA1FB4" w:rsidP="00AA1FB4">
      <w:pPr>
        <w:widowControl w:val="0"/>
        <w:spacing w:after="0" w:line="360" w:lineRule="exact"/>
        <w:ind w:firstLine="740"/>
        <w:jc w:val="both"/>
        <w:rPr>
          <w:rFonts w:ascii="Times New Roman" w:hAnsi="Times New Roman"/>
          <w:sz w:val="28"/>
          <w:szCs w:val="28"/>
        </w:rPr>
      </w:pPr>
      <w:r w:rsidRPr="002E0826">
        <w:rPr>
          <w:rFonts w:ascii="Times New Roman" w:hAnsi="Times New Roman"/>
          <w:sz w:val="28"/>
          <w:szCs w:val="28"/>
        </w:rPr>
        <w:t>2.2.2.2. Абзац 31 изложить в следующей редакции:</w:t>
      </w:r>
      <w:r w:rsidRPr="00BC4741">
        <w:rPr>
          <w:rFonts w:ascii="Times New Roman" w:hAnsi="Times New Roman"/>
          <w:sz w:val="28"/>
          <w:szCs w:val="28"/>
        </w:rPr>
        <w:t xml:space="preserve"> </w:t>
      </w:r>
    </w:p>
    <w:p w:rsidR="00AA1FB4" w:rsidRPr="00BC4741" w:rsidRDefault="00AA1FB4" w:rsidP="002E0826">
      <w:pPr>
        <w:widowControl w:val="0"/>
        <w:spacing w:after="0" w:line="360" w:lineRule="exact"/>
        <w:ind w:firstLine="740"/>
        <w:jc w:val="both"/>
        <w:rPr>
          <w:rFonts w:ascii="Times New Roman" w:hAnsi="Times New Roman"/>
          <w:sz w:val="28"/>
          <w:szCs w:val="28"/>
        </w:rPr>
      </w:pPr>
      <w:r w:rsidRPr="00BC4741">
        <w:rPr>
          <w:rFonts w:ascii="Times New Roman" w:hAnsi="Times New Roman"/>
          <w:sz w:val="28"/>
          <w:szCs w:val="28"/>
        </w:rPr>
        <w:t>«Учет численности охотничьих ресурсов, в отношении которых в соответствии с частью 7 статьи 36 Закона об охоте устанавливаются лимит добычи и квота их добычи, осуществляется на основании научно-обоснованных методик, не являющихся нормативными правовыми актами, рекомендованными уполномоченным федеральным органом исполнительной власти и размещенными в информаци</w:t>
      </w:r>
      <w:r w:rsidR="00FF2253">
        <w:rPr>
          <w:rFonts w:ascii="Times New Roman" w:hAnsi="Times New Roman"/>
          <w:sz w:val="28"/>
          <w:szCs w:val="28"/>
        </w:rPr>
        <w:t>онно-телекоммуникационной сети «Интернет»</w:t>
      </w:r>
      <w:r w:rsidRPr="00BC4741">
        <w:rPr>
          <w:rFonts w:ascii="Times New Roman" w:hAnsi="Times New Roman"/>
          <w:sz w:val="28"/>
          <w:szCs w:val="28"/>
        </w:rPr>
        <w:t xml:space="preserve"> на официальном сайте уполномоченного федерального органа исполнительной власти.</w:t>
      </w:r>
      <w:r w:rsidR="002E0826">
        <w:rPr>
          <w:rFonts w:ascii="Times New Roman" w:hAnsi="Times New Roman"/>
          <w:sz w:val="28"/>
          <w:szCs w:val="28"/>
        </w:rPr>
        <w:t xml:space="preserve"> </w:t>
      </w:r>
      <w:r w:rsidRPr="00BC4741">
        <w:rPr>
          <w:rFonts w:ascii="Times New Roman" w:hAnsi="Times New Roman"/>
          <w:sz w:val="28"/>
          <w:szCs w:val="28"/>
        </w:rPr>
        <w:t>Учет численности охотничьих ресурсов, видов или групп видов охотничьих ресурсов, не указанных в пункте 5 Порядка, утвержденного приказом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 осуществляется на основании имеющихся научных подходов для отдельных видов или групп видов охотничьих ресурсов.».</w:t>
      </w:r>
    </w:p>
    <w:p w:rsidR="00AA1FB4" w:rsidRPr="00BC4741" w:rsidRDefault="00AA1FB4" w:rsidP="00AA1FB4">
      <w:pPr>
        <w:widowControl w:val="0"/>
        <w:spacing w:after="0" w:line="360" w:lineRule="exact"/>
        <w:ind w:firstLine="740"/>
        <w:jc w:val="both"/>
        <w:rPr>
          <w:rFonts w:ascii="Times New Roman" w:hAnsi="Times New Roman"/>
          <w:sz w:val="28"/>
          <w:szCs w:val="28"/>
        </w:rPr>
      </w:pPr>
      <w:r w:rsidRPr="00BC4741">
        <w:rPr>
          <w:rFonts w:ascii="Times New Roman" w:hAnsi="Times New Roman"/>
          <w:sz w:val="28"/>
          <w:szCs w:val="28"/>
        </w:rPr>
        <w:t>2.2.2.3. Абзац 33 изложить в следующей редакции:</w:t>
      </w:r>
    </w:p>
    <w:p w:rsidR="00AA1FB4" w:rsidRPr="00BC4741" w:rsidRDefault="00AA1FB4" w:rsidP="00AA1FB4">
      <w:pPr>
        <w:widowControl w:val="0"/>
        <w:spacing w:after="0" w:line="360" w:lineRule="exact"/>
        <w:ind w:firstLine="740"/>
        <w:jc w:val="both"/>
        <w:rPr>
          <w:rFonts w:ascii="Times New Roman" w:hAnsi="Times New Roman"/>
          <w:sz w:val="28"/>
          <w:szCs w:val="28"/>
        </w:rPr>
      </w:pPr>
      <w:r w:rsidRPr="002034FA">
        <w:rPr>
          <w:rFonts w:ascii="Times New Roman" w:hAnsi="Times New Roman"/>
          <w:sz w:val="28"/>
          <w:szCs w:val="28"/>
        </w:rPr>
        <w:t>«</w:t>
      </w:r>
      <w:r w:rsidR="002034FA" w:rsidRPr="002034FA">
        <w:rPr>
          <w:rFonts w:ascii="Times New Roman" w:hAnsi="Times New Roman"/>
          <w:sz w:val="28"/>
          <w:szCs w:val="28"/>
        </w:rPr>
        <w:t>Материалы учета численности охотничьих ресурсов, данные об объемах изъятия охотничьих ресурсов</w:t>
      </w:r>
      <w:r w:rsidR="002034FA">
        <w:rPr>
          <w:rFonts w:ascii="Times New Roman" w:hAnsi="Times New Roman"/>
          <w:sz w:val="28"/>
          <w:szCs w:val="28"/>
        </w:rPr>
        <w:t xml:space="preserve"> </w:t>
      </w:r>
      <w:r w:rsidRPr="00BC4741">
        <w:rPr>
          <w:rFonts w:ascii="Times New Roman" w:hAnsi="Times New Roman"/>
          <w:sz w:val="28"/>
          <w:szCs w:val="28"/>
        </w:rPr>
        <w:t>предоставляются охотпользователями в уполномоченны</w:t>
      </w:r>
      <w:r>
        <w:rPr>
          <w:rFonts w:ascii="Times New Roman" w:hAnsi="Times New Roman"/>
          <w:sz w:val="28"/>
          <w:szCs w:val="28"/>
        </w:rPr>
        <w:t xml:space="preserve">й орган в сроки, установленные </w:t>
      </w:r>
      <w:r w:rsidRPr="00BC4741">
        <w:rPr>
          <w:rFonts w:ascii="Times New Roman" w:hAnsi="Times New Roman"/>
          <w:sz w:val="28"/>
          <w:szCs w:val="28"/>
        </w:rPr>
        <w:t>приказом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w:t>
      </w:r>
    </w:p>
    <w:p w:rsidR="002E0826" w:rsidRDefault="00AA1FB4" w:rsidP="00AA1FB4">
      <w:pPr>
        <w:widowControl w:val="0"/>
        <w:spacing w:after="0" w:line="360" w:lineRule="exact"/>
        <w:ind w:firstLine="740"/>
        <w:jc w:val="both"/>
        <w:rPr>
          <w:rFonts w:ascii="Times New Roman" w:hAnsi="Times New Roman"/>
          <w:sz w:val="28"/>
          <w:szCs w:val="28"/>
        </w:rPr>
      </w:pPr>
      <w:r w:rsidRPr="00BC4741">
        <w:rPr>
          <w:rFonts w:ascii="Times New Roman" w:hAnsi="Times New Roman"/>
          <w:sz w:val="28"/>
          <w:szCs w:val="28"/>
        </w:rPr>
        <w:t xml:space="preserve"> </w:t>
      </w:r>
      <w:r w:rsidRPr="003D06B2">
        <w:rPr>
          <w:rFonts w:ascii="Times New Roman" w:hAnsi="Times New Roman"/>
          <w:sz w:val="28"/>
          <w:szCs w:val="28"/>
        </w:rPr>
        <w:t xml:space="preserve">2.3. </w:t>
      </w:r>
      <w:r w:rsidR="004F09BB" w:rsidRPr="003D06B2">
        <w:rPr>
          <w:rFonts w:ascii="Times New Roman" w:hAnsi="Times New Roman"/>
          <w:sz w:val="28"/>
          <w:szCs w:val="28"/>
        </w:rPr>
        <w:t>В подразделе 5.3 раздела 5 а</w:t>
      </w:r>
      <w:r w:rsidR="002E0826" w:rsidRPr="003D06B2">
        <w:rPr>
          <w:rFonts w:ascii="Times New Roman" w:hAnsi="Times New Roman"/>
          <w:sz w:val="28"/>
          <w:szCs w:val="28"/>
        </w:rPr>
        <w:t>бзац «Байбак, степной хорь, соболь,</w:t>
      </w:r>
      <w:r w:rsidR="002E0826" w:rsidRPr="00A05C9F">
        <w:rPr>
          <w:rFonts w:ascii="Times New Roman" w:hAnsi="Times New Roman"/>
          <w:sz w:val="28"/>
          <w:szCs w:val="28"/>
        </w:rPr>
        <w:t xml:space="preserve"> хрустан, большой кроншнеп</w:t>
      </w:r>
      <w:r w:rsidR="002E0826" w:rsidRPr="002E0826">
        <w:rPr>
          <w:rFonts w:ascii="Times New Roman" w:hAnsi="Times New Roman"/>
          <w:sz w:val="28"/>
          <w:szCs w:val="28"/>
        </w:rPr>
        <w:t xml:space="preserve"> отнесены к охотничьи</w:t>
      </w:r>
      <w:r w:rsidR="00061F91">
        <w:rPr>
          <w:rFonts w:ascii="Times New Roman" w:hAnsi="Times New Roman"/>
          <w:sz w:val="28"/>
          <w:szCs w:val="28"/>
        </w:rPr>
        <w:t>м ресурсам Федеральным законом «Об охоте»</w:t>
      </w:r>
      <w:r w:rsidR="002E0826" w:rsidRPr="002E0826">
        <w:rPr>
          <w:rFonts w:ascii="Times New Roman" w:hAnsi="Times New Roman"/>
          <w:sz w:val="28"/>
          <w:szCs w:val="28"/>
        </w:rPr>
        <w:t xml:space="preserve">, они не занесены в Красную книгу Кировской области, однако на них не открыты сезоны охоты действующим Указом Губернатора Кировской области от 14.12.2012 </w:t>
      </w:r>
      <w:r w:rsidR="00061F91">
        <w:rPr>
          <w:rFonts w:ascii="Times New Roman" w:hAnsi="Times New Roman"/>
          <w:sz w:val="28"/>
          <w:szCs w:val="28"/>
        </w:rPr>
        <w:t>№ 160 (ред. от 17.12.2019) «</w:t>
      </w:r>
      <w:r w:rsidR="002E0826" w:rsidRPr="002E0826">
        <w:rPr>
          <w:rFonts w:ascii="Times New Roman" w:hAnsi="Times New Roman"/>
          <w:sz w:val="28"/>
          <w:szCs w:val="28"/>
        </w:rPr>
        <w:t xml:space="preserve">Об определении видов разрешенной охоты и параметров осуществления охоты в </w:t>
      </w:r>
      <w:r w:rsidR="002E0826" w:rsidRPr="002E0826">
        <w:rPr>
          <w:rFonts w:ascii="Times New Roman" w:hAnsi="Times New Roman"/>
          <w:sz w:val="28"/>
          <w:szCs w:val="28"/>
        </w:rPr>
        <w:lastRenderedPageBreak/>
        <w:t xml:space="preserve">охотничьих угодьях </w:t>
      </w:r>
      <w:r w:rsidR="002E0826">
        <w:rPr>
          <w:rFonts w:ascii="Times New Roman" w:hAnsi="Times New Roman"/>
          <w:sz w:val="28"/>
          <w:szCs w:val="28"/>
        </w:rPr>
        <w:t>на территории Кировской области.» изложить в следующей редакции:</w:t>
      </w:r>
    </w:p>
    <w:p w:rsidR="00AA1FB4" w:rsidRDefault="002E0826" w:rsidP="00A05C9F">
      <w:pPr>
        <w:widowControl w:val="0"/>
        <w:spacing w:after="0" w:line="360" w:lineRule="exact"/>
        <w:ind w:firstLine="740"/>
        <w:jc w:val="both"/>
        <w:rPr>
          <w:rFonts w:ascii="Times New Roman" w:hAnsi="Times New Roman"/>
          <w:sz w:val="28"/>
          <w:szCs w:val="28"/>
        </w:rPr>
      </w:pPr>
      <w:r>
        <w:rPr>
          <w:rFonts w:ascii="Times New Roman" w:hAnsi="Times New Roman"/>
          <w:sz w:val="28"/>
          <w:szCs w:val="28"/>
        </w:rPr>
        <w:t>«</w:t>
      </w:r>
      <w:r w:rsidRPr="002E0826">
        <w:rPr>
          <w:rFonts w:ascii="Times New Roman" w:hAnsi="Times New Roman"/>
          <w:sz w:val="28"/>
          <w:szCs w:val="28"/>
        </w:rPr>
        <w:t>Байбак, степной хорь, соболь, хрустан, большой кроншнеп отнесены к охотничьи</w:t>
      </w:r>
      <w:r w:rsidR="003D06B2">
        <w:rPr>
          <w:rFonts w:ascii="Times New Roman" w:hAnsi="Times New Roman"/>
          <w:sz w:val="28"/>
          <w:szCs w:val="28"/>
        </w:rPr>
        <w:t>м ресурсам Федеральным законом «Об охоте»</w:t>
      </w:r>
      <w:r w:rsidRPr="002E0826">
        <w:rPr>
          <w:rFonts w:ascii="Times New Roman" w:hAnsi="Times New Roman"/>
          <w:sz w:val="28"/>
          <w:szCs w:val="28"/>
        </w:rPr>
        <w:t xml:space="preserve">, они не занесены в Красную книгу Кировской области, однако на них не открыты сезоны охоты действующим Указом Губернатора Кировской области </w:t>
      </w:r>
      <w:r w:rsidR="00AA1FB4" w:rsidRPr="00BC4741">
        <w:rPr>
          <w:rFonts w:ascii="Times New Roman" w:hAnsi="Times New Roman"/>
          <w:sz w:val="28"/>
          <w:szCs w:val="28"/>
        </w:rPr>
        <w:t>от 30.05.2022 № 11 «Об определении видов разрешенной охоты и ограничений охоты в охотничьих угодьях на территории Кировской области».</w:t>
      </w:r>
      <w:r w:rsidR="00A05C9F">
        <w:rPr>
          <w:rFonts w:ascii="Times New Roman" w:hAnsi="Times New Roman"/>
          <w:sz w:val="28"/>
          <w:szCs w:val="28"/>
        </w:rPr>
        <w:t>»</w:t>
      </w:r>
    </w:p>
    <w:p w:rsidR="006D1C5E" w:rsidRPr="00375936" w:rsidRDefault="006D1C5E" w:rsidP="006D1C5E">
      <w:pPr>
        <w:spacing w:after="0" w:line="360" w:lineRule="exact"/>
        <w:ind w:firstLine="709"/>
        <w:jc w:val="both"/>
        <w:rPr>
          <w:rFonts w:ascii="Times New Roman" w:hAnsi="Times New Roman"/>
          <w:sz w:val="28"/>
          <w:szCs w:val="28"/>
        </w:rPr>
      </w:pPr>
      <w:r w:rsidRPr="00375936">
        <w:rPr>
          <w:rFonts w:ascii="Times New Roman" w:hAnsi="Times New Roman"/>
          <w:sz w:val="28"/>
          <w:szCs w:val="28"/>
        </w:rPr>
        <w:t>3. В КНИГЕ 3 «Организация использования охотничьих угодий и охотничьих ресурсов на территории Кировской области»:</w:t>
      </w:r>
    </w:p>
    <w:p w:rsidR="006D1C5E" w:rsidRPr="00375936" w:rsidRDefault="006D1C5E" w:rsidP="006D1C5E">
      <w:pPr>
        <w:spacing w:after="0" w:line="360" w:lineRule="exact"/>
        <w:ind w:firstLine="709"/>
        <w:jc w:val="both"/>
        <w:rPr>
          <w:rFonts w:ascii="Times New Roman" w:hAnsi="Times New Roman"/>
          <w:sz w:val="28"/>
          <w:szCs w:val="28"/>
        </w:rPr>
      </w:pPr>
      <w:r w:rsidRPr="00375936">
        <w:rPr>
          <w:rFonts w:ascii="Times New Roman" w:hAnsi="Times New Roman"/>
          <w:sz w:val="28"/>
          <w:szCs w:val="28"/>
        </w:rPr>
        <w:t>3.1. В разделе 6:</w:t>
      </w:r>
    </w:p>
    <w:p w:rsidR="006D1C5E" w:rsidRPr="00375936" w:rsidRDefault="006D1C5E" w:rsidP="006D1C5E">
      <w:pPr>
        <w:spacing w:after="0" w:line="360" w:lineRule="exact"/>
        <w:ind w:firstLine="709"/>
        <w:jc w:val="both"/>
        <w:rPr>
          <w:rFonts w:ascii="Times New Roman" w:hAnsi="Times New Roman"/>
          <w:sz w:val="28"/>
          <w:szCs w:val="28"/>
        </w:rPr>
      </w:pPr>
      <w:r w:rsidRPr="00375936">
        <w:rPr>
          <w:rFonts w:ascii="Times New Roman" w:hAnsi="Times New Roman"/>
          <w:sz w:val="28"/>
          <w:szCs w:val="28"/>
        </w:rPr>
        <w:t>3.1.1. Таблицу 6.3.2 в подразделе 6.3 изложить в следующей редакции:</w:t>
      </w:r>
    </w:p>
    <w:p w:rsidR="006D1C5E" w:rsidRPr="00375936" w:rsidRDefault="006D1C5E" w:rsidP="006D1C5E">
      <w:pPr>
        <w:spacing w:after="0" w:line="240" w:lineRule="auto"/>
        <w:jc w:val="both"/>
        <w:rPr>
          <w:rFonts w:ascii="Times New Roman" w:hAnsi="Times New Roman"/>
          <w:sz w:val="28"/>
          <w:szCs w:val="28"/>
        </w:rPr>
      </w:pPr>
      <w:r w:rsidRPr="00375936">
        <w:rPr>
          <w:rFonts w:ascii="Times New Roman" w:hAnsi="Times New Roman"/>
          <w:sz w:val="28"/>
          <w:szCs w:val="28"/>
        </w:rPr>
        <w:t>«Таблица 6.3.2 – Планируемые к закреплению охотничьи угодья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40"/>
        <w:gridCol w:w="4732"/>
        <w:gridCol w:w="2366"/>
        <w:gridCol w:w="1932"/>
      </w:tblGrid>
      <w:tr w:rsidR="006D1C5E" w:rsidRPr="00375936" w:rsidTr="009817FC">
        <w:tc>
          <w:tcPr>
            <w:tcW w:w="540"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 п/п</w:t>
            </w:r>
          </w:p>
        </w:tc>
        <w:tc>
          <w:tcPr>
            <w:tcW w:w="4732"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Название участка общедоступных охотничьих угодий по наименованию муниципального образования (район, округ)</w:t>
            </w:r>
          </w:p>
        </w:tc>
        <w:tc>
          <w:tcPr>
            <w:tcW w:w="2366"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Предпосылки, критерии</w:t>
            </w:r>
          </w:p>
        </w:tc>
        <w:tc>
          <w:tcPr>
            <w:tcW w:w="1932"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Площадь участка общедоступных охотничьих угодий, тыс. га</w:t>
            </w:r>
          </w:p>
        </w:tc>
      </w:tr>
      <w:tr w:rsidR="006D1C5E" w:rsidRPr="00375936" w:rsidTr="009817FC">
        <w:trPr>
          <w:trHeight w:val="274"/>
        </w:trPr>
        <w:tc>
          <w:tcPr>
            <w:tcW w:w="540" w:type="dxa"/>
            <w:vAlign w:val="center"/>
          </w:tcPr>
          <w:p w:rsidR="006D1C5E" w:rsidRPr="00375936" w:rsidRDefault="006D1C5E" w:rsidP="006D1C5E">
            <w:pPr>
              <w:spacing w:after="0" w:line="240" w:lineRule="auto"/>
              <w:ind w:right="113"/>
              <w:jc w:val="center"/>
              <w:rPr>
                <w:rFonts w:ascii="Times New Roman" w:hAnsi="Times New Roman"/>
                <w:sz w:val="24"/>
                <w:szCs w:val="24"/>
              </w:rPr>
            </w:pPr>
            <w:r w:rsidRPr="00375936">
              <w:rPr>
                <w:rFonts w:ascii="Times New Roman" w:hAnsi="Times New Roman"/>
                <w:sz w:val="24"/>
                <w:szCs w:val="24"/>
              </w:rPr>
              <w:t>1</w:t>
            </w:r>
          </w:p>
        </w:tc>
        <w:tc>
          <w:tcPr>
            <w:tcW w:w="4732" w:type="dxa"/>
            <w:vAlign w:val="center"/>
          </w:tcPr>
          <w:p w:rsidR="006D1C5E" w:rsidRPr="00375936" w:rsidRDefault="006D1C5E" w:rsidP="006D1C5E">
            <w:pPr>
              <w:spacing w:after="0" w:line="240" w:lineRule="auto"/>
              <w:ind w:left="57"/>
              <w:rPr>
                <w:rFonts w:ascii="Times New Roman" w:hAnsi="Times New Roman"/>
                <w:sz w:val="24"/>
                <w:szCs w:val="24"/>
              </w:rPr>
            </w:pPr>
            <w:r w:rsidRPr="00375936">
              <w:rPr>
                <w:rFonts w:ascii="Times New Roman" w:hAnsi="Times New Roman"/>
                <w:sz w:val="24"/>
                <w:szCs w:val="24"/>
              </w:rPr>
              <w:t>Белохолуницкий</w:t>
            </w:r>
          </w:p>
        </w:tc>
        <w:tc>
          <w:tcPr>
            <w:tcW w:w="2366"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1, 3, 4</w:t>
            </w:r>
          </w:p>
        </w:tc>
        <w:tc>
          <w:tcPr>
            <w:tcW w:w="1932"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72,20</w:t>
            </w:r>
          </w:p>
        </w:tc>
      </w:tr>
      <w:tr w:rsidR="006D1C5E" w:rsidRPr="00375936" w:rsidTr="009817FC">
        <w:tc>
          <w:tcPr>
            <w:tcW w:w="540" w:type="dxa"/>
            <w:vAlign w:val="center"/>
          </w:tcPr>
          <w:p w:rsidR="006D1C5E" w:rsidRPr="00375936" w:rsidRDefault="006D1C5E" w:rsidP="006D1C5E">
            <w:pPr>
              <w:spacing w:after="0" w:line="240" w:lineRule="auto"/>
              <w:ind w:right="113"/>
              <w:jc w:val="center"/>
              <w:rPr>
                <w:rFonts w:ascii="Times New Roman" w:hAnsi="Times New Roman"/>
                <w:sz w:val="24"/>
                <w:szCs w:val="24"/>
              </w:rPr>
            </w:pPr>
            <w:r w:rsidRPr="00375936">
              <w:rPr>
                <w:rFonts w:ascii="Times New Roman" w:hAnsi="Times New Roman"/>
                <w:sz w:val="24"/>
                <w:szCs w:val="24"/>
              </w:rPr>
              <w:t>2</w:t>
            </w:r>
          </w:p>
        </w:tc>
        <w:tc>
          <w:tcPr>
            <w:tcW w:w="4732" w:type="dxa"/>
            <w:vAlign w:val="center"/>
          </w:tcPr>
          <w:p w:rsidR="006D1C5E" w:rsidRPr="00375936" w:rsidRDefault="006D1C5E" w:rsidP="006D1C5E">
            <w:pPr>
              <w:spacing w:after="0" w:line="240" w:lineRule="auto"/>
              <w:ind w:left="57"/>
              <w:rPr>
                <w:rFonts w:ascii="Times New Roman" w:hAnsi="Times New Roman"/>
                <w:sz w:val="24"/>
                <w:szCs w:val="24"/>
              </w:rPr>
            </w:pPr>
            <w:r w:rsidRPr="00375936">
              <w:rPr>
                <w:rFonts w:ascii="Times New Roman" w:hAnsi="Times New Roman"/>
                <w:sz w:val="24"/>
                <w:szCs w:val="24"/>
              </w:rPr>
              <w:t>Верхнекамский</w:t>
            </w:r>
          </w:p>
        </w:tc>
        <w:tc>
          <w:tcPr>
            <w:tcW w:w="2366"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1, 4</w:t>
            </w:r>
          </w:p>
        </w:tc>
        <w:tc>
          <w:tcPr>
            <w:tcW w:w="1932"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75,05</w:t>
            </w:r>
          </w:p>
        </w:tc>
      </w:tr>
      <w:tr w:rsidR="006D1C5E" w:rsidRPr="00375936" w:rsidTr="009817FC">
        <w:tc>
          <w:tcPr>
            <w:tcW w:w="540" w:type="dxa"/>
            <w:vAlign w:val="center"/>
          </w:tcPr>
          <w:p w:rsidR="006D1C5E" w:rsidRPr="00375936" w:rsidRDefault="006D1C5E" w:rsidP="006D1C5E">
            <w:pPr>
              <w:spacing w:after="0" w:line="240" w:lineRule="auto"/>
              <w:ind w:right="113"/>
              <w:jc w:val="center"/>
              <w:rPr>
                <w:rFonts w:ascii="Times New Roman" w:hAnsi="Times New Roman"/>
                <w:sz w:val="24"/>
                <w:szCs w:val="24"/>
              </w:rPr>
            </w:pPr>
            <w:r w:rsidRPr="00375936">
              <w:rPr>
                <w:rFonts w:ascii="Times New Roman" w:hAnsi="Times New Roman"/>
                <w:sz w:val="24"/>
                <w:szCs w:val="24"/>
              </w:rPr>
              <w:t>3</w:t>
            </w:r>
          </w:p>
        </w:tc>
        <w:tc>
          <w:tcPr>
            <w:tcW w:w="4732" w:type="dxa"/>
            <w:vAlign w:val="center"/>
          </w:tcPr>
          <w:p w:rsidR="006D1C5E" w:rsidRPr="00375936" w:rsidRDefault="006D1C5E" w:rsidP="006D1C5E">
            <w:pPr>
              <w:spacing w:after="0" w:line="240" w:lineRule="auto"/>
              <w:ind w:left="57"/>
              <w:rPr>
                <w:rFonts w:ascii="Times New Roman" w:hAnsi="Times New Roman"/>
                <w:sz w:val="24"/>
                <w:szCs w:val="24"/>
              </w:rPr>
            </w:pPr>
            <w:r w:rsidRPr="00375936">
              <w:rPr>
                <w:rFonts w:ascii="Times New Roman" w:hAnsi="Times New Roman"/>
                <w:sz w:val="24"/>
                <w:szCs w:val="24"/>
              </w:rPr>
              <w:t>Лузский</w:t>
            </w:r>
          </w:p>
        </w:tc>
        <w:tc>
          <w:tcPr>
            <w:tcW w:w="2366"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1, 3, 4</w:t>
            </w:r>
          </w:p>
        </w:tc>
        <w:tc>
          <w:tcPr>
            <w:tcW w:w="1932"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color w:val="000000"/>
                <w:sz w:val="24"/>
                <w:szCs w:val="24"/>
              </w:rPr>
              <w:t>66,801</w:t>
            </w:r>
          </w:p>
        </w:tc>
      </w:tr>
      <w:tr w:rsidR="006D1C5E" w:rsidRPr="00375936" w:rsidTr="009817FC">
        <w:tc>
          <w:tcPr>
            <w:tcW w:w="540" w:type="dxa"/>
            <w:vAlign w:val="center"/>
          </w:tcPr>
          <w:p w:rsidR="006D1C5E" w:rsidRPr="00375936" w:rsidRDefault="006D1C5E" w:rsidP="006D1C5E">
            <w:pPr>
              <w:spacing w:after="0" w:line="240" w:lineRule="auto"/>
              <w:ind w:right="113"/>
              <w:jc w:val="center"/>
              <w:rPr>
                <w:rFonts w:ascii="Times New Roman" w:hAnsi="Times New Roman"/>
                <w:sz w:val="24"/>
                <w:szCs w:val="24"/>
              </w:rPr>
            </w:pPr>
            <w:r w:rsidRPr="00375936">
              <w:rPr>
                <w:rFonts w:ascii="Times New Roman" w:hAnsi="Times New Roman"/>
                <w:sz w:val="24"/>
                <w:szCs w:val="24"/>
              </w:rPr>
              <w:t>4</w:t>
            </w:r>
          </w:p>
        </w:tc>
        <w:tc>
          <w:tcPr>
            <w:tcW w:w="4732" w:type="dxa"/>
            <w:vAlign w:val="center"/>
          </w:tcPr>
          <w:p w:rsidR="006D1C5E" w:rsidRPr="00375936" w:rsidRDefault="006D1C5E" w:rsidP="006D1C5E">
            <w:pPr>
              <w:spacing w:after="0" w:line="240" w:lineRule="auto"/>
              <w:ind w:left="57"/>
              <w:rPr>
                <w:rFonts w:ascii="Times New Roman" w:hAnsi="Times New Roman"/>
                <w:sz w:val="24"/>
                <w:szCs w:val="24"/>
              </w:rPr>
            </w:pPr>
            <w:r w:rsidRPr="00375936">
              <w:rPr>
                <w:rFonts w:ascii="Times New Roman" w:hAnsi="Times New Roman"/>
                <w:sz w:val="24"/>
                <w:szCs w:val="24"/>
              </w:rPr>
              <w:t>Опаринский</w:t>
            </w:r>
          </w:p>
        </w:tc>
        <w:tc>
          <w:tcPr>
            <w:tcW w:w="2366"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1, 2, 3, 4</w:t>
            </w:r>
          </w:p>
        </w:tc>
        <w:tc>
          <w:tcPr>
            <w:tcW w:w="1932"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50,459</w:t>
            </w:r>
          </w:p>
        </w:tc>
      </w:tr>
      <w:tr w:rsidR="006D1C5E" w:rsidRPr="00375936" w:rsidTr="009817FC">
        <w:tc>
          <w:tcPr>
            <w:tcW w:w="540" w:type="dxa"/>
            <w:vAlign w:val="center"/>
          </w:tcPr>
          <w:p w:rsidR="006D1C5E" w:rsidRPr="00375936" w:rsidRDefault="006D1C5E" w:rsidP="006D1C5E">
            <w:pPr>
              <w:spacing w:after="0" w:line="240" w:lineRule="auto"/>
              <w:ind w:right="113"/>
              <w:jc w:val="center"/>
              <w:rPr>
                <w:rFonts w:ascii="Times New Roman" w:hAnsi="Times New Roman"/>
                <w:sz w:val="24"/>
                <w:szCs w:val="24"/>
              </w:rPr>
            </w:pPr>
            <w:r w:rsidRPr="00375936">
              <w:rPr>
                <w:rFonts w:ascii="Times New Roman" w:hAnsi="Times New Roman"/>
                <w:sz w:val="24"/>
                <w:szCs w:val="24"/>
              </w:rPr>
              <w:t>5</w:t>
            </w:r>
          </w:p>
        </w:tc>
        <w:tc>
          <w:tcPr>
            <w:tcW w:w="4732" w:type="dxa"/>
            <w:vAlign w:val="center"/>
          </w:tcPr>
          <w:p w:rsidR="006D1C5E" w:rsidRPr="00375936" w:rsidRDefault="006D1C5E" w:rsidP="006D1C5E">
            <w:pPr>
              <w:spacing w:after="0" w:line="240" w:lineRule="auto"/>
              <w:ind w:left="57"/>
              <w:rPr>
                <w:rFonts w:ascii="Times New Roman" w:hAnsi="Times New Roman"/>
                <w:sz w:val="24"/>
                <w:szCs w:val="24"/>
              </w:rPr>
            </w:pPr>
            <w:r w:rsidRPr="00375936">
              <w:rPr>
                <w:rFonts w:ascii="Times New Roman" w:hAnsi="Times New Roman"/>
                <w:sz w:val="24"/>
                <w:szCs w:val="24"/>
              </w:rPr>
              <w:t>Омутнинский</w:t>
            </w:r>
          </w:p>
        </w:tc>
        <w:tc>
          <w:tcPr>
            <w:tcW w:w="2366"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1, 4</w:t>
            </w:r>
          </w:p>
        </w:tc>
        <w:tc>
          <w:tcPr>
            <w:tcW w:w="1932" w:type="dxa"/>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color w:val="000000"/>
                <w:sz w:val="24"/>
                <w:szCs w:val="24"/>
              </w:rPr>
              <w:t>68,003</w:t>
            </w:r>
          </w:p>
        </w:tc>
      </w:tr>
      <w:tr w:rsidR="006D1C5E" w:rsidRPr="00375936" w:rsidTr="009817FC">
        <w:trPr>
          <w:trHeight w:val="367"/>
        </w:trPr>
        <w:tc>
          <w:tcPr>
            <w:tcW w:w="7638" w:type="dxa"/>
            <w:gridSpan w:val="3"/>
            <w:tcBorders>
              <w:bottom w:val="single" w:sz="4" w:space="0" w:color="auto"/>
            </w:tcBorders>
            <w:vAlign w:val="center"/>
          </w:tcPr>
          <w:p w:rsidR="006D1C5E" w:rsidRPr="00375936" w:rsidRDefault="006D1C5E" w:rsidP="006D1C5E">
            <w:pPr>
              <w:spacing w:after="0" w:line="240" w:lineRule="auto"/>
              <w:ind w:firstLine="147"/>
              <w:rPr>
                <w:rFonts w:ascii="Times New Roman" w:hAnsi="Times New Roman"/>
                <w:sz w:val="24"/>
                <w:szCs w:val="24"/>
              </w:rPr>
            </w:pPr>
            <w:r w:rsidRPr="00375936">
              <w:rPr>
                <w:rFonts w:ascii="Times New Roman" w:hAnsi="Times New Roman"/>
                <w:sz w:val="24"/>
                <w:szCs w:val="24"/>
              </w:rPr>
              <w:t>Итого</w:t>
            </w:r>
          </w:p>
        </w:tc>
        <w:tc>
          <w:tcPr>
            <w:tcW w:w="1932" w:type="dxa"/>
            <w:tcBorders>
              <w:bottom w:val="single" w:sz="4" w:space="0" w:color="auto"/>
            </w:tcBorders>
            <w:vAlign w:val="center"/>
          </w:tcPr>
          <w:p w:rsidR="006D1C5E" w:rsidRPr="00375936" w:rsidRDefault="006D1C5E" w:rsidP="006D1C5E">
            <w:pPr>
              <w:spacing w:after="0" w:line="240" w:lineRule="auto"/>
              <w:jc w:val="center"/>
              <w:rPr>
                <w:rFonts w:ascii="Times New Roman" w:hAnsi="Times New Roman"/>
                <w:sz w:val="24"/>
                <w:szCs w:val="24"/>
              </w:rPr>
            </w:pPr>
            <w:r w:rsidRPr="00375936">
              <w:rPr>
                <w:rFonts w:ascii="Times New Roman" w:hAnsi="Times New Roman"/>
                <w:sz w:val="24"/>
                <w:szCs w:val="24"/>
              </w:rPr>
              <w:t>332,513»</w:t>
            </w:r>
          </w:p>
        </w:tc>
      </w:tr>
    </w:tbl>
    <w:p w:rsidR="006D1C5E" w:rsidRPr="00375936" w:rsidRDefault="006D1C5E" w:rsidP="006D1C5E">
      <w:pPr>
        <w:spacing w:after="0" w:line="360" w:lineRule="exact"/>
        <w:ind w:firstLine="709"/>
        <w:jc w:val="both"/>
        <w:rPr>
          <w:rFonts w:ascii="Times New Roman" w:hAnsi="Times New Roman"/>
          <w:sz w:val="28"/>
          <w:szCs w:val="28"/>
        </w:rPr>
      </w:pPr>
      <w:r w:rsidRPr="00375936">
        <w:rPr>
          <w:rFonts w:ascii="Times New Roman" w:hAnsi="Times New Roman"/>
          <w:sz w:val="28"/>
          <w:szCs w:val="28"/>
        </w:rPr>
        <w:t>3.1.2. Рисунок 6.4 в подразделе 6.4 изложить в следующей редакции:</w:t>
      </w:r>
    </w:p>
    <w:p w:rsidR="006D1C5E" w:rsidRPr="00375936" w:rsidRDefault="006D1C5E" w:rsidP="006D1C5E">
      <w:pPr>
        <w:widowControl w:val="0"/>
        <w:spacing w:after="0" w:line="240" w:lineRule="auto"/>
        <w:jc w:val="center"/>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6D1C5E" w:rsidRPr="00375936" w:rsidRDefault="006D1C5E" w:rsidP="006D1C5E">
      <w:pPr>
        <w:widowControl w:val="0"/>
        <w:spacing w:after="0" w:line="240" w:lineRule="auto"/>
        <w:rPr>
          <w:rFonts w:ascii="Times New Roman" w:hAnsi="Times New Roman"/>
          <w:bCs/>
          <w:color w:val="00000A"/>
          <w:sz w:val="28"/>
          <w:szCs w:val="28"/>
        </w:rPr>
      </w:pPr>
    </w:p>
    <w:p w:rsidR="00731121" w:rsidRPr="00375936" w:rsidRDefault="00731121" w:rsidP="006D1C5E">
      <w:pPr>
        <w:widowControl w:val="0"/>
        <w:spacing w:after="0" w:line="240" w:lineRule="auto"/>
        <w:rPr>
          <w:rFonts w:ascii="Times New Roman" w:hAnsi="Times New Roman"/>
          <w:bCs/>
          <w:color w:val="00000A"/>
          <w:sz w:val="28"/>
          <w:szCs w:val="28"/>
        </w:rPr>
      </w:pPr>
    </w:p>
    <w:p w:rsidR="00350914" w:rsidRDefault="00350914" w:rsidP="006D1C5E">
      <w:pPr>
        <w:widowControl w:val="0"/>
        <w:spacing w:after="0" w:line="240" w:lineRule="auto"/>
        <w:rPr>
          <w:rFonts w:ascii="Times New Roman" w:hAnsi="Times New Roman"/>
          <w:bCs/>
          <w:color w:val="00000A"/>
          <w:sz w:val="28"/>
          <w:szCs w:val="28"/>
        </w:rPr>
      </w:pPr>
    </w:p>
    <w:p w:rsidR="00210CB2" w:rsidRPr="00375936" w:rsidRDefault="00210CB2" w:rsidP="006D1C5E">
      <w:pPr>
        <w:widowControl w:val="0"/>
        <w:spacing w:after="0" w:line="240" w:lineRule="auto"/>
        <w:rPr>
          <w:rFonts w:ascii="Times New Roman" w:hAnsi="Times New Roman"/>
          <w:bCs/>
          <w:color w:val="00000A"/>
          <w:sz w:val="28"/>
          <w:szCs w:val="28"/>
        </w:rPr>
      </w:pPr>
      <w:r w:rsidRPr="00375936">
        <w:rPr>
          <w:rFonts w:ascii="Times New Roman" w:hAnsi="Times New Roman"/>
          <w:bCs/>
          <w:color w:val="00000A"/>
          <w:sz w:val="28"/>
          <w:szCs w:val="28"/>
        </w:rPr>
        <w:t>«</w:t>
      </w:r>
    </w:p>
    <w:p w:rsidR="00EF67B4" w:rsidRPr="00375936" w:rsidRDefault="0049166C" w:rsidP="006D1C5E">
      <w:pPr>
        <w:widowControl w:val="0"/>
        <w:spacing w:after="0" w:line="240" w:lineRule="auto"/>
        <w:rPr>
          <w:rFonts w:ascii="Times New Roman" w:hAnsi="Times New Roman"/>
          <w:bCs/>
          <w:color w:val="00000A"/>
          <w:sz w:val="28"/>
          <w:szCs w:val="28"/>
        </w:rPr>
      </w:pPr>
      <w:r>
        <w:rPr>
          <w:rFonts w:ascii="Times New Roman" w:hAnsi="Times New Roman"/>
          <w:bCs/>
          <w:noProof/>
          <w:color w:val="00000A"/>
          <w:sz w:val="28"/>
          <w:szCs w:val="28"/>
        </w:rPr>
        <w:drawing>
          <wp:inline distT="0" distB="0" distL="0" distR="0">
            <wp:extent cx="5800090" cy="8216265"/>
            <wp:effectExtent l="19050" t="0" r="0" b="0"/>
            <wp:docPr id="2" name="Рисунок 2" descr="В книги зоны планируемого создания охотничьих угод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книги зоны планируемого создания охотничьих угодий"/>
                    <pic:cNvPicPr>
                      <a:picLocks noChangeAspect="1" noChangeArrowheads="1"/>
                    </pic:cNvPicPr>
                  </pic:nvPicPr>
                  <pic:blipFill>
                    <a:blip r:embed="rId477" cstate="print"/>
                    <a:srcRect/>
                    <a:stretch>
                      <a:fillRect/>
                    </a:stretch>
                  </pic:blipFill>
                  <pic:spPr bwMode="auto">
                    <a:xfrm>
                      <a:off x="0" y="0"/>
                      <a:ext cx="5800090" cy="8216265"/>
                    </a:xfrm>
                    <a:prstGeom prst="rect">
                      <a:avLst/>
                    </a:prstGeom>
                    <a:noFill/>
                    <a:ln w="9525">
                      <a:noFill/>
                      <a:miter lim="800000"/>
                      <a:headEnd/>
                      <a:tailEnd/>
                    </a:ln>
                  </pic:spPr>
                </pic:pic>
              </a:graphicData>
            </a:graphic>
          </wp:inline>
        </w:drawing>
      </w:r>
    </w:p>
    <w:p w:rsidR="00731121" w:rsidRPr="00375936" w:rsidRDefault="00EF67B4" w:rsidP="00EF67B4">
      <w:pPr>
        <w:widowControl w:val="0"/>
        <w:spacing w:after="0" w:line="240" w:lineRule="auto"/>
        <w:jc w:val="both"/>
        <w:rPr>
          <w:rFonts w:ascii="Times New Roman" w:hAnsi="Times New Roman"/>
          <w:bCs/>
          <w:color w:val="00000A"/>
          <w:sz w:val="28"/>
          <w:szCs w:val="28"/>
        </w:rPr>
      </w:pPr>
      <w:r w:rsidRPr="00375936">
        <w:rPr>
          <w:rFonts w:ascii="Times New Roman" w:hAnsi="Times New Roman"/>
          <w:bCs/>
          <w:color w:val="00000A"/>
          <w:sz w:val="28"/>
          <w:szCs w:val="28"/>
        </w:rPr>
        <w:t>Рисунок 6.4 – Эскиз карты-схемы планируемого создания охотничьих угодий</w:t>
      </w:r>
      <w:r w:rsidR="00210CB2" w:rsidRPr="00375936">
        <w:rPr>
          <w:rFonts w:ascii="Times New Roman" w:hAnsi="Times New Roman"/>
          <w:bCs/>
          <w:color w:val="00000A"/>
          <w:sz w:val="28"/>
          <w:szCs w:val="28"/>
        </w:rPr>
        <w:t>»</w:t>
      </w:r>
    </w:p>
    <w:p w:rsidR="00210CB2" w:rsidRPr="00375936" w:rsidRDefault="00210CB2" w:rsidP="006D1C5E">
      <w:pPr>
        <w:widowControl w:val="0"/>
        <w:spacing w:after="0" w:line="240" w:lineRule="auto"/>
        <w:rPr>
          <w:rFonts w:ascii="Times New Roman" w:hAnsi="Times New Roman"/>
          <w:bCs/>
          <w:color w:val="00000A"/>
          <w:sz w:val="28"/>
          <w:szCs w:val="28"/>
        </w:rPr>
      </w:pPr>
    </w:p>
    <w:p w:rsidR="00A55A7F" w:rsidRPr="007E7690" w:rsidRDefault="00A55A7F" w:rsidP="00A55A7F">
      <w:pPr>
        <w:spacing w:after="0" w:line="360" w:lineRule="exact"/>
        <w:ind w:firstLine="709"/>
        <w:jc w:val="both"/>
        <w:rPr>
          <w:rFonts w:ascii="Times New Roman" w:hAnsi="Times New Roman"/>
          <w:sz w:val="28"/>
          <w:szCs w:val="28"/>
        </w:rPr>
      </w:pPr>
      <w:r w:rsidRPr="007E7690">
        <w:rPr>
          <w:rFonts w:ascii="Times New Roman" w:hAnsi="Times New Roman"/>
          <w:sz w:val="28"/>
          <w:szCs w:val="28"/>
        </w:rPr>
        <w:t>3.2. В подразделе 6.5:</w:t>
      </w:r>
    </w:p>
    <w:p w:rsidR="00A55A7F" w:rsidRPr="007E7690" w:rsidRDefault="00A55A7F" w:rsidP="00A55A7F">
      <w:pPr>
        <w:spacing w:after="0" w:line="360" w:lineRule="exact"/>
        <w:ind w:firstLine="709"/>
        <w:jc w:val="both"/>
        <w:rPr>
          <w:rFonts w:ascii="Times New Roman" w:hAnsi="Times New Roman"/>
          <w:sz w:val="28"/>
          <w:szCs w:val="28"/>
        </w:rPr>
      </w:pPr>
      <w:r w:rsidRPr="007E7690">
        <w:rPr>
          <w:rFonts w:ascii="Times New Roman" w:hAnsi="Times New Roman"/>
          <w:sz w:val="28"/>
          <w:szCs w:val="28"/>
        </w:rPr>
        <w:t xml:space="preserve">3.2.1. В абзаце 3 пункта 6.5.2 слова «приказом Минприроды России от 29.03.2018 № 122 «Об утверждении Лесоустроительной инструкции» заменить словами «приказом Минприроды России от 05.08.2022 № 510 «Об утверждении Лесоустроительной инструкции». </w:t>
      </w:r>
    </w:p>
    <w:p w:rsidR="00A55A7F" w:rsidRPr="007E7690" w:rsidRDefault="00A55A7F" w:rsidP="00A55A7F">
      <w:pPr>
        <w:spacing w:after="0" w:line="360" w:lineRule="exact"/>
        <w:ind w:firstLine="709"/>
        <w:jc w:val="both"/>
        <w:rPr>
          <w:rFonts w:ascii="Times New Roman" w:hAnsi="Times New Roman"/>
          <w:sz w:val="28"/>
          <w:szCs w:val="28"/>
        </w:rPr>
      </w:pPr>
      <w:r w:rsidRPr="007E7690">
        <w:rPr>
          <w:rFonts w:ascii="Times New Roman" w:hAnsi="Times New Roman"/>
          <w:sz w:val="28"/>
          <w:szCs w:val="28"/>
        </w:rPr>
        <w:t>3.2.2. Абзац 1 пункта 6.5.3 изложить в следующей редакции:</w:t>
      </w:r>
    </w:p>
    <w:p w:rsidR="00A55A7F" w:rsidRPr="00A55A7F" w:rsidRDefault="00A55A7F" w:rsidP="00A55A7F">
      <w:pPr>
        <w:spacing w:after="0" w:line="360" w:lineRule="exact"/>
        <w:ind w:firstLine="709"/>
        <w:jc w:val="both"/>
        <w:rPr>
          <w:rFonts w:ascii="Times New Roman" w:hAnsi="Times New Roman"/>
          <w:sz w:val="28"/>
          <w:szCs w:val="28"/>
        </w:rPr>
      </w:pPr>
      <w:r w:rsidRPr="007E7690">
        <w:rPr>
          <w:rFonts w:ascii="Times New Roman" w:hAnsi="Times New Roman"/>
          <w:sz w:val="28"/>
          <w:szCs w:val="28"/>
        </w:rPr>
        <w:t>«Выделение зон охраны охотничьих ресурсов в границах закрепленных охотничьих угодий является компетенцией охотпользователя».</w:t>
      </w:r>
    </w:p>
    <w:p w:rsidR="00A55A7F" w:rsidRDefault="00A55A7F" w:rsidP="00EF67B4">
      <w:pPr>
        <w:spacing w:after="0" w:line="360" w:lineRule="exact"/>
        <w:jc w:val="both"/>
        <w:rPr>
          <w:rFonts w:ascii="Times New Roman" w:hAnsi="Times New Roman"/>
          <w:sz w:val="28"/>
          <w:szCs w:val="28"/>
          <w:highlight w:val="yellow"/>
        </w:rPr>
      </w:pPr>
    </w:p>
    <w:p w:rsidR="00062B75" w:rsidRPr="00375936" w:rsidRDefault="00062B75" w:rsidP="00E42AF4">
      <w:pPr>
        <w:spacing w:after="0" w:line="360" w:lineRule="exact"/>
        <w:ind w:firstLine="709"/>
        <w:jc w:val="both"/>
        <w:rPr>
          <w:rFonts w:ascii="Times New Roman" w:hAnsi="Times New Roman"/>
          <w:sz w:val="28"/>
          <w:szCs w:val="28"/>
        </w:rPr>
      </w:pPr>
      <w:r w:rsidRPr="007E7690">
        <w:rPr>
          <w:rFonts w:ascii="Times New Roman" w:hAnsi="Times New Roman"/>
          <w:sz w:val="28"/>
          <w:szCs w:val="28"/>
        </w:rPr>
        <w:t>3.</w:t>
      </w:r>
      <w:r w:rsidR="00E42AF4" w:rsidRPr="007E7690">
        <w:rPr>
          <w:rFonts w:ascii="Times New Roman" w:hAnsi="Times New Roman"/>
          <w:sz w:val="28"/>
          <w:szCs w:val="28"/>
        </w:rPr>
        <w:t>2</w:t>
      </w:r>
      <w:r w:rsidRPr="007E7690">
        <w:rPr>
          <w:rFonts w:ascii="Times New Roman" w:hAnsi="Times New Roman"/>
          <w:sz w:val="28"/>
          <w:szCs w:val="28"/>
        </w:rPr>
        <w:t>.</w:t>
      </w:r>
      <w:r w:rsidR="000635F9" w:rsidRPr="007E7690">
        <w:rPr>
          <w:rFonts w:ascii="Times New Roman" w:hAnsi="Times New Roman"/>
          <w:sz w:val="28"/>
          <w:szCs w:val="28"/>
        </w:rPr>
        <w:t>3. Таблицу 6.5.4.</w:t>
      </w:r>
      <w:r w:rsidR="00A55A7F" w:rsidRPr="007E7690">
        <w:rPr>
          <w:rFonts w:ascii="Times New Roman" w:hAnsi="Times New Roman"/>
          <w:sz w:val="28"/>
          <w:szCs w:val="28"/>
        </w:rPr>
        <w:t>2</w:t>
      </w:r>
      <w:r w:rsidR="000635F9" w:rsidRPr="007E7690">
        <w:rPr>
          <w:rFonts w:ascii="Times New Roman" w:hAnsi="Times New Roman"/>
          <w:sz w:val="28"/>
          <w:szCs w:val="28"/>
        </w:rPr>
        <w:t xml:space="preserve"> </w:t>
      </w:r>
      <w:r w:rsidRPr="007E7690">
        <w:rPr>
          <w:rFonts w:ascii="Times New Roman" w:hAnsi="Times New Roman"/>
          <w:sz w:val="28"/>
          <w:szCs w:val="28"/>
        </w:rPr>
        <w:t>изложить в следующей редакции:</w:t>
      </w:r>
    </w:p>
    <w:p w:rsidR="000635F9" w:rsidRPr="00375936" w:rsidRDefault="000635F9" w:rsidP="000635F9">
      <w:pPr>
        <w:spacing w:after="0" w:line="360" w:lineRule="exact"/>
        <w:jc w:val="both"/>
        <w:rPr>
          <w:rFonts w:ascii="Times New Roman" w:hAnsi="Times New Roman"/>
          <w:sz w:val="28"/>
          <w:szCs w:val="28"/>
        </w:rPr>
      </w:pPr>
      <w:r w:rsidRPr="00375936">
        <w:rPr>
          <w:rFonts w:ascii="Times New Roman" w:hAnsi="Times New Roman"/>
          <w:sz w:val="28"/>
          <w:szCs w:val="28"/>
        </w:rPr>
        <w:t xml:space="preserve">«Таблица 6.5.4.2 – Сведения о планируемых </w:t>
      </w:r>
      <w:r w:rsidR="002B0934" w:rsidRPr="00375936">
        <w:rPr>
          <w:rFonts w:ascii="Times New Roman" w:hAnsi="Times New Roman"/>
          <w:sz w:val="28"/>
          <w:szCs w:val="28"/>
        </w:rPr>
        <w:t>зонах натаски и нагонки собак в </w:t>
      </w:r>
      <w:r w:rsidRPr="00375936">
        <w:rPr>
          <w:rFonts w:ascii="Times New Roman" w:hAnsi="Times New Roman"/>
          <w:sz w:val="28"/>
          <w:szCs w:val="28"/>
        </w:rPr>
        <w:t>закрепленных угодьях Кировской области</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849"/>
        <w:gridCol w:w="1417"/>
        <w:gridCol w:w="2408"/>
        <w:gridCol w:w="2257"/>
      </w:tblGrid>
      <w:tr w:rsidR="000635F9" w:rsidRPr="00375936" w:rsidTr="00C56FD1">
        <w:tc>
          <w:tcPr>
            <w:tcW w:w="567" w:type="dxa"/>
            <w:tcBorders>
              <w:top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108"/>
              <w:jc w:val="center"/>
              <w:rPr>
                <w:rFonts w:ascii="Times New Roman" w:hAnsi="Times New Roman"/>
                <w:sz w:val="24"/>
                <w:szCs w:val="24"/>
              </w:rPr>
            </w:pPr>
            <w:r w:rsidRPr="00375936">
              <w:rPr>
                <w:rFonts w:ascii="Times New Roman" w:hAnsi="Times New Roman"/>
                <w:sz w:val="24"/>
                <w:szCs w:val="24"/>
              </w:rPr>
              <w:t>№ п/п</w:t>
            </w:r>
          </w:p>
        </w:tc>
        <w:tc>
          <w:tcPr>
            <w:tcW w:w="2849"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94"/>
              <w:jc w:val="center"/>
              <w:rPr>
                <w:rFonts w:ascii="Times New Roman" w:hAnsi="Times New Roman"/>
                <w:sz w:val="24"/>
                <w:szCs w:val="24"/>
              </w:rPr>
            </w:pPr>
            <w:r w:rsidRPr="00375936">
              <w:rPr>
                <w:rFonts w:ascii="Times New Roman" w:hAnsi="Times New Roman"/>
                <w:sz w:val="24"/>
                <w:szCs w:val="24"/>
              </w:rPr>
              <w:t>Наименование охотничьего хозяйства, иной территории</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0635F9">
            <w:pPr>
              <w:spacing w:after="0" w:line="240" w:lineRule="auto"/>
              <w:jc w:val="center"/>
              <w:rPr>
                <w:rFonts w:ascii="Times New Roman" w:hAnsi="Times New Roman"/>
                <w:sz w:val="24"/>
                <w:szCs w:val="24"/>
              </w:rPr>
            </w:pPr>
            <w:r w:rsidRPr="00375936">
              <w:rPr>
                <w:rFonts w:ascii="Times New Roman" w:hAnsi="Times New Roman"/>
                <w:sz w:val="24"/>
                <w:szCs w:val="24"/>
              </w:rPr>
              <w:t>Площадь, тыс. га</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jc w:val="center"/>
              <w:rPr>
                <w:rFonts w:ascii="Times New Roman" w:hAnsi="Times New Roman"/>
                <w:sz w:val="24"/>
                <w:szCs w:val="24"/>
              </w:rPr>
            </w:pPr>
            <w:r w:rsidRPr="00375936">
              <w:rPr>
                <w:rFonts w:ascii="Times New Roman" w:hAnsi="Times New Roman"/>
                <w:sz w:val="24"/>
                <w:szCs w:val="24"/>
              </w:rPr>
              <w:t>Число планируемых зон натаски и нагонки собак</w:t>
            </w:r>
          </w:p>
        </w:tc>
        <w:tc>
          <w:tcPr>
            <w:tcW w:w="2257" w:type="dxa"/>
            <w:tcBorders>
              <w:top w:val="single" w:sz="4" w:space="0" w:color="auto"/>
              <w:left w:val="single" w:sz="4" w:space="0" w:color="auto"/>
              <w:bottom w:val="single" w:sz="4" w:space="0" w:color="auto"/>
            </w:tcBorders>
            <w:vAlign w:val="center"/>
          </w:tcPr>
          <w:p w:rsidR="000635F9" w:rsidRPr="00375936" w:rsidRDefault="000635F9" w:rsidP="00210CB2">
            <w:pPr>
              <w:spacing w:after="0" w:line="240" w:lineRule="auto"/>
              <w:ind w:right="-108"/>
              <w:jc w:val="center"/>
              <w:rPr>
                <w:rFonts w:ascii="Times New Roman" w:hAnsi="Times New Roman"/>
                <w:sz w:val="24"/>
                <w:szCs w:val="24"/>
              </w:rPr>
            </w:pPr>
            <w:r w:rsidRPr="00375936">
              <w:rPr>
                <w:rFonts w:ascii="Times New Roman" w:hAnsi="Times New Roman"/>
                <w:sz w:val="24"/>
                <w:szCs w:val="24"/>
              </w:rPr>
              <w:t>Площадь планируемых зон натаски и нагонки собак, тыс. га</w:t>
            </w:r>
          </w:p>
        </w:tc>
      </w:tr>
      <w:tr w:rsidR="000635F9" w:rsidRPr="00375936" w:rsidTr="00C56FD1">
        <w:tc>
          <w:tcPr>
            <w:tcW w:w="567" w:type="dxa"/>
            <w:tcBorders>
              <w:top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108"/>
              <w:jc w:val="center"/>
              <w:rPr>
                <w:rFonts w:ascii="Times New Roman" w:hAnsi="Times New Roman"/>
                <w:sz w:val="24"/>
                <w:szCs w:val="24"/>
              </w:rPr>
            </w:pPr>
            <w:r w:rsidRPr="00375936">
              <w:rPr>
                <w:rFonts w:ascii="Times New Roman" w:hAnsi="Times New Roman"/>
                <w:sz w:val="24"/>
                <w:szCs w:val="24"/>
              </w:rPr>
              <w:t>1</w:t>
            </w:r>
          </w:p>
        </w:tc>
        <w:tc>
          <w:tcPr>
            <w:tcW w:w="2849" w:type="dxa"/>
            <w:tcBorders>
              <w:top w:val="single" w:sz="4" w:space="0" w:color="auto"/>
              <w:left w:val="single" w:sz="4" w:space="0" w:color="auto"/>
              <w:bottom w:val="single" w:sz="4" w:space="0" w:color="auto"/>
              <w:right w:val="single" w:sz="4" w:space="0" w:color="auto"/>
            </w:tcBorders>
          </w:tcPr>
          <w:p w:rsidR="000635F9" w:rsidRPr="00375936" w:rsidRDefault="000635F9" w:rsidP="00210CB2">
            <w:pPr>
              <w:spacing w:after="0" w:line="240" w:lineRule="auto"/>
              <w:ind w:right="-94"/>
              <w:rPr>
                <w:rFonts w:ascii="Times New Roman" w:hAnsi="Times New Roman"/>
                <w:sz w:val="24"/>
                <w:szCs w:val="24"/>
              </w:rPr>
            </w:pPr>
            <w:r w:rsidRPr="00375936">
              <w:rPr>
                <w:rFonts w:ascii="Times New Roman" w:hAnsi="Times New Roman"/>
                <w:sz w:val="24"/>
                <w:szCs w:val="24"/>
              </w:rPr>
              <w:t>Кильмезское районное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22" w:right="-95"/>
              <w:jc w:val="center"/>
              <w:rPr>
                <w:rFonts w:ascii="Times New Roman" w:hAnsi="Times New Roman"/>
                <w:sz w:val="24"/>
                <w:szCs w:val="24"/>
              </w:rPr>
            </w:pPr>
            <w:r w:rsidRPr="00375936">
              <w:rPr>
                <w:rFonts w:ascii="Times New Roman" w:hAnsi="Times New Roman"/>
                <w:sz w:val="24"/>
                <w:szCs w:val="24"/>
              </w:rPr>
              <w:t>98,2</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jc w:val="center"/>
              <w:rPr>
                <w:rFonts w:ascii="Times New Roman" w:hAnsi="Times New Roman"/>
                <w:sz w:val="24"/>
                <w:szCs w:val="24"/>
              </w:rPr>
            </w:pPr>
            <w:r w:rsidRPr="00375936">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375936" w:rsidRDefault="000635F9" w:rsidP="00210CB2">
            <w:pPr>
              <w:spacing w:after="0" w:line="240" w:lineRule="auto"/>
              <w:ind w:right="-108"/>
              <w:jc w:val="center"/>
              <w:rPr>
                <w:rFonts w:ascii="Times New Roman" w:hAnsi="Times New Roman"/>
                <w:sz w:val="24"/>
                <w:szCs w:val="24"/>
              </w:rPr>
            </w:pPr>
            <w:r w:rsidRPr="00375936">
              <w:rPr>
                <w:rFonts w:ascii="Times New Roman" w:hAnsi="Times New Roman"/>
                <w:sz w:val="24"/>
                <w:szCs w:val="24"/>
              </w:rPr>
              <w:t>0,457</w:t>
            </w:r>
          </w:p>
        </w:tc>
      </w:tr>
      <w:tr w:rsidR="000635F9" w:rsidRPr="00375936" w:rsidTr="00C56FD1">
        <w:tc>
          <w:tcPr>
            <w:tcW w:w="567" w:type="dxa"/>
            <w:tcBorders>
              <w:top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108"/>
              <w:jc w:val="center"/>
              <w:rPr>
                <w:rFonts w:ascii="Times New Roman" w:hAnsi="Times New Roman"/>
                <w:sz w:val="24"/>
                <w:szCs w:val="24"/>
              </w:rPr>
            </w:pPr>
            <w:r w:rsidRPr="00375936">
              <w:rPr>
                <w:rFonts w:ascii="Times New Roman" w:hAnsi="Times New Roman"/>
                <w:sz w:val="24"/>
                <w:szCs w:val="24"/>
              </w:rPr>
              <w:t>2</w:t>
            </w:r>
          </w:p>
        </w:tc>
        <w:tc>
          <w:tcPr>
            <w:tcW w:w="2849" w:type="dxa"/>
            <w:tcBorders>
              <w:top w:val="single" w:sz="4" w:space="0" w:color="auto"/>
              <w:left w:val="single" w:sz="4" w:space="0" w:color="auto"/>
              <w:bottom w:val="single" w:sz="4" w:space="0" w:color="auto"/>
              <w:right w:val="single" w:sz="4" w:space="0" w:color="auto"/>
            </w:tcBorders>
          </w:tcPr>
          <w:p w:rsidR="000635F9" w:rsidRPr="00375936" w:rsidRDefault="00D05D6E" w:rsidP="00210CB2">
            <w:pPr>
              <w:spacing w:after="0" w:line="240" w:lineRule="auto"/>
              <w:ind w:right="-94"/>
              <w:rPr>
                <w:rFonts w:ascii="Times New Roman" w:hAnsi="Times New Roman"/>
                <w:sz w:val="24"/>
                <w:szCs w:val="24"/>
              </w:rPr>
            </w:pPr>
            <w:r w:rsidRPr="00375936">
              <w:rPr>
                <w:rFonts w:ascii="Times New Roman" w:hAnsi="Times New Roman"/>
                <w:sz w:val="24"/>
                <w:szCs w:val="24"/>
              </w:rPr>
              <w:t>Акционерное общество «Кировский машзавод 1 мая»</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22" w:right="-95"/>
              <w:jc w:val="center"/>
              <w:rPr>
                <w:rFonts w:ascii="Times New Roman" w:hAnsi="Times New Roman"/>
                <w:sz w:val="24"/>
                <w:szCs w:val="24"/>
              </w:rPr>
            </w:pPr>
            <w:r w:rsidRPr="00375936">
              <w:rPr>
                <w:rFonts w:ascii="Times New Roman" w:hAnsi="Times New Roman"/>
                <w:sz w:val="24"/>
                <w:szCs w:val="24"/>
              </w:rPr>
              <w:t>15,7</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jc w:val="center"/>
              <w:rPr>
                <w:rFonts w:ascii="Times New Roman" w:hAnsi="Times New Roman"/>
                <w:sz w:val="24"/>
                <w:szCs w:val="24"/>
              </w:rPr>
            </w:pPr>
            <w:r w:rsidRPr="00375936">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375936" w:rsidRDefault="000635F9" w:rsidP="00210CB2">
            <w:pPr>
              <w:spacing w:after="0" w:line="240" w:lineRule="auto"/>
              <w:ind w:right="-108"/>
              <w:jc w:val="center"/>
              <w:rPr>
                <w:rFonts w:ascii="Times New Roman" w:hAnsi="Times New Roman"/>
                <w:sz w:val="24"/>
                <w:szCs w:val="24"/>
              </w:rPr>
            </w:pPr>
            <w:r w:rsidRPr="00375936">
              <w:rPr>
                <w:rFonts w:ascii="Times New Roman" w:hAnsi="Times New Roman"/>
                <w:sz w:val="24"/>
                <w:szCs w:val="24"/>
              </w:rPr>
              <w:t>0,478</w:t>
            </w:r>
          </w:p>
        </w:tc>
      </w:tr>
      <w:tr w:rsidR="000635F9" w:rsidRPr="00375936" w:rsidTr="00C56FD1">
        <w:tc>
          <w:tcPr>
            <w:tcW w:w="567" w:type="dxa"/>
            <w:tcBorders>
              <w:top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108"/>
              <w:jc w:val="center"/>
              <w:rPr>
                <w:rFonts w:ascii="Times New Roman" w:hAnsi="Times New Roman"/>
                <w:sz w:val="24"/>
                <w:szCs w:val="24"/>
              </w:rPr>
            </w:pPr>
            <w:r w:rsidRPr="00375936">
              <w:rPr>
                <w:rFonts w:ascii="Times New Roman" w:hAnsi="Times New Roman"/>
                <w:sz w:val="24"/>
                <w:szCs w:val="24"/>
              </w:rPr>
              <w:t>3</w:t>
            </w:r>
          </w:p>
        </w:tc>
        <w:tc>
          <w:tcPr>
            <w:tcW w:w="2849" w:type="dxa"/>
            <w:tcBorders>
              <w:top w:val="single" w:sz="4" w:space="0" w:color="auto"/>
              <w:left w:val="single" w:sz="4" w:space="0" w:color="auto"/>
              <w:bottom w:val="single" w:sz="4" w:space="0" w:color="auto"/>
              <w:right w:val="single" w:sz="4" w:space="0" w:color="auto"/>
            </w:tcBorders>
          </w:tcPr>
          <w:p w:rsidR="000635F9" w:rsidRPr="00375936" w:rsidRDefault="00D05D6E" w:rsidP="00210CB2">
            <w:pPr>
              <w:spacing w:after="0" w:line="240" w:lineRule="auto"/>
              <w:ind w:right="-94"/>
              <w:rPr>
                <w:rFonts w:ascii="Times New Roman" w:hAnsi="Times New Roman"/>
                <w:sz w:val="24"/>
                <w:szCs w:val="24"/>
              </w:rPr>
            </w:pPr>
            <w:r w:rsidRPr="00375936">
              <w:rPr>
                <w:rFonts w:ascii="Times New Roman" w:hAnsi="Times New Roman"/>
                <w:sz w:val="24"/>
                <w:szCs w:val="24"/>
              </w:rPr>
              <w:t>Публичное акционерное общество «Кировский завод «Маяк»</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22" w:right="-95"/>
              <w:jc w:val="center"/>
              <w:rPr>
                <w:rFonts w:ascii="Times New Roman" w:hAnsi="Times New Roman"/>
                <w:sz w:val="24"/>
                <w:szCs w:val="24"/>
              </w:rPr>
            </w:pPr>
            <w:r w:rsidRPr="00375936">
              <w:rPr>
                <w:rFonts w:ascii="Times New Roman" w:hAnsi="Times New Roman"/>
                <w:sz w:val="24"/>
                <w:szCs w:val="24"/>
              </w:rPr>
              <w:t>21,803</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jc w:val="center"/>
              <w:rPr>
                <w:rFonts w:ascii="Times New Roman" w:hAnsi="Times New Roman"/>
                <w:sz w:val="24"/>
                <w:szCs w:val="24"/>
              </w:rPr>
            </w:pPr>
            <w:r w:rsidRPr="00375936">
              <w:rPr>
                <w:rFonts w:ascii="Times New Roman" w:hAnsi="Times New Roman"/>
                <w:sz w:val="24"/>
                <w:szCs w:val="24"/>
              </w:rPr>
              <w:t>4</w:t>
            </w:r>
          </w:p>
        </w:tc>
        <w:tc>
          <w:tcPr>
            <w:tcW w:w="2257" w:type="dxa"/>
            <w:tcBorders>
              <w:top w:val="single" w:sz="4" w:space="0" w:color="auto"/>
              <w:left w:val="single" w:sz="4" w:space="0" w:color="auto"/>
              <w:bottom w:val="single" w:sz="4" w:space="0" w:color="auto"/>
            </w:tcBorders>
            <w:vAlign w:val="center"/>
          </w:tcPr>
          <w:p w:rsidR="000635F9" w:rsidRPr="00375936" w:rsidRDefault="000635F9" w:rsidP="00210CB2">
            <w:pPr>
              <w:spacing w:after="0" w:line="240" w:lineRule="auto"/>
              <w:ind w:right="-108"/>
              <w:jc w:val="center"/>
              <w:rPr>
                <w:rFonts w:ascii="Times New Roman" w:hAnsi="Times New Roman"/>
                <w:sz w:val="24"/>
                <w:szCs w:val="24"/>
              </w:rPr>
            </w:pPr>
            <w:r w:rsidRPr="00375936">
              <w:rPr>
                <w:rFonts w:ascii="Times New Roman" w:hAnsi="Times New Roman"/>
                <w:sz w:val="24"/>
                <w:szCs w:val="24"/>
              </w:rPr>
              <w:t>1,299</w:t>
            </w:r>
          </w:p>
        </w:tc>
      </w:tr>
      <w:tr w:rsidR="000635F9" w:rsidRPr="00375936" w:rsidTr="00C56FD1">
        <w:tc>
          <w:tcPr>
            <w:tcW w:w="567" w:type="dxa"/>
            <w:tcBorders>
              <w:top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108"/>
              <w:jc w:val="center"/>
              <w:rPr>
                <w:rFonts w:ascii="Times New Roman" w:hAnsi="Times New Roman"/>
                <w:sz w:val="24"/>
                <w:szCs w:val="24"/>
              </w:rPr>
            </w:pPr>
            <w:r w:rsidRPr="00375936">
              <w:rPr>
                <w:rFonts w:ascii="Times New Roman" w:hAnsi="Times New Roman"/>
                <w:sz w:val="24"/>
                <w:szCs w:val="24"/>
              </w:rPr>
              <w:t>4</w:t>
            </w:r>
          </w:p>
        </w:tc>
        <w:tc>
          <w:tcPr>
            <w:tcW w:w="2849" w:type="dxa"/>
            <w:tcBorders>
              <w:top w:val="single" w:sz="4" w:space="0" w:color="auto"/>
              <w:left w:val="single" w:sz="4" w:space="0" w:color="auto"/>
              <w:bottom w:val="single" w:sz="4" w:space="0" w:color="auto"/>
              <w:right w:val="single" w:sz="4" w:space="0" w:color="auto"/>
            </w:tcBorders>
          </w:tcPr>
          <w:p w:rsidR="000635F9" w:rsidRPr="00375936" w:rsidRDefault="00D05D6E" w:rsidP="00210CB2">
            <w:pPr>
              <w:spacing w:after="0" w:line="240" w:lineRule="auto"/>
              <w:ind w:right="-94"/>
              <w:rPr>
                <w:rFonts w:ascii="Times New Roman" w:hAnsi="Times New Roman"/>
                <w:sz w:val="24"/>
                <w:szCs w:val="24"/>
              </w:rPr>
            </w:pPr>
            <w:r w:rsidRPr="00375936">
              <w:rPr>
                <w:rFonts w:ascii="Times New Roman" w:hAnsi="Times New Roman"/>
                <w:sz w:val="24"/>
                <w:szCs w:val="24"/>
              </w:rPr>
              <w:t>Подосиновская районная организация общественной организации «Кировское областное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22" w:right="-95"/>
              <w:jc w:val="center"/>
              <w:rPr>
                <w:rFonts w:ascii="Times New Roman" w:hAnsi="Times New Roman"/>
                <w:sz w:val="24"/>
                <w:szCs w:val="24"/>
              </w:rPr>
            </w:pPr>
            <w:r w:rsidRPr="00375936">
              <w:rPr>
                <w:rFonts w:ascii="Times New Roman" w:hAnsi="Times New Roman"/>
                <w:sz w:val="24"/>
                <w:szCs w:val="24"/>
              </w:rPr>
              <w:t>355,59</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jc w:val="center"/>
              <w:rPr>
                <w:rFonts w:ascii="Times New Roman" w:hAnsi="Times New Roman"/>
                <w:sz w:val="24"/>
                <w:szCs w:val="24"/>
              </w:rPr>
            </w:pPr>
            <w:r w:rsidRPr="00375936">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375936" w:rsidRDefault="000635F9" w:rsidP="00210CB2">
            <w:pPr>
              <w:spacing w:after="0" w:line="240" w:lineRule="auto"/>
              <w:ind w:right="-108"/>
              <w:jc w:val="center"/>
              <w:rPr>
                <w:rFonts w:ascii="Times New Roman" w:hAnsi="Times New Roman"/>
                <w:sz w:val="24"/>
                <w:szCs w:val="24"/>
              </w:rPr>
            </w:pPr>
            <w:r w:rsidRPr="00375936">
              <w:rPr>
                <w:rFonts w:ascii="Times New Roman" w:hAnsi="Times New Roman"/>
                <w:sz w:val="24"/>
                <w:szCs w:val="24"/>
              </w:rPr>
              <w:t>0,996</w:t>
            </w:r>
          </w:p>
        </w:tc>
      </w:tr>
      <w:tr w:rsidR="000635F9" w:rsidRPr="00375936" w:rsidTr="00C56FD1">
        <w:tc>
          <w:tcPr>
            <w:tcW w:w="567" w:type="dxa"/>
            <w:tcBorders>
              <w:top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108"/>
              <w:jc w:val="center"/>
              <w:rPr>
                <w:rFonts w:ascii="Times New Roman" w:hAnsi="Times New Roman"/>
                <w:sz w:val="24"/>
                <w:szCs w:val="24"/>
              </w:rPr>
            </w:pPr>
            <w:r w:rsidRPr="00375936">
              <w:rPr>
                <w:rFonts w:ascii="Times New Roman" w:hAnsi="Times New Roman"/>
                <w:sz w:val="24"/>
                <w:szCs w:val="24"/>
              </w:rPr>
              <w:t>5</w:t>
            </w:r>
          </w:p>
        </w:tc>
        <w:tc>
          <w:tcPr>
            <w:tcW w:w="2849" w:type="dxa"/>
            <w:tcBorders>
              <w:top w:val="single" w:sz="4" w:space="0" w:color="auto"/>
              <w:left w:val="single" w:sz="4" w:space="0" w:color="auto"/>
              <w:bottom w:val="single" w:sz="4" w:space="0" w:color="auto"/>
              <w:right w:val="single" w:sz="4" w:space="0" w:color="auto"/>
            </w:tcBorders>
          </w:tcPr>
          <w:p w:rsidR="000635F9" w:rsidRPr="00375936" w:rsidRDefault="000635F9" w:rsidP="00210CB2">
            <w:pPr>
              <w:spacing w:after="0" w:line="240" w:lineRule="auto"/>
              <w:ind w:right="-94"/>
              <w:rPr>
                <w:rFonts w:ascii="Times New Roman" w:hAnsi="Times New Roman"/>
                <w:sz w:val="24"/>
                <w:szCs w:val="24"/>
              </w:rPr>
            </w:pPr>
            <w:r w:rsidRPr="00375936">
              <w:rPr>
                <w:rFonts w:ascii="Times New Roman" w:hAnsi="Times New Roman"/>
                <w:sz w:val="24"/>
                <w:szCs w:val="24"/>
              </w:rPr>
              <w:t>Слободская районная организация общественной организации «Кировское областное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665460" w:rsidP="00210CB2">
            <w:pPr>
              <w:spacing w:after="0" w:line="240" w:lineRule="auto"/>
              <w:ind w:left="-122" w:right="-95"/>
              <w:jc w:val="center"/>
              <w:rPr>
                <w:rFonts w:ascii="Times New Roman" w:hAnsi="Times New Roman"/>
                <w:sz w:val="24"/>
                <w:szCs w:val="24"/>
              </w:rPr>
            </w:pPr>
            <w:r w:rsidRPr="00375936">
              <w:rPr>
                <w:rFonts w:ascii="Times New Roman" w:hAnsi="Times New Roman"/>
                <w:sz w:val="24"/>
                <w:szCs w:val="24"/>
              </w:rPr>
              <w:t>142,1</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665460" w:rsidP="00210CB2">
            <w:pPr>
              <w:spacing w:after="0" w:line="240" w:lineRule="auto"/>
              <w:jc w:val="center"/>
              <w:rPr>
                <w:rFonts w:ascii="Times New Roman" w:hAnsi="Times New Roman"/>
                <w:sz w:val="24"/>
                <w:szCs w:val="24"/>
              </w:rPr>
            </w:pPr>
            <w:r w:rsidRPr="00375936">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375936" w:rsidRDefault="000F086C" w:rsidP="000F086C">
            <w:pPr>
              <w:spacing w:after="0" w:line="240" w:lineRule="auto"/>
              <w:ind w:right="-108"/>
              <w:jc w:val="center"/>
              <w:rPr>
                <w:rFonts w:ascii="Times New Roman" w:hAnsi="Times New Roman"/>
                <w:sz w:val="24"/>
                <w:szCs w:val="24"/>
              </w:rPr>
            </w:pPr>
            <w:r w:rsidRPr="00375936">
              <w:rPr>
                <w:rFonts w:ascii="Times New Roman" w:hAnsi="Times New Roman"/>
                <w:sz w:val="24"/>
                <w:szCs w:val="24"/>
              </w:rPr>
              <w:t>0,90</w:t>
            </w:r>
            <w:r w:rsidR="0011637E" w:rsidRPr="00375936">
              <w:rPr>
                <w:rFonts w:ascii="Times New Roman" w:hAnsi="Times New Roman"/>
                <w:sz w:val="24"/>
                <w:szCs w:val="24"/>
              </w:rPr>
              <w:t>6</w:t>
            </w:r>
          </w:p>
        </w:tc>
      </w:tr>
      <w:tr w:rsidR="000635F9" w:rsidRPr="00375936" w:rsidTr="00C56FD1">
        <w:tc>
          <w:tcPr>
            <w:tcW w:w="567" w:type="dxa"/>
            <w:tcBorders>
              <w:top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108"/>
              <w:jc w:val="center"/>
              <w:rPr>
                <w:rFonts w:ascii="Times New Roman" w:hAnsi="Times New Roman"/>
                <w:sz w:val="24"/>
                <w:szCs w:val="24"/>
              </w:rPr>
            </w:pPr>
            <w:r w:rsidRPr="00375936">
              <w:rPr>
                <w:rFonts w:ascii="Times New Roman" w:hAnsi="Times New Roman"/>
                <w:sz w:val="24"/>
                <w:szCs w:val="24"/>
              </w:rPr>
              <w:t>6</w:t>
            </w:r>
          </w:p>
        </w:tc>
        <w:tc>
          <w:tcPr>
            <w:tcW w:w="2849" w:type="dxa"/>
            <w:tcBorders>
              <w:top w:val="single" w:sz="4" w:space="0" w:color="auto"/>
              <w:left w:val="single" w:sz="4" w:space="0" w:color="auto"/>
              <w:bottom w:val="single" w:sz="4" w:space="0" w:color="auto"/>
              <w:right w:val="single" w:sz="4" w:space="0" w:color="auto"/>
            </w:tcBorders>
          </w:tcPr>
          <w:p w:rsidR="000635F9" w:rsidRPr="00375936" w:rsidRDefault="00D05D6E" w:rsidP="00210CB2">
            <w:pPr>
              <w:spacing w:after="0" w:line="240" w:lineRule="auto"/>
              <w:ind w:right="-94"/>
              <w:rPr>
                <w:rFonts w:ascii="Times New Roman" w:hAnsi="Times New Roman"/>
                <w:sz w:val="24"/>
                <w:szCs w:val="24"/>
              </w:rPr>
            </w:pPr>
            <w:r w:rsidRPr="00375936">
              <w:rPr>
                <w:rFonts w:ascii="Times New Roman" w:hAnsi="Times New Roman"/>
                <w:sz w:val="24"/>
                <w:szCs w:val="24"/>
              </w:rPr>
              <w:t>Советская районная организация общественной организации «Кировское областное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22" w:right="-95"/>
              <w:jc w:val="center"/>
              <w:rPr>
                <w:rFonts w:ascii="Times New Roman" w:hAnsi="Times New Roman"/>
                <w:sz w:val="24"/>
                <w:szCs w:val="24"/>
              </w:rPr>
            </w:pPr>
            <w:r w:rsidRPr="00375936">
              <w:rPr>
                <w:rFonts w:ascii="Times New Roman" w:hAnsi="Times New Roman"/>
                <w:sz w:val="24"/>
                <w:szCs w:val="24"/>
              </w:rPr>
              <w:t>49,9</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spacing w:after="0" w:line="240" w:lineRule="auto"/>
              <w:jc w:val="center"/>
              <w:rPr>
                <w:rFonts w:ascii="Times New Roman" w:hAnsi="Times New Roman"/>
                <w:sz w:val="24"/>
                <w:szCs w:val="24"/>
              </w:rPr>
            </w:pPr>
            <w:r w:rsidRPr="00375936">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375936" w:rsidRDefault="000635F9" w:rsidP="00210CB2">
            <w:pPr>
              <w:spacing w:after="0" w:line="240" w:lineRule="auto"/>
              <w:ind w:right="-108"/>
              <w:jc w:val="center"/>
              <w:rPr>
                <w:rFonts w:ascii="Times New Roman" w:hAnsi="Times New Roman"/>
                <w:sz w:val="24"/>
                <w:szCs w:val="24"/>
              </w:rPr>
            </w:pPr>
            <w:r w:rsidRPr="00375936">
              <w:rPr>
                <w:rFonts w:ascii="Times New Roman" w:hAnsi="Times New Roman"/>
                <w:sz w:val="24"/>
                <w:szCs w:val="24"/>
              </w:rPr>
              <w:t>0,485</w:t>
            </w:r>
          </w:p>
        </w:tc>
      </w:tr>
      <w:tr w:rsidR="000635F9" w:rsidRPr="00375936" w:rsidTr="00C56FD1">
        <w:tc>
          <w:tcPr>
            <w:tcW w:w="567" w:type="dxa"/>
            <w:tcBorders>
              <w:top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108"/>
              <w:jc w:val="center"/>
              <w:rPr>
                <w:rFonts w:ascii="Times New Roman" w:hAnsi="Times New Roman"/>
                <w:sz w:val="24"/>
                <w:szCs w:val="24"/>
              </w:rPr>
            </w:pPr>
            <w:r w:rsidRPr="00375936">
              <w:rPr>
                <w:rFonts w:ascii="Times New Roman" w:hAnsi="Times New Roman"/>
                <w:sz w:val="24"/>
                <w:szCs w:val="24"/>
              </w:rPr>
              <w:t>7</w:t>
            </w:r>
          </w:p>
        </w:tc>
        <w:tc>
          <w:tcPr>
            <w:tcW w:w="2849" w:type="dxa"/>
            <w:tcBorders>
              <w:top w:val="single" w:sz="4" w:space="0" w:color="auto"/>
              <w:left w:val="single" w:sz="4" w:space="0" w:color="auto"/>
              <w:bottom w:val="single" w:sz="4" w:space="0" w:color="auto"/>
              <w:right w:val="single" w:sz="4" w:space="0" w:color="auto"/>
            </w:tcBorders>
          </w:tcPr>
          <w:p w:rsidR="000635F9" w:rsidRPr="00375936" w:rsidRDefault="00D05D6E" w:rsidP="00210CB2">
            <w:pPr>
              <w:spacing w:after="0" w:line="240" w:lineRule="auto"/>
              <w:ind w:right="-94"/>
              <w:rPr>
                <w:rFonts w:ascii="Times New Roman" w:hAnsi="Times New Roman"/>
                <w:sz w:val="24"/>
                <w:szCs w:val="24"/>
              </w:rPr>
            </w:pPr>
            <w:r w:rsidRPr="00375936">
              <w:rPr>
                <w:rFonts w:ascii="Times New Roman" w:hAnsi="Times New Roman"/>
                <w:sz w:val="24"/>
                <w:szCs w:val="24"/>
              </w:rPr>
              <w:t xml:space="preserve">Шабалинская районная организация общественной </w:t>
            </w:r>
            <w:r w:rsidRPr="00375936">
              <w:rPr>
                <w:rFonts w:ascii="Times New Roman" w:hAnsi="Times New Roman"/>
                <w:sz w:val="24"/>
                <w:szCs w:val="24"/>
              </w:rPr>
              <w:lastRenderedPageBreak/>
              <w:t>организации «Кировское областное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widowControl w:val="0"/>
              <w:autoSpaceDE w:val="0"/>
              <w:autoSpaceDN w:val="0"/>
              <w:adjustRightInd w:val="0"/>
              <w:spacing w:after="0" w:line="240" w:lineRule="auto"/>
              <w:ind w:left="-122" w:right="-95"/>
              <w:jc w:val="center"/>
              <w:rPr>
                <w:rFonts w:ascii="Times New Roman" w:hAnsi="Times New Roman"/>
                <w:sz w:val="24"/>
                <w:szCs w:val="24"/>
              </w:rPr>
            </w:pPr>
            <w:r w:rsidRPr="00375936">
              <w:rPr>
                <w:rFonts w:ascii="Times New Roman" w:hAnsi="Times New Roman"/>
                <w:sz w:val="24"/>
                <w:szCs w:val="24"/>
              </w:rPr>
              <w:lastRenderedPageBreak/>
              <w:t>151,0</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0635F9" w:rsidP="00210CB2">
            <w:pPr>
              <w:widowControl w:val="0"/>
              <w:autoSpaceDE w:val="0"/>
              <w:autoSpaceDN w:val="0"/>
              <w:adjustRightInd w:val="0"/>
              <w:spacing w:after="0" w:line="240" w:lineRule="auto"/>
              <w:jc w:val="center"/>
              <w:rPr>
                <w:rFonts w:ascii="Times New Roman" w:hAnsi="Times New Roman"/>
                <w:sz w:val="24"/>
                <w:szCs w:val="24"/>
              </w:rPr>
            </w:pPr>
            <w:r w:rsidRPr="00375936">
              <w:rPr>
                <w:rFonts w:ascii="Times New Roman" w:hAnsi="Times New Roman"/>
                <w:sz w:val="24"/>
                <w:szCs w:val="24"/>
              </w:rPr>
              <w:t>1</w:t>
            </w:r>
          </w:p>
        </w:tc>
        <w:tc>
          <w:tcPr>
            <w:tcW w:w="2257" w:type="dxa"/>
            <w:tcBorders>
              <w:top w:val="single" w:sz="4" w:space="0" w:color="auto"/>
              <w:left w:val="single" w:sz="4" w:space="0" w:color="auto"/>
              <w:bottom w:val="single" w:sz="4" w:space="0" w:color="auto"/>
            </w:tcBorders>
            <w:vAlign w:val="center"/>
          </w:tcPr>
          <w:p w:rsidR="000635F9" w:rsidRPr="00375936" w:rsidRDefault="000635F9" w:rsidP="00210CB2">
            <w:pPr>
              <w:widowControl w:val="0"/>
              <w:autoSpaceDE w:val="0"/>
              <w:autoSpaceDN w:val="0"/>
              <w:adjustRightInd w:val="0"/>
              <w:spacing w:after="0" w:line="240" w:lineRule="auto"/>
              <w:ind w:right="-108"/>
              <w:jc w:val="center"/>
              <w:rPr>
                <w:rFonts w:ascii="Times New Roman" w:hAnsi="Times New Roman"/>
                <w:sz w:val="24"/>
                <w:szCs w:val="24"/>
              </w:rPr>
            </w:pPr>
            <w:r w:rsidRPr="00375936">
              <w:rPr>
                <w:rFonts w:ascii="Times New Roman" w:hAnsi="Times New Roman"/>
                <w:sz w:val="24"/>
                <w:szCs w:val="24"/>
              </w:rPr>
              <w:t>4,330</w:t>
            </w:r>
          </w:p>
        </w:tc>
      </w:tr>
      <w:tr w:rsidR="000635F9" w:rsidRPr="00375936" w:rsidTr="00C56FD1">
        <w:tc>
          <w:tcPr>
            <w:tcW w:w="567" w:type="dxa"/>
            <w:tcBorders>
              <w:top w:val="single" w:sz="4" w:space="0" w:color="auto"/>
              <w:bottom w:val="single" w:sz="4" w:space="0" w:color="auto"/>
              <w:right w:val="single" w:sz="4" w:space="0" w:color="auto"/>
            </w:tcBorders>
            <w:vAlign w:val="center"/>
          </w:tcPr>
          <w:p w:rsidR="000635F9" w:rsidRPr="00375936" w:rsidRDefault="000635F9" w:rsidP="00210CB2">
            <w:pPr>
              <w:spacing w:after="0" w:line="240" w:lineRule="auto"/>
              <w:ind w:left="-108" w:right="-108"/>
              <w:jc w:val="center"/>
              <w:rPr>
                <w:rFonts w:ascii="Times New Roman" w:hAnsi="Times New Roman"/>
                <w:sz w:val="24"/>
                <w:szCs w:val="24"/>
              </w:rPr>
            </w:pPr>
            <w:r w:rsidRPr="00375936">
              <w:rPr>
                <w:rFonts w:ascii="Times New Roman" w:hAnsi="Times New Roman"/>
                <w:sz w:val="24"/>
                <w:szCs w:val="24"/>
              </w:rPr>
              <w:lastRenderedPageBreak/>
              <w:t>8</w:t>
            </w:r>
          </w:p>
        </w:tc>
        <w:tc>
          <w:tcPr>
            <w:tcW w:w="2849" w:type="dxa"/>
            <w:tcBorders>
              <w:top w:val="single" w:sz="4" w:space="0" w:color="auto"/>
              <w:left w:val="single" w:sz="4" w:space="0" w:color="auto"/>
              <w:bottom w:val="single" w:sz="4" w:space="0" w:color="auto"/>
              <w:right w:val="single" w:sz="4" w:space="0" w:color="auto"/>
            </w:tcBorders>
          </w:tcPr>
          <w:p w:rsidR="000635F9" w:rsidRPr="00375936" w:rsidRDefault="00D05D6E" w:rsidP="00210CB2">
            <w:pPr>
              <w:spacing w:after="0" w:line="240" w:lineRule="auto"/>
              <w:ind w:right="-94"/>
              <w:rPr>
                <w:rFonts w:ascii="Times New Roman" w:hAnsi="Times New Roman"/>
                <w:sz w:val="24"/>
                <w:szCs w:val="24"/>
              </w:rPr>
            </w:pPr>
            <w:r w:rsidRPr="00375936">
              <w:rPr>
                <w:rFonts w:ascii="Times New Roman" w:hAnsi="Times New Roman"/>
                <w:sz w:val="24"/>
                <w:szCs w:val="24"/>
              </w:rPr>
              <w:t>Общественная организация Кировское городское общество охотников и рыболовов</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665460" w:rsidP="00210CB2">
            <w:pPr>
              <w:widowControl w:val="0"/>
              <w:autoSpaceDE w:val="0"/>
              <w:autoSpaceDN w:val="0"/>
              <w:adjustRightInd w:val="0"/>
              <w:spacing w:after="0" w:line="240" w:lineRule="auto"/>
              <w:ind w:left="-122" w:right="-95"/>
              <w:jc w:val="center"/>
              <w:rPr>
                <w:rFonts w:ascii="Times New Roman" w:hAnsi="Times New Roman"/>
                <w:sz w:val="24"/>
                <w:szCs w:val="24"/>
              </w:rPr>
            </w:pPr>
            <w:r w:rsidRPr="00375936">
              <w:rPr>
                <w:rFonts w:ascii="Times New Roman" w:hAnsi="Times New Roman"/>
                <w:sz w:val="24"/>
                <w:szCs w:val="24"/>
              </w:rPr>
              <w:t>132,0</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D05D6E" w:rsidP="00210CB2">
            <w:pPr>
              <w:widowControl w:val="0"/>
              <w:autoSpaceDE w:val="0"/>
              <w:autoSpaceDN w:val="0"/>
              <w:adjustRightInd w:val="0"/>
              <w:spacing w:after="0" w:line="240" w:lineRule="auto"/>
              <w:jc w:val="center"/>
              <w:rPr>
                <w:rFonts w:ascii="Times New Roman" w:hAnsi="Times New Roman"/>
                <w:sz w:val="24"/>
                <w:szCs w:val="24"/>
              </w:rPr>
            </w:pPr>
            <w:r w:rsidRPr="00375936">
              <w:rPr>
                <w:rFonts w:ascii="Times New Roman" w:hAnsi="Times New Roman"/>
                <w:sz w:val="24"/>
                <w:szCs w:val="24"/>
              </w:rPr>
              <w:t>3</w:t>
            </w:r>
          </w:p>
        </w:tc>
        <w:tc>
          <w:tcPr>
            <w:tcW w:w="2257" w:type="dxa"/>
            <w:tcBorders>
              <w:top w:val="single" w:sz="4" w:space="0" w:color="auto"/>
              <w:left w:val="single" w:sz="4" w:space="0" w:color="auto"/>
              <w:bottom w:val="single" w:sz="4" w:space="0" w:color="auto"/>
            </w:tcBorders>
            <w:vAlign w:val="center"/>
          </w:tcPr>
          <w:p w:rsidR="000635F9" w:rsidRPr="00375936" w:rsidRDefault="00D05D6E" w:rsidP="00210CB2">
            <w:pPr>
              <w:widowControl w:val="0"/>
              <w:autoSpaceDE w:val="0"/>
              <w:autoSpaceDN w:val="0"/>
              <w:adjustRightInd w:val="0"/>
              <w:spacing w:after="0" w:line="240" w:lineRule="auto"/>
              <w:ind w:right="-108"/>
              <w:jc w:val="center"/>
              <w:rPr>
                <w:rFonts w:ascii="Times New Roman" w:hAnsi="Times New Roman"/>
                <w:sz w:val="24"/>
                <w:szCs w:val="24"/>
              </w:rPr>
            </w:pPr>
            <w:r w:rsidRPr="00375936">
              <w:rPr>
                <w:rFonts w:ascii="Times New Roman" w:hAnsi="Times New Roman"/>
                <w:sz w:val="24"/>
                <w:szCs w:val="24"/>
              </w:rPr>
              <w:t>1,6</w:t>
            </w:r>
            <w:r w:rsidR="0011637E" w:rsidRPr="00375936">
              <w:rPr>
                <w:rFonts w:ascii="Times New Roman" w:hAnsi="Times New Roman"/>
                <w:sz w:val="24"/>
                <w:szCs w:val="24"/>
              </w:rPr>
              <w:t>79</w:t>
            </w:r>
          </w:p>
        </w:tc>
      </w:tr>
      <w:tr w:rsidR="000635F9" w:rsidRPr="00375936" w:rsidTr="00C56FD1">
        <w:tc>
          <w:tcPr>
            <w:tcW w:w="3416" w:type="dxa"/>
            <w:gridSpan w:val="2"/>
            <w:tcBorders>
              <w:top w:val="single" w:sz="4" w:space="0" w:color="auto"/>
              <w:bottom w:val="single" w:sz="4" w:space="0" w:color="auto"/>
              <w:right w:val="single" w:sz="4" w:space="0" w:color="auto"/>
            </w:tcBorders>
          </w:tcPr>
          <w:p w:rsidR="000635F9" w:rsidRPr="00375936" w:rsidRDefault="000635F9" w:rsidP="000635F9">
            <w:pPr>
              <w:spacing w:after="0" w:line="240" w:lineRule="auto"/>
              <w:jc w:val="center"/>
              <w:rPr>
                <w:rFonts w:ascii="Times New Roman" w:hAnsi="Times New Roman"/>
                <w:sz w:val="24"/>
                <w:szCs w:val="24"/>
              </w:rPr>
            </w:pPr>
            <w:r w:rsidRPr="00375936">
              <w:rPr>
                <w:rFonts w:ascii="Times New Roman" w:hAnsi="Times New Roman"/>
                <w:sz w:val="24"/>
                <w:szCs w:val="24"/>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0635F9" w:rsidRPr="00375936" w:rsidRDefault="000C5D74" w:rsidP="000635F9">
            <w:pPr>
              <w:widowControl w:val="0"/>
              <w:autoSpaceDE w:val="0"/>
              <w:autoSpaceDN w:val="0"/>
              <w:adjustRightInd w:val="0"/>
              <w:spacing w:after="0" w:line="240" w:lineRule="auto"/>
              <w:ind w:left="-546" w:right="187"/>
              <w:jc w:val="right"/>
              <w:rPr>
                <w:rFonts w:ascii="Times New Roman" w:hAnsi="Times New Roman"/>
                <w:sz w:val="24"/>
                <w:szCs w:val="24"/>
              </w:rPr>
            </w:pPr>
            <w:r w:rsidRPr="00375936">
              <w:rPr>
                <w:rFonts w:ascii="Times New Roman" w:hAnsi="Times New Roman"/>
                <w:sz w:val="24"/>
                <w:szCs w:val="24"/>
              </w:rPr>
              <w:t>966,293</w:t>
            </w:r>
          </w:p>
        </w:tc>
        <w:tc>
          <w:tcPr>
            <w:tcW w:w="2408" w:type="dxa"/>
            <w:tcBorders>
              <w:top w:val="single" w:sz="4" w:space="0" w:color="auto"/>
              <w:left w:val="single" w:sz="4" w:space="0" w:color="auto"/>
              <w:bottom w:val="single" w:sz="4" w:space="0" w:color="auto"/>
              <w:right w:val="single" w:sz="4" w:space="0" w:color="auto"/>
            </w:tcBorders>
            <w:vAlign w:val="center"/>
          </w:tcPr>
          <w:p w:rsidR="000635F9" w:rsidRPr="00375936" w:rsidRDefault="000C5D74" w:rsidP="00210CB2">
            <w:pPr>
              <w:widowControl w:val="0"/>
              <w:autoSpaceDE w:val="0"/>
              <w:autoSpaceDN w:val="0"/>
              <w:adjustRightInd w:val="0"/>
              <w:spacing w:after="0" w:line="240" w:lineRule="auto"/>
              <w:ind w:left="-119" w:right="-97" w:hanging="2"/>
              <w:jc w:val="center"/>
              <w:rPr>
                <w:rFonts w:ascii="Times New Roman" w:hAnsi="Times New Roman"/>
                <w:sz w:val="24"/>
                <w:szCs w:val="24"/>
              </w:rPr>
            </w:pPr>
            <w:r w:rsidRPr="00375936">
              <w:rPr>
                <w:rFonts w:ascii="Times New Roman" w:hAnsi="Times New Roman"/>
                <w:sz w:val="24"/>
                <w:szCs w:val="24"/>
              </w:rPr>
              <w:t>13</w:t>
            </w:r>
          </w:p>
        </w:tc>
        <w:tc>
          <w:tcPr>
            <w:tcW w:w="2257" w:type="dxa"/>
            <w:tcBorders>
              <w:top w:val="single" w:sz="4" w:space="0" w:color="auto"/>
              <w:left w:val="single" w:sz="4" w:space="0" w:color="auto"/>
              <w:bottom w:val="single" w:sz="4" w:space="0" w:color="auto"/>
            </w:tcBorders>
            <w:vAlign w:val="center"/>
          </w:tcPr>
          <w:p w:rsidR="000635F9" w:rsidRPr="00375936" w:rsidRDefault="0011637E" w:rsidP="0011637E">
            <w:pPr>
              <w:widowControl w:val="0"/>
              <w:tabs>
                <w:tab w:val="left" w:pos="2041"/>
              </w:tabs>
              <w:autoSpaceDE w:val="0"/>
              <w:autoSpaceDN w:val="0"/>
              <w:adjustRightInd w:val="0"/>
              <w:spacing w:after="0" w:line="240" w:lineRule="auto"/>
              <w:ind w:right="-108"/>
              <w:jc w:val="center"/>
              <w:rPr>
                <w:rFonts w:ascii="Times New Roman" w:hAnsi="Times New Roman"/>
                <w:sz w:val="24"/>
                <w:szCs w:val="24"/>
              </w:rPr>
            </w:pPr>
            <w:r w:rsidRPr="00375936">
              <w:rPr>
                <w:rFonts w:ascii="Times New Roman" w:hAnsi="Times New Roman"/>
                <w:sz w:val="24"/>
                <w:szCs w:val="24"/>
              </w:rPr>
              <w:t>10,630»</w:t>
            </w:r>
          </w:p>
        </w:tc>
      </w:tr>
    </w:tbl>
    <w:p w:rsidR="009A25C4" w:rsidRDefault="009A25C4" w:rsidP="0083193A">
      <w:pPr>
        <w:spacing w:after="0" w:line="360" w:lineRule="exact"/>
        <w:ind w:firstLine="709"/>
        <w:jc w:val="both"/>
        <w:rPr>
          <w:rFonts w:ascii="Times New Roman" w:hAnsi="Times New Roman"/>
          <w:sz w:val="28"/>
          <w:szCs w:val="28"/>
        </w:rPr>
      </w:pPr>
      <w:r w:rsidRPr="00375936">
        <w:rPr>
          <w:rFonts w:ascii="Times New Roman" w:hAnsi="Times New Roman"/>
          <w:sz w:val="28"/>
          <w:szCs w:val="28"/>
        </w:rPr>
        <w:t>3.</w:t>
      </w:r>
      <w:r w:rsidR="00E42AF4">
        <w:rPr>
          <w:rFonts w:ascii="Times New Roman" w:hAnsi="Times New Roman"/>
          <w:sz w:val="28"/>
          <w:szCs w:val="28"/>
        </w:rPr>
        <w:t>2</w:t>
      </w:r>
      <w:r w:rsidRPr="00375936">
        <w:rPr>
          <w:rFonts w:ascii="Times New Roman" w:hAnsi="Times New Roman"/>
          <w:sz w:val="28"/>
          <w:szCs w:val="28"/>
        </w:rPr>
        <w:t>.4. В абзаце третьем после Таблицы 6.5.4.2 слова «(документ внутрихозяйственного охотустройства)» исключить.</w:t>
      </w:r>
    </w:p>
    <w:p w:rsidR="00E42AF4" w:rsidRPr="007E7690" w:rsidRDefault="00E42AF4" w:rsidP="00E42AF4">
      <w:pPr>
        <w:spacing w:after="0" w:line="360" w:lineRule="exact"/>
        <w:ind w:firstLine="709"/>
        <w:jc w:val="both"/>
        <w:rPr>
          <w:rFonts w:ascii="Times New Roman" w:hAnsi="Times New Roman"/>
          <w:sz w:val="28"/>
          <w:szCs w:val="28"/>
        </w:rPr>
      </w:pPr>
      <w:r w:rsidRPr="007E7690">
        <w:rPr>
          <w:rFonts w:ascii="Times New Roman" w:hAnsi="Times New Roman"/>
          <w:sz w:val="28"/>
          <w:szCs w:val="28"/>
        </w:rPr>
        <w:t>3.3. Абзац 4 подраздела 7.4 изложить в следующей редакции:</w:t>
      </w:r>
    </w:p>
    <w:p w:rsidR="00E42AF4" w:rsidRDefault="00E42AF4" w:rsidP="00E42AF4">
      <w:pPr>
        <w:spacing w:after="0" w:line="360" w:lineRule="exact"/>
        <w:ind w:firstLine="709"/>
        <w:jc w:val="both"/>
        <w:rPr>
          <w:rFonts w:ascii="Times New Roman" w:hAnsi="Times New Roman"/>
          <w:sz w:val="28"/>
          <w:szCs w:val="28"/>
        </w:rPr>
      </w:pPr>
      <w:r w:rsidRPr="007E7690">
        <w:rPr>
          <w:rFonts w:ascii="Times New Roman" w:hAnsi="Times New Roman"/>
          <w:sz w:val="28"/>
          <w:szCs w:val="28"/>
        </w:rPr>
        <w:t xml:space="preserve">«Стратегия развития охотничьего хозяйства в Российской Федерации до 2030 года, утвержденная распоряжением Правительства Российской Федерации от 03.07.2014 № 1216-р (далее – Стратегия), относит к ожидаемым результатам реализации основных мероприятий, предусмотренных Стратегией, «увеличение численности основных видов охотничьих животных не менее чем в 2 раза по сравнению с их фактической численностью в базовом 2013 году» (раздел IX). То есть, к основным относятся не поименованные виды охотничьих животных, численность которых предлагается максимально увеличить.». </w:t>
      </w:r>
    </w:p>
    <w:p w:rsidR="00A05C9F" w:rsidRPr="007E7690" w:rsidRDefault="00A05C9F" w:rsidP="00E42AF4">
      <w:pPr>
        <w:spacing w:after="0" w:line="360" w:lineRule="exact"/>
        <w:ind w:firstLine="709"/>
        <w:jc w:val="both"/>
        <w:rPr>
          <w:rFonts w:ascii="Times New Roman" w:hAnsi="Times New Roman"/>
          <w:sz w:val="28"/>
          <w:szCs w:val="28"/>
        </w:rPr>
      </w:pPr>
      <w:r>
        <w:rPr>
          <w:rFonts w:ascii="Times New Roman" w:hAnsi="Times New Roman"/>
          <w:sz w:val="28"/>
          <w:szCs w:val="28"/>
        </w:rPr>
        <w:t xml:space="preserve">3.4. В разделе 7.6: </w:t>
      </w:r>
    </w:p>
    <w:p w:rsidR="00A05C9F" w:rsidRDefault="00A05C9F" w:rsidP="00E42AF4">
      <w:pPr>
        <w:spacing w:after="0" w:line="360" w:lineRule="exact"/>
        <w:ind w:firstLine="709"/>
        <w:jc w:val="both"/>
        <w:rPr>
          <w:rFonts w:ascii="Times New Roman" w:hAnsi="Times New Roman"/>
          <w:sz w:val="28"/>
          <w:szCs w:val="28"/>
        </w:rPr>
      </w:pPr>
      <w:r>
        <w:rPr>
          <w:rFonts w:ascii="Times New Roman" w:hAnsi="Times New Roman"/>
          <w:sz w:val="28"/>
          <w:szCs w:val="28"/>
        </w:rPr>
        <w:t xml:space="preserve">3.4.1. В абзаце 3 слова «(ч. 3 ст. 63)» заменить словами </w:t>
      </w:r>
      <w:r w:rsidRPr="004F09BB">
        <w:rPr>
          <w:rFonts w:ascii="Times New Roman" w:hAnsi="Times New Roman"/>
          <w:sz w:val="28"/>
          <w:szCs w:val="28"/>
        </w:rPr>
        <w:t>«</w:t>
      </w:r>
      <w:r w:rsidR="00061F91" w:rsidRPr="004F09BB">
        <w:rPr>
          <w:rFonts w:ascii="Times New Roman" w:hAnsi="Times New Roman"/>
          <w:sz w:val="28"/>
          <w:szCs w:val="28"/>
        </w:rPr>
        <w:t>(</w:t>
      </w:r>
      <w:r w:rsidRPr="004F09BB">
        <w:rPr>
          <w:rFonts w:ascii="Times New Roman" w:hAnsi="Times New Roman"/>
          <w:sz w:val="28"/>
          <w:szCs w:val="28"/>
        </w:rPr>
        <w:t>ч. 3 ст. 63.1)».</w:t>
      </w:r>
    </w:p>
    <w:p w:rsidR="00E42AF4" w:rsidRPr="00375936" w:rsidRDefault="00E42AF4" w:rsidP="00E42AF4">
      <w:pPr>
        <w:spacing w:after="0" w:line="360" w:lineRule="exact"/>
        <w:ind w:firstLine="709"/>
        <w:jc w:val="both"/>
        <w:rPr>
          <w:rFonts w:ascii="Times New Roman" w:hAnsi="Times New Roman"/>
          <w:sz w:val="28"/>
          <w:szCs w:val="28"/>
        </w:rPr>
      </w:pPr>
      <w:r w:rsidRPr="007E7690">
        <w:rPr>
          <w:rFonts w:ascii="Times New Roman" w:hAnsi="Times New Roman"/>
          <w:sz w:val="28"/>
          <w:szCs w:val="28"/>
        </w:rPr>
        <w:t>3.4.</w:t>
      </w:r>
      <w:r w:rsidR="00A05C9F">
        <w:rPr>
          <w:rFonts w:ascii="Times New Roman" w:hAnsi="Times New Roman"/>
          <w:sz w:val="28"/>
          <w:szCs w:val="28"/>
        </w:rPr>
        <w:t>2.</w:t>
      </w:r>
      <w:r w:rsidRPr="007E7690">
        <w:rPr>
          <w:rFonts w:ascii="Times New Roman" w:hAnsi="Times New Roman"/>
          <w:sz w:val="28"/>
          <w:szCs w:val="28"/>
        </w:rPr>
        <w:t xml:space="preserve"> В абзаце 7 слова «приказом Ми</w:t>
      </w:r>
      <w:r w:rsidR="004F09BB">
        <w:rPr>
          <w:rFonts w:ascii="Times New Roman" w:hAnsi="Times New Roman"/>
          <w:sz w:val="28"/>
          <w:szCs w:val="28"/>
        </w:rPr>
        <w:t>нприроды России от 06.09.2010 № </w:t>
      </w:r>
      <w:r w:rsidRPr="007E7690">
        <w:rPr>
          <w:rFonts w:ascii="Times New Roman" w:hAnsi="Times New Roman"/>
          <w:sz w:val="28"/>
          <w:szCs w:val="28"/>
        </w:rPr>
        <w:t>344 (впоследствии – приказом Минприроды России от 25.11.2020 № 964)» заменить словами «приказом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w:t>
      </w:r>
    </w:p>
    <w:p w:rsidR="000F2B2F" w:rsidRPr="00BC4741" w:rsidRDefault="0083193A" w:rsidP="0083193A">
      <w:pPr>
        <w:spacing w:after="0" w:line="360" w:lineRule="exact"/>
        <w:ind w:firstLine="709"/>
        <w:jc w:val="both"/>
        <w:rPr>
          <w:rFonts w:ascii="Times New Roman" w:hAnsi="Times New Roman"/>
          <w:sz w:val="28"/>
          <w:szCs w:val="28"/>
        </w:rPr>
      </w:pPr>
      <w:r w:rsidRPr="00BC4741">
        <w:rPr>
          <w:rFonts w:ascii="Times New Roman" w:hAnsi="Times New Roman"/>
          <w:sz w:val="28"/>
          <w:szCs w:val="28"/>
        </w:rPr>
        <w:t>4. В КНИГЕ 4 «Описание границ за</w:t>
      </w:r>
      <w:r w:rsidR="002B0934" w:rsidRPr="00BC4741">
        <w:rPr>
          <w:rFonts w:ascii="Times New Roman" w:hAnsi="Times New Roman"/>
          <w:sz w:val="28"/>
          <w:szCs w:val="28"/>
        </w:rPr>
        <w:t>крепленных охотничьих угодий на </w:t>
      </w:r>
      <w:r w:rsidRPr="00BC4741">
        <w:rPr>
          <w:rFonts w:ascii="Times New Roman" w:hAnsi="Times New Roman"/>
          <w:sz w:val="28"/>
          <w:szCs w:val="28"/>
        </w:rPr>
        <w:t>территории Кировской области»</w:t>
      </w:r>
      <w:r w:rsidR="000F2B2F" w:rsidRPr="00BC4741">
        <w:rPr>
          <w:rFonts w:ascii="Times New Roman" w:hAnsi="Times New Roman"/>
          <w:sz w:val="28"/>
          <w:szCs w:val="28"/>
        </w:rPr>
        <w:t>:</w:t>
      </w:r>
    </w:p>
    <w:p w:rsidR="00A55A7F" w:rsidRPr="00A55A7F" w:rsidRDefault="000F2B2F" w:rsidP="00A55A7F">
      <w:pPr>
        <w:spacing w:after="0" w:line="360" w:lineRule="exact"/>
        <w:ind w:firstLine="709"/>
        <w:jc w:val="both"/>
        <w:rPr>
          <w:rFonts w:ascii="Times New Roman" w:hAnsi="Times New Roman"/>
          <w:sz w:val="28"/>
          <w:szCs w:val="28"/>
        </w:rPr>
      </w:pPr>
      <w:r w:rsidRPr="00A55A7F">
        <w:rPr>
          <w:rFonts w:ascii="Times New Roman" w:hAnsi="Times New Roman"/>
          <w:sz w:val="28"/>
          <w:szCs w:val="28"/>
        </w:rPr>
        <w:t xml:space="preserve">4.1. </w:t>
      </w:r>
      <w:r w:rsidR="00A55A7F" w:rsidRPr="00A55A7F">
        <w:rPr>
          <w:rFonts w:ascii="Times New Roman" w:hAnsi="Times New Roman"/>
          <w:sz w:val="28"/>
          <w:szCs w:val="28"/>
        </w:rPr>
        <w:t>Наименование пункта 36. Нагорская районная организация общественной организации «Кировское областное общество охотников и рыболовов» изложить в следующей редакции:</w:t>
      </w:r>
    </w:p>
    <w:p w:rsidR="00A55A7F" w:rsidRPr="00A55A7F" w:rsidRDefault="00A55A7F" w:rsidP="00A55A7F">
      <w:pPr>
        <w:spacing w:after="0" w:line="360" w:lineRule="exact"/>
        <w:ind w:firstLine="709"/>
        <w:jc w:val="both"/>
        <w:rPr>
          <w:rFonts w:ascii="Times New Roman" w:hAnsi="Times New Roman"/>
          <w:sz w:val="28"/>
          <w:szCs w:val="28"/>
        </w:rPr>
      </w:pPr>
      <w:r w:rsidRPr="00A55A7F">
        <w:rPr>
          <w:rFonts w:ascii="Times New Roman" w:hAnsi="Times New Roman"/>
          <w:sz w:val="28"/>
          <w:szCs w:val="28"/>
        </w:rPr>
        <w:t>«37. Нагорская районная организация общественной организации «Кировское областное общество охотников и рыболовов.»</w:t>
      </w:r>
    </w:p>
    <w:p w:rsidR="00A55A7F" w:rsidRPr="00A55A7F" w:rsidRDefault="000F2B2F" w:rsidP="00A55A7F">
      <w:pPr>
        <w:spacing w:after="0" w:line="360" w:lineRule="exact"/>
        <w:ind w:firstLine="709"/>
        <w:jc w:val="both"/>
        <w:rPr>
          <w:rFonts w:ascii="Times New Roman" w:hAnsi="Times New Roman"/>
          <w:sz w:val="28"/>
          <w:szCs w:val="28"/>
        </w:rPr>
      </w:pPr>
      <w:r w:rsidRPr="00A55A7F">
        <w:rPr>
          <w:rFonts w:ascii="Times New Roman" w:hAnsi="Times New Roman"/>
          <w:sz w:val="28"/>
          <w:szCs w:val="28"/>
        </w:rPr>
        <w:t xml:space="preserve">4.2. </w:t>
      </w:r>
      <w:r w:rsidR="00A55A7F" w:rsidRPr="00A55A7F">
        <w:rPr>
          <w:rFonts w:ascii="Times New Roman" w:hAnsi="Times New Roman"/>
          <w:sz w:val="28"/>
          <w:szCs w:val="28"/>
        </w:rPr>
        <w:t>Наименование пункта 38 изложить в следующей редакции:</w:t>
      </w:r>
    </w:p>
    <w:p w:rsidR="00A55A7F" w:rsidRPr="00E42AF4" w:rsidRDefault="00A55A7F" w:rsidP="00E42AF4">
      <w:pPr>
        <w:spacing w:after="0" w:line="360" w:lineRule="exact"/>
        <w:ind w:firstLine="709"/>
        <w:jc w:val="both"/>
        <w:rPr>
          <w:rFonts w:ascii="Times New Roman" w:hAnsi="Times New Roman"/>
          <w:sz w:val="28"/>
          <w:szCs w:val="28"/>
        </w:rPr>
      </w:pPr>
      <w:r w:rsidRPr="00A55A7F">
        <w:rPr>
          <w:rFonts w:ascii="Times New Roman" w:hAnsi="Times New Roman"/>
          <w:sz w:val="28"/>
          <w:szCs w:val="28"/>
        </w:rPr>
        <w:t>«38. ИП Колесов Станислав Юрьевич.»</w:t>
      </w:r>
    </w:p>
    <w:p w:rsidR="00F169D9" w:rsidRPr="00375936" w:rsidRDefault="00183317" w:rsidP="0076515D">
      <w:pPr>
        <w:ind w:firstLine="567"/>
        <w:jc w:val="both"/>
        <w:rPr>
          <w:rFonts w:ascii="Times New Roman" w:hAnsi="Times New Roman"/>
          <w:sz w:val="28"/>
          <w:szCs w:val="28"/>
        </w:rPr>
      </w:pPr>
      <w:r w:rsidRPr="00375936">
        <w:rPr>
          <w:rFonts w:ascii="Times New Roman" w:hAnsi="Times New Roman"/>
          <w:sz w:val="28"/>
          <w:szCs w:val="28"/>
        </w:rPr>
        <w:t xml:space="preserve">5. </w:t>
      </w:r>
      <w:r w:rsidR="00F169D9" w:rsidRPr="00375936">
        <w:rPr>
          <w:rFonts w:ascii="Times New Roman" w:hAnsi="Times New Roman"/>
          <w:sz w:val="28"/>
          <w:szCs w:val="28"/>
        </w:rPr>
        <w:t>В КНИГЕ 6 «Описание грани</w:t>
      </w:r>
      <w:r w:rsidR="002B0934" w:rsidRPr="00375936">
        <w:rPr>
          <w:rFonts w:ascii="Times New Roman" w:hAnsi="Times New Roman"/>
          <w:sz w:val="28"/>
          <w:szCs w:val="28"/>
        </w:rPr>
        <w:t>ц закрепленных, общедоступных и </w:t>
      </w:r>
      <w:r w:rsidR="00F169D9" w:rsidRPr="00375936">
        <w:rPr>
          <w:rFonts w:ascii="Times New Roman" w:hAnsi="Times New Roman"/>
          <w:sz w:val="28"/>
          <w:szCs w:val="28"/>
        </w:rPr>
        <w:t xml:space="preserve">планируемых для создания охотничьих угодий, планируемых границ зон </w:t>
      </w:r>
      <w:r w:rsidR="00F169D9" w:rsidRPr="00375936">
        <w:rPr>
          <w:rFonts w:ascii="Times New Roman" w:hAnsi="Times New Roman"/>
          <w:sz w:val="28"/>
          <w:szCs w:val="28"/>
        </w:rPr>
        <w:lastRenderedPageBreak/>
        <w:t>натаски и нагонки собак в закрепленных угодьях на территории Кировской области»</w:t>
      </w:r>
    </w:p>
    <w:p w:rsidR="00F169D9" w:rsidRPr="00375936" w:rsidRDefault="00F169D9" w:rsidP="0035333A">
      <w:pPr>
        <w:spacing w:after="0" w:line="360" w:lineRule="exact"/>
        <w:ind w:firstLine="709"/>
        <w:jc w:val="both"/>
        <w:rPr>
          <w:rFonts w:ascii="Times New Roman" w:hAnsi="Times New Roman"/>
          <w:sz w:val="28"/>
          <w:szCs w:val="28"/>
        </w:rPr>
      </w:pPr>
      <w:r w:rsidRPr="00375936">
        <w:rPr>
          <w:rFonts w:ascii="Times New Roman" w:hAnsi="Times New Roman"/>
          <w:sz w:val="28"/>
          <w:szCs w:val="28"/>
        </w:rPr>
        <w:t>5.1. Подраздел «Опаринский район» раздела «ПЛАНИРУЕМЫЕ ДЛЯ ЗАКРЕПЛЕНИЯ ОХОТНИЧЬИ УГОДЬЯ» изложить в следующей редакции:</w:t>
      </w:r>
    </w:p>
    <w:p w:rsidR="00FA2DAF" w:rsidRPr="00375936" w:rsidRDefault="00FA2DAF" w:rsidP="0035333A">
      <w:pPr>
        <w:spacing w:after="0" w:line="360" w:lineRule="exact"/>
        <w:ind w:firstLine="709"/>
        <w:jc w:val="both"/>
        <w:rPr>
          <w:rFonts w:ascii="Times New Roman" w:hAnsi="Times New Roman"/>
          <w:sz w:val="28"/>
          <w:szCs w:val="28"/>
        </w:rPr>
        <w:sectPr w:rsidR="00FA2DAF" w:rsidRPr="00375936">
          <w:pgSz w:w="11906" w:h="16838"/>
          <w:pgMar w:top="1134" w:right="850" w:bottom="1134" w:left="1701" w:header="708" w:footer="708" w:gutter="0"/>
          <w:cols w:space="708"/>
          <w:docGrid w:linePitch="360"/>
        </w:sectPr>
      </w:pPr>
    </w:p>
    <w:p w:rsidR="00FF18FC" w:rsidRPr="00375936" w:rsidRDefault="00FA2DAF" w:rsidP="00FF18FC">
      <w:pPr>
        <w:spacing w:after="0" w:line="240" w:lineRule="auto"/>
        <w:rPr>
          <w:rFonts w:ascii="Times New Roman" w:hAnsi="Times New Roman"/>
          <w:sz w:val="28"/>
          <w:szCs w:val="28"/>
        </w:rPr>
      </w:pPr>
      <w:r w:rsidRPr="00375936">
        <w:rPr>
          <w:rFonts w:ascii="Times New Roman" w:hAnsi="Times New Roman"/>
          <w:sz w:val="28"/>
          <w:szCs w:val="28"/>
        </w:rPr>
        <w:lastRenderedPageBreak/>
        <w:t>«Опаринский район</w:t>
      </w:r>
    </w:p>
    <w:p w:rsidR="00FA2DAF" w:rsidRPr="00375936" w:rsidRDefault="00FA2DAF" w:rsidP="009A4A6D">
      <w:pPr>
        <w:spacing w:after="0" w:line="240" w:lineRule="auto"/>
        <w:rPr>
          <w:rFonts w:ascii="Times New Roman" w:hAnsi="Times New Roman"/>
          <w:color w:val="000000"/>
          <w:sz w:val="16"/>
          <w:szCs w:val="16"/>
        </w:rPr>
      </w:pPr>
    </w:p>
    <w:tbl>
      <w:tblPr>
        <w:tblW w:w="14865" w:type="dxa"/>
        <w:tblInd w:w="113" w:type="dxa"/>
        <w:tblLayout w:type="fixed"/>
        <w:tblLook w:val="04A0" w:firstRow="1" w:lastRow="0" w:firstColumn="1" w:lastColumn="0" w:noHBand="0" w:noVBand="1"/>
      </w:tblPr>
      <w:tblGrid>
        <w:gridCol w:w="1168"/>
        <w:gridCol w:w="656"/>
        <w:gridCol w:w="723"/>
        <w:gridCol w:w="1059"/>
        <w:gridCol w:w="709"/>
        <w:gridCol w:w="783"/>
        <w:gridCol w:w="993"/>
        <w:gridCol w:w="783"/>
        <w:gridCol w:w="709"/>
        <w:gridCol w:w="1033"/>
        <w:gridCol w:w="674"/>
        <w:gridCol w:w="709"/>
        <w:gridCol w:w="1033"/>
        <w:gridCol w:w="673"/>
        <w:gridCol w:w="709"/>
        <w:gridCol w:w="1033"/>
        <w:gridCol w:w="709"/>
        <w:gridCol w:w="709"/>
      </w:tblGrid>
      <w:tr w:rsidR="00F21001" w:rsidRPr="00375936" w:rsidTr="003F3AE6">
        <w:trPr>
          <w:trHeight w:val="450"/>
        </w:trPr>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B371F3">
            <w:pPr>
              <w:spacing w:after="0" w:line="240" w:lineRule="auto"/>
              <w:ind w:left="-113" w:right="-69"/>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B371F3">
            <w:pPr>
              <w:spacing w:after="0" w:line="240" w:lineRule="auto"/>
              <w:ind w:left="-41" w:right="-108"/>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B371F3">
            <w:pPr>
              <w:spacing w:after="0" w:line="240" w:lineRule="auto"/>
              <w:ind w:left="-107" w:right="-67"/>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B371F3">
            <w:pPr>
              <w:spacing w:after="0" w:line="240" w:lineRule="auto"/>
              <w:ind w:left="-67" w:right="-114"/>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B371F3">
            <w:pPr>
              <w:spacing w:after="0" w:line="240" w:lineRule="auto"/>
              <w:ind w:left="-67" w:right="-114"/>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B371F3">
            <w:pPr>
              <w:spacing w:after="0" w:line="240" w:lineRule="auto"/>
              <w:ind w:left="-67" w:right="-108"/>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r>
      <w:tr w:rsidR="00F21001" w:rsidRPr="00375936" w:rsidTr="003F3AE6">
        <w:trPr>
          <w:trHeight w:val="450"/>
        </w:trPr>
        <w:tc>
          <w:tcPr>
            <w:tcW w:w="1168" w:type="dxa"/>
            <w:vMerge/>
            <w:tcBorders>
              <w:top w:val="single" w:sz="4" w:space="0" w:color="auto"/>
              <w:left w:val="single" w:sz="4" w:space="0" w:color="auto"/>
              <w:bottom w:val="single" w:sz="4" w:space="0" w:color="auto"/>
              <w:right w:val="single" w:sz="4" w:space="0" w:color="auto"/>
            </w:tcBorders>
            <w:vAlign w:val="center"/>
            <w:hideMark/>
          </w:tcPr>
          <w:p w:rsidR="00FF18FC" w:rsidRPr="00375936" w:rsidRDefault="00FF18FC" w:rsidP="00FF18FC">
            <w:pPr>
              <w:spacing w:after="0" w:line="240" w:lineRule="auto"/>
              <w:jc w:val="center"/>
              <w:rPr>
                <w:rFonts w:ascii="Times New Roman" w:hAnsi="Times New Roman"/>
                <w:color w:val="000000"/>
                <w:sz w:val="16"/>
                <w:szCs w:val="16"/>
              </w:rPr>
            </w:pPr>
          </w:p>
        </w:tc>
        <w:tc>
          <w:tcPr>
            <w:tcW w:w="656"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FF18FC" w:rsidRPr="00375936" w:rsidRDefault="00FF18FC" w:rsidP="00FF18FC">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18FC" w:rsidRPr="00375936" w:rsidRDefault="00FF18FC" w:rsidP="00FF18FC">
            <w:pPr>
              <w:spacing w:after="0" w:line="240" w:lineRule="auto"/>
              <w:jc w:val="center"/>
              <w:rPr>
                <w:rFonts w:ascii="Times New Roman" w:hAnsi="Times New Roman"/>
                <w:color w:val="000000"/>
                <w:sz w:val="16"/>
                <w:szCs w:val="16"/>
              </w:rPr>
            </w:pP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FF18FC" w:rsidRPr="00375936" w:rsidRDefault="00FF18FC" w:rsidP="00FF18FC">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FF18FC" w:rsidRPr="00375936" w:rsidRDefault="00FF18FC" w:rsidP="00FF18FC">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FF18FC" w:rsidRPr="00375936" w:rsidRDefault="00FF18FC" w:rsidP="00FF18FC">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FF18FC" w:rsidRPr="00375936" w:rsidRDefault="00FF18FC" w:rsidP="00FF18FC">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r>
      <w:tr w:rsidR="00075564" w:rsidRPr="00375936" w:rsidTr="003F3AE6">
        <w:trPr>
          <w:trHeight w:val="199"/>
        </w:trPr>
        <w:tc>
          <w:tcPr>
            <w:tcW w:w="254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Северная</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47,270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47,336</w:t>
            </w:r>
          </w:p>
        </w:tc>
      </w:tr>
      <w:tr w:rsidR="00B371F3" w:rsidRPr="00375936" w:rsidTr="003F3AE6">
        <w:trPr>
          <w:trHeight w:val="199"/>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59,596</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47,270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47,336</w:t>
            </w:r>
          </w:p>
        </w:tc>
      </w:tr>
      <w:tr w:rsidR="00B371F3" w:rsidRPr="00375936" w:rsidTr="003F3AE6">
        <w:trPr>
          <w:trHeight w:val="199"/>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w:t>
            </w:r>
          </w:p>
        </w:tc>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59,595</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47,136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47,338</w:t>
            </w:r>
          </w:p>
        </w:tc>
      </w:tr>
      <w:tr w:rsidR="00B371F3" w:rsidRPr="00375936" w:rsidTr="003F3AE6">
        <w:trPr>
          <w:trHeight w:val="199"/>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59,595</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47,136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47,272</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47,339</w:t>
            </w:r>
          </w:p>
        </w:tc>
      </w:tr>
      <w:tr w:rsidR="00075564"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59,593</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47,155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47,272</w:t>
            </w:r>
          </w:p>
        </w:tc>
        <w:tc>
          <w:tcPr>
            <w:tcW w:w="2485" w:type="dxa"/>
            <w:gridSpan w:val="3"/>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Восточная</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47,341</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59,593</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47,155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47,275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47,341</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59,592</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47,164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47,284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74</w:t>
            </w:r>
          </w:p>
        </w:tc>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59,568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47,341</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59,591</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47,177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75</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59,566</w:t>
            </w:r>
          </w:p>
        </w:tc>
        <w:tc>
          <w:tcPr>
            <w:tcW w:w="709" w:type="dxa"/>
            <w:tcBorders>
              <w:top w:val="single" w:sz="4" w:space="0" w:color="auto"/>
              <w:left w:val="single" w:sz="4" w:space="0" w:color="auto"/>
              <w:bottom w:val="single" w:sz="4" w:space="0" w:color="auto"/>
              <w:right w:val="single" w:sz="4" w:space="0" w:color="000000"/>
            </w:tcBorders>
            <w:shd w:val="clear" w:color="auto" w:fill="auto"/>
            <w:vAlign w:val="center"/>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59,480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47,341</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59,591</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47,177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47,290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76</w:t>
            </w:r>
          </w:p>
        </w:tc>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47,341</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59,591</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47,186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47,290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77</w:t>
            </w:r>
          </w:p>
        </w:tc>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59,472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47,341</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59,591</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47,188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47,291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78</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59,472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47,342</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59,590</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47,197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47,296</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79</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59,471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47,342</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59,590</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47,198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47,305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80</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59,470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47,343</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59,590</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47,198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47,311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47,344</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59,589</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47,214</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47,314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47,345</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59,588</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47,219</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47,318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47,345</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59,588</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47,219</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59,581</w:t>
            </w:r>
          </w:p>
        </w:tc>
        <w:tc>
          <w:tcPr>
            <w:tcW w:w="783" w:type="dxa"/>
            <w:tcBorders>
              <w:top w:val="single" w:sz="4" w:space="0" w:color="auto"/>
              <w:left w:val="single" w:sz="4" w:space="0" w:color="auto"/>
              <w:bottom w:val="single" w:sz="4" w:space="0" w:color="auto"/>
              <w:right w:val="single" w:sz="4" w:space="0" w:color="000000"/>
            </w:tcBorders>
            <w:shd w:val="clear" w:color="auto" w:fill="auto"/>
            <w:vAlign w:val="center"/>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47,319</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47,346</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47,346</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59,588</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47,223</w:t>
            </w:r>
          </w:p>
        </w:tc>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47,325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47,346</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59,588</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47,223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47,325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59,531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47,347</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59,588</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47,226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59,580</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47,328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87</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59,531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47,347</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59,588</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47,226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59,579</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88</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59,530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47,347</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59,588</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47,230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59,579</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47,345</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89</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47,348</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59,587</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47,239</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59,578</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90</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59,525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47,405</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47,348</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59,587</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47,240</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59,578</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47,360</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91</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47,348</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59,586</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47,247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59,577</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92</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47,394</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47,348</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59,586</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47,247</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59,577</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93</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47,393</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47,348</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59,586</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47,248</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47,338</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47,348</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59,586</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47,253</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47,378</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47,349</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59,586</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47,256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47,383</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96</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47,350</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59,585</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47,265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47,391</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97</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47,350</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59,585</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47,265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98</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47,350</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59,585</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47,265</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59,575</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47,397</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99</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47,382</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47,340</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47,350</w:t>
            </w:r>
          </w:p>
        </w:tc>
      </w:tr>
      <w:tr w:rsidR="00B371F3" w:rsidRPr="00375936" w:rsidTr="003F3AE6">
        <w:trPr>
          <w:trHeight w:val="199"/>
        </w:trPr>
        <w:tc>
          <w:tcPr>
            <w:tcW w:w="1168"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w:t>
            </w:r>
          </w:p>
        </w:tc>
        <w:tc>
          <w:tcPr>
            <w:tcW w:w="656"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59,585</w:t>
            </w:r>
          </w:p>
        </w:tc>
        <w:tc>
          <w:tcPr>
            <w:tcW w:w="72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47,266</w:t>
            </w:r>
          </w:p>
        </w:tc>
        <w:tc>
          <w:tcPr>
            <w:tcW w:w="105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59,574</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99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100</w:t>
            </w:r>
          </w:p>
        </w:tc>
        <w:tc>
          <w:tcPr>
            <w:tcW w:w="78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47,377</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47,339</w:t>
            </w:r>
          </w:p>
        </w:tc>
        <w:tc>
          <w:tcPr>
            <w:tcW w:w="1033"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47,350</w:t>
            </w:r>
          </w:p>
        </w:tc>
      </w:tr>
      <w:tr w:rsidR="00B371F3" w:rsidRPr="00375936" w:rsidTr="003F3AE6">
        <w:trPr>
          <w:trHeight w:val="199"/>
        </w:trPr>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47,268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101</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47,349</w:t>
            </w:r>
          </w:p>
        </w:tc>
      </w:tr>
      <w:tr w:rsidR="00B371F3" w:rsidRPr="00375936" w:rsidTr="003F3AE6">
        <w:trPr>
          <w:trHeight w:val="199"/>
        </w:trPr>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47,268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1F3" w:rsidRPr="00375936" w:rsidRDefault="00B371F3"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47,349</w:t>
            </w:r>
          </w:p>
        </w:tc>
      </w:tr>
    </w:tbl>
    <w:p w:rsidR="00FA2DAF" w:rsidRPr="00375936" w:rsidRDefault="00FA2DAF" w:rsidP="0035333A">
      <w:pPr>
        <w:spacing w:after="0" w:line="360" w:lineRule="exact"/>
        <w:ind w:firstLine="709"/>
        <w:jc w:val="both"/>
        <w:rPr>
          <w:rFonts w:ascii="Times New Roman" w:hAnsi="Times New Roman"/>
          <w:sz w:val="28"/>
          <w:szCs w:val="28"/>
        </w:rPr>
      </w:pPr>
    </w:p>
    <w:tbl>
      <w:tblPr>
        <w:tblW w:w="14867" w:type="dxa"/>
        <w:tblInd w:w="113" w:type="dxa"/>
        <w:tblLayout w:type="fixed"/>
        <w:tblLook w:val="04A0" w:firstRow="1" w:lastRow="0" w:firstColumn="1" w:lastColumn="0" w:noHBand="0" w:noVBand="1"/>
      </w:tblPr>
      <w:tblGrid>
        <w:gridCol w:w="1167"/>
        <w:gridCol w:w="6"/>
        <w:gridCol w:w="650"/>
        <w:gridCol w:w="7"/>
        <w:gridCol w:w="716"/>
        <w:gridCol w:w="1059"/>
        <w:gridCol w:w="709"/>
        <w:gridCol w:w="784"/>
        <w:gridCol w:w="1069"/>
        <w:gridCol w:w="708"/>
        <w:gridCol w:w="710"/>
        <w:gridCol w:w="1033"/>
        <w:gridCol w:w="674"/>
        <w:gridCol w:w="709"/>
        <w:gridCol w:w="1033"/>
        <w:gridCol w:w="673"/>
        <w:gridCol w:w="709"/>
        <w:gridCol w:w="1033"/>
        <w:gridCol w:w="709"/>
        <w:gridCol w:w="709"/>
      </w:tblGrid>
      <w:tr w:rsidR="00075564" w:rsidRPr="00375936" w:rsidTr="003F3AE6">
        <w:trPr>
          <w:trHeight w:val="450"/>
        </w:trPr>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ind w:left="-113" w:right="-69"/>
              <w:jc w:val="center"/>
              <w:rPr>
                <w:rFonts w:ascii="Times New Roman" w:hAnsi="Times New Roman"/>
                <w:color w:val="000000"/>
                <w:sz w:val="16"/>
                <w:szCs w:val="16"/>
              </w:rPr>
            </w:pPr>
            <w:r w:rsidRPr="00375936">
              <w:rPr>
                <w:rFonts w:ascii="Times New Roman" w:hAnsi="Times New Roman"/>
                <w:color w:val="000000"/>
                <w:sz w:val="16"/>
                <w:szCs w:val="16"/>
              </w:rPr>
              <w:lastRenderedPageBreak/>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ind w:left="-41" w:right="-108"/>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ind w:left="-107" w:right="-67"/>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ind w:left="-67" w:right="-114"/>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ind w:left="-67" w:right="-114"/>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ind w:left="-67" w:right="-108"/>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r>
      <w:tr w:rsidR="00075564" w:rsidRPr="00375936" w:rsidTr="003F3AE6">
        <w:trPr>
          <w:trHeight w:val="450"/>
        </w:trPr>
        <w:tc>
          <w:tcPr>
            <w:tcW w:w="1167" w:type="dxa"/>
            <w:vMerge/>
            <w:tcBorders>
              <w:top w:val="single" w:sz="4" w:space="0" w:color="auto"/>
              <w:left w:val="single" w:sz="4" w:space="0" w:color="auto"/>
              <w:bottom w:val="single" w:sz="4" w:space="0" w:color="auto"/>
              <w:right w:val="single" w:sz="4" w:space="0" w:color="auto"/>
            </w:tcBorders>
            <w:vAlign w:val="center"/>
            <w:hideMark/>
          </w:tcPr>
          <w:p w:rsidR="00075564" w:rsidRPr="00375936" w:rsidRDefault="00075564" w:rsidP="00075564">
            <w:pPr>
              <w:spacing w:after="0" w:line="240" w:lineRule="auto"/>
              <w:jc w:val="center"/>
              <w:rPr>
                <w:rFonts w:ascii="Times New Roman" w:hAnsi="Times New Roman"/>
                <w:color w:val="000000"/>
                <w:sz w:val="16"/>
                <w:szCs w:val="16"/>
              </w:rPr>
            </w:pPr>
          </w:p>
        </w:tc>
        <w:tc>
          <w:tcPr>
            <w:tcW w:w="656" w:type="dxa"/>
            <w:gridSpan w:val="2"/>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075564" w:rsidRPr="00375936" w:rsidRDefault="00075564" w:rsidP="00075564">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075564" w:rsidRPr="00375936" w:rsidRDefault="00075564" w:rsidP="00075564">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075564" w:rsidRPr="00375936" w:rsidRDefault="00075564" w:rsidP="00075564">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075564" w:rsidRPr="00375936" w:rsidRDefault="00075564" w:rsidP="00075564">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075564" w:rsidRPr="00375936" w:rsidRDefault="00075564" w:rsidP="00075564">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75564" w:rsidRPr="00375936" w:rsidRDefault="00075564"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r>
      <w:tr w:rsidR="006B47C5" w:rsidRPr="00375936" w:rsidTr="003F3AE6">
        <w:trPr>
          <w:trHeight w:val="199"/>
        </w:trPr>
        <w:tc>
          <w:tcPr>
            <w:tcW w:w="11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208</w:t>
            </w:r>
          </w:p>
        </w:tc>
        <w:tc>
          <w:tcPr>
            <w:tcW w:w="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59,445</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47,390</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59,355</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47,477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r>
      <w:tr w:rsidR="006B47C5" w:rsidRPr="00375936" w:rsidTr="003F3AE6">
        <w:trPr>
          <w:trHeight w:val="199"/>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209</w:t>
            </w:r>
          </w:p>
        </w:tc>
        <w:tc>
          <w:tcPr>
            <w:tcW w:w="656" w:type="dxa"/>
            <w:gridSpan w:val="2"/>
            <w:tcBorders>
              <w:top w:val="nil"/>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47,399</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59,353</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47,477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r>
      <w:tr w:rsidR="006B47C5" w:rsidRPr="00375936" w:rsidTr="003F3AE6">
        <w:trPr>
          <w:trHeight w:val="199"/>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210</w:t>
            </w:r>
          </w:p>
        </w:tc>
        <w:tc>
          <w:tcPr>
            <w:tcW w:w="656" w:type="dxa"/>
            <w:gridSpan w:val="2"/>
            <w:tcBorders>
              <w:top w:val="nil"/>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47,336</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47,405</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59,352</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47,476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r>
      <w:tr w:rsidR="006B47C5" w:rsidRPr="00375936" w:rsidTr="003F3AE6">
        <w:trPr>
          <w:trHeight w:val="199"/>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211</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47,476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47,475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213</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59,348</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47,475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214</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59,335</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47,471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215</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c>
          <w:tcPr>
            <w:tcW w:w="248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Южная</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216</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47,420</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59,335</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47,471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47,420</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217</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47,420</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59,336</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47,464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47,420</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218</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59,336</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47,461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47,419</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219</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47,335</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59,336</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47,459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47,419</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220</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47,422</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59,338</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47,434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47,419</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221</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47,348</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47,424</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47,419</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47,425</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47,419</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223</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47,352</w:t>
            </w:r>
          </w:p>
        </w:tc>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47,419</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224</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59,417</w:t>
            </w: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47,432</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225</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47,355</w:t>
            </w:r>
          </w:p>
        </w:tc>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47,437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226</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47,355</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47,437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59,341</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227</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47,355</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47,439</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59,341</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228</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59,432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47,460</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59,341</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229</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47,464</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59,342</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230</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47,483</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59,341</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231</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47,492</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47,418</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47,495</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233</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59,401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47,492</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234</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59,398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47,491</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59,337</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235</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59,396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47,490</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59,337</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47,417</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236</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47,490</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59,336</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237</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59,392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47,489</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59,335</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238</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59,373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47,483</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59,335</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239</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59,372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47,483</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59,335</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r>
      <w:tr w:rsidR="006B47C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240</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47,368</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59,372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47,483</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59,336</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r>
      <w:tr w:rsidR="006B47C5"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241</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59,415</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59,370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59,336</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395</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r>
      <w:tr w:rsidR="006B47C5"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242</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59,414</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47,375</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59,370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396</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47,416</w:t>
            </w:r>
          </w:p>
        </w:tc>
      </w:tr>
      <w:tr w:rsidR="006B47C5"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243</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59,414</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59,368</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358</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397</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47,415</w:t>
            </w:r>
          </w:p>
        </w:tc>
      </w:tr>
      <w:tr w:rsidR="006B47C5"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244</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59,414</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075564">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59,367</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47,481</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359</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398</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47,415</w:t>
            </w:r>
          </w:p>
        </w:tc>
      </w:tr>
      <w:tr w:rsidR="006B47C5"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245</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59,363</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47,480</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399</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47,415</w:t>
            </w:r>
          </w:p>
        </w:tc>
      </w:tr>
      <w:tr w:rsidR="006B47C5"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246</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59,413</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47,387</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59,361</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47,479</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59,330</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47,421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7C5" w:rsidRPr="00375936" w:rsidRDefault="006B47C5" w:rsidP="006B47C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47,415</w:t>
            </w:r>
          </w:p>
        </w:tc>
      </w:tr>
      <w:tr w:rsidR="001B66E9" w:rsidRPr="00375936" w:rsidTr="003F3AE6">
        <w:trPr>
          <w:trHeight w:val="450"/>
        </w:trPr>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113" w:right="-69"/>
              <w:jc w:val="center"/>
              <w:rPr>
                <w:rFonts w:ascii="Times New Roman" w:hAnsi="Times New Roman"/>
                <w:color w:val="000000"/>
                <w:sz w:val="16"/>
                <w:szCs w:val="16"/>
              </w:rPr>
            </w:pPr>
            <w:r w:rsidRPr="00375936">
              <w:rPr>
                <w:rFonts w:ascii="Times New Roman" w:hAnsi="Times New Roman"/>
                <w:color w:val="000000"/>
                <w:sz w:val="16"/>
                <w:szCs w:val="16"/>
              </w:rPr>
              <w:lastRenderedPageBreak/>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41" w:right="-108"/>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107" w:right="-67"/>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67" w:right="-114"/>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67" w:right="-114"/>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67" w:right="-108"/>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r>
      <w:tr w:rsidR="001B66E9" w:rsidRPr="00375936" w:rsidTr="003F3AE6">
        <w:trPr>
          <w:trHeight w:val="450"/>
        </w:trPr>
        <w:tc>
          <w:tcPr>
            <w:tcW w:w="1167"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656" w:type="dxa"/>
            <w:gridSpan w:val="2"/>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r>
      <w:tr w:rsidR="001B66E9" w:rsidRPr="00375936" w:rsidTr="003F3AE6">
        <w:trPr>
          <w:trHeight w:val="199"/>
        </w:trPr>
        <w:tc>
          <w:tcPr>
            <w:tcW w:w="11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440</w:t>
            </w:r>
          </w:p>
        </w:tc>
        <w:tc>
          <w:tcPr>
            <w:tcW w:w="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47,348</w:t>
            </w:r>
          </w:p>
        </w:tc>
      </w:tr>
      <w:tr w:rsidR="001B66E9" w:rsidRPr="00375936" w:rsidTr="003F3AE6">
        <w:trPr>
          <w:trHeight w:val="199"/>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441</w:t>
            </w:r>
          </w:p>
        </w:tc>
        <w:tc>
          <w:tcPr>
            <w:tcW w:w="65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47,347</w:t>
            </w:r>
          </w:p>
        </w:tc>
      </w:tr>
      <w:tr w:rsidR="001B66E9" w:rsidRPr="00375936" w:rsidTr="003F3AE6">
        <w:trPr>
          <w:trHeight w:val="199"/>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442</w:t>
            </w:r>
          </w:p>
        </w:tc>
        <w:tc>
          <w:tcPr>
            <w:tcW w:w="65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47,346</w:t>
            </w:r>
          </w:p>
        </w:tc>
      </w:tr>
      <w:tr w:rsidR="001B66E9" w:rsidRPr="00375936" w:rsidTr="003F3AE6">
        <w:trPr>
          <w:trHeight w:val="199"/>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443</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47,345</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444</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47,344</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445</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47,342</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446</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47,340</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447</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single" w:sz="4" w:space="0" w:color="auto"/>
              <w:left w:val="single" w:sz="4" w:space="0" w:color="auto"/>
              <w:bottom w:val="single" w:sz="4" w:space="0" w:color="auto"/>
              <w:right w:val="single" w:sz="4" w:space="0" w:color="000000"/>
            </w:tcBorders>
            <w:shd w:val="clear" w:color="auto" w:fill="auto"/>
            <w:vAlign w:val="center"/>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47,337</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448</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47,331</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449</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47,328</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450</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47,384</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47,322</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451</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529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47,322</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569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47,318</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453</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609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47,314</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454</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47,314</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455</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47,413</w:t>
            </w:r>
          </w:p>
        </w:tc>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47,310</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456</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47,412</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47,297</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457</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47,412</w:t>
            </w:r>
          </w:p>
        </w:tc>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47,373</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59,328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47,295</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458</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47,286</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459</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47,285</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460</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47,281</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461</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539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47,371</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47,278</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579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47,269</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463</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541</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580</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619</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47,264</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464</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542</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581</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620</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47,258</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465</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543</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582</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621</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59,339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47,248</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466</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544</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583</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622</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47,247</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467</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545</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623</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47,390</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47,215</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468</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546</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624</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47,210</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469</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547</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47,367</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625</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47,389</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47,204</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548</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47,366</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626</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47,196</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47,410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549</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588</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627</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47,182</w:t>
            </w:r>
          </w:p>
        </w:tc>
      </w:tr>
      <w:tr w:rsidR="001B66E9"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550</w:t>
            </w: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589</w:t>
            </w: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47,362</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628</w:t>
            </w: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47,385</w:t>
            </w: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47,178</w:t>
            </w:r>
          </w:p>
        </w:tc>
      </w:tr>
      <w:tr w:rsidR="001B66E9"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47,406</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629</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47,384</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47,171</w:t>
            </w:r>
          </w:p>
        </w:tc>
      </w:tr>
      <w:tr w:rsidR="001B66E9"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47,405</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47,378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669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47,161</w:t>
            </w:r>
          </w:p>
        </w:tc>
      </w:tr>
      <w:tr w:rsidR="001B66E9"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475</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47,405</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59,289</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47,397</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47,365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47,141</w:t>
            </w:r>
          </w:p>
        </w:tc>
      </w:tr>
      <w:tr w:rsidR="001B66E9"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476</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47,405</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47,353</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47,138</w:t>
            </w:r>
          </w:p>
        </w:tc>
      </w:tr>
      <w:tr w:rsidR="001B66E9"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477</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47,405</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47,395</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633</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47,130</w:t>
            </w:r>
          </w:p>
        </w:tc>
      </w:tr>
      <w:tr w:rsidR="001B66E9"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478</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59,291</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47,409</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59,290</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47,405</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556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59,293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47,396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47,351</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634</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47,349</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47,121</w:t>
            </w:r>
          </w:p>
        </w:tc>
      </w:tr>
      <w:tr w:rsidR="001B66E9" w:rsidRPr="00375936" w:rsidTr="003F3AE6">
        <w:trPr>
          <w:trHeight w:val="450"/>
        </w:trPr>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113" w:right="-69"/>
              <w:jc w:val="center"/>
              <w:rPr>
                <w:rFonts w:ascii="Times New Roman" w:hAnsi="Times New Roman"/>
                <w:color w:val="000000"/>
                <w:sz w:val="16"/>
                <w:szCs w:val="16"/>
              </w:rPr>
            </w:pPr>
            <w:r w:rsidRPr="00375936">
              <w:rPr>
                <w:rFonts w:ascii="Times New Roman" w:hAnsi="Times New Roman"/>
                <w:color w:val="000000"/>
                <w:sz w:val="16"/>
                <w:szCs w:val="16"/>
              </w:rPr>
              <w:lastRenderedPageBreak/>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41" w:right="-108"/>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107" w:right="-67"/>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67" w:right="-114"/>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67" w:right="-114"/>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ind w:left="-67" w:right="-108"/>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r>
      <w:tr w:rsidR="001B66E9" w:rsidRPr="00375936" w:rsidTr="003F3AE6">
        <w:trPr>
          <w:trHeight w:val="450"/>
        </w:trPr>
        <w:tc>
          <w:tcPr>
            <w:tcW w:w="1167"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656" w:type="dxa"/>
            <w:gridSpan w:val="2"/>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23" w:type="dxa"/>
            <w:gridSpan w:val="2"/>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1B66E9" w:rsidRPr="00375936" w:rsidRDefault="001B66E9"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B66E9" w:rsidRPr="00375936" w:rsidRDefault="001B66E9" w:rsidP="001B66E9">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r>
      <w:tr w:rsidR="00B23B75" w:rsidRPr="00375936" w:rsidTr="003F3AE6">
        <w:trPr>
          <w:trHeight w:val="199"/>
        </w:trPr>
        <w:tc>
          <w:tcPr>
            <w:tcW w:w="11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674</w:t>
            </w:r>
          </w:p>
        </w:tc>
        <w:tc>
          <w:tcPr>
            <w:tcW w:w="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59,364</w:t>
            </w:r>
          </w:p>
        </w:tc>
        <w:tc>
          <w:tcPr>
            <w:tcW w:w="716" w:type="dxa"/>
            <w:tcBorders>
              <w:top w:val="single" w:sz="4" w:space="0" w:color="auto"/>
              <w:left w:val="single" w:sz="4" w:space="0" w:color="auto"/>
              <w:bottom w:val="single" w:sz="4" w:space="0" w:color="auto"/>
              <w:right w:val="single" w:sz="4" w:space="0" w:color="000000"/>
            </w:tcBorders>
            <w:shd w:val="clear" w:color="auto" w:fill="auto"/>
            <w:vAlign w:val="center"/>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59,493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47,087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675</w:t>
            </w:r>
          </w:p>
        </w:tc>
        <w:tc>
          <w:tcPr>
            <w:tcW w:w="65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59,509</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47,092</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676</w:t>
            </w:r>
          </w:p>
        </w:tc>
        <w:tc>
          <w:tcPr>
            <w:tcW w:w="656" w:type="dxa"/>
            <w:gridSpan w:val="2"/>
            <w:tcBorders>
              <w:top w:val="nil"/>
              <w:left w:val="single" w:sz="4" w:space="0" w:color="auto"/>
              <w:bottom w:val="single" w:sz="4" w:space="0" w:color="auto"/>
              <w:right w:val="single" w:sz="4" w:space="0" w:color="auto"/>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47,105</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59,514</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47,093</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677</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47,104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59,520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47,095</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678</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47,100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715</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59,522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47,096</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679</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47,098</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716</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59,551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47,105</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680</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47,076</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717</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59,558</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47,107</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681</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718</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59,572</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single" w:sz="4" w:space="0" w:color="auto"/>
              <w:left w:val="single" w:sz="4" w:space="0" w:color="auto"/>
              <w:bottom w:val="single" w:sz="4" w:space="0" w:color="auto"/>
              <w:right w:val="single" w:sz="4" w:space="0" w:color="000000"/>
            </w:tcBorders>
            <w:shd w:val="clear" w:color="auto" w:fill="auto"/>
            <w:vAlign w:val="bottom"/>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47,049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719</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59,575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47,113</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2546" w:type="dxa"/>
            <w:gridSpan w:val="5"/>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Западная</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720</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59,580</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47,114</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59,369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47,049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721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47,116</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683</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59,373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47,050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722</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59,591</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47,117</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684</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59,376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47,051</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723</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59,593</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47,117</w:t>
            </w:r>
          </w:p>
        </w:tc>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685</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59,385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47,054</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724</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59,595</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47,117</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686</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59,395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47,057</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59,596</w:t>
            </w: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47,118»</w:t>
            </w: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687</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59,403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47,059</w:t>
            </w:r>
          </w:p>
        </w:tc>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688</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59,408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47,061</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23B75" w:rsidRPr="00375936" w:rsidRDefault="00B23B75" w:rsidP="00B23B75">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000000"/>
            </w:tcBorders>
            <w:shd w:val="clear" w:color="auto" w:fill="auto"/>
            <w:vAlign w:val="center"/>
          </w:tcPr>
          <w:p w:rsidR="00B23B75" w:rsidRPr="00375936" w:rsidRDefault="00B23B75" w:rsidP="00B23B75">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B23B75"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689</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59,412</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47,062</w:t>
            </w:r>
          </w:p>
        </w:tc>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B23B75" w:rsidRPr="00375936" w:rsidRDefault="00B23B75" w:rsidP="00B23B75">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B23B75">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B23B75" w:rsidRPr="00375936" w:rsidRDefault="00B23B75"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690</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59,421</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47,065</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691</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59,423</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47,065</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47,066</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693</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59,428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47,067</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694</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59,444</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695</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59,445</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696</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47,072</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697</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59,448</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698</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699</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59,449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47,073</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700</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47,077</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701</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59,466</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47,078</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702</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59,467</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703</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59,469</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47,079</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704</w:t>
            </w:r>
          </w:p>
        </w:tc>
        <w:tc>
          <w:tcPr>
            <w:tcW w:w="656"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59,470</w:t>
            </w:r>
          </w:p>
        </w:tc>
        <w:tc>
          <w:tcPr>
            <w:tcW w:w="72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47,080</w:t>
            </w:r>
          </w:p>
        </w:tc>
        <w:tc>
          <w:tcPr>
            <w:tcW w:w="105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nil"/>
              <w:left w:val="single" w:sz="4" w:space="0" w:color="auto"/>
              <w:bottom w:val="single" w:sz="4" w:space="0" w:color="auto"/>
              <w:right w:val="single" w:sz="4" w:space="0" w:color="000000"/>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705</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59,471</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47,080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706</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59,482</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47,083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707</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59,482</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47,083</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708</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59,484</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47,084</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709</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59,487</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47,085</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r w:rsidR="00D7116A" w:rsidRPr="00375936" w:rsidTr="003F3AE6">
        <w:trPr>
          <w:trHeight w:val="199"/>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710</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59,488</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D7116A">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47,085</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16A" w:rsidRPr="00375936" w:rsidRDefault="00D7116A" w:rsidP="001B66E9">
            <w:pPr>
              <w:spacing w:after="0" w:line="240" w:lineRule="auto"/>
              <w:jc w:val="center"/>
              <w:rPr>
                <w:rFonts w:ascii="Times New Roman" w:hAnsi="Times New Roman"/>
                <w:color w:val="000000"/>
                <w:sz w:val="16"/>
                <w:szCs w:val="16"/>
              </w:rPr>
            </w:pPr>
          </w:p>
        </w:tc>
      </w:tr>
    </w:tbl>
    <w:p w:rsidR="00075564" w:rsidRPr="00375936" w:rsidRDefault="00075564" w:rsidP="0035333A">
      <w:pPr>
        <w:spacing w:after="0" w:line="360" w:lineRule="exact"/>
        <w:ind w:firstLine="709"/>
        <w:jc w:val="both"/>
        <w:rPr>
          <w:rFonts w:ascii="Times New Roman" w:hAnsi="Times New Roman"/>
          <w:sz w:val="28"/>
          <w:szCs w:val="28"/>
        </w:rPr>
        <w:sectPr w:rsidR="00075564" w:rsidRPr="00375936" w:rsidSect="00FA2DAF">
          <w:pgSz w:w="16838" w:h="11906" w:orient="landscape"/>
          <w:pgMar w:top="1701" w:right="1134" w:bottom="850" w:left="1134" w:header="708" w:footer="708" w:gutter="0"/>
          <w:cols w:space="708"/>
          <w:docGrid w:linePitch="360"/>
        </w:sectPr>
      </w:pPr>
    </w:p>
    <w:p w:rsidR="0035333A" w:rsidRPr="00375936" w:rsidRDefault="00F169D9" w:rsidP="0035333A">
      <w:pPr>
        <w:spacing w:after="0" w:line="360" w:lineRule="exact"/>
        <w:ind w:firstLine="709"/>
        <w:jc w:val="both"/>
        <w:rPr>
          <w:rFonts w:ascii="Times New Roman" w:hAnsi="Times New Roman"/>
          <w:sz w:val="28"/>
          <w:szCs w:val="28"/>
        </w:rPr>
      </w:pPr>
      <w:r w:rsidRPr="00375936">
        <w:rPr>
          <w:rFonts w:ascii="Times New Roman" w:hAnsi="Times New Roman"/>
          <w:sz w:val="28"/>
          <w:szCs w:val="28"/>
        </w:rPr>
        <w:lastRenderedPageBreak/>
        <w:t xml:space="preserve">5.2. </w:t>
      </w:r>
      <w:r w:rsidR="0035333A" w:rsidRPr="00375936">
        <w:rPr>
          <w:rFonts w:ascii="Times New Roman" w:hAnsi="Times New Roman"/>
          <w:sz w:val="28"/>
          <w:szCs w:val="28"/>
        </w:rPr>
        <w:t xml:space="preserve">Раздел «ОПИСАНИЕ ПЛАНИРУЕМЫХ ГРАНИЦ ЗОН НАТАСКИ И НАГОНКИ СОБАК В ЗАКРЕПЛЕННЫХ УГОДЬЯХ КИРОВСКОЙ ОБЛАСТИ» дополнить </w:t>
      </w:r>
      <w:r w:rsidR="005D1777" w:rsidRPr="00375936">
        <w:rPr>
          <w:rFonts w:ascii="Times New Roman" w:hAnsi="Times New Roman"/>
          <w:sz w:val="28"/>
          <w:szCs w:val="28"/>
        </w:rPr>
        <w:t>подразделами</w:t>
      </w:r>
      <w:r w:rsidR="0035333A" w:rsidRPr="00375936">
        <w:rPr>
          <w:rFonts w:ascii="Times New Roman" w:hAnsi="Times New Roman"/>
          <w:sz w:val="28"/>
          <w:szCs w:val="28"/>
        </w:rPr>
        <w:t xml:space="preserve"> следующего содержания:</w:t>
      </w:r>
    </w:p>
    <w:p w:rsidR="005C1511" w:rsidRPr="00375936" w:rsidRDefault="005C1511" w:rsidP="0035333A">
      <w:pPr>
        <w:spacing w:after="0" w:line="360" w:lineRule="exact"/>
        <w:ind w:firstLine="709"/>
        <w:jc w:val="both"/>
        <w:rPr>
          <w:rFonts w:ascii="Times New Roman" w:hAnsi="Times New Roman"/>
          <w:sz w:val="28"/>
          <w:szCs w:val="28"/>
        </w:rPr>
        <w:sectPr w:rsidR="005C1511" w:rsidRPr="00375936">
          <w:pgSz w:w="11906" w:h="16838"/>
          <w:pgMar w:top="1134" w:right="850" w:bottom="1134" w:left="1701" w:header="708" w:footer="708" w:gutter="0"/>
          <w:cols w:space="708"/>
          <w:docGrid w:linePitch="360"/>
        </w:sectPr>
      </w:pPr>
    </w:p>
    <w:p w:rsidR="005C1511" w:rsidRPr="00375936" w:rsidRDefault="005C1511" w:rsidP="005C1511">
      <w:pPr>
        <w:spacing w:after="0" w:line="360" w:lineRule="exact"/>
        <w:jc w:val="both"/>
        <w:rPr>
          <w:rFonts w:ascii="Times New Roman" w:hAnsi="Times New Roman"/>
          <w:sz w:val="28"/>
          <w:szCs w:val="28"/>
        </w:rPr>
      </w:pPr>
      <w:r w:rsidRPr="00375936">
        <w:rPr>
          <w:rFonts w:ascii="Times New Roman" w:hAnsi="Times New Roman"/>
          <w:sz w:val="28"/>
          <w:szCs w:val="28"/>
        </w:rPr>
        <w:lastRenderedPageBreak/>
        <w:t>«Слободская районная организация общественной организации «Кировское областное общество охотников и рыболовов».</w:t>
      </w:r>
    </w:p>
    <w:tbl>
      <w:tblPr>
        <w:tblW w:w="14771" w:type="dxa"/>
        <w:jc w:val="center"/>
        <w:tblLook w:val="04A0" w:firstRow="1" w:lastRow="0" w:firstColumn="1" w:lastColumn="0" w:noHBand="0" w:noVBand="1"/>
      </w:tblPr>
      <w:tblGrid>
        <w:gridCol w:w="1126"/>
        <w:gridCol w:w="662"/>
        <w:gridCol w:w="662"/>
        <w:gridCol w:w="1125"/>
        <w:gridCol w:w="662"/>
        <w:gridCol w:w="662"/>
        <w:gridCol w:w="1125"/>
        <w:gridCol w:w="709"/>
        <w:gridCol w:w="703"/>
        <w:gridCol w:w="1292"/>
        <w:gridCol w:w="532"/>
        <w:gridCol w:w="532"/>
        <w:gridCol w:w="1559"/>
        <w:gridCol w:w="525"/>
        <w:gridCol w:w="539"/>
        <w:gridCol w:w="1292"/>
        <w:gridCol w:w="532"/>
        <w:gridCol w:w="532"/>
      </w:tblGrid>
      <w:tr w:rsidR="005C1511" w:rsidRPr="00375936" w:rsidTr="005C1511">
        <w:trPr>
          <w:trHeight w:val="450"/>
          <w:tblHeader/>
          <w:jc w:val="center"/>
        </w:trPr>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14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r>
      <w:tr w:rsidR="005C1511" w:rsidRPr="00375936" w:rsidTr="005C1511">
        <w:trPr>
          <w:trHeight w:val="450"/>
          <w:tblHeader/>
          <w:jc w:val="center"/>
        </w:trPr>
        <w:tc>
          <w:tcPr>
            <w:tcW w:w="1126"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r>
      <w:tr w:rsidR="005C1511" w:rsidRPr="00375936" w:rsidTr="005C1511">
        <w:trPr>
          <w:trHeight w:val="199"/>
          <w:jc w:val="center"/>
        </w:trPr>
        <w:tc>
          <w:tcPr>
            <w:tcW w:w="24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Северная</w:t>
            </w:r>
          </w:p>
        </w:tc>
        <w:tc>
          <w:tcPr>
            <w:tcW w:w="2449"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Западная</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662"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58,717</w:t>
            </w: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50,016</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50,003</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50,020</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50,004</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50,024</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50,007</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50,029</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50,009</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50,033</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50,010</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50,036</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50,009</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50"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Восточная</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50,008</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50,036</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50,005</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50,039</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50,001</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50,040</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49,998</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58,709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50,042</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49,996</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525"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539"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58,705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50,045</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49,996</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58,703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50,048</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58,702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49,996</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58,701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50,049</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58,703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49,998</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50,047</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58,704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50,000</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50,044</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58,706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50,001</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50,043</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58,708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50,003</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50,042</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50,005</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50,042</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50,008</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50,042</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50,011</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58,690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50,042</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50,014</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58,717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50,016</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50,040</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50"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Южная</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50,040</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50,036</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50,032</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58,680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50,027</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50,024</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50,020</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50,015</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50,010</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50,007</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50,003</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bl>
    <w:p w:rsidR="005C1511" w:rsidRPr="00375936" w:rsidRDefault="005C1511" w:rsidP="005C1511">
      <w:pPr>
        <w:spacing w:after="0" w:line="240" w:lineRule="auto"/>
        <w:jc w:val="center"/>
        <w:rPr>
          <w:rFonts w:ascii="Times New Roman" w:hAnsi="Times New Roman"/>
          <w:color w:val="000000"/>
          <w:sz w:val="16"/>
          <w:szCs w:val="16"/>
        </w:rPr>
      </w:pPr>
    </w:p>
    <w:p w:rsidR="005C1511" w:rsidRPr="00375936" w:rsidRDefault="005C1511" w:rsidP="005C1511">
      <w:pPr>
        <w:spacing w:after="0" w:line="240" w:lineRule="auto"/>
        <w:jc w:val="center"/>
        <w:rPr>
          <w:rFonts w:ascii="Times New Roman" w:hAnsi="Times New Roman"/>
          <w:color w:val="000000"/>
          <w:sz w:val="16"/>
          <w:szCs w:val="16"/>
        </w:rPr>
      </w:pPr>
    </w:p>
    <w:p w:rsidR="005C1511" w:rsidRPr="00375936" w:rsidRDefault="005C1511" w:rsidP="005C1511">
      <w:pPr>
        <w:spacing w:after="0" w:line="360" w:lineRule="exact"/>
        <w:jc w:val="both"/>
        <w:rPr>
          <w:rFonts w:ascii="Times New Roman" w:hAnsi="Times New Roman"/>
          <w:sz w:val="28"/>
          <w:szCs w:val="28"/>
        </w:rPr>
      </w:pPr>
      <w:r w:rsidRPr="00375936">
        <w:rPr>
          <w:rFonts w:ascii="Times New Roman" w:hAnsi="Times New Roman"/>
          <w:sz w:val="28"/>
          <w:szCs w:val="28"/>
        </w:rPr>
        <w:lastRenderedPageBreak/>
        <w:t>Общественная организация Кировское городское общество охотников и рыболовов</w:t>
      </w:r>
      <w:r w:rsidR="001847BB" w:rsidRPr="00375936">
        <w:rPr>
          <w:rFonts w:ascii="Times New Roman" w:hAnsi="Times New Roman"/>
          <w:sz w:val="28"/>
          <w:szCs w:val="28"/>
        </w:rPr>
        <w:t>.</w:t>
      </w:r>
    </w:p>
    <w:p w:rsidR="005C1511" w:rsidRPr="00375936" w:rsidRDefault="005C1511" w:rsidP="005C1511">
      <w:pPr>
        <w:spacing w:after="0" w:line="360" w:lineRule="exact"/>
        <w:ind w:firstLine="709"/>
        <w:jc w:val="both"/>
        <w:rPr>
          <w:rFonts w:ascii="Times New Roman" w:hAnsi="Times New Roman"/>
          <w:sz w:val="28"/>
          <w:szCs w:val="28"/>
        </w:rPr>
      </w:pPr>
    </w:p>
    <w:p w:rsidR="005C1511" w:rsidRPr="00375936" w:rsidRDefault="005C1511" w:rsidP="005C1511">
      <w:pPr>
        <w:rPr>
          <w:rFonts w:ascii="Times New Roman" w:hAnsi="Times New Roman"/>
          <w:sz w:val="28"/>
          <w:szCs w:val="28"/>
        </w:rPr>
      </w:pPr>
      <w:r w:rsidRPr="00375936">
        <w:rPr>
          <w:rFonts w:ascii="Times New Roman" w:hAnsi="Times New Roman"/>
          <w:sz w:val="28"/>
          <w:szCs w:val="28"/>
        </w:rPr>
        <w:t>Участок № 1 (Сосновый) п</w:t>
      </w:r>
      <w:r w:rsidR="0011637E" w:rsidRPr="00375936">
        <w:rPr>
          <w:rFonts w:ascii="Times New Roman" w:hAnsi="Times New Roman"/>
          <w:sz w:val="28"/>
          <w:szCs w:val="28"/>
        </w:rPr>
        <w:t>лощадь участка 535</w:t>
      </w:r>
      <w:r w:rsidRPr="00375936">
        <w:rPr>
          <w:rFonts w:ascii="Times New Roman" w:hAnsi="Times New Roman"/>
          <w:sz w:val="28"/>
          <w:szCs w:val="28"/>
        </w:rPr>
        <w:t xml:space="preserve"> га.</w:t>
      </w:r>
    </w:p>
    <w:tbl>
      <w:tblPr>
        <w:tblW w:w="14771" w:type="dxa"/>
        <w:jc w:val="center"/>
        <w:tblLook w:val="04A0" w:firstRow="1" w:lastRow="0" w:firstColumn="1" w:lastColumn="0" w:noHBand="0" w:noVBand="1"/>
      </w:tblPr>
      <w:tblGrid>
        <w:gridCol w:w="1128"/>
        <w:gridCol w:w="662"/>
        <w:gridCol w:w="669"/>
        <w:gridCol w:w="1127"/>
        <w:gridCol w:w="662"/>
        <w:gridCol w:w="669"/>
        <w:gridCol w:w="1125"/>
        <w:gridCol w:w="709"/>
        <w:gridCol w:w="703"/>
        <w:gridCol w:w="1283"/>
        <w:gridCol w:w="532"/>
        <w:gridCol w:w="532"/>
        <w:gridCol w:w="1559"/>
        <w:gridCol w:w="525"/>
        <w:gridCol w:w="539"/>
        <w:gridCol w:w="1283"/>
        <w:gridCol w:w="532"/>
        <w:gridCol w:w="532"/>
      </w:tblGrid>
      <w:tr w:rsidR="005C1511" w:rsidRPr="00375936" w:rsidTr="005C1511">
        <w:trPr>
          <w:trHeight w:val="450"/>
          <w:tblHeader/>
          <w:jc w:val="center"/>
        </w:trPr>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13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14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r>
      <w:tr w:rsidR="005C1511" w:rsidRPr="00375936" w:rsidTr="005C1511">
        <w:trPr>
          <w:trHeight w:val="450"/>
          <w:tblHeader/>
          <w:jc w:val="center"/>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669"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669"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r>
      <w:tr w:rsidR="005C1511" w:rsidRPr="00375936" w:rsidTr="005C1511">
        <w:trPr>
          <w:trHeight w:val="199"/>
          <w:jc w:val="center"/>
        </w:trPr>
        <w:tc>
          <w:tcPr>
            <w:tcW w:w="24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Северная</w:t>
            </w:r>
          </w:p>
        </w:tc>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w:t>
            </w:r>
          </w:p>
        </w:tc>
        <w:tc>
          <w:tcPr>
            <w:tcW w:w="662"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58,651</w:t>
            </w:r>
          </w:p>
        </w:tc>
        <w:tc>
          <w:tcPr>
            <w:tcW w:w="669"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49,389</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49,384</w:t>
            </w:r>
          </w:p>
        </w:tc>
        <w:tc>
          <w:tcPr>
            <w:tcW w:w="2458"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Западная</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58,670</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49,385</w:t>
            </w:r>
          </w:p>
        </w:tc>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30</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58,651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49,389</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w:t>
            </w:r>
          </w:p>
        </w:tc>
        <w:tc>
          <w:tcPr>
            <w:tcW w:w="662"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58,670</w:t>
            </w:r>
          </w:p>
        </w:tc>
        <w:tc>
          <w:tcPr>
            <w:tcW w:w="669"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49,391</w:t>
            </w:r>
          </w:p>
        </w:tc>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31</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58,656</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49,380</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49,394</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49,384</w:t>
            </w: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49,397</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49,403</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w:t>
            </w:r>
          </w:p>
        </w:tc>
        <w:tc>
          <w:tcPr>
            <w:tcW w:w="662"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58,671</w:t>
            </w:r>
          </w:p>
        </w:tc>
        <w:tc>
          <w:tcPr>
            <w:tcW w:w="669"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49,406</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49,408</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58,672</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49,410</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w:t>
            </w:r>
          </w:p>
        </w:tc>
        <w:tc>
          <w:tcPr>
            <w:tcW w:w="662"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58,672</w:t>
            </w:r>
          </w:p>
        </w:tc>
        <w:tc>
          <w:tcPr>
            <w:tcW w:w="669"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49,410</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58,672</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49,410</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525"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539"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49,409</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49,410</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58,670</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49,411</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58,670</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49,410</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58,669</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49,410</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58,669</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49,412</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58,670</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49,412</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58,670</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49,413</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58,669</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49,414</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58,669</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49,416</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58,670</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49,416</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23</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58,669</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49,417</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w:t>
            </w:r>
          </w:p>
        </w:tc>
        <w:tc>
          <w:tcPr>
            <w:tcW w:w="662"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58,670</w:t>
            </w:r>
          </w:p>
        </w:tc>
        <w:tc>
          <w:tcPr>
            <w:tcW w:w="669"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49,418</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59"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Восточная</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24</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58,670</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49,418</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58,665</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49,418</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26</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58,659</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49,423</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27</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58,657</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49,431</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58,654</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49,434</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58,651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49,434</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59"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Южная</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8"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58,651</w:t>
            </w:r>
          </w:p>
        </w:tc>
        <w:tc>
          <w:tcPr>
            <w:tcW w:w="669"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49,434</w:t>
            </w:r>
          </w:p>
        </w:tc>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9"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bl>
    <w:p w:rsidR="005C1511" w:rsidRPr="00375936" w:rsidRDefault="005C1511" w:rsidP="005C1511">
      <w:pPr>
        <w:rPr>
          <w:rFonts w:ascii="Times New Roman" w:hAnsi="Times New Roman"/>
          <w:sz w:val="28"/>
          <w:szCs w:val="28"/>
        </w:rPr>
      </w:pPr>
      <w:r w:rsidRPr="00375936">
        <w:rPr>
          <w:rFonts w:ascii="Times New Roman" w:hAnsi="Times New Roman"/>
          <w:sz w:val="28"/>
          <w:szCs w:val="28"/>
        </w:rPr>
        <w:lastRenderedPageBreak/>
        <w:t>Участок № 2 (Захарищевский пруд) площадь участка 154 га.</w:t>
      </w:r>
    </w:p>
    <w:tbl>
      <w:tblPr>
        <w:tblW w:w="14771" w:type="dxa"/>
        <w:jc w:val="center"/>
        <w:tblLook w:val="04A0" w:firstRow="1" w:lastRow="0" w:firstColumn="1" w:lastColumn="0" w:noHBand="0" w:noVBand="1"/>
      </w:tblPr>
      <w:tblGrid>
        <w:gridCol w:w="1127"/>
        <w:gridCol w:w="662"/>
        <w:gridCol w:w="665"/>
        <w:gridCol w:w="1125"/>
        <w:gridCol w:w="662"/>
        <w:gridCol w:w="664"/>
        <w:gridCol w:w="1125"/>
        <w:gridCol w:w="709"/>
        <w:gridCol w:w="703"/>
        <w:gridCol w:w="1289"/>
        <w:gridCol w:w="532"/>
        <w:gridCol w:w="532"/>
        <w:gridCol w:w="1559"/>
        <w:gridCol w:w="525"/>
        <w:gridCol w:w="539"/>
        <w:gridCol w:w="1289"/>
        <w:gridCol w:w="532"/>
        <w:gridCol w:w="532"/>
      </w:tblGrid>
      <w:tr w:rsidR="005C1511" w:rsidRPr="00375936" w:rsidTr="005C1511">
        <w:trPr>
          <w:trHeight w:val="450"/>
          <w:tblHeader/>
          <w:jc w:val="center"/>
        </w:trPr>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14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r>
      <w:tr w:rsidR="005C1511" w:rsidRPr="00375936" w:rsidTr="005C1511">
        <w:trPr>
          <w:trHeight w:val="450"/>
          <w:tblHeader/>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665"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664"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r>
      <w:tr w:rsidR="005C1511" w:rsidRPr="00375936" w:rsidTr="005C1511">
        <w:trPr>
          <w:trHeight w:val="199"/>
          <w:jc w:val="center"/>
        </w:trPr>
        <w:tc>
          <w:tcPr>
            <w:tcW w:w="245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Северная</w:t>
            </w:r>
          </w:p>
        </w:tc>
        <w:tc>
          <w:tcPr>
            <w:tcW w:w="1125"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58,515</w:t>
            </w: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49,388</w:t>
            </w:r>
          </w:p>
        </w:tc>
        <w:tc>
          <w:tcPr>
            <w:tcW w:w="1125"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58,523</w:t>
            </w: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49,397</w:t>
            </w:r>
          </w:p>
        </w:tc>
        <w:tc>
          <w:tcPr>
            <w:tcW w:w="1125"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54"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Восточная</w:t>
            </w:r>
          </w:p>
        </w:tc>
        <w:tc>
          <w:tcPr>
            <w:tcW w:w="1125"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58,523</w:t>
            </w: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49,397</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58,522</w:t>
            </w: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49,401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58,515</w:t>
            </w: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49,412</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54"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Южная</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58,515</w:t>
            </w: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49,412</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58,504</w:t>
            </w: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49,391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54"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Западная</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58,504</w:t>
            </w: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49,391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525"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539"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58,515</w:t>
            </w: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49,388</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5"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4"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bl>
    <w:p w:rsidR="005C1511" w:rsidRPr="00375936" w:rsidRDefault="005C1511" w:rsidP="0035333A">
      <w:pPr>
        <w:spacing w:after="0" w:line="360" w:lineRule="exact"/>
        <w:ind w:firstLine="709"/>
        <w:jc w:val="both"/>
        <w:rPr>
          <w:rFonts w:ascii="Times New Roman" w:hAnsi="Times New Roman"/>
          <w:sz w:val="28"/>
          <w:szCs w:val="28"/>
        </w:rPr>
      </w:pPr>
    </w:p>
    <w:p w:rsidR="005C1511" w:rsidRPr="00375936" w:rsidRDefault="005C1511" w:rsidP="005C1511">
      <w:pPr>
        <w:rPr>
          <w:rFonts w:ascii="Times New Roman" w:hAnsi="Times New Roman"/>
          <w:sz w:val="28"/>
          <w:szCs w:val="28"/>
        </w:rPr>
      </w:pPr>
      <w:r w:rsidRPr="00375936">
        <w:rPr>
          <w:rFonts w:ascii="Times New Roman" w:hAnsi="Times New Roman"/>
          <w:sz w:val="28"/>
          <w:szCs w:val="28"/>
        </w:rPr>
        <w:lastRenderedPageBreak/>
        <w:t>Участок № 3</w:t>
      </w:r>
      <w:r w:rsidR="0011637E" w:rsidRPr="00375936">
        <w:rPr>
          <w:rFonts w:ascii="Times New Roman" w:hAnsi="Times New Roman"/>
          <w:sz w:val="28"/>
          <w:szCs w:val="28"/>
        </w:rPr>
        <w:t xml:space="preserve"> (пруд Шиям) площадь участка 990</w:t>
      </w:r>
      <w:r w:rsidRPr="00375936">
        <w:rPr>
          <w:rFonts w:ascii="Times New Roman" w:hAnsi="Times New Roman"/>
          <w:sz w:val="28"/>
          <w:szCs w:val="28"/>
        </w:rPr>
        <w:t xml:space="preserve"> га.</w:t>
      </w:r>
    </w:p>
    <w:tbl>
      <w:tblPr>
        <w:tblW w:w="14771" w:type="dxa"/>
        <w:jc w:val="center"/>
        <w:tblLook w:val="04A0" w:firstRow="1" w:lastRow="0" w:firstColumn="1" w:lastColumn="0" w:noHBand="0" w:noVBand="1"/>
      </w:tblPr>
      <w:tblGrid>
        <w:gridCol w:w="1128"/>
        <w:gridCol w:w="662"/>
        <w:gridCol w:w="736"/>
        <w:gridCol w:w="1125"/>
        <w:gridCol w:w="662"/>
        <w:gridCol w:w="666"/>
        <w:gridCol w:w="1125"/>
        <w:gridCol w:w="709"/>
        <w:gridCol w:w="703"/>
        <w:gridCol w:w="1252"/>
        <w:gridCol w:w="532"/>
        <w:gridCol w:w="532"/>
        <w:gridCol w:w="1559"/>
        <w:gridCol w:w="525"/>
        <w:gridCol w:w="539"/>
        <w:gridCol w:w="1252"/>
        <w:gridCol w:w="532"/>
        <w:gridCol w:w="532"/>
      </w:tblGrid>
      <w:tr w:rsidR="005C1511" w:rsidRPr="00375936" w:rsidTr="005C1511">
        <w:trPr>
          <w:trHeight w:val="450"/>
          <w:tblHeader/>
          <w:jc w:val="center"/>
        </w:trPr>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Порядковый номер</w:t>
            </w:r>
            <w:r w:rsidRPr="00375936">
              <w:rPr>
                <w:rFonts w:ascii="Times New Roman" w:hAnsi="Times New Roman"/>
                <w:color w:val="000000"/>
                <w:sz w:val="16"/>
                <w:szCs w:val="16"/>
              </w:rPr>
              <w:br/>
              <w:t>характерной</w:t>
            </w:r>
            <w:r w:rsidRPr="00375936">
              <w:rPr>
                <w:rFonts w:ascii="Times New Roman" w:hAnsi="Times New Roman"/>
                <w:color w:val="000000"/>
                <w:sz w:val="16"/>
                <w:szCs w:val="16"/>
              </w:rPr>
              <w:br/>
              <w:t>(поворотной) точки</w:t>
            </w:r>
          </w:p>
        </w:tc>
        <w:tc>
          <w:tcPr>
            <w:tcW w:w="13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Координаты</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1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14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Порядковый номер</w:t>
            </w:r>
            <w:r w:rsidRPr="00375936">
              <w:rPr>
                <w:rFonts w:ascii="Times New Roman" w:hAnsi="Times New Roman"/>
                <w:sz w:val="16"/>
                <w:szCs w:val="16"/>
              </w:rPr>
              <w:br/>
              <w:t>характерной</w:t>
            </w:r>
            <w:r w:rsidRPr="00375936">
              <w:rPr>
                <w:rFonts w:ascii="Times New Roman" w:hAnsi="Times New Roman"/>
                <w:sz w:val="16"/>
                <w:szCs w:val="16"/>
              </w:rPr>
              <w:br/>
              <w:t>(поворотной) точки</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Координаты</w:t>
            </w:r>
          </w:p>
        </w:tc>
      </w:tr>
      <w:tr w:rsidR="005C1511" w:rsidRPr="00375936" w:rsidTr="005C1511">
        <w:trPr>
          <w:trHeight w:val="450"/>
          <w:tblHeader/>
          <w:jc w:val="center"/>
        </w:trPr>
        <w:tc>
          <w:tcPr>
            <w:tcW w:w="1127"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Х</w:t>
            </w: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Y</w:t>
            </w: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Х</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contextualSpacing/>
              <w:jc w:val="center"/>
              <w:rPr>
                <w:rFonts w:ascii="Times New Roman" w:hAnsi="Times New Roman"/>
                <w:color w:val="000000"/>
                <w:sz w:val="16"/>
                <w:szCs w:val="16"/>
              </w:rPr>
            </w:pPr>
            <w:r w:rsidRPr="00375936">
              <w:rPr>
                <w:rFonts w:ascii="Times New Roman" w:hAnsi="Times New Roman"/>
                <w:sz w:val="16"/>
                <w:szCs w:val="16"/>
              </w:rPr>
              <w:t>Y</w:t>
            </w:r>
          </w:p>
        </w:tc>
      </w:tr>
      <w:tr w:rsidR="005C1511" w:rsidRPr="00375936" w:rsidTr="005C1511">
        <w:trPr>
          <w:trHeight w:val="199"/>
          <w:jc w:val="center"/>
        </w:trPr>
        <w:tc>
          <w:tcPr>
            <w:tcW w:w="246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Северная</w:t>
            </w:r>
          </w:p>
        </w:tc>
        <w:tc>
          <w:tcPr>
            <w:tcW w:w="1125"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58,468</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49,401</w:t>
            </w:r>
          </w:p>
        </w:tc>
        <w:tc>
          <w:tcPr>
            <w:tcW w:w="1125"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2</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58,477</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49,420</w:t>
            </w:r>
          </w:p>
        </w:tc>
        <w:tc>
          <w:tcPr>
            <w:tcW w:w="1125"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3</w:t>
            </w:r>
          </w:p>
        </w:tc>
        <w:tc>
          <w:tcPr>
            <w:tcW w:w="662"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58,479</w:t>
            </w:r>
          </w:p>
        </w:tc>
        <w:tc>
          <w:tcPr>
            <w:tcW w:w="673"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49,431</w:t>
            </w:r>
          </w:p>
        </w:tc>
        <w:tc>
          <w:tcPr>
            <w:tcW w:w="1125"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58,482</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49,437</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58,488</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49,463</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58,491</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49,470</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62"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Восточная</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6</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58,491</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49,470</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58,480</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49,491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62"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Южная</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7</w:t>
            </w: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58,480</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49,491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525"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539"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8</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58,470</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49,476</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9</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58,463</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49,463</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10</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58,461</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49,451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58,458</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49,431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2462" w:type="dxa"/>
            <w:gridSpan w:val="3"/>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Западная</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58,458</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49,431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12</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58,466</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49,415</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13</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58,467</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49,405</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1</w:t>
            </w: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58,468</w:t>
            </w: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r w:rsidRPr="00375936">
              <w:rPr>
                <w:rFonts w:ascii="Times New Roman" w:hAnsi="Times New Roman"/>
                <w:color w:val="000000"/>
                <w:sz w:val="16"/>
                <w:szCs w:val="16"/>
              </w:rPr>
              <w:t>49,401»</w:t>
            </w: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287"/>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bottom"/>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auto"/>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auto"/>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r w:rsidR="005C1511" w:rsidRPr="00375936" w:rsidTr="005C1511">
        <w:trPr>
          <w:trHeight w:val="199"/>
          <w:jc w:val="center"/>
        </w:trPr>
        <w:tc>
          <w:tcPr>
            <w:tcW w:w="1127"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73" w:type="dxa"/>
            <w:tcBorders>
              <w:top w:val="nil"/>
              <w:left w:val="single" w:sz="4" w:space="0" w:color="auto"/>
              <w:bottom w:val="single" w:sz="4" w:space="0" w:color="auto"/>
              <w:right w:val="single" w:sz="4" w:space="0" w:color="000000"/>
            </w:tcBorders>
            <w:shd w:val="clear" w:color="auto" w:fill="auto"/>
            <w:vAlign w:val="center"/>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2"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666" w:type="dxa"/>
            <w:tcBorders>
              <w:top w:val="nil"/>
              <w:left w:val="single" w:sz="4" w:space="0" w:color="auto"/>
              <w:bottom w:val="single" w:sz="4" w:space="0" w:color="auto"/>
              <w:right w:val="single" w:sz="4" w:space="0" w:color="000000"/>
            </w:tcBorders>
            <w:shd w:val="clear" w:color="auto" w:fill="auto"/>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1125"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9"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703" w:type="dxa"/>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c>
          <w:tcPr>
            <w:tcW w:w="0" w:type="auto"/>
            <w:tcBorders>
              <w:top w:val="nil"/>
              <w:left w:val="single" w:sz="4" w:space="0" w:color="auto"/>
              <w:bottom w:val="single" w:sz="4" w:space="0" w:color="auto"/>
              <w:right w:val="single" w:sz="4" w:space="0" w:color="000000"/>
            </w:tcBorders>
            <w:shd w:val="clear" w:color="auto" w:fill="auto"/>
            <w:noWrap/>
            <w:vAlign w:val="bottom"/>
            <w:hideMark/>
          </w:tcPr>
          <w:p w:rsidR="005C1511" w:rsidRPr="00375936" w:rsidRDefault="005C1511" w:rsidP="005C1511">
            <w:pPr>
              <w:spacing w:after="0" w:line="240" w:lineRule="auto"/>
              <w:jc w:val="center"/>
              <w:rPr>
                <w:rFonts w:ascii="Times New Roman" w:hAnsi="Times New Roman"/>
                <w:color w:val="000000"/>
                <w:sz w:val="16"/>
                <w:szCs w:val="16"/>
              </w:rPr>
            </w:pPr>
          </w:p>
        </w:tc>
      </w:tr>
    </w:tbl>
    <w:p w:rsidR="005C1511" w:rsidRPr="00375936" w:rsidRDefault="005C1511" w:rsidP="0035333A">
      <w:pPr>
        <w:spacing w:after="0" w:line="360" w:lineRule="exact"/>
        <w:ind w:firstLine="709"/>
        <w:jc w:val="both"/>
        <w:rPr>
          <w:rFonts w:ascii="Times New Roman" w:hAnsi="Times New Roman"/>
          <w:sz w:val="28"/>
          <w:szCs w:val="28"/>
        </w:rPr>
      </w:pPr>
    </w:p>
    <w:p w:rsidR="005C1511" w:rsidRPr="00375936" w:rsidRDefault="005C1511" w:rsidP="0035333A">
      <w:pPr>
        <w:spacing w:after="0" w:line="360" w:lineRule="exact"/>
        <w:ind w:firstLine="709"/>
        <w:jc w:val="both"/>
        <w:rPr>
          <w:rFonts w:ascii="Times New Roman" w:hAnsi="Times New Roman"/>
          <w:sz w:val="28"/>
          <w:szCs w:val="28"/>
        </w:rPr>
        <w:sectPr w:rsidR="005C1511" w:rsidRPr="00375936" w:rsidSect="005C1511">
          <w:pgSz w:w="16838" w:h="11906" w:orient="landscape"/>
          <w:pgMar w:top="1701" w:right="1134" w:bottom="850" w:left="1134" w:header="708" w:footer="708" w:gutter="0"/>
          <w:cols w:space="708"/>
          <w:docGrid w:linePitch="360"/>
        </w:sectPr>
      </w:pPr>
    </w:p>
    <w:p w:rsidR="00901CCC" w:rsidRPr="00375936" w:rsidRDefault="0035333A" w:rsidP="00901CCC">
      <w:pPr>
        <w:spacing w:after="0" w:line="360" w:lineRule="exact"/>
        <w:ind w:firstLine="709"/>
        <w:jc w:val="both"/>
        <w:rPr>
          <w:rFonts w:ascii="Times New Roman" w:hAnsi="Times New Roman"/>
          <w:sz w:val="28"/>
          <w:szCs w:val="28"/>
        </w:rPr>
      </w:pPr>
      <w:r w:rsidRPr="00375936">
        <w:rPr>
          <w:rFonts w:ascii="Times New Roman" w:hAnsi="Times New Roman"/>
          <w:sz w:val="28"/>
          <w:szCs w:val="28"/>
        </w:rPr>
        <w:lastRenderedPageBreak/>
        <w:t>6. В КНИГЕ 7 «</w:t>
      </w:r>
      <w:r w:rsidR="00F169D9" w:rsidRPr="00375936">
        <w:rPr>
          <w:rFonts w:ascii="Times New Roman" w:hAnsi="Times New Roman"/>
          <w:sz w:val="28"/>
          <w:szCs w:val="28"/>
        </w:rPr>
        <w:t>ОПИСАНИЕ ГРАНИЦ ЗАКРЕПЛЕННЫХ, ОБЩЕДОСТУПНЫХ И ПЛАНИРУЕМЫХ ДЛЯ СОЗДАНИЯ ОХОТНИЧЬИХ УГОДИЙ, П</w:t>
      </w:r>
      <w:r w:rsidR="005E14C0" w:rsidRPr="00375936">
        <w:rPr>
          <w:rFonts w:ascii="Times New Roman" w:hAnsi="Times New Roman"/>
          <w:sz w:val="28"/>
          <w:szCs w:val="28"/>
        </w:rPr>
        <w:t>ЛАНИРУЕМЫХ ГРАНИЦ ЗОН НАТАСКИ И </w:t>
      </w:r>
      <w:r w:rsidR="00F169D9" w:rsidRPr="00375936">
        <w:rPr>
          <w:rFonts w:ascii="Times New Roman" w:hAnsi="Times New Roman"/>
          <w:sz w:val="28"/>
          <w:szCs w:val="28"/>
        </w:rPr>
        <w:t>НАГОНКИ СОБАК В ЗАКРЕПЛЕННЫХ УГОДЬЯХ НА ТЕРРИТОРИИ КИРОВСКОЙ ОБЛАСТИ</w:t>
      </w:r>
      <w:r w:rsidRPr="00375936">
        <w:rPr>
          <w:rFonts w:ascii="Times New Roman" w:hAnsi="Times New Roman"/>
          <w:sz w:val="28"/>
          <w:szCs w:val="28"/>
        </w:rPr>
        <w:t>»:</w:t>
      </w:r>
    </w:p>
    <w:p w:rsidR="0035333A" w:rsidRPr="00375936" w:rsidRDefault="0035333A" w:rsidP="00901CCC">
      <w:pPr>
        <w:spacing w:after="0" w:line="360" w:lineRule="exact"/>
        <w:ind w:firstLine="709"/>
        <w:jc w:val="both"/>
        <w:rPr>
          <w:rFonts w:ascii="Times New Roman" w:hAnsi="Times New Roman"/>
          <w:sz w:val="28"/>
          <w:szCs w:val="28"/>
        </w:rPr>
      </w:pPr>
      <w:r w:rsidRPr="00375936">
        <w:rPr>
          <w:rFonts w:ascii="Times New Roman" w:hAnsi="Times New Roman"/>
          <w:sz w:val="28"/>
          <w:szCs w:val="28"/>
        </w:rPr>
        <w:t>6.1. Наименование пункта 38 раздела «ЗАКРЕПЛЕННЫЕ ОХОТНИЧЬИ УГОДЬЯ» изложить в следующей редакции:</w:t>
      </w:r>
    </w:p>
    <w:p w:rsidR="0035333A" w:rsidRPr="00375936" w:rsidRDefault="0035333A" w:rsidP="0035333A">
      <w:pPr>
        <w:spacing w:after="0" w:line="360" w:lineRule="exact"/>
        <w:ind w:firstLine="709"/>
        <w:jc w:val="both"/>
        <w:rPr>
          <w:rFonts w:ascii="Times New Roman" w:hAnsi="Times New Roman"/>
          <w:sz w:val="28"/>
          <w:szCs w:val="28"/>
        </w:rPr>
      </w:pPr>
      <w:r w:rsidRPr="00375936">
        <w:rPr>
          <w:rFonts w:ascii="Times New Roman" w:hAnsi="Times New Roman"/>
          <w:sz w:val="28"/>
          <w:szCs w:val="28"/>
        </w:rPr>
        <w:t>«38.</w:t>
      </w:r>
      <w:r w:rsidR="00375936">
        <w:rPr>
          <w:rFonts w:ascii="Times New Roman" w:hAnsi="Times New Roman"/>
          <w:sz w:val="28"/>
          <w:szCs w:val="28"/>
        </w:rPr>
        <w:t xml:space="preserve"> ИП Колесов Станислав Юрьевич.»</w:t>
      </w:r>
    </w:p>
    <w:p w:rsidR="005D1777" w:rsidRPr="00375936" w:rsidRDefault="005D1777" w:rsidP="005D1777">
      <w:pPr>
        <w:spacing w:after="0" w:line="360" w:lineRule="exact"/>
        <w:ind w:firstLine="709"/>
        <w:jc w:val="both"/>
        <w:rPr>
          <w:rFonts w:ascii="Times New Roman" w:hAnsi="Times New Roman"/>
          <w:sz w:val="28"/>
          <w:szCs w:val="28"/>
        </w:rPr>
      </w:pPr>
      <w:r w:rsidRPr="00375936">
        <w:rPr>
          <w:rFonts w:ascii="Times New Roman" w:hAnsi="Times New Roman"/>
          <w:sz w:val="28"/>
          <w:szCs w:val="28"/>
        </w:rPr>
        <w:t>6.2. Подраздел «Опаринский район» раздела «ПЛАНИРУЕМЫЕ ДЛЯ ЗАКРЕПЛЕНИЯ ОХОТНИЧЬИ УГОДЬЯ» изложить в следующей редакции:</w:t>
      </w:r>
    </w:p>
    <w:p w:rsidR="005D1777" w:rsidRPr="00375936" w:rsidRDefault="009E2EC4" w:rsidP="005D1777">
      <w:pPr>
        <w:spacing w:after="0" w:line="360" w:lineRule="exact"/>
        <w:ind w:firstLine="709"/>
        <w:jc w:val="both"/>
        <w:rPr>
          <w:rFonts w:ascii="Times New Roman" w:hAnsi="Times New Roman"/>
          <w:sz w:val="28"/>
          <w:szCs w:val="28"/>
        </w:rPr>
      </w:pPr>
      <w:r w:rsidRPr="00375936">
        <w:rPr>
          <w:rFonts w:ascii="Times New Roman" w:hAnsi="Times New Roman"/>
          <w:sz w:val="28"/>
          <w:szCs w:val="28"/>
        </w:rPr>
        <w:t>«Опаринский район</w:t>
      </w:r>
    </w:p>
    <w:p w:rsidR="009E2EC4" w:rsidRPr="00375936" w:rsidRDefault="009E2EC4" w:rsidP="005D1777">
      <w:pPr>
        <w:spacing w:after="0" w:line="360" w:lineRule="exact"/>
        <w:ind w:firstLine="709"/>
        <w:jc w:val="both"/>
        <w:rPr>
          <w:rFonts w:ascii="Times New Roman" w:hAnsi="Times New Roman"/>
          <w:sz w:val="28"/>
          <w:szCs w:val="28"/>
        </w:rPr>
      </w:pPr>
    </w:p>
    <w:p w:rsidR="009E2EC4" w:rsidRPr="00375936" w:rsidRDefault="009E2EC4" w:rsidP="009E2EC4">
      <w:pPr>
        <w:spacing w:after="0" w:line="360" w:lineRule="exact"/>
        <w:ind w:firstLine="709"/>
        <w:rPr>
          <w:rFonts w:ascii="Times New Roman" w:eastAsia="Calibri" w:hAnsi="Times New Roman"/>
          <w:sz w:val="28"/>
          <w:szCs w:val="28"/>
          <w:lang w:eastAsia="en-US"/>
        </w:rPr>
      </w:pPr>
      <w:r w:rsidRPr="00375936">
        <w:rPr>
          <w:rFonts w:ascii="Times New Roman" w:eastAsia="Calibri" w:hAnsi="Times New Roman"/>
          <w:sz w:val="28"/>
          <w:szCs w:val="28"/>
          <w:lang w:eastAsia="en-US"/>
        </w:rPr>
        <w:t>Площадь 50</w:t>
      </w:r>
      <w:r w:rsidR="004751C8" w:rsidRPr="00375936">
        <w:rPr>
          <w:rFonts w:ascii="Times New Roman" w:eastAsia="Calibri" w:hAnsi="Times New Roman"/>
          <w:sz w:val="28"/>
          <w:szCs w:val="28"/>
          <w:lang w:eastAsia="en-US"/>
        </w:rPr>
        <w:t>,</w:t>
      </w:r>
      <w:r w:rsidRPr="00375936">
        <w:rPr>
          <w:rFonts w:ascii="Times New Roman" w:eastAsia="Calibri" w:hAnsi="Times New Roman"/>
          <w:sz w:val="28"/>
          <w:szCs w:val="28"/>
          <w:lang w:eastAsia="en-US"/>
        </w:rPr>
        <w:t>459 тыс. га.</w:t>
      </w:r>
    </w:p>
    <w:p w:rsidR="009E2EC4" w:rsidRPr="00375936" w:rsidRDefault="009E2EC4" w:rsidP="005D1777">
      <w:pPr>
        <w:spacing w:after="0" w:line="360" w:lineRule="exact"/>
        <w:ind w:firstLine="709"/>
        <w:jc w:val="both"/>
        <w:rPr>
          <w:rFonts w:ascii="Times New Roman" w:hAnsi="Times New Roman"/>
          <w:sz w:val="28"/>
          <w:szCs w:val="28"/>
        </w:rPr>
      </w:pPr>
    </w:p>
    <w:p w:rsidR="009E2EC4" w:rsidRPr="00375936" w:rsidRDefault="009E2EC4" w:rsidP="009E2EC4">
      <w:pPr>
        <w:spacing w:after="0" w:line="360" w:lineRule="exact"/>
        <w:ind w:firstLine="709"/>
        <w:jc w:val="both"/>
        <w:rPr>
          <w:rFonts w:ascii="Times New Roman" w:hAnsi="Times New Roman"/>
          <w:sz w:val="28"/>
          <w:szCs w:val="28"/>
        </w:rPr>
      </w:pPr>
      <w:r w:rsidRPr="00375936">
        <w:rPr>
          <w:rFonts w:ascii="Times New Roman" w:hAnsi="Times New Roman"/>
          <w:sz w:val="28"/>
          <w:szCs w:val="28"/>
        </w:rPr>
        <w:t>Северная – от северо-западного угла квартала 24 Волмангского участкового лесничества Опаринского лесничества на восток, по северным граням кварталов 24, 25, 26, 27, 28, 29, 30, 31, 32 Волмангского участкового лесничества Опаринского лесничества, до северо-восточного угла квартала 32 Волмангского участкового лесничества Опаринского лесничества.</w:t>
      </w:r>
    </w:p>
    <w:p w:rsidR="009E2EC4" w:rsidRPr="00375936" w:rsidRDefault="009E2EC4" w:rsidP="009E2EC4">
      <w:pPr>
        <w:spacing w:after="0" w:line="360" w:lineRule="exact"/>
        <w:ind w:firstLine="709"/>
        <w:jc w:val="both"/>
        <w:rPr>
          <w:rFonts w:ascii="Times New Roman" w:hAnsi="Times New Roman"/>
          <w:sz w:val="28"/>
          <w:szCs w:val="28"/>
        </w:rPr>
      </w:pPr>
      <w:r w:rsidRPr="00375936">
        <w:rPr>
          <w:rFonts w:ascii="Times New Roman" w:hAnsi="Times New Roman"/>
          <w:sz w:val="28"/>
          <w:szCs w:val="28"/>
        </w:rPr>
        <w:t>Восточная – от северо-восточного угла квартала 32 Волмангского участкового лесничества Опаринского лесничества на юг, по восточным граням кварталов 32, 44, 55 Волмангского участкового лесничества Опаринского лесничества, до юго-восточного угла квартала 55 Волмангского участкового лесничества Опаринского лесничества. Далее от юго-восточного угла квартала 55, по южной грани квартала 55 Волмангского участкового лесничества Опаринского лесничества на запад, до восточной грани квартала 54 Волмангского участкового лесничества Опаринского лесничества. Затем на юг, по восточным граням кварталов 54, 65 Волмангского участкового лесничества Опаринского лесничества, до юго-восточного угла квартала 65 Волмангского участкового лесничества Опаринского лесничества.</w:t>
      </w:r>
    </w:p>
    <w:p w:rsidR="009E2EC4" w:rsidRPr="00375936" w:rsidRDefault="009E2EC4" w:rsidP="009E2EC4">
      <w:pPr>
        <w:spacing w:after="0" w:line="360" w:lineRule="exact"/>
        <w:ind w:firstLine="709"/>
        <w:jc w:val="both"/>
        <w:rPr>
          <w:rFonts w:ascii="Times New Roman" w:hAnsi="Times New Roman"/>
          <w:sz w:val="28"/>
          <w:szCs w:val="28"/>
        </w:rPr>
      </w:pPr>
      <w:r w:rsidRPr="00375936">
        <w:rPr>
          <w:rFonts w:ascii="Times New Roman" w:hAnsi="Times New Roman"/>
          <w:sz w:val="28"/>
          <w:szCs w:val="28"/>
        </w:rPr>
        <w:t xml:space="preserve">От юго-восточного угла квартала 65 Волмангского участкового лесничества Опаринского лесничества на восток, по автомобильной дороге, проходящей через кварталы 77, 78, 93 Волмангского участкового лесничества Опаринского лесничества, до места её пересечения с северной гранью квартала 93 Волмангского участкового лесничества Опаринского лесничества (через следующие поворотные точки: N59.42225 E47.35355; N59.41476 E47.36760; N59.41124 E47.40536; N59.41318 E47.41319;   N59.41386 E47.41391; N59.41539 E47.42008; N59.41625 E47.42132;  N59.41615 E47.42389; N59.41568 E47.42563; N59.41788 E47.43733). </w:t>
      </w:r>
    </w:p>
    <w:p w:rsidR="009E2EC4" w:rsidRPr="00375936" w:rsidRDefault="009E2EC4" w:rsidP="009E2EC4">
      <w:pPr>
        <w:spacing w:after="0" w:line="360" w:lineRule="exact"/>
        <w:ind w:firstLine="709"/>
        <w:jc w:val="both"/>
        <w:rPr>
          <w:rFonts w:ascii="Times New Roman" w:hAnsi="Times New Roman"/>
          <w:sz w:val="28"/>
          <w:szCs w:val="28"/>
        </w:rPr>
      </w:pPr>
      <w:r w:rsidRPr="00375936">
        <w:rPr>
          <w:rFonts w:ascii="Times New Roman" w:hAnsi="Times New Roman"/>
          <w:sz w:val="28"/>
          <w:szCs w:val="28"/>
        </w:rPr>
        <w:lastRenderedPageBreak/>
        <w:t>Далее по северной грани кварталов 93, 94 Волмангского участкового лесничества Опаринского лесничества, до северо-восточного угла квартала 94 Волмангского участкового лесничества Опаринского лесничества (границы Опаринского муниципального округа и Даровского районов). Затем на юг по границе Опаринского муниципального округа и Даровского района, до юго-восточного угла квартала 100 Волмангского участкового лесничества Опаринского лесничества.</w:t>
      </w:r>
    </w:p>
    <w:p w:rsidR="009E2EC4" w:rsidRPr="00375936" w:rsidRDefault="009E2EC4" w:rsidP="009E2EC4">
      <w:pPr>
        <w:spacing w:after="0" w:line="360" w:lineRule="exact"/>
        <w:ind w:firstLine="709"/>
        <w:jc w:val="both"/>
        <w:rPr>
          <w:rFonts w:ascii="Times New Roman" w:hAnsi="Times New Roman"/>
          <w:sz w:val="28"/>
          <w:szCs w:val="28"/>
        </w:rPr>
      </w:pPr>
      <w:r w:rsidRPr="00375936">
        <w:rPr>
          <w:rFonts w:ascii="Times New Roman" w:hAnsi="Times New Roman"/>
          <w:sz w:val="28"/>
          <w:szCs w:val="28"/>
        </w:rPr>
        <w:t>Южная – от юго-восточного угла квартала 100 Волмангского участкового лесничества Опаринского лесничества на запад, по границе Опаринского муниципального округа и Даровского района, затем по границе Кировской и Костромской областей, до юго-западного угла квартала 80 Волмангского участкового лесничества Опаринского лесничества.</w:t>
      </w:r>
    </w:p>
    <w:p w:rsidR="005D1777" w:rsidRPr="00375936" w:rsidRDefault="009E2EC4" w:rsidP="009E2EC4">
      <w:pPr>
        <w:spacing w:after="0" w:line="360" w:lineRule="exact"/>
        <w:ind w:firstLine="709"/>
        <w:jc w:val="both"/>
        <w:rPr>
          <w:rFonts w:ascii="Times New Roman" w:hAnsi="Times New Roman"/>
          <w:sz w:val="28"/>
          <w:szCs w:val="28"/>
        </w:rPr>
      </w:pPr>
      <w:r w:rsidRPr="00375936">
        <w:rPr>
          <w:rFonts w:ascii="Times New Roman" w:hAnsi="Times New Roman"/>
          <w:sz w:val="28"/>
          <w:szCs w:val="28"/>
        </w:rPr>
        <w:t>Западная – от юго-западного угла квартала 80 Волмангского участкового лесничества Опаринского лесничества на север по границе Кировской и Костромской областей, до северо-западного угла квартала 24 Волмангского участкового лесничества Опаринского лесничества.»</w:t>
      </w:r>
    </w:p>
    <w:p w:rsidR="0035333A" w:rsidRPr="00375936" w:rsidRDefault="005D1777" w:rsidP="005D1777">
      <w:pPr>
        <w:spacing w:after="0" w:line="360" w:lineRule="exact"/>
        <w:ind w:firstLine="709"/>
        <w:jc w:val="both"/>
        <w:rPr>
          <w:rFonts w:ascii="Times New Roman" w:hAnsi="Times New Roman"/>
          <w:sz w:val="28"/>
          <w:szCs w:val="28"/>
        </w:rPr>
      </w:pPr>
      <w:r w:rsidRPr="00375936">
        <w:rPr>
          <w:rFonts w:ascii="Times New Roman" w:hAnsi="Times New Roman"/>
          <w:sz w:val="28"/>
          <w:szCs w:val="28"/>
        </w:rPr>
        <w:t>6.3</w:t>
      </w:r>
      <w:r w:rsidR="0035333A" w:rsidRPr="00375936">
        <w:rPr>
          <w:rFonts w:ascii="Times New Roman" w:hAnsi="Times New Roman"/>
          <w:sz w:val="28"/>
          <w:szCs w:val="28"/>
        </w:rPr>
        <w:t xml:space="preserve">. Раздел «ОПИСАНИЕ ПЛАНИРУЕМЫХ ГРАНИЦ ЗОН НАТАСКИ И НАГОНКИ СОБАК В ЗАКРЕПЛЕННЫХ УГОДЬЯХ КИРОВСКОЙ ОБЛАСТИ» дополнить </w:t>
      </w:r>
      <w:r w:rsidRPr="00375936">
        <w:rPr>
          <w:rFonts w:ascii="Times New Roman" w:hAnsi="Times New Roman"/>
          <w:sz w:val="28"/>
          <w:szCs w:val="28"/>
        </w:rPr>
        <w:t>подразделами</w:t>
      </w:r>
      <w:r w:rsidR="0035333A" w:rsidRPr="00375936">
        <w:rPr>
          <w:rFonts w:ascii="Times New Roman" w:hAnsi="Times New Roman"/>
          <w:sz w:val="28"/>
          <w:szCs w:val="28"/>
        </w:rPr>
        <w:t xml:space="preserve"> следующего содержания:</w:t>
      </w:r>
    </w:p>
    <w:p w:rsidR="0035333A" w:rsidRPr="00375936" w:rsidRDefault="0035333A" w:rsidP="005D1777">
      <w:pPr>
        <w:spacing w:after="0" w:line="360" w:lineRule="exact"/>
        <w:ind w:firstLine="709"/>
        <w:jc w:val="both"/>
        <w:rPr>
          <w:rFonts w:ascii="Times New Roman" w:hAnsi="Times New Roman"/>
          <w:sz w:val="28"/>
          <w:szCs w:val="28"/>
        </w:rPr>
      </w:pPr>
      <w:r w:rsidRPr="00375936">
        <w:rPr>
          <w:rFonts w:ascii="Times New Roman" w:hAnsi="Times New Roman"/>
          <w:sz w:val="28"/>
          <w:szCs w:val="28"/>
        </w:rPr>
        <w:t>«Слободская районная организация общественной организации «Кировское областное общество охотников и рыболовов».</w:t>
      </w:r>
    </w:p>
    <w:p w:rsidR="009E2EC4" w:rsidRPr="00375936" w:rsidRDefault="009E2EC4" w:rsidP="005D1777">
      <w:pPr>
        <w:spacing w:after="0" w:line="360" w:lineRule="exact"/>
        <w:ind w:firstLine="709"/>
        <w:jc w:val="both"/>
        <w:rPr>
          <w:rFonts w:ascii="Times New Roman" w:hAnsi="Times New Roman"/>
          <w:sz w:val="28"/>
          <w:szCs w:val="28"/>
        </w:rPr>
      </w:pPr>
    </w:p>
    <w:p w:rsidR="009E2EC4" w:rsidRPr="00375936" w:rsidRDefault="009E2EC4" w:rsidP="005D1777">
      <w:pPr>
        <w:spacing w:after="0" w:line="360" w:lineRule="exact"/>
        <w:ind w:firstLine="709"/>
        <w:jc w:val="both"/>
        <w:rPr>
          <w:rFonts w:ascii="Times New Roman" w:hAnsi="Times New Roman"/>
          <w:sz w:val="28"/>
          <w:szCs w:val="28"/>
        </w:rPr>
      </w:pPr>
      <w:r w:rsidRPr="00375936">
        <w:rPr>
          <w:rFonts w:ascii="Times New Roman" w:hAnsi="Times New Roman"/>
          <w:sz w:val="28"/>
          <w:szCs w:val="28"/>
        </w:rPr>
        <w:t>Площадь</w:t>
      </w:r>
      <w:r w:rsidR="00964243" w:rsidRPr="00375936">
        <w:rPr>
          <w:rFonts w:ascii="Times New Roman" w:hAnsi="Times New Roman"/>
          <w:sz w:val="28"/>
          <w:szCs w:val="28"/>
        </w:rPr>
        <w:t xml:space="preserve"> участка</w:t>
      </w:r>
      <w:r w:rsidRPr="00375936">
        <w:rPr>
          <w:rFonts w:ascii="Times New Roman" w:hAnsi="Times New Roman"/>
          <w:sz w:val="28"/>
          <w:szCs w:val="28"/>
        </w:rPr>
        <w:t xml:space="preserve"> </w:t>
      </w:r>
      <w:r w:rsidR="00E55E69" w:rsidRPr="00375936">
        <w:rPr>
          <w:rFonts w:ascii="Times New Roman" w:hAnsi="Times New Roman"/>
          <w:sz w:val="28"/>
          <w:szCs w:val="28"/>
        </w:rPr>
        <w:t>906</w:t>
      </w:r>
      <w:r w:rsidRPr="00375936">
        <w:rPr>
          <w:rFonts w:ascii="Times New Roman" w:hAnsi="Times New Roman"/>
          <w:sz w:val="28"/>
          <w:szCs w:val="28"/>
        </w:rPr>
        <w:t xml:space="preserve"> га.</w:t>
      </w:r>
    </w:p>
    <w:p w:rsidR="00964243" w:rsidRPr="00375936" w:rsidRDefault="00964243" w:rsidP="005D1777">
      <w:pPr>
        <w:spacing w:after="0" w:line="360" w:lineRule="exact"/>
        <w:ind w:firstLine="709"/>
        <w:jc w:val="both"/>
        <w:rPr>
          <w:rFonts w:ascii="Times New Roman" w:hAnsi="Times New Roman"/>
          <w:sz w:val="28"/>
          <w:szCs w:val="28"/>
        </w:rPr>
      </w:pPr>
    </w:p>
    <w:p w:rsidR="001847BB" w:rsidRPr="00375936" w:rsidRDefault="001847BB" w:rsidP="002B0934">
      <w:pPr>
        <w:pStyle w:val="Style4"/>
        <w:spacing w:line="360" w:lineRule="exact"/>
        <w:ind w:firstLine="709"/>
        <w:mirrorIndents/>
        <w:jc w:val="both"/>
        <w:rPr>
          <w:rStyle w:val="FontStyle13"/>
          <w:sz w:val="28"/>
          <w:szCs w:val="28"/>
        </w:rPr>
      </w:pPr>
      <w:r w:rsidRPr="00375936">
        <w:rPr>
          <w:rStyle w:val="FontStyle13"/>
          <w:sz w:val="28"/>
          <w:szCs w:val="28"/>
        </w:rPr>
        <w:t>Северная – от точки № 1</w:t>
      </w:r>
      <w:r w:rsidR="004F1B76" w:rsidRPr="00375936">
        <w:rPr>
          <w:rStyle w:val="FontStyle13"/>
          <w:sz w:val="28"/>
          <w:szCs w:val="28"/>
        </w:rPr>
        <w:t xml:space="preserve"> </w:t>
      </w:r>
      <w:r w:rsidRPr="00375936">
        <w:rPr>
          <w:rStyle w:val="FontStyle13"/>
          <w:sz w:val="28"/>
          <w:szCs w:val="28"/>
        </w:rPr>
        <w:t xml:space="preserve">на р. Рубежница на восток через точки № 2, № 3, № 4, № 5 до точки № 6. </w:t>
      </w:r>
    </w:p>
    <w:p w:rsidR="001847BB" w:rsidRPr="00375936" w:rsidRDefault="004F1B76" w:rsidP="002B0934">
      <w:pPr>
        <w:pStyle w:val="Style4"/>
        <w:spacing w:line="360" w:lineRule="exact"/>
        <w:ind w:firstLine="709"/>
        <w:mirrorIndents/>
        <w:jc w:val="both"/>
        <w:rPr>
          <w:rStyle w:val="FontStyle13"/>
          <w:sz w:val="28"/>
          <w:szCs w:val="28"/>
        </w:rPr>
      </w:pPr>
      <w:r w:rsidRPr="00375936">
        <w:rPr>
          <w:rStyle w:val="FontStyle13"/>
          <w:sz w:val="28"/>
          <w:szCs w:val="28"/>
        </w:rPr>
        <w:t>Восточная – от точки №</w:t>
      </w:r>
      <w:r w:rsidR="001847BB" w:rsidRPr="00375936">
        <w:rPr>
          <w:rStyle w:val="FontStyle13"/>
          <w:sz w:val="28"/>
          <w:szCs w:val="28"/>
        </w:rPr>
        <w:t xml:space="preserve"> 6 на юг через точки № 7, № 8, № 9, № 10, № 11, №12, № 13, № 14, № 15, № 16, № 17,</w:t>
      </w:r>
      <w:r w:rsidRPr="00375936">
        <w:rPr>
          <w:rStyle w:val="FontStyle13"/>
          <w:sz w:val="28"/>
          <w:szCs w:val="28"/>
        </w:rPr>
        <w:t xml:space="preserve"> № 18, 19, № 20 до точки № 21 в </w:t>
      </w:r>
      <w:r w:rsidR="001847BB" w:rsidRPr="00375936">
        <w:rPr>
          <w:rStyle w:val="FontStyle13"/>
          <w:sz w:val="28"/>
          <w:szCs w:val="28"/>
        </w:rPr>
        <w:t>районе прохождения автодороги г. Киров – г. Слободской.</w:t>
      </w:r>
    </w:p>
    <w:p w:rsidR="001847BB" w:rsidRPr="00375936" w:rsidRDefault="001847BB" w:rsidP="002B0934">
      <w:pPr>
        <w:pStyle w:val="Style4"/>
        <w:spacing w:line="360" w:lineRule="exact"/>
        <w:ind w:firstLine="709"/>
        <w:mirrorIndents/>
        <w:jc w:val="both"/>
        <w:rPr>
          <w:rStyle w:val="FontStyle13"/>
          <w:sz w:val="28"/>
          <w:szCs w:val="28"/>
        </w:rPr>
      </w:pPr>
      <w:r w:rsidRPr="00375936">
        <w:rPr>
          <w:rStyle w:val="FontStyle13"/>
          <w:sz w:val="28"/>
          <w:szCs w:val="28"/>
        </w:rPr>
        <w:t xml:space="preserve">Южная – от точки № 21 на запад по автодороге г. Киров – г. Слободской, через точки № 20,№ 21, № 22, № 23, № 24, № 25, № 26, № 27, № 28, № 29 до точки № 30. </w:t>
      </w:r>
    </w:p>
    <w:p w:rsidR="001847BB" w:rsidRPr="00375936" w:rsidRDefault="001847BB" w:rsidP="002B0934">
      <w:pPr>
        <w:pStyle w:val="Style4"/>
        <w:spacing w:line="360" w:lineRule="exact"/>
        <w:ind w:firstLine="709"/>
        <w:mirrorIndents/>
        <w:jc w:val="both"/>
        <w:rPr>
          <w:rStyle w:val="FontStyle13"/>
          <w:sz w:val="28"/>
          <w:szCs w:val="28"/>
        </w:rPr>
      </w:pPr>
      <w:r w:rsidRPr="00375936">
        <w:rPr>
          <w:rStyle w:val="FontStyle13"/>
          <w:sz w:val="28"/>
          <w:szCs w:val="28"/>
        </w:rPr>
        <w:t>Западная – от точки № 30 на север через точки № 31, № 32, № 33</w:t>
      </w:r>
      <w:r w:rsidR="004F1B76" w:rsidRPr="00375936">
        <w:rPr>
          <w:rStyle w:val="FontStyle13"/>
          <w:sz w:val="28"/>
          <w:szCs w:val="28"/>
        </w:rPr>
        <w:t xml:space="preserve"> по грунтовой дороге через н.п. </w:t>
      </w:r>
      <w:r w:rsidRPr="00375936">
        <w:rPr>
          <w:rStyle w:val="FontStyle13"/>
          <w:sz w:val="28"/>
          <w:szCs w:val="28"/>
        </w:rPr>
        <w:t xml:space="preserve">Бажинцы до поворотной точки № 34 на р. Рубежница, далее на север через точки № 35, № 36, № 37, № 38, № 39, № 40, № 41, № 42, № 43, № 44, № 45, № 46, № 47, № 48, № 49, № 50 до точки № 1. </w:t>
      </w:r>
    </w:p>
    <w:p w:rsidR="0035333A" w:rsidRPr="00375936" w:rsidRDefault="0035333A" w:rsidP="005D1777">
      <w:pPr>
        <w:spacing w:after="0" w:line="360" w:lineRule="exact"/>
        <w:ind w:firstLine="709"/>
        <w:jc w:val="both"/>
        <w:rPr>
          <w:rFonts w:ascii="Times New Roman" w:hAnsi="Times New Roman"/>
          <w:sz w:val="28"/>
          <w:szCs w:val="28"/>
        </w:rPr>
      </w:pPr>
    </w:p>
    <w:p w:rsidR="0035333A" w:rsidRPr="00375936" w:rsidRDefault="0035333A" w:rsidP="005D1777">
      <w:pPr>
        <w:spacing w:after="0" w:line="360" w:lineRule="exact"/>
        <w:ind w:firstLine="709"/>
        <w:jc w:val="both"/>
        <w:rPr>
          <w:rFonts w:ascii="Times New Roman" w:hAnsi="Times New Roman"/>
          <w:sz w:val="28"/>
          <w:szCs w:val="28"/>
        </w:rPr>
      </w:pPr>
      <w:r w:rsidRPr="00375936">
        <w:rPr>
          <w:rFonts w:ascii="Times New Roman" w:hAnsi="Times New Roman"/>
          <w:sz w:val="28"/>
          <w:szCs w:val="28"/>
        </w:rPr>
        <w:lastRenderedPageBreak/>
        <w:t>Общественная организация Кировское городское общество охотников и рыболовов</w:t>
      </w:r>
    </w:p>
    <w:p w:rsidR="00964243" w:rsidRPr="00375936" w:rsidRDefault="00964243" w:rsidP="005D1777">
      <w:pPr>
        <w:spacing w:after="0" w:line="360" w:lineRule="exact"/>
        <w:ind w:firstLine="709"/>
        <w:jc w:val="both"/>
        <w:rPr>
          <w:rFonts w:ascii="Times New Roman" w:hAnsi="Times New Roman"/>
          <w:sz w:val="28"/>
          <w:szCs w:val="28"/>
        </w:rPr>
      </w:pPr>
    </w:p>
    <w:p w:rsidR="00964243" w:rsidRPr="00375936" w:rsidRDefault="00964243" w:rsidP="005D1777">
      <w:pPr>
        <w:spacing w:after="0" w:line="360" w:lineRule="exact"/>
        <w:ind w:firstLine="709"/>
        <w:jc w:val="both"/>
        <w:rPr>
          <w:rFonts w:ascii="Times New Roman" w:hAnsi="Times New Roman"/>
          <w:sz w:val="28"/>
          <w:szCs w:val="28"/>
        </w:rPr>
      </w:pPr>
      <w:r w:rsidRPr="00375936">
        <w:rPr>
          <w:rFonts w:ascii="Times New Roman" w:hAnsi="Times New Roman"/>
          <w:sz w:val="28"/>
          <w:szCs w:val="28"/>
        </w:rPr>
        <w:t xml:space="preserve">Общая площадь 3-х участков </w:t>
      </w:r>
      <w:r w:rsidR="0011637E" w:rsidRPr="00375936">
        <w:rPr>
          <w:rFonts w:ascii="Times New Roman" w:hAnsi="Times New Roman"/>
          <w:sz w:val="28"/>
          <w:szCs w:val="28"/>
        </w:rPr>
        <w:t>167</w:t>
      </w:r>
      <w:r w:rsidRPr="00375936">
        <w:rPr>
          <w:rFonts w:ascii="Times New Roman" w:hAnsi="Times New Roman"/>
          <w:sz w:val="28"/>
          <w:szCs w:val="28"/>
        </w:rPr>
        <w:t>9 га.</w:t>
      </w:r>
    </w:p>
    <w:p w:rsidR="00964243" w:rsidRPr="00375936" w:rsidRDefault="00964243" w:rsidP="005D1777">
      <w:pPr>
        <w:spacing w:after="0" w:line="360" w:lineRule="exact"/>
        <w:ind w:firstLine="709"/>
        <w:jc w:val="both"/>
        <w:rPr>
          <w:rFonts w:ascii="Times New Roman" w:hAnsi="Times New Roman"/>
          <w:sz w:val="28"/>
          <w:szCs w:val="28"/>
        </w:rPr>
      </w:pPr>
    </w:p>
    <w:p w:rsidR="00964243" w:rsidRPr="00375936" w:rsidRDefault="00964243" w:rsidP="00964243">
      <w:pPr>
        <w:spacing w:after="0" w:line="360" w:lineRule="exact"/>
        <w:ind w:firstLine="709"/>
        <w:jc w:val="both"/>
        <w:rPr>
          <w:rFonts w:ascii="Times New Roman" w:hAnsi="Times New Roman"/>
          <w:sz w:val="28"/>
          <w:szCs w:val="28"/>
        </w:rPr>
      </w:pPr>
      <w:r w:rsidRPr="00375936">
        <w:rPr>
          <w:rFonts w:ascii="Times New Roman" w:hAnsi="Times New Roman"/>
          <w:sz w:val="28"/>
          <w:szCs w:val="28"/>
        </w:rPr>
        <w:t xml:space="preserve">Участок № 1 (Сосновый) площадь участка </w:t>
      </w:r>
      <w:r w:rsidR="0011637E" w:rsidRPr="00375936">
        <w:rPr>
          <w:rFonts w:ascii="Times New Roman" w:hAnsi="Times New Roman"/>
          <w:sz w:val="28"/>
          <w:szCs w:val="28"/>
        </w:rPr>
        <w:t>535</w:t>
      </w:r>
      <w:r w:rsidRPr="00375936">
        <w:rPr>
          <w:rFonts w:ascii="Times New Roman" w:hAnsi="Times New Roman"/>
          <w:sz w:val="28"/>
          <w:szCs w:val="28"/>
        </w:rPr>
        <w:t xml:space="preserve"> га.</w:t>
      </w:r>
    </w:p>
    <w:p w:rsidR="00964243" w:rsidRPr="00375936" w:rsidRDefault="00964243" w:rsidP="00964243">
      <w:pPr>
        <w:spacing w:after="0" w:line="360" w:lineRule="exact"/>
        <w:ind w:firstLine="709"/>
        <w:jc w:val="both"/>
        <w:rPr>
          <w:rFonts w:ascii="Times New Roman" w:hAnsi="Times New Roman"/>
          <w:sz w:val="28"/>
          <w:szCs w:val="28"/>
        </w:rPr>
      </w:pPr>
    </w:p>
    <w:p w:rsidR="001847BB"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 xml:space="preserve">Северная – от точки № 1 на восток по левому берегу протоки р. Вятки «Белужье» через точки № 2, № 3, № 4, № 5, № 6, № 7, № 8, № 9, № 10, № 11, №12, № 13, № 14, № 15, № 16, № 17, № 18, </w:t>
      </w:r>
      <w:r w:rsidR="002B0934" w:rsidRPr="00375936">
        <w:rPr>
          <w:rFonts w:ascii="Times New Roman" w:hAnsi="Times New Roman"/>
          <w:sz w:val="28"/>
          <w:szCs w:val="28"/>
        </w:rPr>
        <w:t>№ 19, № 20, № 21, № 22, № 23 до </w:t>
      </w:r>
      <w:r w:rsidRPr="00375936">
        <w:rPr>
          <w:rFonts w:ascii="Times New Roman" w:hAnsi="Times New Roman"/>
          <w:sz w:val="28"/>
          <w:szCs w:val="28"/>
        </w:rPr>
        <w:t>точки № 24.</w:t>
      </w:r>
    </w:p>
    <w:p w:rsidR="001847BB"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Восточная – от точки № 24 вверх по течению р. Чахловица через точки № 25, № 26, № 27, № 28 до точки № 29.</w:t>
      </w:r>
    </w:p>
    <w:p w:rsidR="001847BB"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Южная – от точки № 29 строго на запад до точки № 30.</w:t>
      </w:r>
    </w:p>
    <w:p w:rsidR="00964243"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Западная – от точки № 30</w:t>
      </w:r>
      <w:r w:rsidR="000C37E8" w:rsidRPr="00375936">
        <w:rPr>
          <w:rFonts w:ascii="Times New Roman" w:hAnsi="Times New Roman"/>
          <w:sz w:val="28"/>
          <w:szCs w:val="28"/>
        </w:rPr>
        <w:t xml:space="preserve"> </w:t>
      </w:r>
      <w:r w:rsidRPr="00375936">
        <w:rPr>
          <w:rFonts w:ascii="Times New Roman" w:hAnsi="Times New Roman"/>
          <w:sz w:val="28"/>
          <w:szCs w:val="28"/>
        </w:rPr>
        <w:t>на север, через точку № 31, до точки № 1.</w:t>
      </w:r>
    </w:p>
    <w:p w:rsidR="001847BB" w:rsidRPr="00375936" w:rsidRDefault="001847BB" w:rsidP="001847BB">
      <w:pPr>
        <w:spacing w:after="0" w:line="360" w:lineRule="exact"/>
        <w:ind w:firstLine="709"/>
        <w:jc w:val="both"/>
        <w:rPr>
          <w:rFonts w:ascii="Times New Roman" w:hAnsi="Times New Roman"/>
          <w:sz w:val="28"/>
          <w:szCs w:val="28"/>
        </w:rPr>
      </w:pPr>
    </w:p>
    <w:p w:rsidR="00964243" w:rsidRPr="00375936" w:rsidRDefault="00964243" w:rsidP="00964243">
      <w:pPr>
        <w:spacing w:after="0" w:line="360" w:lineRule="exact"/>
        <w:ind w:firstLine="709"/>
        <w:jc w:val="both"/>
        <w:rPr>
          <w:rFonts w:ascii="Times New Roman" w:hAnsi="Times New Roman"/>
          <w:sz w:val="28"/>
          <w:szCs w:val="28"/>
        </w:rPr>
      </w:pPr>
      <w:r w:rsidRPr="00375936">
        <w:rPr>
          <w:rFonts w:ascii="Times New Roman" w:hAnsi="Times New Roman"/>
          <w:sz w:val="28"/>
          <w:szCs w:val="28"/>
        </w:rPr>
        <w:t>Участок № 2 (Захарищевский пруд) площадь участка 154 га.</w:t>
      </w:r>
    </w:p>
    <w:p w:rsidR="00964243" w:rsidRPr="00375936" w:rsidRDefault="00964243" w:rsidP="00964243">
      <w:pPr>
        <w:spacing w:after="0" w:line="360" w:lineRule="exact"/>
        <w:ind w:firstLine="709"/>
        <w:jc w:val="both"/>
        <w:rPr>
          <w:rFonts w:ascii="Times New Roman" w:hAnsi="Times New Roman"/>
          <w:sz w:val="28"/>
          <w:szCs w:val="28"/>
        </w:rPr>
      </w:pPr>
    </w:p>
    <w:p w:rsidR="001847BB"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Северная – от точки № 1 на севе</w:t>
      </w:r>
      <w:r w:rsidR="002B0934" w:rsidRPr="00375936">
        <w:rPr>
          <w:rFonts w:ascii="Times New Roman" w:hAnsi="Times New Roman"/>
          <w:sz w:val="28"/>
          <w:szCs w:val="28"/>
        </w:rPr>
        <w:t>ро-восток по южной границе н.п. </w:t>
      </w:r>
      <w:r w:rsidRPr="00375936">
        <w:rPr>
          <w:rFonts w:ascii="Times New Roman" w:hAnsi="Times New Roman"/>
          <w:sz w:val="28"/>
          <w:szCs w:val="28"/>
        </w:rPr>
        <w:t>Зубковы до точки № 2, расположенной н</w:t>
      </w:r>
      <w:r w:rsidR="002B0934" w:rsidRPr="00375936">
        <w:rPr>
          <w:rFonts w:ascii="Times New Roman" w:hAnsi="Times New Roman"/>
          <w:sz w:val="28"/>
          <w:szCs w:val="28"/>
        </w:rPr>
        <w:t>а автодороге н.п. Ямново – н.п. </w:t>
      </w:r>
      <w:r w:rsidRPr="00375936">
        <w:rPr>
          <w:rFonts w:ascii="Times New Roman" w:hAnsi="Times New Roman"/>
          <w:sz w:val="28"/>
          <w:szCs w:val="28"/>
        </w:rPr>
        <w:t xml:space="preserve">Захарищевы. </w:t>
      </w:r>
    </w:p>
    <w:p w:rsidR="001847BB" w:rsidRPr="00375936" w:rsidRDefault="004F1B76"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 xml:space="preserve">Восточная – от точки № </w:t>
      </w:r>
      <w:r w:rsidR="001847BB" w:rsidRPr="00375936">
        <w:rPr>
          <w:rFonts w:ascii="Times New Roman" w:hAnsi="Times New Roman"/>
          <w:sz w:val="28"/>
          <w:szCs w:val="28"/>
        </w:rPr>
        <w:t>2 на юго-вос</w:t>
      </w:r>
      <w:r w:rsidR="000C37E8" w:rsidRPr="00375936">
        <w:rPr>
          <w:rFonts w:ascii="Times New Roman" w:hAnsi="Times New Roman"/>
          <w:sz w:val="28"/>
          <w:szCs w:val="28"/>
        </w:rPr>
        <w:t>ток по автодороге г. Киров – пгт. </w:t>
      </w:r>
      <w:r w:rsidR="001847BB" w:rsidRPr="00375936">
        <w:rPr>
          <w:rFonts w:ascii="Times New Roman" w:hAnsi="Times New Roman"/>
          <w:sz w:val="28"/>
          <w:szCs w:val="28"/>
        </w:rPr>
        <w:t xml:space="preserve">Стижи до точки № 4. </w:t>
      </w:r>
    </w:p>
    <w:p w:rsidR="001847BB"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Южная – от точки № 4 на юго-запа</w:t>
      </w:r>
      <w:r w:rsidR="000C37E8" w:rsidRPr="00375936">
        <w:rPr>
          <w:rFonts w:ascii="Times New Roman" w:hAnsi="Times New Roman"/>
          <w:sz w:val="28"/>
          <w:szCs w:val="28"/>
        </w:rPr>
        <w:t>д по автодороге г. Киров – пгт. </w:t>
      </w:r>
      <w:r w:rsidRPr="00375936">
        <w:rPr>
          <w:rFonts w:ascii="Times New Roman" w:hAnsi="Times New Roman"/>
          <w:sz w:val="28"/>
          <w:szCs w:val="28"/>
        </w:rPr>
        <w:t xml:space="preserve">Стрижи до точки № 5. </w:t>
      </w:r>
    </w:p>
    <w:p w:rsidR="00964243"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Западная – от точки № 5 до точки № 1.</w:t>
      </w:r>
    </w:p>
    <w:p w:rsidR="001847BB" w:rsidRPr="00375936" w:rsidRDefault="001847BB" w:rsidP="001847BB">
      <w:pPr>
        <w:spacing w:after="0" w:line="360" w:lineRule="exact"/>
        <w:ind w:firstLine="709"/>
        <w:jc w:val="both"/>
        <w:rPr>
          <w:rFonts w:ascii="Times New Roman" w:hAnsi="Times New Roman"/>
          <w:sz w:val="28"/>
          <w:szCs w:val="28"/>
        </w:rPr>
      </w:pPr>
    </w:p>
    <w:p w:rsidR="00964243" w:rsidRPr="00375936" w:rsidRDefault="00964243" w:rsidP="00964243">
      <w:pPr>
        <w:spacing w:after="0" w:line="360" w:lineRule="exact"/>
        <w:ind w:firstLine="709"/>
        <w:jc w:val="both"/>
        <w:rPr>
          <w:rFonts w:ascii="Times New Roman" w:hAnsi="Times New Roman"/>
          <w:sz w:val="28"/>
          <w:szCs w:val="28"/>
        </w:rPr>
      </w:pPr>
      <w:r w:rsidRPr="00375936">
        <w:rPr>
          <w:rFonts w:ascii="Times New Roman" w:hAnsi="Times New Roman"/>
          <w:sz w:val="28"/>
          <w:szCs w:val="28"/>
        </w:rPr>
        <w:t xml:space="preserve">Участок № 3 (пруд Шиям) площадь участка </w:t>
      </w:r>
      <w:r w:rsidR="0011637E" w:rsidRPr="00375936">
        <w:rPr>
          <w:rFonts w:ascii="Times New Roman" w:hAnsi="Times New Roman"/>
          <w:sz w:val="28"/>
          <w:szCs w:val="28"/>
        </w:rPr>
        <w:t>990</w:t>
      </w:r>
      <w:r w:rsidRPr="00375936">
        <w:rPr>
          <w:rFonts w:ascii="Times New Roman" w:hAnsi="Times New Roman"/>
          <w:sz w:val="28"/>
          <w:szCs w:val="28"/>
        </w:rPr>
        <w:t xml:space="preserve"> га.</w:t>
      </w:r>
    </w:p>
    <w:p w:rsidR="00964243" w:rsidRPr="00375936" w:rsidRDefault="00964243" w:rsidP="00964243">
      <w:pPr>
        <w:spacing w:after="0" w:line="360" w:lineRule="exact"/>
        <w:ind w:firstLine="709"/>
        <w:jc w:val="both"/>
        <w:rPr>
          <w:rFonts w:ascii="Times New Roman" w:hAnsi="Times New Roman"/>
          <w:sz w:val="28"/>
          <w:szCs w:val="28"/>
        </w:rPr>
      </w:pPr>
    </w:p>
    <w:p w:rsidR="001847BB"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Северная – от точки № 1</w:t>
      </w:r>
      <w:r w:rsidR="000C37E8" w:rsidRPr="00375936">
        <w:rPr>
          <w:rFonts w:ascii="Times New Roman" w:hAnsi="Times New Roman"/>
          <w:sz w:val="28"/>
          <w:szCs w:val="28"/>
        </w:rPr>
        <w:t xml:space="preserve"> </w:t>
      </w:r>
      <w:r w:rsidRPr="00375936">
        <w:rPr>
          <w:rFonts w:ascii="Times New Roman" w:hAnsi="Times New Roman"/>
          <w:sz w:val="28"/>
          <w:szCs w:val="28"/>
        </w:rPr>
        <w:t>(восточная граница н.п. Ральники) на северо-восток по автодороге через н.п. Парюшинцы - пгт.</w:t>
      </w:r>
      <w:r w:rsidR="000C37E8" w:rsidRPr="00375936">
        <w:rPr>
          <w:rFonts w:ascii="Times New Roman" w:hAnsi="Times New Roman"/>
          <w:sz w:val="28"/>
          <w:szCs w:val="28"/>
        </w:rPr>
        <w:t xml:space="preserve"> </w:t>
      </w:r>
      <w:r w:rsidRPr="00375936">
        <w:rPr>
          <w:rFonts w:ascii="Times New Roman" w:hAnsi="Times New Roman"/>
          <w:sz w:val="28"/>
          <w:szCs w:val="28"/>
        </w:rPr>
        <w:t xml:space="preserve">Пасегово через точки № 2, № 3, № 4, № 5 до поворотной точки № 6. </w:t>
      </w:r>
    </w:p>
    <w:p w:rsidR="001847BB" w:rsidRPr="00375936" w:rsidRDefault="000C37E8"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Восточная – от точки №</w:t>
      </w:r>
      <w:r w:rsidR="001847BB" w:rsidRPr="00375936">
        <w:rPr>
          <w:rFonts w:ascii="Times New Roman" w:hAnsi="Times New Roman"/>
          <w:sz w:val="28"/>
          <w:szCs w:val="28"/>
        </w:rPr>
        <w:t xml:space="preserve"> 6 на юго-запад до поворотной точки № 7, расположенной на автомобильной дороге пгт. Пасегово – н.п. Никитинцы. </w:t>
      </w:r>
    </w:p>
    <w:p w:rsidR="001847BB"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Южная – от точки № 7 на юго-запа</w:t>
      </w:r>
      <w:r w:rsidR="000C37E8" w:rsidRPr="00375936">
        <w:rPr>
          <w:rFonts w:ascii="Times New Roman" w:hAnsi="Times New Roman"/>
          <w:sz w:val="28"/>
          <w:szCs w:val="28"/>
        </w:rPr>
        <w:t>д по автодороге г. Киров – пгт. </w:t>
      </w:r>
      <w:r w:rsidRPr="00375936">
        <w:rPr>
          <w:rFonts w:ascii="Times New Roman" w:hAnsi="Times New Roman"/>
          <w:sz w:val="28"/>
          <w:szCs w:val="28"/>
        </w:rPr>
        <w:t xml:space="preserve">Стрижи до точки № 11. </w:t>
      </w:r>
    </w:p>
    <w:p w:rsidR="00964243" w:rsidRPr="00375936" w:rsidRDefault="001847BB" w:rsidP="001847BB">
      <w:pPr>
        <w:spacing w:after="0" w:line="360" w:lineRule="exact"/>
        <w:ind w:firstLine="709"/>
        <w:jc w:val="both"/>
        <w:rPr>
          <w:rFonts w:ascii="Times New Roman" w:hAnsi="Times New Roman"/>
          <w:sz w:val="28"/>
          <w:szCs w:val="28"/>
        </w:rPr>
      </w:pPr>
      <w:r w:rsidRPr="00375936">
        <w:rPr>
          <w:rFonts w:ascii="Times New Roman" w:hAnsi="Times New Roman"/>
          <w:sz w:val="28"/>
          <w:szCs w:val="28"/>
        </w:rPr>
        <w:t>Западная – от точки № 11 через т</w:t>
      </w:r>
      <w:r w:rsidR="000C37E8" w:rsidRPr="00375936">
        <w:rPr>
          <w:rFonts w:ascii="Times New Roman" w:hAnsi="Times New Roman"/>
          <w:sz w:val="28"/>
          <w:szCs w:val="28"/>
        </w:rPr>
        <w:t>очки № 12, 13 до точки № 1 н.п. </w:t>
      </w:r>
      <w:r w:rsidRPr="00375936">
        <w:rPr>
          <w:rFonts w:ascii="Times New Roman" w:hAnsi="Times New Roman"/>
          <w:sz w:val="28"/>
          <w:szCs w:val="28"/>
        </w:rPr>
        <w:t>Ральники).»</w:t>
      </w:r>
    </w:p>
    <w:p w:rsidR="005D1777" w:rsidRPr="00375936" w:rsidRDefault="001C6084" w:rsidP="005D1777">
      <w:pPr>
        <w:spacing w:after="0" w:line="360" w:lineRule="exact"/>
        <w:ind w:firstLine="709"/>
        <w:jc w:val="both"/>
        <w:rPr>
          <w:rFonts w:ascii="Times New Roman" w:hAnsi="Times New Roman"/>
          <w:sz w:val="28"/>
          <w:szCs w:val="28"/>
        </w:rPr>
      </w:pPr>
      <w:r>
        <w:rPr>
          <w:rFonts w:ascii="Times New Roman" w:hAnsi="Times New Roman"/>
          <w:sz w:val="28"/>
          <w:szCs w:val="28"/>
        </w:rPr>
        <w:lastRenderedPageBreak/>
        <w:t>7</w:t>
      </w:r>
      <w:r w:rsidR="005D1777" w:rsidRPr="00375936">
        <w:rPr>
          <w:rFonts w:ascii="Times New Roman" w:hAnsi="Times New Roman"/>
          <w:sz w:val="28"/>
          <w:szCs w:val="28"/>
        </w:rPr>
        <w:t>. Карту – схему административного деления Кировской области изложить в следующей редакции:</w:t>
      </w:r>
    </w:p>
    <w:p w:rsidR="00210CB2" w:rsidRPr="00375936" w:rsidRDefault="00210CB2" w:rsidP="00210CB2">
      <w:pPr>
        <w:spacing w:after="0" w:line="360" w:lineRule="exact"/>
        <w:jc w:val="both"/>
        <w:rPr>
          <w:rFonts w:ascii="Times New Roman" w:hAnsi="Times New Roman"/>
          <w:sz w:val="28"/>
          <w:szCs w:val="28"/>
        </w:rPr>
      </w:pPr>
      <w:r w:rsidRPr="00375936">
        <w:rPr>
          <w:rFonts w:ascii="Times New Roman" w:hAnsi="Times New Roman"/>
          <w:sz w:val="28"/>
          <w:szCs w:val="28"/>
        </w:rPr>
        <w:t>«</w:t>
      </w:r>
    </w:p>
    <w:p w:rsidR="00210CB2" w:rsidRPr="00375936" w:rsidRDefault="0049166C" w:rsidP="005D1777">
      <w:pPr>
        <w:tabs>
          <w:tab w:val="left" w:pos="709"/>
        </w:tabs>
        <w:suppressAutoHyphens/>
        <w:autoSpaceDE w:val="0"/>
        <w:autoSpaceDN w:val="0"/>
        <w:adjustRightInd w:val="0"/>
        <w:spacing w:after="720" w:line="360" w:lineRule="auto"/>
        <w:jc w:val="center"/>
        <w:outlineLvl w:val="0"/>
        <w:rPr>
          <w:rFonts w:ascii="Times New Roman" w:hAnsi="Times New Roman"/>
          <w:sz w:val="28"/>
          <w:szCs w:val="28"/>
        </w:rPr>
      </w:pPr>
      <w:r>
        <w:rPr>
          <w:rFonts w:ascii="Times New Roman" w:hAnsi="Times New Roman"/>
          <w:b/>
          <w:noProof/>
          <w:sz w:val="40"/>
          <w:szCs w:val="40"/>
        </w:rPr>
        <w:drawing>
          <wp:inline distT="0" distB="0" distL="0" distR="0">
            <wp:extent cx="5747385" cy="8164195"/>
            <wp:effectExtent l="19050" t="0" r="5715" b="0"/>
            <wp:docPr id="3" name="Рисунок 3" descr="КО_адм_дел__ИТО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_адм_дел__ИТОГ 27"/>
                    <pic:cNvPicPr>
                      <a:picLocks noChangeAspect="1" noChangeArrowheads="1"/>
                    </pic:cNvPicPr>
                  </pic:nvPicPr>
                  <pic:blipFill>
                    <a:blip r:embed="rId478" cstate="print"/>
                    <a:srcRect/>
                    <a:stretch>
                      <a:fillRect/>
                    </a:stretch>
                  </pic:blipFill>
                  <pic:spPr bwMode="auto">
                    <a:xfrm>
                      <a:off x="0" y="0"/>
                      <a:ext cx="5747385" cy="8164195"/>
                    </a:xfrm>
                    <a:prstGeom prst="rect">
                      <a:avLst/>
                    </a:prstGeom>
                    <a:noFill/>
                    <a:ln w="9525">
                      <a:noFill/>
                      <a:miter lim="800000"/>
                      <a:headEnd/>
                      <a:tailEnd/>
                    </a:ln>
                  </pic:spPr>
                </pic:pic>
              </a:graphicData>
            </a:graphic>
          </wp:inline>
        </w:drawing>
      </w:r>
      <w:r w:rsidR="00210CB2" w:rsidRPr="00375936">
        <w:rPr>
          <w:rFonts w:ascii="Times New Roman" w:hAnsi="Times New Roman"/>
          <w:sz w:val="28"/>
          <w:szCs w:val="28"/>
        </w:rPr>
        <w:t>»</w:t>
      </w:r>
    </w:p>
    <w:p w:rsidR="00210CB2" w:rsidRPr="00375936" w:rsidRDefault="001C6084" w:rsidP="00210CB2">
      <w:pPr>
        <w:spacing w:after="0" w:line="360" w:lineRule="exact"/>
        <w:ind w:firstLine="709"/>
        <w:jc w:val="both"/>
        <w:rPr>
          <w:rFonts w:ascii="Times New Roman" w:hAnsi="Times New Roman"/>
          <w:sz w:val="28"/>
          <w:szCs w:val="28"/>
        </w:rPr>
      </w:pPr>
      <w:r>
        <w:rPr>
          <w:rFonts w:ascii="Times New Roman" w:hAnsi="Times New Roman"/>
          <w:sz w:val="28"/>
          <w:szCs w:val="28"/>
        </w:rPr>
        <w:lastRenderedPageBreak/>
        <w:t>8</w:t>
      </w:r>
      <w:r w:rsidR="00210CB2" w:rsidRPr="00375936">
        <w:rPr>
          <w:rFonts w:ascii="Times New Roman" w:hAnsi="Times New Roman"/>
          <w:sz w:val="28"/>
          <w:szCs w:val="28"/>
        </w:rPr>
        <w:t>. Карту – схему зон планируемого создания охотничьих угодий на территории Кировской области изложить в следующей редакции:</w:t>
      </w:r>
    </w:p>
    <w:p w:rsidR="00210CB2" w:rsidRPr="00375936" w:rsidRDefault="00210CB2" w:rsidP="00210CB2">
      <w:pPr>
        <w:spacing w:after="0" w:line="360" w:lineRule="exact"/>
        <w:jc w:val="both"/>
        <w:rPr>
          <w:rFonts w:ascii="Times New Roman" w:hAnsi="Times New Roman"/>
          <w:sz w:val="28"/>
          <w:szCs w:val="28"/>
        </w:rPr>
      </w:pPr>
      <w:r w:rsidRPr="00375936">
        <w:rPr>
          <w:rFonts w:ascii="Times New Roman" w:hAnsi="Times New Roman"/>
          <w:sz w:val="28"/>
          <w:szCs w:val="28"/>
        </w:rPr>
        <w:t>«</w:t>
      </w:r>
    </w:p>
    <w:p w:rsidR="00DF56B1" w:rsidRPr="00375936" w:rsidRDefault="0049166C" w:rsidP="005D1777">
      <w:pPr>
        <w:tabs>
          <w:tab w:val="left" w:pos="709"/>
        </w:tabs>
        <w:suppressAutoHyphens/>
        <w:autoSpaceDE w:val="0"/>
        <w:autoSpaceDN w:val="0"/>
        <w:adjustRightInd w:val="0"/>
        <w:spacing w:after="720" w:line="360" w:lineRule="auto"/>
        <w:jc w:val="center"/>
        <w:outlineLvl w:val="0"/>
        <w:rPr>
          <w:rFonts w:ascii="Times New Roman" w:hAnsi="Times New Roman"/>
          <w:b/>
          <w:sz w:val="28"/>
          <w:szCs w:val="28"/>
        </w:rPr>
      </w:pPr>
      <w:r>
        <w:rPr>
          <w:rFonts w:ascii="Times New Roman" w:hAnsi="Times New Roman"/>
          <w:b/>
          <w:noProof/>
          <w:sz w:val="40"/>
          <w:szCs w:val="40"/>
        </w:rPr>
        <w:drawing>
          <wp:inline distT="0" distB="0" distL="0" distR="0">
            <wp:extent cx="5329555" cy="7537450"/>
            <wp:effectExtent l="19050" t="0" r="4445" b="0"/>
            <wp:docPr id="4" name="Рисунок 4" descr="В книги зоны планируемого создания охотничьих угод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книги зоны планируемого создания охотничьих угодий"/>
                    <pic:cNvPicPr>
                      <a:picLocks noChangeAspect="1" noChangeArrowheads="1"/>
                    </pic:cNvPicPr>
                  </pic:nvPicPr>
                  <pic:blipFill>
                    <a:blip r:embed="rId479" cstate="print"/>
                    <a:srcRect/>
                    <a:stretch>
                      <a:fillRect/>
                    </a:stretch>
                  </pic:blipFill>
                  <pic:spPr bwMode="auto">
                    <a:xfrm>
                      <a:off x="0" y="0"/>
                      <a:ext cx="5329555" cy="7537450"/>
                    </a:xfrm>
                    <a:prstGeom prst="rect">
                      <a:avLst/>
                    </a:prstGeom>
                    <a:noFill/>
                    <a:ln w="9525">
                      <a:noFill/>
                      <a:miter lim="800000"/>
                      <a:headEnd/>
                      <a:tailEnd/>
                    </a:ln>
                  </pic:spPr>
                </pic:pic>
              </a:graphicData>
            </a:graphic>
          </wp:inline>
        </w:drawing>
      </w:r>
      <w:r w:rsidR="00210CB2" w:rsidRPr="00375936">
        <w:rPr>
          <w:rFonts w:ascii="Times New Roman" w:hAnsi="Times New Roman"/>
          <w:sz w:val="28"/>
          <w:szCs w:val="28"/>
        </w:rPr>
        <w:t>»</w:t>
      </w:r>
    </w:p>
    <w:p w:rsidR="005D1777" w:rsidRPr="005D1777" w:rsidRDefault="005D1777" w:rsidP="005D1777">
      <w:pPr>
        <w:tabs>
          <w:tab w:val="left" w:pos="709"/>
        </w:tabs>
        <w:suppressAutoHyphens/>
        <w:autoSpaceDE w:val="0"/>
        <w:autoSpaceDN w:val="0"/>
        <w:adjustRightInd w:val="0"/>
        <w:spacing w:after="720" w:line="360" w:lineRule="auto"/>
        <w:jc w:val="center"/>
        <w:outlineLvl w:val="0"/>
        <w:rPr>
          <w:rFonts w:ascii="Times New Roman" w:hAnsi="Times New Roman"/>
          <w:bCs/>
          <w:sz w:val="28"/>
          <w:szCs w:val="28"/>
        </w:rPr>
      </w:pPr>
      <w:r w:rsidRPr="00375936">
        <w:rPr>
          <w:rFonts w:ascii="Times New Roman" w:hAnsi="Times New Roman"/>
          <w:bCs/>
          <w:sz w:val="28"/>
          <w:szCs w:val="28"/>
        </w:rPr>
        <w:t>__________</w:t>
      </w:r>
    </w:p>
    <w:sectPr w:rsidR="005D1777" w:rsidRPr="005D17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495" w:rsidRDefault="003A2495">
      <w:pPr>
        <w:spacing w:after="0" w:line="240" w:lineRule="auto"/>
      </w:pPr>
      <w:r>
        <w:separator/>
      </w:r>
    </w:p>
  </w:endnote>
  <w:endnote w:type="continuationSeparator" w:id="0">
    <w:p w:rsidR="003A2495" w:rsidRDefault="003A2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FrankRuehl">
    <w:panose1 w:val="020E0503060101010101"/>
    <w:charset w:val="B1"/>
    <w:family w:val="swiss"/>
    <w:pitch w:val="variable"/>
    <w:sig w:usb0="00000801" w:usb1="00000000" w:usb2="00000000" w:usb3="00000000" w:csb0="00000020" w:csb1="00000000"/>
  </w:font>
  <w:font w:name="Impact">
    <w:panose1 w:val="020B080603090205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ont265">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495" w:rsidRDefault="003A2495">
      <w:pPr>
        <w:spacing w:after="0" w:line="240" w:lineRule="auto"/>
      </w:pPr>
      <w:r>
        <w:separator/>
      </w:r>
    </w:p>
  </w:footnote>
  <w:footnote w:type="continuationSeparator" w:id="0">
    <w:p w:rsidR="003A2495" w:rsidRDefault="003A24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DD" w:rsidRPr="002C32E6" w:rsidRDefault="00AD4EDD">
    <w:pPr>
      <w:pStyle w:val="a6"/>
      <w:jc w:val="center"/>
      <w:rPr>
        <w:sz w:val="28"/>
        <w:szCs w:val="28"/>
      </w:rPr>
    </w:pPr>
    <w:r w:rsidRPr="00836D6A">
      <w:rPr>
        <w:sz w:val="28"/>
        <w:szCs w:val="28"/>
      </w:rPr>
      <w:fldChar w:fldCharType="begin"/>
    </w:r>
    <w:r w:rsidRPr="00836D6A">
      <w:rPr>
        <w:sz w:val="28"/>
        <w:szCs w:val="28"/>
      </w:rPr>
      <w:instrText>PAGE   \* MERGEFORMAT</w:instrText>
    </w:r>
    <w:r w:rsidRPr="00836D6A">
      <w:rPr>
        <w:sz w:val="28"/>
        <w:szCs w:val="28"/>
      </w:rPr>
      <w:fldChar w:fldCharType="separate"/>
    </w:r>
    <w:r w:rsidR="0025123E">
      <w:rPr>
        <w:noProof/>
        <w:sz w:val="28"/>
        <w:szCs w:val="28"/>
      </w:rPr>
      <w:t>22</w:t>
    </w:r>
    <w:r w:rsidRPr="00836D6A">
      <w:rPr>
        <w:sz w:val="28"/>
        <w:szCs w:val="28"/>
      </w:rPr>
      <w:fldChar w:fldCharType="end"/>
    </w:r>
  </w:p>
  <w:p w:rsidR="00AD4EDD" w:rsidRPr="00836D6A" w:rsidRDefault="00AD4EDD" w:rsidP="009817FC">
    <w:pPr>
      <w:pStyle w:val="a6"/>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72C45EE"/>
    <w:lvl w:ilvl="0">
      <w:start w:val="1"/>
      <w:numFmt w:val="decimal"/>
      <w:lvlText w:val="%1."/>
      <w:lvlJc w:val="left"/>
      <w:pPr>
        <w:tabs>
          <w:tab w:val="num" w:pos="1492"/>
        </w:tabs>
        <w:ind w:left="1492" w:hanging="360"/>
      </w:pPr>
    </w:lvl>
  </w:abstractNum>
  <w:abstractNum w:abstractNumId="1">
    <w:nsid w:val="FFFFFF7D"/>
    <w:multiLevelType w:val="singleLevel"/>
    <w:tmpl w:val="6218D232"/>
    <w:lvl w:ilvl="0">
      <w:start w:val="1"/>
      <w:numFmt w:val="decimal"/>
      <w:lvlText w:val="%1."/>
      <w:lvlJc w:val="left"/>
      <w:pPr>
        <w:tabs>
          <w:tab w:val="num" w:pos="1209"/>
        </w:tabs>
        <w:ind w:left="1209" w:hanging="360"/>
      </w:pPr>
    </w:lvl>
  </w:abstractNum>
  <w:abstractNum w:abstractNumId="2">
    <w:nsid w:val="FFFFFF7E"/>
    <w:multiLevelType w:val="singleLevel"/>
    <w:tmpl w:val="9B7A2972"/>
    <w:lvl w:ilvl="0">
      <w:start w:val="1"/>
      <w:numFmt w:val="decimal"/>
      <w:lvlText w:val="%1."/>
      <w:lvlJc w:val="left"/>
      <w:pPr>
        <w:tabs>
          <w:tab w:val="num" w:pos="926"/>
        </w:tabs>
        <w:ind w:left="926" w:hanging="360"/>
      </w:pPr>
    </w:lvl>
  </w:abstractNum>
  <w:abstractNum w:abstractNumId="3">
    <w:nsid w:val="FFFFFF7F"/>
    <w:multiLevelType w:val="singleLevel"/>
    <w:tmpl w:val="A7084640"/>
    <w:lvl w:ilvl="0">
      <w:start w:val="1"/>
      <w:numFmt w:val="decimal"/>
      <w:lvlText w:val="%1."/>
      <w:lvlJc w:val="left"/>
      <w:pPr>
        <w:tabs>
          <w:tab w:val="num" w:pos="643"/>
        </w:tabs>
        <w:ind w:left="643" w:hanging="360"/>
      </w:pPr>
    </w:lvl>
  </w:abstractNum>
  <w:abstractNum w:abstractNumId="4">
    <w:nsid w:val="FFFFFF80"/>
    <w:multiLevelType w:val="singleLevel"/>
    <w:tmpl w:val="C63212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7E4AA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5605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4421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ACA0DC6"/>
    <w:lvl w:ilvl="0">
      <w:start w:val="1"/>
      <w:numFmt w:val="decimal"/>
      <w:lvlText w:val="%1."/>
      <w:lvlJc w:val="left"/>
      <w:pPr>
        <w:tabs>
          <w:tab w:val="num" w:pos="360"/>
        </w:tabs>
        <w:ind w:left="360" w:hanging="360"/>
      </w:pPr>
    </w:lvl>
  </w:abstractNum>
  <w:abstractNum w:abstractNumId="9">
    <w:nsid w:val="FFFFFF89"/>
    <w:multiLevelType w:val="singleLevel"/>
    <w:tmpl w:val="7674C868"/>
    <w:lvl w:ilvl="0">
      <w:start w:val="1"/>
      <w:numFmt w:val="bullet"/>
      <w:lvlText w:val=""/>
      <w:lvlJc w:val="left"/>
      <w:pPr>
        <w:tabs>
          <w:tab w:val="num" w:pos="360"/>
        </w:tabs>
        <w:ind w:left="360" w:hanging="360"/>
      </w:pPr>
      <w:rPr>
        <w:rFonts w:ascii="Symbol" w:hAnsi="Symbol" w:hint="default"/>
      </w:rPr>
    </w:lvl>
  </w:abstractNum>
  <w:abstractNum w:abstractNumId="10">
    <w:nsid w:val="07FA2EBB"/>
    <w:multiLevelType w:val="hybridMultilevel"/>
    <w:tmpl w:val="2ED85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27000B"/>
    <w:multiLevelType w:val="multilevel"/>
    <w:tmpl w:val="C4403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7136CB"/>
    <w:multiLevelType w:val="multilevel"/>
    <w:tmpl w:val="731421EC"/>
    <w:lvl w:ilvl="0">
      <w:start w:val="1"/>
      <w:numFmt w:val="decimal"/>
      <w:lvlText w:val="%1."/>
      <w:lvlJc w:val="left"/>
      <w:pPr>
        <w:ind w:left="1125" w:hanging="1125"/>
      </w:pPr>
      <w:rPr>
        <w:rFonts w:hint="default"/>
      </w:rPr>
    </w:lvl>
    <w:lvl w:ilvl="1">
      <w:start w:val="1"/>
      <w:numFmt w:val="decimal"/>
      <w:lvlText w:val="%1.%2."/>
      <w:lvlJc w:val="left"/>
      <w:pPr>
        <w:ind w:left="1976" w:hanging="1125"/>
      </w:pPr>
      <w:rPr>
        <w:rFonts w:hint="default"/>
      </w:rPr>
    </w:lvl>
    <w:lvl w:ilvl="2">
      <w:start w:val="3"/>
      <w:numFmt w:val="decimal"/>
      <w:lvlText w:val="%1.%2.%3."/>
      <w:lvlJc w:val="left"/>
      <w:pPr>
        <w:ind w:left="1479" w:hanging="1125"/>
      </w:pPr>
      <w:rPr>
        <w:rFonts w:hint="default"/>
      </w:rPr>
    </w:lvl>
    <w:lvl w:ilvl="3">
      <w:start w:val="1"/>
      <w:numFmt w:val="decimal"/>
      <w:lvlText w:val="%1.%2.%3.%4."/>
      <w:lvlJc w:val="left"/>
      <w:pPr>
        <w:ind w:left="1656" w:hanging="1125"/>
      </w:pPr>
      <w:rPr>
        <w:rFonts w:hint="default"/>
      </w:rPr>
    </w:lvl>
    <w:lvl w:ilvl="4">
      <w:start w:val="2"/>
      <w:numFmt w:val="decimal"/>
      <w:lvlText w:val="%1.%2.%3.%4.%5."/>
      <w:lvlJc w:val="left"/>
      <w:pPr>
        <w:ind w:left="1833" w:hanging="1125"/>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862" w:hanging="180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13">
    <w:nsid w:val="0FD05239"/>
    <w:multiLevelType w:val="multilevel"/>
    <w:tmpl w:val="3BE8B72A"/>
    <w:lvl w:ilvl="0">
      <w:start w:val="1"/>
      <w:numFmt w:val="decimal"/>
      <w:lvlText w:val="2.%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181160"/>
    <w:multiLevelType w:val="multilevel"/>
    <w:tmpl w:val="7EE450F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CF595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13764133"/>
    <w:multiLevelType w:val="multilevel"/>
    <w:tmpl w:val="1CBCC22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E723AFC"/>
    <w:multiLevelType w:val="multilevel"/>
    <w:tmpl w:val="25861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CC491F"/>
    <w:multiLevelType w:val="multilevel"/>
    <w:tmpl w:val="D0B089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1C4978"/>
    <w:multiLevelType w:val="multilevel"/>
    <w:tmpl w:val="A380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005165"/>
    <w:multiLevelType w:val="multilevel"/>
    <w:tmpl w:val="5FC21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816BA5"/>
    <w:multiLevelType w:val="hybridMultilevel"/>
    <w:tmpl w:val="EA324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5A1A1C"/>
    <w:multiLevelType w:val="multilevel"/>
    <w:tmpl w:val="C36ECE0E"/>
    <w:lvl w:ilvl="0">
      <w:start w:val="1"/>
      <w:numFmt w:val="decimal"/>
      <w:lvlText w:val="%1."/>
      <w:lvlJc w:val="left"/>
      <w:pPr>
        <w:ind w:left="900" w:hanging="900"/>
      </w:pPr>
      <w:rPr>
        <w:rFonts w:hint="default"/>
      </w:rPr>
    </w:lvl>
    <w:lvl w:ilvl="1">
      <w:start w:val="1"/>
      <w:numFmt w:val="decimal"/>
      <w:lvlText w:val="%1.%2."/>
      <w:lvlJc w:val="left"/>
      <w:pPr>
        <w:ind w:left="1136" w:hanging="900"/>
      </w:pPr>
      <w:rPr>
        <w:rFonts w:hint="default"/>
      </w:rPr>
    </w:lvl>
    <w:lvl w:ilvl="2">
      <w:start w:val="1"/>
      <w:numFmt w:val="decimal"/>
      <w:lvlText w:val="%1.%2.%3."/>
      <w:lvlJc w:val="left"/>
      <w:pPr>
        <w:ind w:left="1372" w:hanging="90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3">
    <w:nsid w:val="34B12A5D"/>
    <w:multiLevelType w:val="multilevel"/>
    <w:tmpl w:val="DD049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6AC35D4"/>
    <w:multiLevelType w:val="multilevel"/>
    <w:tmpl w:val="87985A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345307"/>
    <w:multiLevelType w:val="multilevel"/>
    <w:tmpl w:val="6644A82C"/>
    <w:lvl w:ilvl="0">
      <w:start w:val="1"/>
      <w:numFmt w:val="decimal"/>
      <w:pStyle w:val="S1"/>
      <w:lvlText w:val="%1"/>
      <w:lvlJc w:val="left"/>
      <w:pPr>
        <w:tabs>
          <w:tab w:val="num" w:pos="360"/>
        </w:tabs>
        <w:ind w:left="360" w:hanging="360"/>
      </w:pPr>
      <w:rPr>
        <w:rFonts w:cs="Times New Roman"/>
        <w:b/>
      </w:rPr>
    </w:lvl>
    <w:lvl w:ilvl="1">
      <w:start w:val="1"/>
      <w:numFmt w:val="decimal"/>
      <w:pStyle w:val="S2"/>
      <w:lvlText w:val="%1.%2"/>
      <w:lvlJc w:val="left"/>
      <w:pPr>
        <w:tabs>
          <w:tab w:val="num" w:pos="927"/>
        </w:tabs>
        <w:ind w:left="927" w:hanging="360"/>
      </w:pPr>
      <w:rPr>
        <w:rFonts w:cs="Times New Roman"/>
        <w:b/>
      </w:rPr>
    </w:lvl>
    <w:lvl w:ilvl="2">
      <w:start w:val="1"/>
      <w:numFmt w:val="decimal"/>
      <w:pStyle w:val="S3"/>
      <w:lvlText w:val="%1.%2.%3"/>
      <w:lvlJc w:val="left"/>
      <w:pPr>
        <w:tabs>
          <w:tab w:val="num" w:pos="1440"/>
        </w:tabs>
        <w:ind w:left="1440" w:hanging="720"/>
      </w:pPr>
      <w:rPr>
        <w:rFonts w:cs="Times New Roman"/>
        <w:color w:val="auto"/>
      </w:rPr>
    </w:lvl>
    <w:lvl w:ilvl="3">
      <w:start w:val="1"/>
      <w:numFmt w:val="decimal"/>
      <w:pStyle w:val="S4"/>
      <w:lvlText w:val="%1.%2.%3.%4"/>
      <w:lvlJc w:val="left"/>
      <w:pPr>
        <w:tabs>
          <w:tab w:val="num" w:pos="2280"/>
        </w:tabs>
        <w:ind w:left="2280" w:hanging="720"/>
      </w:pPr>
      <w:rPr>
        <w:rFonts w:cs="Times New Roman"/>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6">
    <w:nsid w:val="3ADA046C"/>
    <w:multiLevelType w:val="multilevel"/>
    <w:tmpl w:val="A64646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D6B74E9"/>
    <w:multiLevelType w:val="multilevel"/>
    <w:tmpl w:val="E3D87312"/>
    <w:lvl w:ilvl="0">
      <w:start w:val="406"/>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E98132D"/>
    <w:multiLevelType w:val="multilevel"/>
    <w:tmpl w:val="A306A0C8"/>
    <w:lvl w:ilvl="0">
      <w:start w:val="1"/>
      <w:numFmt w:val="decimal"/>
      <w:lvlText w:val="%1."/>
      <w:lvlJc w:val="left"/>
      <w:pPr>
        <w:ind w:left="900" w:hanging="900"/>
      </w:pPr>
      <w:rPr>
        <w:rFonts w:hint="default"/>
      </w:rPr>
    </w:lvl>
    <w:lvl w:ilvl="1">
      <w:start w:val="1"/>
      <w:numFmt w:val="decimal"/>
      <w:lvlText w:val="%1.%2."/>
      <w:lvlJc w:val="left"/>
      <w:pPr>
        <w:ind w:left="1136" w:hanging="900"/>
      </w:pPr>
      <w:rPr>
        <w:rFonts w:hint="default"/>
      </w:rPr>
    </w:lvl>
    <w:lvl w:ilvl="2">
      <w:start w:val="2"/>
      <w:numFmt w:val="decimal"/>
      <w:lvlText w:val="%1.%2.%3."/>
      <w:lvlJc w:val="left"/>
      <w:pPr>
        <w:ind w:left="1372" w:hanging="90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9">
    <w:nsid w:val="42420FAF"/>
    <w:multiLevelType w:val="multilevel"/>
    <w:tmpl w:val="A418C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44D78E5"/>
    <w:multiLevelType w:val="multilevel"/>
    <w:tmpl w:val="61E4CA7C"/>
    <w:lvl w:ilvl="0">
      <w:start w:val="1"/>
      <w:numFmt w:val="decimal"/>
      <w:lvlText w:val="%1."/>
      <w:lvlJc w:val="left"/>
      <w:pPr>
        <w:ind w:left="1425" w:hanging="1425"/>
      </w:pPr>
      <w:rPr>
        <w:rFonts w:hint="default"/>
      </w:rPr>
    </w:lvl>
    <w:lvl w:ilvl="1">
      <w:start w:val="1"/>
      <w:numFmt w:val="decimal"/>
      <w:lvlText w:val="%1.%2."/>
      <w:lvlJc w:val="left"/>
      <w:pPr>
        <w:ind w:left="1779" w:hanging="1425"/>
      </w:pPr>
      <w:rPr>
        <w:rFonts w:hint="default"/>
      </w:rPr>
    </w:lvl>
    <w:lvl w:ilvl="2">
      <w:start w:val="1"/>
      <w:numFmt w:val="decimal"/>
      <w:lvlText w:val="%1.%2.%3."/>
      <w:lvlJc w:val="left"/>
      <w:pPr>
        <w:ind w:left="2133" w:hanging="1425"/>
      </w:pPr>
      <w:rPr>
        <w:rFonts w:hint="default"/>
      </w:rPr>
    </w:lvl>
    <w:lvl w:ilvl="3">
      <w:start w:val="1"/>
      <w:numFmt w:val="decimal"/>
      <w:lvlText w:val="%1.%2.%3.%4."/>
      <w:lvlJc w:val="left"/>
      <w:pPr>
        <w:ind w:left="2487" w:hanging="1425"/>
      </w:pPr>
      <w:rPr>
        <w:rFonts w:hint="default"/>
      </w:rPr>
    </w:lvl>
    <w:lvl w:ilvl="4">
      <w:start w:val="1"/>
      <w:numFmt w:val="decimal"/>
      <w:lvlText w:val="%1.%2.%3.%4.%5."/>
      <w:lvlJc w:val="left"/>
      <w:pPr>
        <w:ind w:left="2841" w:hanging="1425"/>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nsid w:val="4BEC6796"/>
    <w:multiLevelType w:val="multilevel"/>
    <w:tmpl w:val="64E2AA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182583"/>
    <w:multiLevelType w:val="multilevel"/>
    <w:tmpl w:val="39E68BAE"/>
    <w:lvl w:ilvl="0">
      <w:start w:val="1"/>
      <w:numFmt w:val="decimal"/>
      <w:lvlText w:val="%1."/>
      <w:lvlJc w:val="left"/>
      <w:pPr>
        <w:ind w:left="1069" w:hanging="360"/>
      </w:pPr>
      <w:rPr>
        <w:rFonts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57A934C3"/>
    <w:multiLevelType w:val="hybridMultilevel"/>
    <w:tmpl w:val="A66614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C1563D8"/>
    <w:multiLevelType w:val="multilevel"/>
    <w:tmpl w:val="50C0263E"/>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334BF1"/>
    <w:multiLevelType w:val="multilevel"/>
    <w:tmpl w:val="57641BE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lvl>
    <w:lvl w:ilvl="3">
      <w:start w:val="1"/>
      <w:numFmt w:val="decimal"/>
      <w:lvlText w:val="%1.%2.%3.%4."/>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13878B6"/>
    <w:multiLevelType w:val="multilevel"/>
    <w:tmpl w:val="3340A9E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3555"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6B584CB2"/>
    <w:multiLevelType w:val="hybridMultilevel"/>
    <w:tmpl w:val="3FA89698"/>
    <w:lvl w:ilvl="0" w:tplc="FA16AC52">
      <w:start w:val="399"/>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9A3E5D"/>
    <w:multiLevelType w:val="multilevel"/>
    <w:tmpl w:val="63C05A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E36D80"/>
    <w:multiLevelType w:val="multilevel"/>
    <w:tmpl w:val="50DA2F88"/>
    <w:lvl w:ilvl="0">
      <w:start w:val="1"/>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3"/>
      <w:numFmt w:val="decimal"/>
      <w:lvlText w:val="%1.%2.%3."/>
      <w:lvlJc w:val="left"/>
      <w:pPr>
        <w:ind w:left="1095" w:hanging="1095"/>
      </w:pPr>
      <w:rPr>
        <w:rFonts w:hint="default"/>
      </w:rPr>
    </w:lvl>
    <w:lvl w:ilvl="3">
      <w:start w:val="2"/>
      <w:numFmt w:val="decimal"/>
      <w:lvlText w:val="%1.%2.%3.%4."/>
      <w:lvlJc w:val="left"/>
      <w:pPr>
        <w:ind w:left="2372" w:hanging="1095"/>
      </w:pPr>
      <w:rPr>
        <w:rFonts w:hint="default"/>
      </w:rPr>
    </w:lvl>
    <w:lvl w:ilvl="4">
      <w:start w:val="2"/>
      <w:numFmt w:val="decimal"/>
      <w:lvlText w:val="%1.%2.%3.%4.%5."/>
      <w:lvlJc w:val="left"/>
      <w:pPr>
        <w:ind w:left="2372" w:hanging="109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3572A34"/>
    <w:multiLevelType w:val="hybridMultilevel"/>
    <w:tmpl w:val="FC56F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330802"/>
    <w:multiLevelType w:val="multilevel"/>
    <w:tmpl w:val="BA1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0"/>
  </w:num>
  <w:num w:numId="3">
    <w:abstractNumId w:val="32"/>
  </w:num>
  <w:num w:numId="4">
    <w:abstractNumId w:val="22"/>
  </w:num>
  <w:num w:numId="5">
    <w:abstractNumId w:val="28"/>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12"/>
  </w:num>
  <w:num w:numId="12">
    <w:abstractNumId w:val="41"/>
  </w:num>
  <w:num w:numId="13">
    <w:abstractNumId w:val="17"/>
  </w:num>
  <w:num w:numId="14">
    <w:abstractNumId w:val="19"/>
  </w:num>
  <w:num w:numId="15">
    <w:abstractNumId w:val="33"/>
  </w:num>
  <w:num w:numId="16">
    <w:abstractNumId w:val="15"/>
  </w:num>
  <w:num w:numId="17">
    <w:abstractNumId w:val="38"/>
  </w:num>
  <w:num w:numId="18">
    <w:abstractNumId w:val="24"/>
  </w:num>
  <w:num w:numId="19">
    <w:abstractNumId w:val="13"/>
  </w:num>
  <w:num w:numId="20">
    <w:abstractNumId w:val="35"/>
  </w:num>
  <w:num w:numId="21">
    <w:abstractNumId w:val="29"/>
  </w:num>
  <w:num w:numId="22">
    <w:abstractNumId w:val="11"/>
  </w:num>
  <w:num w:numId="23">
    <w:abstractNumId w:val="23"/>
  </w:num>
  <w:num w:numId="24">
    <w:abstractNumId w:val="34"/>
  </w:num>
  <w:num w:numId="25">
    <w:abstractNumId w:val="16"/>
  </w:num>
  <w:num w:numId="26">
    <w:abstractNumId w:val="27"/>
  </w:num>
  <w:num w:numId="27">
    <w:abstractNumId w:val="14"/>
  </w:num>
  <w:num w:numId="28">
    <w:abstractNumId w:val="2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0"/>
  </w:num>
  <w:num w:numId="40">
    <w:abstractNumId w:val="18"/>
  </w:num>
  <w:num w:numId="41">
    <w:abstractNumId w:val="26"/>
  </w:num>
  <w:num w:numId="42">
    <w:abstractNumId w:val="31"/>
  </w:num>
  <w:num w:numId="43">
    <w:abstractNumId w:val="37"/>
  </w:num>
  <w:num w:numId="44">
    <w:abstractNumId w:val="40"/>
  </w:num>
  <w:num w:numId="45">
    <w:abstractNumId w:val="10"/>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A744F"/>
    <w:rsid w:val="0000206B"/>
    <w:rsid w:val="00061F91"/>
    <w:rsid w:val="00062B75"/>
    <w:rsid w:val="000635F9"/>
    <w:rsid w:val="0007083E"/>
    <w:rsid w:val="00075564"/>
    <w:rsid w:val="000C37E8"/>
    <w:rsid w:val="000C5D74"/>
    <w:rsid w:val="000F086C"/>
    <w:rsid w:val="000F2B2F"/>
    <w:rsid w:val="00106C4B"/>
    <w:rsid w:val="0011480E"/>
    <w:rsid w:val="0011637E"/>
    <w:rsid w:val="00126647"/>
    <w:rsid w:val="00151C7E"/>
    <w:rsid w:val="00183317"/>
    <w:rsid w:val="00183589"/>
    <w:rsid w:val="001847BB"/>
    <w:rsid w:val="00184990"/>
    <w:rsid w:val="001A3488"/>
    <w:rsid w:val="001B42DF"/>
    <w:rsid w:val="001B66E9"/>
    <w:rsid w:val="001C6084"/>
    <w:rsid w:val="002034FA"/>
    <w:rsid w:val="00210CB2"/>
    <w:rsid w:val="0021313B"/>
    <w:rsid w:val="002272EF"/>
    <w:rsid w:val="0025123E"/>
    <w:rsid w:val="002B0934"/>
    <w:rsid w:val="002B09D9"/>
    <w:rsid w:val="002B2018"/>
    <w:rsid w:val="002B742E"/>
    <w:rsid w:val="002C32E6"/>
    <w:rsid w:val="002E0826"/>
    <w:rsid w:val="002E26D4"/>
    <w:rsid w:val="00350914"/>
    <w:rsid w:val="0035333A"/>
    <w:rsid w:val="00367FD3"/>
    <w:rsid w:val="00375936"/>
    <w:rsid w:val="003800E6"/>
    <w:rsid w:val="003A2495"/>
    <w:rsid w:val="003C7F16"/>
    <w:rsid w:val="003D06B2"/>
    <w:rsid w:val="003E1790"/>
    <w:rsid w:val="003E697C"/>
    <w:rsid w:val="003F3AE6"/>
    <w:rsid w:val="004118DF"/>
    <w:rsid w:val="004751C8"/>
    <w:rsid w:val="0049166C"/>
    <w:rsid w:val="004A744F"/>
    <w:rsid w:val="004B32C8"/>
    <w:rsid w:val="004B6932"/>
    <w:rsid w:val="004F09BB"/>
    <w:rsid w:val="004F1B76"/>
    <w:rsid w:val="00523EC2"/>
    <w:rsid w:val="0053520B"/>
    <w:rsid w:val="00590FE8"/>
    <w:rsid w:val="005C1511"/>
    <w:rsid w:val="005D1777"/>
    <w:rsid w:val="005E14C0"/>
    <w:rsid w:val="005F3B15"/>
    <w:rsid w:val="00601AB3"/>
    <w:rsid w:val="00665460"/>
    <w:rsid w:val="006834A0"/>
    <w:rsid w:val="006B00BC"/>
    <w:rsid w:val="006B47C5"/>
    <w:rsid w:val="006C3311"/>
    <w:rsid w:val="006D1C5E"/>
    <w:rsid w:val="006D2E31"/>
    <w:rsid w:val="006E6D7A"/>
    <w:rsid w:val="006F761D"/>
    <w:rsid w:val="00731121"/>
    <w:rsid w:val="007542BA"/>
    <w:rsid w:val="0076515D"/>
    <w:rsid w:val="007E7690"/>
    <w:rsid w:val="007E7C1C"/>
    <w:rsid w:val="008257E7"/>
    <w:rsid w:val="00825A27"/>
    <w:rsid w:val="0083193A"/>
    <w:rsid w:val="00836D6A"/>
    <w:rsid w:val="0083752C"/>
    <w:rsid w:val="00860D9F"/>
    <w:rsid w:val="008710D8"/>
    <w:rsid w:val="008C09EB"/>
    <w:rsid w:val="00901CCC"/>
    <w:rsid w:val="0093003D"/>
    <w:rsid w:val="00945E3F"/>
    <w:rsid w:val="0094628E"/>
    <w:rsid w:val="00964243"/>
    <w:rsid w:val="009817FC"/>
    <w:rsid w:val="00990930"/>
    <w:rsid w:val="009A04BA"/>
    <w:rsid w:val="009A25C4"/>
    <w:rsid w:val="009A4A6D"/>
    <w:rsid w:val="009E2EC4"/>
    <w:rsid w:val="009F27BA"/>
    <w:rsid w:val="00A05C9F"/>
    <w:rsid w:val="00A24686"/>
    <w:rsid w:val="00A343C7"/>
    <w:rsid w:val="00A55A7F"/>
    <w:rsid w:val="00AA1FB4"/>
    <w:rsid w:val="00AD4EDD"/>
    <w:rsid w:val="00AF48F2"/>
    <w:rsid w:val="00B23B75"/>
    <w:rsid w:val="00B371F3"/>
    <w:rsid w:val="00B622F0"/>
    <w:rsid w:val="00BC4741"/>
    <w:rsid w:val="00C10DBA"/>
    <w:rsid w:val="00C17ACD"/>
    <w:rsid w:val="00C56FD1"/>
    <w:rsid w:val="00CA3A14"/>
    <w:rsid w:val="00CC1A07"/>
    <w:rsid w:val="00CC7244"/>
    <w:rsid w:val="00D05D6E"/>
    <w:rsid w:val="00D70CD9"/>
    <w:rsid w:val="00D7116A"/>
    <w:rsid w:val="00DF56B1"/>
    <w:rsid w:val="00E41C75"/>
    <w:rsid w:val="00E42AF4"/>
    <w:rsid w:val="00E43249"/>
    <w:rsid w:val="00E55E69"/>
    <w:rsid w:val="00EA50D4"/>
    <w:rsid w:val="00EB532E"/>
    <w:rsid w:val="00EF67B4"/>
    <w:rsid w:val="00F169D9"/>
    <w:rsid w:val="00F21001"/>
    <w:rsid w:val="00F34621"/>
    <w:rsid w:val="00F91343"/>
    <w:rsid w:val="00FA2DAF"/>
    <w:rsid w:val="00FB69DC"/>
    <w:rsid w:val="00FF18FC"/>
    <w:rsid w:val="00FF2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Plain Text" w:uiPriority="0"/>
    <w:lsdException w:name="HTML Definition"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aliases w:val="Загол_4"/>
    <w:basedOn w:val="a"/>
    <w:next w:val="a"/>
    <w:link w:val="10"/>
    <w:qFormat/>
    <w:rsid w:val="006D1C5E"/>
    <w:pPr>
      <w:keepNext/>
      <w:keepLines/>
      <w:spacing w:before="480" w:after="0"/>
      <w:outlineLvl w:val="0"/>
    </w:pPr>
    <w:rPr>
      <w:rFonts w:ascii="Cambria" w:hAnsi="Cambria"/>
      <w:b/>
      <w:bCs/>
      <w:color w:val="365F91"/>
      <w:sz w:val="28"/>
      <w:szCs w:val="28"/>
      <w:lang w:eastAsia="en-US"/>
    </w:rPr>
  </w:style>
  <w:style w:type="paragraph" w:styleId="2">
    <w:name w:val="heading 2"/>
    <w:basedOn w:val="a"/>
    <w:next w:val="a"/>
    <w:link w:val="20"/>
    <w:unhideWhenUsed/>
    <w:qFormat/>
    <w:rsid w:val="006D1C5E"/>
    <w:pPr>
      <w:keepNext/>
      <w:keepLines/>
      <w:spacing w:after="240"/>
      <w:outlineLvl w:val="1"/>
    </w:pPr>
    <w:rPr>
      <w:rFonts w:ascii="Times New Roman" w:hAnsi="Times New Roman"/>
      <w:bCs/>
      <w:color w:val="000000"/>
      <w:sz w:val="24"/>
      <w:szCs w:val="26"/>
      <w:lang w:eastAsia="en-US"/>
    </w:rPr>
  </w:style>
  <w:style w:type="paragraph" w:styleId="3">
    <w:name w:val="heading 3"/>
    <w:aliases w:val="Заголовок 3 Знак3 Знак,Заголовок 3 Знак2 Знак Знак,Заголовок 3 Знак Знак Знак Знак,Знак2 Знак Знак1 Знак Знак,Заголовок 3 Знак1 Знак Знак Знак,Знак2 Знак Знак Знак Знак Знак,Заголовок 3 Знак Знак1 Знак,Заголовок 3 Знак3"/>
    <w:basedOn w:val="a"/>
    <w:next w:val="a"/>
    <w:link w:val="30"/>
    <w:qFormat/>
    <w:rsid w:val="006D1C5E"/>
    <w:pPr>
      <w:keepNext/>
      <w:spacing w:after="0" w:line="240" w:lineRule="auto"/>
      <w:jc w:val="center"/>
      <w:outlineLvl w:val="2"/>
    </w:pPr>
    <w:rPr>
      <w:rFonts w:ascii="Times New Roman" w:hAnsi="Times New Roman"/>
      <w:sz w:val="32"/>
      <w:szCs w:val="20"/>
    </w:rPr>
  </w:style>
  <w:style w:type="paragraph" w:styleId="4">
    <w:name w:val="heading 4"/>
    <w:basedOn w:val="a"/>
    <w:next w:val="a"/>
    <w:link w:val="40"/>
    <w:qFormat/>
    <w:rsid w:val="006D1C5E"/>
    <w:pPr>
      <w:keepNext/>
      <w:spacing w:after="0" w:line="240" w:lineRule="auto"/>
      <w:outlineLvl w:val="3"/>
    </w:pPr>
    <w:rPr>
      <w:rFonts w:ascii="Times New Roman" w:hAnsi="Times New Roman"/>
      <w:sz w:val="28"/>
      <w:szCs w:val="28"/>
    </w:rPr>
  </w:style>
  <w:style w:type="paragraph" w:styleId="5">
    <w:name w:val="heading 5"/>
    <w:basedOn w:val="a"/>
    <w:next w:val="a"/>
    <w:link w:val="50"/>
    <w:semiHidden/>
    <w:unhideWhenUsed/>
    <w:qFormat/>
    <w:rsid w:val="006D1C5E"/>
    <w:pPr>
      <w:widowControl w:val="0"/>
      <w:spacing w:before="120" w:after="120" w:line="240" w:lineRule="auto"/>
      <w:ind w:firstLine="709"/>
      <w:outlineLvl w:val="4"/>
    </w:pPr>
    <w:rPr>
      <w:rFonts w:ascii="Arial" w:hAnsi="Arial"/>
      <w:bCs/>
      <w:iCs/>
      <w:szCs w:val="26"/>
    </w:rPr>
  </w:style>
  <w:style w:type="paragraph" w:styleId="6">
    <w:name w:val="heading 6"/>
    <w:basedOn w:val="a"/>
    <w:next w:val="a"/>
    <w:link w:val="60"/>
    <w:semiHidden/>
    <w:unhideWhenUsed/>
    <w:qFormat/>
    <w:rsid w:val="006D1C5E"/>
    <w:pPr>
      <w:keepNext/>
      <w:keepLines/>
      <w:spacing w:before="200" w:after="0" w:line="240" w:lineRule="auto"/>
      <w:outlineLvl w:val="5"/>
    </w:pPr>
    <w:rPr>
      <w:rFonts w:ascii="Cambria" w:hAnsi="Cambria"/>
      <w:i/>
      <w:iCs/>
      <w:color w:val="243F60"/>
      <w:sz w:val="20"/>
      <w:szCs w:val="20"/>
      <w:lang w:eastAsia="en-US"/>
    </w:rPr>
  </w:style>
  <w:style w:type="paragraph" w:styleId="7">
    <w:name w:val="heading 7"/>
    <w:basedOn w:val="a"/>
    <w:next w:val="a"/>
    <w:link w:val="70"/>
    <w:uiPriority w:val="99"/>
    <w:semiHidden/>
    <w:unhideWhenUsed/>
    <w:qFormat/>
    <w:rsid w:val="006D1C5E"/>
    <w:pPr>
      <w:keepNext/>
      <w:keepLines/>
      <w:spacing w:before="200" w:after="0" w:line="240" w:lineRule="auto"/>
      <w:outlineLvl w:val="6"/>
    </w:pPr>
    <w:rPr>
      <w:rFonts w:ascii="Cambria" w:hAnsi="Cambria"/>
      <w:i/>
      <w:iCs/>
      <w:color w:val="404040"/>
      <w:sz w:val="24"/>
      <w:szCs w:val="24"/>
    </w:rPr>
  </w:style>
  <w:style w:type="paragraph" w:styleId="8">
    <w:name w:val="heading 8"/>
    <w:basedOn w:val="a"/>
    <w:next w:val="a"/>
    <w:link w:val="80"/>
    <w:uiPriority w:val="99"/>
    <w:semiHidden/>
    <w:unhideWhenUsed/>
    <w:qFormat/>
    <w:rsid w:val="006D1C5E"/>
    <w:pPr>
      <w:keepNext/>
      <w:keepLines/>
      <w:spacing w:before="200" w:after="0" w:line="240" w:lineRule="auto"/>
      <w:outlineLvl w:val="7"/>
    </w:pPr>
    <w:rPr>
      <w:rFonts w:ascii="Cambria" w:hAnsi="Cambria"/>
      <w:color w:val="404040"/>
      <w:sz w:val="20"/>
      <w:szCs w:val="20"/>
    </w:rPr>
  </w:style>
  <w:style w:type="paragraph" w:styleId="9">
    <w:name w:val="heading 9"/>
    <w:basedOn w:val="a"/>
    <w:next w:val="a"/>
    <w:link w:val="90"/>
    <w:uiPriority w:val="99"/>
    <w:semiHidden/>
    <w:unhideWhenUsed/>
    <w:qFormat/>
    <w:rsid w:val="006D1C5E"/>
    <w:pPr>
      <w:keepNext/>
      <w:keepLines/>
      <w:spacing w:before="200" w:after="0" w:line="240"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_4 Знак"/>
    <w:link w:val="1"/>
    <w:rsid w:val="006D1C5E"/>
    <w:rPr>
      <w:rFonts w:ascii="Cambria" w:hAnsi="Cambria"/>
      <w:b/>
      <w:bCs/>
      <w:color w:val="365F91"/>
      <w:sz w:val="28"/>
      <w:szCs w:val="28"/>
      <w:lang w:eastAsia="en-US"/>
    </w:rPr>
  </w:style>
  <w:style w:type="character" w:customStyle="1" w:styleId="20">
    <w:name w:val="Заголовок 2 Знак"/>
    <w:link w:val="2"/>
    <w:rsid w:val="006D1C5E"/>
    <w:rPr>
      <w:rFonts w:ascii="Times New Roman" w:hAnsi="Times New Roman"/>
      <w:bCs/>
      <w:color w:val="000000"/>
      <w:sz w:val="24"/>
      <w:szCs w:val="26"/>
      <w:lang w:eastAsia="en-US"/>
    </w:rPr>
  </w:style>
  <w:style w:type="character" w:customStyle="1" w:styleId="30">
    <w:name w:val="Заголовок 3 Знак"/>
    <w:aliases w:val="Заголовок 3 Знак3 Знак Знак1,Заголовок 3 Знак2 Знак Знак Знак1,Заголовок 3 Знак Знак Знак Знак Знак1,Знак2 Знак Знак1 Знак Знак Знак1,Заголовок 3 Знак1 Знак Знак Знак Знак1,Знак2 Знак Знак Знак Знак Знак Знак1,Заголовок 3 Знак3 Знак1"/>
    <w:link w:val="3"/>
    <w:rsid w:val="006D1C5E"/>
    <w:rPr>
      <w:rFonts w:ascii="Times New Roman" w:hAnsi="Times New Roman"/>
      <w:sz w:val="32"/>
    </w:rPr>
  </w:style>
  <w:style w:type="character" w:customStyle="1" w:styleId="40">
    <w:name w:val="Заголовок 4 Знак"/>
    <w:link w:val="4"/>
    <w:rsid w:val="006D1C5E"/>
    <w:rPr>
      <w:rFonts w:ascii="Times New Roman" w:hAnsi="Times New Roman"/>
      <w:sz w:val="28"/>
      <w:szCs w:val="28"/>
    </w:rPr>
  </w:style>
  <w:style w:type="character" w:customStyle="1" w:styleId="50">
    <w:name w:val="Заголовок 5 Знак"/>
    <w:link w:val="5"/>
    <w:semiHidden/>
    <w:rsid w:val="006D1C5E"/>
    <w:rPr>
      <w:rFonts w:ascii="Arial" w:hAnsi="Arial"/>
      <w:bCs/>
      <w:iCs/>
      <w:sz w:val="22"/>
      <w:szCs w:val="26"/>
    </w:rPr>
  </w:style>
  <w:style w:type="character" w:customStyle="1" w:styleId="60">
    <w:name w:val="Заголовок 6 Знак"/>
    <w:link w:val="6"/>
    <w:semiHidden/>
    <w:rsid w:val="006D1C5E"/>
    <w:rPr>
      <w:rFonts w:ascii="Cambria" w:hAnsi="Cambria"/>
      <w:i/>
      <w:iCs/>
      <w:color w:val="243F60"/>
      <w:lang w:eastAsia="en-US"/>
    </w:rPr>
  </w:style>
  <w:style w:type="character" w:customStyle="1" w:styleId="70">
    <w:name w:val="Заголовок 7 Знак"/>
    <w:link w:val="7"/>
    <w:uiPriority w:val="99"/>
    <w:semiHidden/>
    <w:rsid w:val="006D1C5E"/>
    <w:rPr>
      <w:rFonts w:ascii="Cambria" w:hAnsi="Cambria"/>
      <w:i/>
      <w:iCs/>
      <w:color w:val="404040"/>
      <w:sz w:val="24"/>
      <w:szCs w:val="24"/>
    </w:rPr>
  </w:style>
  <w:style w:type="character" w:customStyle="1" w:styleId="80">
    <w:name w:val="Заголовок 8 Знак"/>
    <w:link w:val="8"/>
    <w:uiPriority w:val="99"/>
    <w:semiHidden/>
    <w:rsid w:val="006D1C5E"/>
    <w:rPr>
      <w:rFonts w:ascii="Cambria" w:hAnsi="Cambria"/>
      <w:color w:val="404040"/>
    </w:rPr>
  </w:style>
  <w:style w:type="character" w:customStyle="1" w:styleId="90">
    <w:name w:val="Заголовок 9 Знак"/>
    <w:link w:val="9"/>
    <w:uiPriority w:val="99"/>
    <w:semiHidden/>
    <w:rsid w:val="006D1C5E"/>
    <w:rPr>
      <w:rFonts w:ascii="Cambria" w:hAnsi="Cambria"/>
      <w:i/>
      <w:iCs/>
      <w:color w:val="404040"/>
    </w:rPr>
  </w:style>
  <w:style w:type="numbering" w:customStyle="1" w:styleId="11">
    <w:name w:val="Нет списка1"/>
    <w:next w:val="a2"/>
    <w:uiPriority w:val="99"/>
    <w:semiHidden/>
    <w:unhideWhenUsed/>
    <w:rsid w:val="006D1C5E"/>
  </w:style>
  <w:style w:type="paragraph" w:styleId="a3">
    <w:name w:val="footer"/>
    <w:basedOn w:val="a"/>
    <w:link w:val="a4"/>
    <w:uiPriority w:val="99"/>
    <w:rsid w:val="006D1C5E"/>
    <w:pPr>
      <w:tabs>
        <w:tab w:val="center" w:pos="4677"/>
        <w:tab w:val="right" w:pos="9355"/>
      </w:tabs>
      <w:spacing w:after="0" w:line="240" w:lineRule="auto"/>
    </w:pPr>
    <w:rPr>
      <w:rFonts w:ascii="Times New Roman" w:hAnsi="Times New Roman"/>
      <w:sz w:val="24"/>
      <w:szCs w:val="24"/>
    </w:rPr>
  </w:style>
  <w:style w:type="character" w:customStyle="1" w:styleId="a4">
    <w:name w:val="Нижний колонтитул Знак"/>
    <w:link w:val="a3"/>
    <w:uiPriority w:val="99"/>
    <w:rsid w:val="006D1C5E"/>
    <w:rPr>
      <w:rFonts w:ascii="Times New Roman" w:hAnsi="Times New Roman"/>
      <w:sz w:val="24"/>
      <w:szCs w:val="24"/>
    </w:rPr>
  </w:style>
  <w:style w:type="character" w:styleId="a5">
    <w:name w:val="page number"/>
    <w:basedOn w:val="a0"/>
    <w:rsid w:val="006D1C5E"/>
  </w:style>
  <w:style w:type="paragraph" w:styleId="a6">
    <w:name w:val="header"/>
    <w:basedOn w:val="a"/>
    <w:link w:val="a7"/>
    <w:uiPriority w:val="99"/>
    <w:rsid w:val="006D1C5E"/>
    <w:pPr>
      <w:tabs>
        <w:tab w:val="center" w:pos="4677"/>
        <w:tab w:val="right" w:pos="9355"/>
      </w:tabs>
      <w:spacing w:after="0" w:line="240" w:lineRule="auto"/>
    </w:pPr>
    <w:rPr>
      <w:rFonts w:ascii="Times New Roman" w:hAnsi="Times New Roman"/>
      <w:sz w:val="24"/>
      <w:szCs w:val="24"/>
    </w:rPr>
  </w:style>
  <w:style w:type="character" w:customStyle="1" w:styleId="a7">
    <w:name w:val="Верхний колонтитул Знак"/>
    <w:link w:val="a6"/>
    <w:uiPriority w:val="99"/>
    <w:rsid w:val="006D1C5E"/>
    <w:rPr>
      <w:rFonts w:ascii="Times New Roman" w:hAnsi="Times New Roman"/>
      <w:sz w:val="24"/>
      <w:szCs w:val="24"/>
    </w:rPr>
  </w:style>
  <w:style w:type="paragraph" w:customStyle="1" w:styleId="ConsPlusTitle">
    <w:name w:val="ConsPlusTitle"/>
    <w:uiPriority w:val="99"/>
    <w:rsid w:val="006D1C5E"/>
    <w:pPr>
      <w:widowControl w:val="0"/>
      <w:autoSpaceDE w:val="0"/>
      <w:autoSpaceDN w:val="0"/>
      <w:adjustRightInd w:val="0"/>
    </w:pPr>
    <w:rPr>
      <w:rFonts w:ascii="Times New Roman" w:eastAsia="Calibri" w:hAnsi="Times New Roman"/>
      <w:b/>
      <w:bCs/>
      <w:sz w:val="24"/>
      <w:szCs w:val="24"/>
    </w:rPr>
  </w:style>
  <w:style w:type="character" w:styleId="a8">
    <w:name w:val="Hyperlink"/>
    <w:uiPriority w:val="99"/>
    <w:unhideWhenUsed/>
    <w:rsid w:val="006D1C5E"/>
    <w:rPr>
      <w:color w:val="0000FF"/>
      <w:u w:val="single"/>
    </w:rPr>
  </w:style>
  <w:style w:type="paragraph" w:styleId="a9">
    <w:name w:val="Body Text"/>
    <w:basedOn w:val="a"/>
    <w:link w:val="aa"/>
    <w:unhideWhenUsed/>
    <w:rsid w:val="006D1C5E"/>
    <w:pPr>
      <w:spacing w:after="0" w:line="240" w:lineRule="auto"/>
      <w:ind w:right="4959"/>
      <w:jc w:val="both"/>
    </w:pPr>
    <w:rPr>
      <w:rFonts w:ascii="Times New Roman" w:hAnsi="Times New Roman"/>
      <w:sz w:val="28"/>
      <w:szCs w:val="20"/>
    </w:rPr>
  </w:style>
  <w:style w:type="character" w:customStyle="1" w:styleId="aa">
    <w:name w:val="Основной текст Знак"/>
    <w:link w:val="a9"/>
    <w:rsid w:val="006D1C5E"/>
    <w:rPr>
      <w:rFonts w:ascii="Times New Roman" w:hAnsi="Times New Roman"/>
      <w:sz w:val="28"/>
    </w:rPr>
  </w:style>
  <w:style w:type="paragraph" w:customStyle="1" w:styleId="ConsPlusNormal">
    <w:name w:val="ConsPlusNormal"/>
    <w:link w:val="ConsPlusNormal0"/>
    <w:rsid w:val="006D1C5E"/>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1 Знак,Основной текст с отступом Знак Знак Знак,Основной текст с отступом Знак1 Знак Знак Знак Знак,Основной текст с отступом Знак Знак Знак Знак Знак Знак"/>
    <w:basedOn w:val="a"/>
    <w:link w:val="ac"/>
    <w:rsid w:val="006D1C5E"/>
    <w:pPr>
      <w:spacing w:after="120" w:line="240" w:lineRule="auto"/>
      <w:ind w:left="283"/>
    </w:pPr>
    <w:rPr>
      <w:rFonts w:ascii="Times New Roman" w:hAnsi="Times New Roman"/>
      <w:sz w:val="24"/>
      <w:szCs w:val="24"/>
    </w:rPr>
  </w:style>
  <w:style w:type="character" w:customStyle="1" w:styleId="ac">
    <w:name w:val="Основной текст с отступом Знак"/>
    <w:aliases w:val="Основной текст с отступом Знак1 Знак Знак1,Основной текст с отступом Знак Знак Знак Знак1,Основной текст с отступом Знак1 Знак Знак Знак Знак Знак1,Основной текст с отступом Знак Знак Знак Знак Знак Знак Знак"/>
    <w:link w:val="ab"/>
    <w:rsid w:val="006D1C5E"/>
    <w:rPr>
      <w:rFonts w:ascii="Times New Roman" w:hAnsi="Times New Roman"/>
      <w:sz w:val="24"/>
      <w:szCs w:val="24"/>
    </w:rPr>
  </w:style>
  <w:style w:type="paragraph" w:styleId="31">
    <w:name w:val="Body Text Indent 3"/>
    <w:basedOn w:val="a"/>
    <w:link w:val="32"/>
    <w:uiPriority w:val="99"/>
    <w:rsid w:val="006D1C5E"/>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rsid w:val="006D1C5E"/>
    <w:rPr>
      <w:rFonts w:ascii="Times New Roman" w:hAnsi="Times New Roman"/>
      <w:sz w:val="16"/>
      <w:szCs w:val="16"/>
    </w:rPr>
  </w:style>
  <w:style w:type="paragraph" w:styleId="ad">
    <w:name w:val="Balloon Text"/>
    <w:basedOn w:val="a"/>
    <w:link w:val="ae"/>
    <w:uiPriority w:val="99"/>
    <w:rsid w:val="006D1C5E"/>
    <w:pPr>
      <w:spacing w:after="0" w:line="240" w:lineRule="auto"/>
    </w:pPr>
    <w:rPr>
      <w:rFonts w:ascii="Tahoma" w:hAnsi="Tahoma"/>
      <w:sz w:val="16"/>
      <w:szCs w:val="16"/>
    </w:rPr>
  </w:style>
  <w:style w:type="character" w:customStyle="1" w:styleId="ae">
    <w:name w:val="Текст выноски Знак"/>
    <w:link w:val="ad"/>
    <w:uiPriority w:val="99"/>
    <w:rsid w:val="006D1C5E"/>
    <w:rPr>
      <w:rFonts w:ascii="Tahoma" w:hAnsi="Tahoma"/>
      <w:sz w:val="16"/>
      <w:szCs w:val="16"/>
    </w:rPr>
  </w:style>
  <w:style w:type="table" w:styleId="af">
    <w:name w:val="Table Grid"/>
    <w:basedOn w:val="a1"/>
    <w:rsid w:val="006D1C5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link w:val="12"/>
    <w:uiPriority w:val="99"/>
    <w:unhideWhenUsed/>
    <w:rsid w:val="006D1C5E"/>
    <w:pPr>
      <w:spacing w:before="100" w:beforeAutospacing="1" w:after="100" w:afterAutospacing="1" w:line="240" w:lineRule="auto"/>
    </w:pPr>
    <w:rPr>
      <w:sz w:val="24"/>
      <w:szCs w:val="24"/>
    </w:rPr>
  </w:style>
  <w:style w:type="character" w:customStyle="1" w:styleId="af1">
    <w:name w:val="Неразрешенное упоминание"/>
    <w:uiPriority w:val="99"/>
    <w:semiHidden/>
    <w:unhideWhenUsed/>
    <w:rsid w:val="006D1C5E"/>
    <w:rPr>
      <w:color w:val="605E5C"/>
      <w:shd w:val="clear" w:color="auto" w:fill="E1DFDD"/>
    </w:rPr>
  </w:style>
  <w:style w:type="character" w:customStyle="1" w:styleId="WW8Num1z8">
    <w:name w:val="WW8Num1z8"/>
    <w:rsid w:val="006D1C5E"/>
  </w:style>
  <w:style w:type="paragraph" w:customStyle="1" w:styleId="s10">
    <w:name w:val="s_1"/>
    <w:basedOn w:val="a"/>
    <w:uiPriority w:val="99"/>
    <w:rsid w:val="006D1C5E"/>
    <w:pPr>
      <w:spacing w:before="100" w:beforeAutospacing="1" w:after="100" w:afterAutospacing="1" w:line="240" w:lineRule="auto"/>
    </w:pPr>
    <w:rPr>
      <w:rFonts w:ascii="Times New Roman" w:hAnsi="Times New Roman"/>
      <w:sz w:val="24"/>
      <w:szCs w:val="24"/>
    </w:rPr>
  </w:style>
  <w:style w:type="character" w:customStyle="1" w:styleId="highlightsearch">
    <w:name w:val="highlightsearch"/>
    <w:basedOn w:val="a0"/>
    <w:rsid w:val="006D1C5E"/>
  </w:style>
  <w:style w:type="character" w:customStyle="1" w:styleId="ConsPlusNormal0">
    <w:name w:val="ConsPlusNormal Знак"/>
    <w:link w:val="ConsPlusNormal"/>
    <w:locked/>
    <w:rsid w:val="006D1C5E"/>
    <w:rPr>
      <w:rFonts w:ascii="Arial" w:hAnsi="Arial" w:cs="Arial"/>
      <w:lang w:val="ru-RU" w:eastAsia="ru-RU" w:bidi="ar-SA"/>
    </w:rPr>
  </w:style>
  <w:style w:type="character" w:customStyle="1" w:styleId="13">
    <w:name w:val="Название Знак1"/>
    <w:link w:val="14"/>
    <w:uiPriority w:val="10"/>
    <w:rsid w:val="006D1C5E"/>
    <w:rPr>
      <w:sz w:val="24"/>
      <w:szCs w:val="24"/>
    </w:rPr>
  </w:style>
  <w:style w:type="paragraph" w:customStyle="1" w:styleId="14">
    <w:name w:val="Название1"/>
    <w:aliases w:val="Заголовок"/>
    <w:basedOn w:val="a"/>
    <w:next w:val="a"/>
    <w:link w:val="13"/>
    <w:uiPriority w:val="10"/>
    <w:qFormat/>
    <w:rsid w:val="006D1C5E"/>
    <w:pPr>
      <w:pBdr>
        <w:bottom w:val="single" w:sz="8" w:space="4" w:color="4F81BD"/>
      </w:pBdr>
      <w:spacing w:after="300" w:line="240" w:lineRule="auto"/>
      <w:contextualSpacing/>
    </w:pPr>
    <w:rPr>
      <w:sz w:val="24"/>
      <w:szCs w:val="24"/>
    </w:rPr>
  </w:style>
  <w:style w:type="character" w:customStyle="1" w:styleId="af2">
    <w:name w:val="Название Знак"/>
    <w:link w:val="af3"/>
    <w:uiPriority w:val="10"/>
    <w:semiHidden/>
    <w:rsid w:val="006D1C5E"/>
    <w:rPr>
      <w:rFonts w:ascii="Cambria" w:hAnsi="Cambria"/>
      <w:b/>
      <w:bCs/>
      <w:kern w:val="28"/>
      <w:sz w:val="32"/>
      <w:szCs w:val="32"/>
    </w:rPr>
  </w:style>
  <w:style w:type="paragraph" w:styleId="af4">
    <w:name w:val="List Paragraph"/>
    <w:basedOn w:val="a"/>
    <w:qFormat/>
    <w:rsid w:val="006D1C5E"/>
    <w:pPr>
      <w:spacing w:after="160" w:line="259" w:lineRule="auto"/>
      <w:ind w:left="720"/>
      <w:contextualSpacing/>
    </w:pPr>
    <w:rPr>
      <w:rFonts w:eastAsia="Calibri"/>
      <w:lang w:eastAsia="en-US"/>
    </w:rPr>
  </w:style>
  <w:style w:type="character" w:customStyle="1" w:styleId="21">
    <w:name w:val="Основной текст (2)"/>
    <w:rsid w:val="006D1C5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
    <w:name w:val="Основной текст (2) + 11 pt"/>
    <w:uiPriority w:val="99"/>
    <w:rsid w:val="006D1C5E"/>
    <w:rPr>
      <w:rFonts w:ascii="Times New Roman" w:hAnsi="Times New Roman" w:cs="Times New Roman"/>
      <w:sz w:val="22"/>
      <w:szCs w:val="22"/>
      <w:shd w:val="clear" w:color="auto" w:fill="FFFFFF"/>
    </w:rPr>
  </w:style>
  <w:style w:type="character" w:styleId="af5">
    <w:name w:val="Strong"/>
    <w:uiPriority w:val="22"/>
    <w:qFormat/>
    <w:rsid w:val="006D1C5E"/>
    <w:rPr>
      <w:b/>
      <w:bCs/>
    </w:rPr>
  </w:style>
  <w:style w:type="numbering" w:customStyle="1" w:styleId="110">
    <w:name w:val="Нет списка11"/>
    <w:next w:val="a2"/>
    <w:uiPriority w:val="99"/>
    <w:semiHidden/>
    <w:unhideWhenUsed/>
    <w:rsid w:val="006D1C5E"/>
  </w:style>
  <w:style w:type="character" w:styleId="af6">
    <w:name w:val="FollowedHyperlink"/>
    <w:uiPriority w:val="99"/>
    <w:unhideWhenUsed/>
    <w:rsid w:val="006D1C5E"/>
    <w:rPr>
      <w:color w:val="800080"/>
      <w:u w:val="single"/>
    </w:rPr>
  </w:style>
  <w:style w:type="paragraph" w:customStyle="1" w:styleId="xl65">
    <w:name w:val="xl65"/>
    <w:basedOn w:val="a"/>
    <w:rsid w:val="006D1C5E"/>
    <w:pPr>
      <w:spacing w:before="100" w:beforeAutospacing="1" w:after="100" w:afterAutospacing="1" w:line="240" w:lineRule="auto"/>
      <w:textAlignment w:val="center"/>
    </w:pPr>
    <w:rPr>
      <w:rFonts w:ascii="Times New Roman" w:hAnsi="Times New Roman"/>
      <w:sz w:val="24"/>
      <w:szCs w:val="24"/>
    </w:rPr>
  </w:style>
  <w:style w:type="numbering" w:customStyle="1" w:styleId="22">
    <w:name w:val="Нет списка2"/>
    <w:next w:val="a2"/>
    <w:uiPriority w:val="99"/>
    <w:semiHidden/>
    <w:unhideWhenUsed/>
    <w:rsid w:val="006D1C5E"/>
  </w:style>
  <w:style w:type="numbering" w:customStyle="1" w:styleId="33">
    <w:name w:val="Нет списка3"/>
    <w:next w:val="a2"/>
    <w:uiPriority w:val="99"/>
    <w:semiHidden/>
    <w:unhideWhenUsed/>
    <w:rsid w:val="006D1C5E"/>
  </w:style>
  <w:style w:type="paragraph" w:customStyle="1" w:styleId="xl66">
    <w:name w:val="xl66"/>
    <w:basedOn w:val="a"/>
    <w:rsid w:val="006D1C5E"/>
    <w:pPr>
      <w:spacing w:before="100" w:beforeAutospacing="1" w:after="100" w:afterAutospacing="1" w:line="240" w:lineRule="auto"/>
    </w:pPr>
    <w:rPr>
      <w:rFonts w:ascii="Times New Roman" w:hAnsi="Times New Roman"/>
      <w:sz w:val="16"/>
      <w:szCs w:val="16"/>
    </w:rPr>
  </w:style>
  <w:style w:type="numbering" w:customStyle="1" w:styleId="41">
    <w:name w:val="Нет списка4"/>
    <w:next w:val="a2"/>
    <w:semiHidden/>
    <w:rsid w:val="006D1C5E"/>
  </w:style>
  <w:style w:type="numbering" w:customStyle="1" w:styleId="51">
    <w:name w:val="Нет списка5"/>
    <w:next w:val="a2"/>
    <w:uiPriority w:val="99"/>
    <w:semiHidden/>
    <w:unhideWhenUsed/>
    <w:rsid w:val="006D1C5E"/>
  </w:style>
  <w:style w:type="paragraph" w:customStyle="1" w:styleId="xl67">
    <w:name w:val="xl67"/>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numbering" w:customStyle="1" w:styleId="61">
    <w:name w:val="Нет списка6"/>
    <w:next w:val="a2"/>
    <w:uiPriority w:val="99"/>
    <w:semiHidden/>
    <w:unhideWhenUsed/>
    <w:rsid w:val="006D1C5E"/>
  </w:style>
  <w:style w:type="numbering" w:customStyle="1" w:styleId="71">
    <w:name w:val="Нет списка7"/>
    <w:next w:val="a2"/>
    <w:semiHidden/>
    <w:rsid w:val="006D1C5E"/>
  </w:style>
  <w:style w:type="numbering" w:customStyle="1" w:styleId="81">
    <w:name w:val="Нет списка8"/>
    <w:next w:val="a2"/>
    <w:semiHidden/>
    <w:rsid w:val="006D1C5E"/>
  </w:style>
  <w:style w:type="table" w:customStyle="1" w:styleId="15">
    <w:name w:val="Сетка таблицы1"/>
    <w:basedOn w:val="a1"/>
    <w:next w:val="af"/>
    <w:rsid w:val="006D1C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
    <w:name w:val="Нет списка9"/>
    <w:next w:val="a2"/>
    <w:uiPriority w:val="99"/>
    <w:semiHidden/>
    <w:unhideWhenUsed/>
    <w:rsid w:val="006D1C5E"/>
  </w:style>
  <w:style w:type="numbering" w:customStyle="1" w:styleId="100">
    <w:name w:val="Нет списка10"/>
    <w:next w:val="a2"/>
    <w:uiPriority w:val="99"/>
    <w:semiHidden/>
    <w:unhideWhenUsed/>
    <w:rsid w:val="006D1C5E"/>
  </w:style>
  <w:style w:type="numbering" w:customStyle="1" w:styleId="111">
    <w:name w:val="Нет списка111"/>
    <w:next w:val="a2"/>
    <w:uiPriority w:val="99"/>
    <w:semiHidden/>
    <w:rsid w:val="006D1C5E"/>
  </w:style>
  <w:style w:type="numbering" w:customStyle="1" w:styleId="120">
    <w:name w:val="Нет списка12"/>
    <w:next w:val="a2"/>
    <w:semiHidden/>
    <w:rsid w:val="006D1C5E"/>
  </w:style>
  <w:style w:type="numbering" w:customStyle="1" w:styleId="130">
    <w:name w:val="Нет списка13"/>
    <w:next w:val="a2"/>
    <w:uiPriority w:val="99"/>
    <w:semiHidden/>
    <w:rsid w:val="006D1C5E"/>
  </w:style>
  <w:style w:type="numbering" w:customStyle="1" w:styleId="140">
    <w:name w:val="Нет списка14"/>
    <w:next w:val="a2"/>
    <w:semiHidden/>
    <w:rsid w:val="006D1C5E"/>
  </w:style>
  <w:style w:type="paragraph" w:customStyle="1" w:styleId="msonormal0">
    <w:name w:val="msonormal"/>
    <w:basedOn w:val="a"/>
    <w:rsid w:val="006D1C5E"/>
    <w:pPr>
      <w:spacing w:before="100" w:beforeAutospacing="1" w:after="100" w:afterAutospacing="1" w:line="240" w:lineRule="auto"/>
    </w:pPr>
    <w:rPr>
      <w:rFonts w:ascii="Times New Roman" w:hAnsi="Times New Roman"/>
      <w:sz w:val="24"/>
      <w:szCs w:val="24"/>
    </w:rPr>
  </w:style>
  <w:style w:type="paragraph" w:customStyle="1" w:styleId="xl63">
    <w:name w:val="xl63"/>
    <w:basedOn w:val="a"/>
    <w:rsid w:val="006D1C5E"/>
    <w:pPr>
      <w:spacing w:before="100" w:beforeAutospacing="1" w:after="100" w:afterAutospacing="1" w:line="240" w:lineRule="auto"/>
      <w:jc w:val="center"/>
    </w:pPr>
    <w:rPr>
      <w:rFonts w:ascii="Times New Roman" w:hAnsi="Times New Roman"/>
      <w:sz w:val="24"/>
      <w:szCs w:val="24"/>
    </w:rPr>
  </w:style>
  <w:style w:type="paragraph" w:customStyle="1" w:styleId="xl64">
    <w:name w:val="xl64"/>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numbering" w:customStyle="1" w:styleId="150">
    <w:name w:val="Нет списка15"/>
    <w:next w:val="a2"/>
    <w:semiHidden/>
    <w:rsid w:val="006D1C5E"/>
  </w:style>
  <w:style w:type="numbering" w:customStyle="1" w:styleId="16">
    <w:name w:val="Нет списка16"/>
    <w:next w:val="a2"/>
    <w:uiPriority w:val="99"/>
    <w:semiHidden/>
    <w:unhideWhenUsed/>
    <w:rsid w:val="006D1C5E"/>
  </w:style>
  <w:style w:type="numbering" w:customStyle="1" w:styleId="17">
    <w:name w:val="Нет списка17"/>
    <w:next w:val="a2"/>
    <w:uiPriority w:val="99"/>
    <w:semiHidden/>
    <w:unhideWhenUsed/>
    <w:rsid w:val="006D1C5E"/>
  </w:style>
  <w:style w:type="numbering" w:customStyle="1" w:styleId="18">
    <w:name w:val="Нет списка18"/>
    <w:next w:val="a2"/>
    <w:uiPriority w:val="99"/>
    <w:semiHidden/>
    <w:unhideWhenUsed/>
    <w:rsid w:val="006D1C5E"/>
  </w:style>
  <w:style w:type="numbering" w:customStyle="1" w:styleId="19">
    <w:name w:val="Нет списка19"/>
    <w:next w:val="a2"/>
    <w:uiPriority w:val="99"/>
    <w:semiHidden/>
    <w:unhideWhenUsed/>
    <w:rsid w:val="006D1C5E"/>
  </w:style>
  <w:style w:type="numbering" w:customStyle="1" w:styleId="200">
    <w:name w:val="Нет списка20"/>
    <w:next w:val="a2"/>
    <w:uiPriority w:val="99"/>
    <w:semiHidden/>
    <w:unhideWhenUsed/>
    <w:rsid w:val="006D1C5E"/>
  </w:style>
  <w:style w:type="numbering" w:customStyle="1" w:styleId="210">
    <w:name w:val="Нет списка21"/>
    <w:next w:val="a2"/>
    <w:semiHidden/>
    <w:rsid w:val="006D1C5E"/>
  </w:style>
  <w:style w:type="numbering" w:customStyle="1" w:styleId="220">
    <w:name w:val="Нет списка22"/>
    <w:next w:val="a2"/>
    <w:semiHidden/>
    <w:rsid w:val="006D1C5E"/>
  </w:style>
  <w:style w:type="numbering" w:customStyle="1" w:styleId="23">
    <w:name w:val="Нет списка23"/>
    <w:next w:val="a2"/>
    <w:semiHidden/>
    <w:rsid w:val="006D1C5E"/>
  </w:style>
  <w:style w:type="paragraph" w:styleId="af7">
    <w:name w:val="Plain Text"/>
    <w:basedOn w:val="a"/>
    <w:link w:val="af8"/>
    <w:rsid w:val="006D1C5E"/>
    <w:pPr>
      <w:spacing w:after="0" w:line="240" w:lineRule="auto"/>
    </w:pPr>
    <w:rPr>
      <w:rFonts w:ascii="Courier New" w:hAnsi="Courier New"/>
      <w:sz w:val="20"/>
      <w:szCs w:val="20"/>
    </w:rPr>
  </w:style>
  <w:style w:type="character" w:customStyle="1" w:styleId="af8">
    <w:name w:val="Текст Знак"/>
    <w:link w:val="af7"/>
    <w:rsid w:val="006D1C5E"/>
    <w:rPr>
      <w:rFonts w:ascii="Courier New" w:hAnsi="Courier New"/>
    </w:rPr>
  </w:style>
  <w:style w:type="paragraph" w:customStyle="1" w:styleId="af9">
    <w:name w:val="Базовый"/>
    <w:rsid w:val="006D1C5E"/>
    <w:pPr>
      <w:tabs>
        <w:tab w:val="left" w:pos="709"/>
      </w:tabs>
      <w:suppressAutoHyphens/>
      <w:spacing w:line="100" w:lineRule="atLeast"/>
    </w:pPr>
    <w:rPr>
      <w:rFonts w:ascii="Times New Roman" w:hAnsi="Times New Roman"/>
      <w:sz w:val="24"/>
      <w:szCs w:val="24"/>
    </w:rPr>
  </w:style>
  <w:style w:type="numbering" w:customStyle="1" w:styleId="24">
    <w:name w:val="Нет списка24"/>
    <w:next w:val="a2"/>
    <w:uiPriority w:val="99"/>
    <w:semiHidden/>
    <w:unhideWhenUsed/>
    <w:rsid w:val="006D1C5E"/>
  </w:style>
  <w:style w:type="numbering" w:customStyle="1" w:styleId="25">
    <w:name w:val="Нет списка25"/>
    <w:next w:val="a2"/>
    <w:uiPriority w:val="99"/>
    <w:semiHidden/>
    <w:unhideWhenUsed/>
    <w:rsid w:val="006D1C5E"/>
  </w:style>
  <w:style w:type="numbering" w:customStyle="1" w:styleId="26">
    <w:name w:val="Нет списка26"/>
    <w:next w:val="a2"/>
    <w:semiHidden/>
    <w:rsid w:val="006D1C5E"/>
  </w:style>
  <w:style w:type="numbering" w:customStyle="1" w:styleId="27">
    <w:name w:val="Нет списка27"/>
    <w:next w:val="a2"/>
    <w:uiPriority w:val="99"/>
    <w:semiHidden/>
    <w:unhideWhenUsed/>
    <w:rsid w:val="006D1C5E"/>
  </w:style>
  <w:style w:type="character" w:customStyle="1" w:styleId="1a">
    <w:name w:val="Основной шрифт абзаца1"/>
    <w:rsid w:val="006D1C5E"/>
  </w:style>
  <w:style w:type="paragraph" w:customStyle="1" w:styleId="1b">
    <w:name w:val="Заголовок1"/>
    <w:basedOn w:val="a"/>
    <w:next w:val="a9"/>
    <w:rsid w:val="006D1C5E"/>
    <w:pPr>
      <w:keepNext/>
      <w:suppressAutoHyphens/>
      <w:spacing w:before="240" w:after="120" w:line="240" w:lineRule="auto"/>
    </w:pPr>
    <w:rPr>
      <w:rFonts w:ascii="Arial" w:eastAsia="Microsoft YaHei" w:hAnsi="Arial" w:cs="Mangal"/>
      <w:sz w:val="28"/>
      <w:szCs w:val="28"/>
      <w:lang w:eastAsia="zh-CN"/>
    </w:rPr>
  </w:style>
  <w:style w:type="paragraph" w:styleId="afa">
    <w:name w:val="List"/>
    <w:basedOn w:val="a9"/>
    <w:rsid w:val="006D1C5E"/>
    <w:pPr>
      <w:suppressAutoHyphens/>
      <w:spacing w:after="120"/>
      <w:ind w:right="0"/>
      <w:jc w:val="left"/>
    </w:pPr>
    <w:rPr>
      <w:rFonts w:cs="Mangal"/>
      <w:sz w:val="24"/>
      <w:szCs w:val="24"/>
      <w:lang w:eastAsia="zh-CN"/>
    </w:rPr>
  </w:style>
  <w:style w:type="paragraph" w:styleId="afb">
    <w:name w:val="caption"/>
    <w:basedOn w:val="a"/>
    <w:qFormat/>
    <w:rsid w:val="006D1C5E"/>
    <w:pPr>
      <w:suppressLineNumbers/>
      <w:suppressAutoHyphens/>
      <w:spacing w:before="120" w:after="120" w:line="240" w:lineRule="auto"/>
    </w:pPr>
    <w:rPr>
      <w:rFonts w:ascii="Times New Roman" w:hAnsi="Times New Roman" w:cs="Mangal"/>
      <w:i/>
      <w:iCs/>
      <w:sz w:val="24"/>
      <w:szCs w:val="24"/>
      <w:lang w:eastAsia="zh-CN"/>
    </w:rPr>
  </w:style>
  <w:style w:type="paragraph" w:customStyle="1" w:styleId="1c">
    <w:name w:val="Указатель1"/>
    <w:basedOn w:val="a"/>
    <w:rsid w:val="006D1C5E"/>
    <w:pPr>
      <w:suppressLineNumbers/>
      <w:suppressAutoHyphens/>
      <w:spacing w:after="0" w:line="240" w:lineRule="auto"/>
    </w:pPr>
    <w:rPr>
      <w:rFonts w:ascii="Times New Roman" w:hAnsi="Times New Roman" w:cs="Mangal"/>
      <w:sz w:val="24"/>
      <w:szCs w:val="24"/>
      <w:lang w:eastAsia="zh-CN"/>
    </w:rPr>
  </w:style>
  <w:style w:type="table" w:customStyle="1" w:styleId="28">
    <w:name w:val="Сетка таблицы2"/>
    <w:basedOn w:val="a1"/>
    <w:next w:val="af"/>
    <w:rsid w:val="006D1C5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uiPriority w:val="99"/>
    <w:semiHidden/>
    <w:unhideWhenUsed/>
    <w:rsid w:val="006D1C5E"/>
  </w:style>
  <w:style w:type="numbering" w:customStyle="1" w:styleId="29">
    <w:name w:val="Нет списка29"/>
    <w:next w:val="a2"/>
    <w:semiHidden/>
    <w:rsid w:val="006D1C5E"/>
  </w:style>
  <w:style w:type="paragraph" w:styleId="afc">
    <w:name w:val="TOC Heading"/>
    <w:basedOn w:val="1"/>
    <w:next w:val="a"/>
    <w:uiPriority w:val="39"/>
    <w:unhideWhenUsed/>
    <w:qFormat/>
    <w:rsid w:val="006D1C5E"/>
    <w:pPr>
      <w:outlineLvl w:val="9"/>
    </w:pPr>
    <w:rPr>
      <w:lang w:eastAsia="ru-RU"/>
    </w:rPr>
  </w:style>
  <w:style w:type="paragraph" w:styleId="1d">
    <w:name w:val="toc 1"/>
    <w:basedOn w:val="a"/>
    <w:next w:val="a"/>
    <w:autoRedefine/>
    <w:uiPriority w:val="39"/>
    <w:unhideWhenUsed/>
    <w:rsid w:val="006D1C5E"/>
    <w:pPr>
      <w:spacing w:after="100"/>
    </w:pPr>
    <w:rPr>
      <w:rFonts w:eastAsia="Calibri"/>
      <w:lang w:eastAsia="en-US"/>
    </w:rPr>
  </w:style>
  <w:style w:type="paragraph" w:styleId="2a">
    <w:name w:val="toc 2"/>
    <w:basedOn w:val="a"/>
    <w:next w:val="a"/>
    <w:autoRedefine/>
    <w:uiPriority w:val="39"/>
    <w:unhideWhenUsed/>
    <w:rsid w:val="006D1C5E"/>
    <w:pPr>
      <w:spacing w:after="100"/>
      <w:ind w:left="220"/>
    </w:pPr>
    <w:rPr>
      <w:rFonts w:eastAsia="Calibri"/>
      <w:lang w:eastAsia="en-US"/>
    </w:rPr>
  </w:style>
  <w:style w:type="paragraph" w:styleId="34">
    <w:name w:val="toc 3"/>
    <w:basedOn w:val="a"/>
    <w:next w:val="a"/>
    <w:autoRedefine/>
    <w:uiPriority w:val="39"/>
    <w:unhideWhenUsed/>
    <w:rsid w:val="006D1C5E"/>
    <w:pPr>
      <w:spacing w:after="100"/>
      <w:ind w:left="440"/>
    </w:pPr>
  </w:style>
  <w:style w:type="paragraph" w:styleId="42">
    <w:name w:val="toc 4"/>
    <w:basedOn w:val="a"/>
    <w:next w:val="a"/>
    <w:link w:val="410"/>
    <w:autoRedefine/>
    <w:uiPriority w:val="39"/>
    <w:unhideWhenUsed/>
    <w:rsid w:val="006D1C5E"/>
    <w:pPr>
      <w:spacing w:after="100"/>
      <w:ind w:left="660"/>
    </w:pPr>
  </w:style>
  <w:style w:type="paragraph" w:styleId="52">
    <w:name w:val="toc 5"/>
    <w:basedOn w:val="a"/>
    <w:next w:val="a"/>
    <w:autoRedefine/>
    <w:uiPriority w:val="39"/>
    <w:unhideWhenUsed/>
    <w:rsid w:val="006D1C5E"/>
    <w:pPr>
      <w:spacing w:after="100"/>
      <w:ind w:left="880"/>
    </w:pPr>
  </w:style>
  <w:style w:type="paragraph" w:styleId="62">
    <w:name w:val="toc 6"/>
    <w:basedOn w:val="a"/>
    <w:next w:val="a"/>
    <w:autoRedefine/>
    <w:uiPriority w:val="39"/>
    <w:unhideWhenUsed/>
    <w:rsid w:val="006D1C5E"/>
    <w:pPr>
      <w:spacing w:after="100"/>
      <w:ind w:left="1100"/>
    </w:pPr>
  </w:style>
  <w:style w:type="paragraph" w:styleId="72">
    <w:name w:val="toc 7"/>
    <w:basedOn w:val="a"/>
    <w:next w:val="a"/>
    <w:autoRedefine/>
    <w:uiPriority w:val="39"/>
    <w:unhideWhenUsed/>
    <w:rsid w:val="006D1C5E"/>
    <w:pPr>
      <w:spacing w:after="100"/>
      <w:ind w:left="1320"/>
    </w:pPr>
  </w:style>
  <w:style w:type="paragraph" w:styleId="82">
    <w:name w:val="toc 8"/>
    <w:basedOn w:val="a"/>
    <w:next w:val="a"/>
    <w:autoRedefine/>
    <w:uiPriority w:val="39"/>
    <w:unhideWhenUsed/>
    <w:rsid w:val="006D1C5E"/>
    <w:pPr>
      <w:spacing w:after="100"/>
      <w:ind w:left="1540"/>
    </w:pPr>
  </w:style>
  <w:style w:type="paragraph" w:styleId="92">
    <w:name w:val="toc 9"/>
    <w:basedOn w:val="a"/>
    <w:next w:val="a"/>
    <w:autoRedefine/>
    <w:uiPriority w:val="39"/>
    <w:unhideWhenUsed/>
    <w:rsid w:val="006D1C5E"/>
    <w:pPr>
      <w:spacing w:after="100"/>
      <w:ind w:left="1760"/>
    </w:pPr>
  </w:style>
  <w:style w:type="numbering" w:customStyle="1" w:styleId="300">
    <w:name w:val="Нет списка30"/>
    <w:next w:val="a2"/>
    <w:semiHidden/>
    <w:rsid w:val="006D1C5E"/>
  </w:style>
  <w:style w:type="numbering" w:customStyle="1" w:styleId="310">
    <w:name w:val="Нет списка31"/>
    <w:next w:val="a2"/>
    <w:uiPriority w:val="99"/>
    <w:semiHidden/>
    <w:unhideWhenUsed/>
    <w:rsid w:val="006D1C5E"/>
  </w:style>
  <w:style w:type="character" w:customStyle="1" w:styleId="2b">
    <w:name w:val="Основной текст (2)_"/>
    <w:rsid w:val="006D1C5E"/>
    <w:rPr>
      <w:rFonts w:ascii="Times New Roman" w:eastAsia="Times New Roman" w:hAnsi="Times New Roman" w:cs="Times New Roman"/>
      <w:b w:val="0"/>
      <w:bCs w:val="0"/>
      <w:i w:val="0"/>
      <w:iCs w:val="0"/>
      <w:smallCaps w:val="0"/>
      <w:strike w:val="0"/>
      <w:u w:val="none"/>
    </w:rPr>
  </w:style>
  <w:style w:type="character" w:customStyle="1" w:styleId="2115pt0pt">
    <w:name w:val="Основной текст (2) + 11;5 pt;Курсив;Интервал 0 pt"/>
    <w:rsid w:val="006D1C5E"/>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afd">
    <w:name w:val="Оглавление_"/>
    <w:link w:val="afe"/>
    <w:rsid w:val="006D1C5E"/>
    <w:rPr>
      <w:shd w:val="clear" w:color="auto" w:fill="FFFFFF"/>
    </w:rPr>
  </w:style>
  <w:style w:type="paragraph" w:customStyle="1" w:styleId="afe">
    <w:name w:val="Оглавление"/>
    <w:basedOn w:val="a"/>
    <w:link w:val="afd"/>
    <w:rsid w:val="006D1C5E"/>
    <w:pPr>
      <w:widowControl w:val="0"/>
      <w:shd w:val="clear" w:color="auto" w:fill="FFFFFF"/>
      <w:spacing w:after="0" w:line="277" w:lineRule="exact"/>
      <w:jc w:val="both"/>
    </w:pPr>
    <w:rPr>
      <w:sz w:val="20"/>
      <w:szCs w:val="20"/>
    </w:rPr>
  </w:style>
  <w:style w:type="character" w:customStyle="1" w:styleId="1e">
    <w:name w:val="Заголовок №1_"/>
    <w:link w:val="1f"/>
    <w:rsid w:val="006D1C5E"/>
    <w:rPr>
      <w:b/>
      <w:bCs/>
      <w:shd w:val="clear" w:color="auto" w:fill="FFFFFF"/>
    </w:rPr>
  </w:style>
  <w:style w:type="paragraph" w:customStyle="1" w:styleId="1f">
    <w:name w:val="Заголовок №1"/>
    <w:basedOn w:val="a"/>
    <w:link w:val="1e"/>
    <w:rsid w:val="006D1C5E"/>
    <w:pPr>
      <w:widowControl w:val="0"/>
      <w:shd w:val="clear" w:color="auto" w:fill="FFFFFF"/>
      <w:spacing w:after="300" w:line="0" w:lineRule="atLeast"/>
      <w:jc w:val="center"/>
      <w:outlineLvl w:val="0"/>
    </w:pPr>
    <w:rPr>
      <w:b/>
      <w:bCs/>
      <w:sz w:val="20"/>
      <w:szCs w:val="20"/>
    </w:rPr>
  </w:style>
  <w:style w:type="numbering" w:customStyle="1" w:styleId="320">
    <w:name w:val="Нет списка32"/>
    <w:next w:val="a2"/>
    <w:uiPriority w:val="99"/>
    <w:semiHidden/>
    <w:unhideWhenUsed/>
    <w:rsid w:val="006D1C5E"/>
  </w:style>
  <w:style w:type="paragraph" w:styleId="aff">
    <w:name w:val="envelope address"/>
    <w:basedOn w:val="a"/>
    <w:uiPriority w:val="99"/>
    <w:unhideWhenUsed/>
    <w:rsid w:val="006D1C5E"/>
    <w:pPr>
      <w:framePr w:w="7920" w:h="1980" w:hRule="exact" w:hSpace="180" w:wrap="auto" w:hAnchor="page" w:xAlign="center" w:yAlign="bottom"/>
      <w:spacing w:after="0"/>
      <w:ind w:left="2880"/>
    </w:pPr>
    <w:rPr>
      <w:rFonts w:ascii="Cambria" w:hAnsi="Cambria"/>
      <w:b/>
      <w:sz w:val="24"/>
      <w:szCs w:val="24"/>
      <w:lang w:eastAsia="en-US"/>
    </w:rPr>
  </w:style>
  <w:style w:type="paragraph" w:styleId="2c">
    <w:name w:val="envelope return"/>
    <w:basedOn w:val="a"/>
    <w:uiPriority w:val="99"/>
    <w:unhideWhenUsed/>
    <w:rsid w:val="006D1C5E"/>
    <w:pPr>
      <w:spacing w:after="0"/>
    </w:pPr>
    <w:rPr>
      <w:rFonts w:ascii="Cambria" w:hAnsi="Cambria"/>
      <w:b/>
      <w:sz w:val="24"/>
      <w:szCs w:val="20"/>
      <w:lang w:eastAsia="en-US"/>
    </w:rPr>
  </w:style>
  <w:style w:type="paragraph" w:customStyle="1" w:styleId="ConsPlusNonformat">
    <w:name w:val="ConsPlusNonformat"/>
    <w:rsid w:val="006D1C5E"/>
    <w:pPr>
      <w:widowControl w:val="0"/>
      <w:autoSpaceDE w:val="0"/>
      <w:autoSpaceDN w:val="0"/>
      <w:adjustRightInd w:val="0"/>
    </w:pPr>
    <w:rPr>
      <w:rFonts w:ascii="Courier New" w:hAnsi="Courier New" w:cs="Courier New"/>
    </w:rPr>
  </w:style>
  <w:style w:type="table" w:customStyle="1" w:styleId="35">
    <w:name w:val="Сетка таблицы3"/>
    <w:basedOn w:val="a1"/>
    <w:next w:val="af"/>
    <w:uiPriority w:val="59"/>
    <w:rsid w:val="006D1C5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Название объекта1"/>
    <w:basedOn w:val="a"/>
    <w:rsid w:val="006D1C5E"/>
    <w:pPr>
      <w:spacing w:before="101" w:after="101" w:line="240" w:lineRule="auto"/>
      <w:jc w:val="center"/>
    </w:pPr>
    <w:rPr>
      <w:rFonts w:ascii="Times New Roman" w:hAnsi="Times New Roman"/>
      <w:b/>
      <w:bCs/>
      <w:sz w:val="24"/>
      <w:szCs w:val="24"/>
    </w:rPr>
  </w:style>
  <w:style w:type="character" w:customStyle="1" w:styleId="WW-Absatz-Standardschriftart">
    <w:name w:val="WW-Absatz-Standardschriftart"/>
    <w:rsid w:val="006D1C5E"/>
  </w:style>
  <w:style w:type="character" w:customStyle="1" w:styleId="aff0">
    <w:name w:val="Цветовое выделение"/>
    <w:uiPriority w:val="99"/>
    <w:rsid w:val="006D1C5E"/>
    <w:rPr>
      <w:b/>
      <w:bCs/>
      <w:color w:val="000080"/>
    </w:rPr>
  </w:style>
  <w:style w:type="character" w:customStyle="1" w:styleId="aff1">
    <w:name w:val="Гипертекстовая ссылка"/>
    <w:uiPriority w:val="99"/>
    <w:rsid w:val="006D1C5E"/>
    <w:rPr>
      <w:b/>
      <w:bCs/>
      <w:color w:val="008000"/>
    </w:rPr>
  </w:style>
  <w:style w:type="character" w:customStyle="1" w:styleId="aff2">
    <w:name w:val="Основной текст_"/>
    <w:link w:val="53"/>
    <w:rsid w:val="006D1C5E"/>
    <w:rPr>
      <w:spacing w:val="2"/>
      <w:sz w:val="25"/>
      <w:szCs w:val="25"/>
      <w:shd w:val="clear" w:color="auto" w:fill="FFFFFF"/>
    </w:rPr>
  </w:style>
  <w:style w:type="paragraph" w:customStyle="1" w:styleId="53">
    <w:name w:val="Основной текст5"/>
    <w:basedOn w:val="a"/>
    <w:link w:val="aff2"/>
    <w:rsid w:val="006D1C5E"/>
    <w:pPr>
      <w:shd w:val="clear" w:color="auto" w:fill="FFFFFF"/>
      <w:spacing w:before="420" w:after="0" w:line="322" w:lineRule="exact"/>
      <w:jc w:val="both"/>
    </w:pPr>
    <w:rPr>
      <w:spacing w:val="2"/>
      <w:sz w:val="25"/>
      <w:szCs w:val="25"/>
    </w:rPr>
  </w:style>
  <w:style w:type="character" w:customStyle="1" w:styleId="9pt">
    <w:name w:val="Основной текст + 9 pt"/>
    <w:rsid w:val="006D1C5E"/>
    <w:rPr>
      <w:rFonts w:ascii="Times New Roman" w:eastAsia="Times New Roman" w:hAnsi="Times New Roman" w:cs="Times New Roman"/>
      <w:b w:val="0"/>
      <w:bCs w:val="0"/>
      <w:i w:val="0"/>
      <w:iCs w:val="0"/>
      <w:smallCaps w:val="0"/>
      <w:strike w:val="0"/>
      <w:spacing w:val="6"/>
      <w:sz w:val="18"/>
      <w:szCs w:val="18"/>
    </w:rPr>
  </w:style>
  <w:style w:type="character" w:customStyle="1" w:styleId="1f1">
    <w:name w:val="Основной текст1"/>
    <w:rsid w:val="006D1C5E"/>
    <w:rPr>
      <w:rFonts w:ascii="Times New Roman" w:eastAsia="Times New Roman" w:hAnsi="Times New Roman" w:cs="Times New Roman"/>
      <w:b w:val="0"/>
      <w:bCs w:val="0"/>
      <w:i w:val="0"/>
      <w:iCs w:val="0"/>
      <w:smallCaps w:val="0"/>
      <w:strike w:val="0"/>
      <w:spacing w:val="1"/>
      <w:sz w:val="25"/>
      <w:szCs w:val="25"/>
    </w:rPr>
  </w:style>
  <w:style w:type="character" w:customStyle="1" w:styleId="1pt">
    <w:name w:val="Основной текст + Интервал 1 pt"/>
    <w:rsid w:val="006D1C5E"/>
    <w:rPr>
      <w:rFonts w:ascii="Times New Roman" w:eastAsia="Times New Roman" w:hAnsi="Times New Roman" w:cs="Times New Roman"/>
      <w:b w:val="0"/>
      <w:bCs w:val="0"/>
      <w:i w:val="0"/>
      <w:iCs w:val="0"/>
      <w:smallCaps w:val="0"/>
      <w:strike w:val="0"/>
      <w:spacing w:val="28"/>
      <w:sz w:val="25"/>
      <w:szCs w:val="25"/>
    </w:rPr>
  </w:style>
  <w:style w:type="character" w:customStyle="1" w:styleId="2d">
    <w:name w:val="Основной текст2"/>
    <w:rsid w:val="006D1C5E"/>
    <w:rPr>
      <w:rFonts w:ascii="Times New Roman" w:eastAsia="Times New Roman" w:hAnsi="Times New Roman" w:cs="Times New Roman"/>
      <w:b w:val="0"/>
      <w:bCs w:val="0"/>
      <w:i w:val="0"/>
      <w:iCs w:val="0"/>
      <w:smallCaps w:val="0"/>
      <w:strike w:val="0"/>
      <w:spacing w:val="1"/>
      <w:sz w:val="25"/>
      <w:szCs w:val="25"/>
    </w:rPr>
  </w:style>
  <w:style w:type="character" w:customStyle="1" w:styleId="43">
    <w:name w:val="Основной текст4"/>
    <w:rsid w:val="006D1C5E"/>
    <w:rPr>
      <w:rFonts w:ascii="Times New Roman" w:eastAsia="Times New Roman" w:hAnsi="Times New Roman" w:cs="Times New Roman"/>
      <w:b w:val="0"/>
      <w:bCs w:val="0"/>
      <w:i w:val="0"/>
      <w:iCs w:val="0"/>
      <w:smallCaps w:val="0"/>
      <w:strike w:val="0"/>
      <w:spacing w:val="1"/>
      <w:sz w:val="25"/>
      <w:szCs w:val="25"/>
    </w:rPr>
  </w:style>
  <w:style w:type="paragraph" w:customStyle="1" w:styleId="aff3">
    <w:name w:val="Прижатый влево"/>
    <w:basedOn w:val="a"/>
    <w:next w:val="a"/>
    <w:uiPriority w:val="99"/>
    <w:rsid w:val="006D1C5E"/>
    <w:pPr>
      <w:autoSpaceDE w:val="0"/>
      <w:autoSpaceDN w:val="0"/>
      <w:adjustRightInd w:val="0"/>
      <w:spacing w:after="0" w:line="240" w:lineRule="auto"/>
    </w:pPr>
    <w:rPr>
      <w:rFonts w:ascii="Arial" w:eastAsia="Calibri" w:hAnsi="Arial" w:cs="Arial"/>
      <w:sz w:val="24"/>
      <w:szCs w:val="24"/>
    </w:rPr>
  </w:style>
  <w:style w:type="paragraph" w:customStyle="1" w:styleId="aff4">
    <w:name w:val="Таблицы (моноширинный)"/>
    <w:basedOn w:val="a"/>
    <w:next w:val="a"/>
    <w:uiPriority w:val="99"/>
    <w:rsid w:val="006D1C5E"/>
    <w:pPr>
      <w:autoSpaceDE w:val="0"/>
      <w:autoSpaceDN w:val="0"/>
      <w:adjustRightInd w:val="0"/>
      <w:spacing w:after="0" w:line="240" w:lineRule="auto"/>
    </w:pPr>
    <w:rPr>
      <w:rFonts w:ascii="Courier New" w:eastAsia="Calibri" w:hAnsi="Courier New" w:cs="Courier New"/>
      <w:sz w:val="24"/>
      <w:szCs w:val="24"/>
    </w:rPr>
  </w:style>
  <w:style w:type="numbering" w:customStyle="1" w:styleId="1100">
    <w:name w:val="Нет списка110"/>
    <w:next w:val="a2"/>
    <w:uiPriority w:val="99"/>
    <w:semiHidden/>
    <w:unhideWhenUsed/>
    <w:rsid w:val="006D1C5E"/>
  </w:style>
  <w:style w:type="numbering" w:customStyle="1" w:styleId="2100">
    <w:name w:val="Нет списка210"/>
    <w:next w:val="a2"/>
    <w:uiPriority w:val="99"/>
    <w:semiHidden/>
    <w:unhideWhenUsed/>
    <w:rsid w:val="006D1C5E"/>
  </w:style>
  <w:style w:type="numbering" w:customStyle="1" w:styleId="330">
    <w:name w:val="Нет списка33"/>
    <w:next w:val="a2"/>
    <w:uiPriority w:val="99"/>
    <w:semiHidden/>
    <w:unhideWhenUsed/>
    <w:rsid w:val="006D1C5E"/>
  </w:style>
  <w:style w:type="numbering" w:customStyle="1" w:styleId="411">
    <w:name w:val="Нет списка41"/>
    <w:next w:val="a2"/>
    <w:uiPriority w:val="99"/>
    <w:semiHidden/>
    <w:rsid w:val="006D1C5E"/>
  </w:style>
  <w:style w:type="paragraph" w:customStyle="1" w:styleId="aff5">
    <w:name w:val="абзац"/>
    <w:basedOn w:val="a"/>
    <w:rsid w:val="006D1C5E"/>
    <w:pPr>
      <w:spacing w:after="0" w:line="240" w:lineRule="auto"/>
      <w:ind w:left="851"/>
    </w:pPr>
    <w:rPr>
      <w:rFonts w:ascii="Times New Roman" w:hAnsi="Times New Roman"/>
      <w:sz w:val="26"/>
      <w:szCs w:val="20"/>
    </w:rPr>
  </w:style>
  <w:style w:type="paragraph" w:customStyle="1" w:styleId="aff6">
    <w:name w:val="Текст табл.с отступом"/>
    <w:basedOn w:val="aff7"/>
    <w:rsid w:val="006D1C5E"/>
    <w:pPr>
      <w:spacing w:before="120"/>
      <w:ind w:firstLine="709"/>
    </w:pPr>
  </w:style>
  <w:style w:type="paragraph" w:customStyle="1" w:styleId="aff7">
    <w:name w:val="Текст табличный"/>
    <w:basedOn w:val="2e"/>
    <w:rsid w:val="006D1C5E"/>
    <w:pPr>
      <w:spacing w:before="0" w:after="0"/>
    </w:pPr>
  </w:style>
  <w:style w:type="paragraph" w:customStyle="1" w:styleId="2e">
    <w:name w:val="Подпись2"/>
    <w:basedOn w:val="a"/>
    <w:rsid w:val="006D1C5E"/>
    <w:pPr>
      <w:suppressAutoHyphens/>
      <w:spacing w:before="480" w:after="480" w:line="240" w:lineRule="auto"/>
    </w:pPr>
    <w:rPr>
      <w:rFonts w:ascii="Times New Roman" w:hAnsi="Times New Roman"/>
      <w:sz w:val="28"/>
      <w:szCs w:val="20"/>
    </w:rPr>
  </w:style>
  <w:style w:type="paragraph" w:customStyle="1" w:styleId="aff8">
    <w:name w:val="краткое содержание"/>
    <w:basedOn w:val="a"/>
    <w:next w:val="a"/>
    <w:rsid w:val="006D1C5E"/>
    <w:pPr>
      <w:keepNext/>
      <w:keepLines/>
      <w:spacing w:after="480" w:line="240" w:lineRule="auto"/>
      <w:ind w:right="5103"/>
      <w:jc w:val="both"/>
    </w:pPr>
    <w:rPr>
      <w:rFonts w:ascii="Times New Roman" w:hAnsi="Times New Roman"/>
      <w:sz w:val="28"/>
      <w:szCs w:val="20"/>
    </w:rPr>
  </w:style>
  <w:style w:type="paragraph" w:customStyle="1" w:styleId="1f2">
    <w:name w:val="НК1"/>
    <w:basedOn w:val="a3"/>
    <w:rsid w:val="006D1C5E"/>
    <w:pPr>
      <w:tabs>
        <w:tab w:val="clear" w:pos="4677"/>
        <w:tab w:val="clear" w:pos="9355"/>
        <w:tab w:val="center" w:pos="4703"/>
        <w:tab w:val="right" w:pos="9406"/>
      </w:tabs>
      <w:spacing w:before="120"/>
    </w:pPr>
    <w:rPr>
      <w:sz w:val="16"/>
      <w:szCs w:val="20"/>
    </w:rPr>
  </w:style>
  <w:style w:type="paragraph" w:styleId="aff9">
    <w:name w:val="Signature"/>
    <w:basedOn w:val="a"/>
    <w:link w:val="affa"/>
    <w:rsid w:val="006D1C5E"/>
    <w:pPr>
      <w:spacing w:after="0" w:line="240" w:lineRule="auto"/>
      <w:ind w:left="4252"/>
    </w:pPr>
    <w:rPr>
      <w:rFonts w:ascii="Times New Roman" w:hAnsi="Times New Roman"/>
      <w:sz w:val="26"/>
      <w:szCs w:val="20"/>
    </w:rPr>
  </w:style>
  <w:style w:type="character" w:customStyle="1" w:styleId="affa">
    <w:name w:val="Подпись Знак"/>
    <w:link w:val="aff9"/>
    <w:rsid w:val="006D1C5E"/>
    <w:rPr>
      <w:rFonts w:ascii="Times New Roman" w:hAnsi="Times New Roman"/>
      <w:sz w:val="26"/>
    </w:rPr>
  </w:style>
  <w:style w:type="paragraph" w:customStyle="1" w:styleId="affb">
    <w:name w:val="строка с номером бланка"/>
    <w:basedOn w:val="a"/>
    <w:rsid w:val="006D1C5E"/>
    <w:pPr>
      <w:framePr w:w="4491" w:h="3169" w:hSpace="142" w:wrap="around" w:vAnchor="text" w:hAnchor="page" w:x="1727" w:y="20"/>
      <w:spacing w:before="240" w:after="0" w:line="240" w:lineRule="auto"/>
      <w:jc w:val="center"/>
    </w:pPr>
    <w:rPr>
      <w:rFonts w:ascii="Times New Roman" w:hAnsi="Times New Roman"/>
      <w:noProof/>
      <w:sz w:val="20"/>
      <w:szCs w:val="20"/>
    </w:rPr>
  </w:style>
  <w:style w:type="paragraph" w:styleId="affc">
    <w:name w:val="footnote text"/>
    <w:basedOn w:val="a"/>
    <w:link w:val="affd"/>
    <w:rsid w:val="006D1C5E"/>
    <w:pPr>
      <w:spacing w:after="0" w:line="240" w:lineRule="auto"/>
    </w:pPr>
    <w:rPr>
      <w:rFonts w:ascii="Times New Roman" w:hAnsi="Times New Roman"/>
      <w:sz w:val="20"/>
      <w:szCs w:val="20"/>
    </w:rPr>
  </w:style>
  <w:style w:type="character" w:customStyle="1" w:styleId="affd">
    <w:name w:val="Текст сноски Знак"/>
    <w:link w:val="affc"/>
    <w:rsid w:val="006D1C5E"/>
    <w:rPr>
      <w:rFonts w:ascii="Times New Roman" w:hAnsi="Times New Roman"/>
    </w:rPr>
  </w:style>
  <w:style w:type="paragraph" w:customStyle="1" w:styleId="1f3">
    <w:name w:val="ВК1"/>
    <w:basedOn w:val="a6"/>
    <w:rsid w:val="006D1C5E"/>
    <w:pPr>
      <w:tabs>
        <w:tab w:val="clear" w:pos="4677"/>
        <w:tab w:val="clear" w:pos="9355"/>
        <w:tab w:val="center" w:pos="4703"/>
        <w:tab w:val="right" w:pos="9214"/>
      </w:tabs>
      <w:ind w:right="1418"/>
      <w:jc w:val="center"/>
    </w:pPr>
    <w:rPr>
      <w:b/>
      <w:sz w:val="26"/>
      <w:szCs w:val="20"/>
    </w:rPr>
  </w:style>
  <w:style w:type="paragraph" w:customStyle="1" w:styleId="affe">
    <w:name w:val="По центру"/>
    <w:basedOn w:val="a"/>
    <w:rsid w:val="006D1C5E"/>
    <w:pPr>
      <w:keepNext/>
      <w:keepLines/>
      <w:spacing w:before="240" w:after="240" w:line="240" w:lineRule="auto"/>
      <w:jc w:val="center"/>
    </w:pPr>
    <w:rPr>
      <w:rFonts w:ascii="Times New Roman" w:hAnsi="Times New Roman"/>
      <w:b/>
      <w:sz w:val="28"/>
      <w:szCs w:val="20"/>
    </w:rPr>
  </w:style>
  <w:style w:type="paragraph" w:customStyle="1" w:styleId="1f4">
    <w:name w:val="Подпись1"/>
    <w:basedOn w:val="2e"/>
    <w:rsid w:val="006D1C5E"/>
    <w:pPr>
      <w:jc w:val="right"/>
    </w:pPr>
  </w:style>
  <w:style w:type="paragraph" w:customStyle="1" w:styleId="1c0">
    <w:name w:val="Абзац1 c отступом"/>
    <w:basedOn w:val="aff5"/>
    <w:rsid w:val="006D1C5E"/>
    <w:pPr>
      <w:spacing w:after="60" w:line="360" w:lineRule="exact"/>
      <w:ind w:left="0" w:firstLine="709"/>
      <w:jc w:val="both"/>
    </w:pPr>
    <w:rPr>
      <w:sz w:val="28"/>
    </w:rPr>
  </w:style>
  <w:style w:type="paragraph" w:customStyle="1" w:styleId="afff">
    <w:name w:val="разослать"/>
    <w:basedOn w:val="af7"/>
    <w:rsid w:val="006D1C5E"/>
    <w:pPr>
      <w:spacing w:after="160"/>
      <w:ind w:left="1418" w:hanging="1418"/>
      <w:jc w:val="both"/>
    </w:pPr>
    <w:rPr>
      <w:rFonts w:ascii="Times New Roman" w:hAnsi="Times New Roman"/>
      <w:sz w:val="28"/>
    </w:rPr>
  </w:style>
  <w:style w:type="paragraph" w:customStyle="1" w:styleId="afff0">
    <w:name w:val="Утверждено"/>
    <w:basedOn w:val="1c0"/>
    <w:rsid w:val="006D1C5E"/>
    <w:pPr>
      <w:keepNext/>
      <w:keepLines/>
      <w:tabs>
        <w:tab w:val="left" w:pos="5387"/>
      </w:tabs>
      <w:spacing w:after="120"/>
      <w:ind w:left="5103" w:firstLine="0"/>
    </w:pPr>
  </w:style>
  <w:style w:type="paragraph" w:customStyle="1" w:styleId="afff1">
    <w:name w:val="Приложение"/>
    <w:basedOn w:val="1c0"/>
    <w:rsid w:val="006D1C5E"/>
    <w:pPr>
      <w:ind w:firstLine="4678"/>
    </w:pPr>
  </w:style>
  <w:style w:type="paragraph" w:customStyle="1" w:styleId="afff2">
    <w:name w:val="Крат.сод. полож."/>
    <w:aliases w:val="и т.д."/>
    <w:basedOn w:val="affe"/>
    <w:rsid w:val="006D1C5E"/>
    <w:pPr>
      <w:spacing w:before="0" w:after="0"/>
    </w:pPr>
    <w:rPr>
      <w:sz w:val="32"/>
    </w:rPr>
  </w:style>
  <w:style w:type="paragraph" w:customStyle="1" w:styleId="1f5">
    <w:name w:val="Стиль1"/>
    <w:basedOn w:val="affe"/>
    <w:rsid w:val="006D1C5E"/>
    <w:pPr>
      <w:spacing w:before="0" w:after="0"/>
    </w:pPr>
    <w:rPr>
      <w:sz w:val="32"/>
    </w:rPr>
  </w:style>
  <w:style w:type="paragraph" w:customStyle="1" w:styleId="afff3">
    <w:name w:val="Наименование документа"/>
    <w:basedOn w:val="affe"/>
    <w:rsid w:val="006D1C5E"/>
    <w:pPr>
      <w:spacing w:before="720" w:after="120"/>
    </w:pPr>
    <w:rPr>
      <w:spacing w:val="140"/>
      <w:sz w:val="32"/>
    </w:rPr>
  </w:style>
  <w:style w:type="paragraph" w:customStyle="1" w:styleId="afff4">
    <w:name w:val="Наименование раздела"/>
    <w:basedOn w:val="affe"/>
    <w:rsid w:val="006D1C5E"/>
    <w:pPr>
      <w:keepLines w:val="0"/>
      <w:suppressAutoHyphens/>
      <w:spacing w:before="360"/>
      <w:ind w:left="709" w:right="709"/>
    </w:pPr>
  </w:style>
  <w:style w:type="paragraph" w:customStyle="1" w:styleId="2f">
    <w:name w:val="Стиль2"/>
    <w:basedOn w:val="2e"/>
    <w:rsid w:val="006D1C5E"/>
    <w:pPr>
      <w:jc w:val="both"/>
    </w:pPr>
  </w:style>
  <w:style w:type="paragraph" w:customStyle="1" w:styleId="afff5">
    <w:name w:val="Визы"/>
    <w:basedOn w:val="aff7"/>
    <w:rsid w:val="006D1C5E"/>
  </w:style>
  <w:style w:type="character" w:styleId="afff6">
    <w:name w:val="footnote reference"/>
    <w:rsid w:val="006D1C5E"/>
    <w:rPr>
      <w:vertAlign w:val="superscript"/>
    </w:rPr>
  </w:style>
  <w:style w:type="paragraph" w:customStyle="1" w:styleId="2f0">
    <w:name w:val="Текст2"/>
    <w:basedOn w:val="af7"/>
    <w:rsid w:val="006D1C5E"/>
    <w:pPr>
      <w:tabs>
        <w:tab w:val="left" w:pos="709"/>
      </w:tabs>
      <w:spacing w:after="160"/>
      <w:ind w:firstLine="709"/>
      <w:jc w:val="both"/>
    </w:pPr>
    <w:rPr>
      <w:rFonts w:ascii="Times New Roman" w:hAnsi="Times New Roman"/>
      <w:sz w:val="26"/>
    </w:rPr>
  </w:style>
  <w:style w:type="paragraph" w:customStyle="1" w:styleId="1f6">
    <w:name w:val="абзац1 для образца"/>
    <w:basedOn w:val="1c0"/>
    <w:rsid w:val="006D1C5E"/>
    <w:pPr>
      <w:ind w:left="1559" w:right="1134"/>
    </w:pPr>
  </w:style>
  <w:style w:type="paragraph" w:customStyle="1" w:styleId="36">
    <w:name w:val="Стиль3"/>
    <w:basedOn w:val="1c0"/>
    <w:rsid w:val="006D1C5E"/>
    <w:pPr>
      <w:ind w:left="1701"/>
    </w:pPr>
  </w:style>
  <w:style w:type="paragraph" w:customStyle="1" w:styleId="afff7">
    <w:name w:val="Заголовок утв.док."/>
    <w:aliases w:val="прилож."/>
    <w:basedOn w:val="afff2"/>
    <w:rsid w:val="006D1C5E"/>
    <w:pPr>
      <w:spacing w:before="960" w:after="120"/>
    </w:pPr>
    <w:rPr>
      <w:noProof/>
      <w:sz w:val="20"/>
    </w:rPr>
  </w:style>
  <w:style w:type="paragraph" w:customStyle="1" w:styleId="afff8">
    <w:name w:val="Последняя строка абзаца"/>
    <w:basedOn w:val="1c0"/>
    <w:rsid w:val="006D1C5E"/>
    <w:pPr>
      <w:jc w:val="left"/>
    </w:pPr>
  </w:style>
  <w:style w:type="paragraph" w:customStyle="1" w:styleId="afff9">
    <w:name w:val="Первая строка заголовка"/>
    <w:basedOn w:val="afff7"/>
    <w:rsid w:val="006D1C5E"/>
    <w:rPr>
      <w:sz w:val="32"/>
    </w:rPr>
  </w:style>
  <w:style w:type="paragraph" w:customStyle="1" w:styleId="afffa">
    <w:name w:val="остальные строки заголовка"/>
    <w:basedOn w:val="a"/>
    <w:rsid w:val="006D1C5E"/>
    <w:pPr>
      <w:keepNext/>
      <w:keepLines/>
      <w:spacing w:after="480" w:line="240" w:lineRule="auto"/>
      <w:ind w:left="851" w:right="851"/>
      <w:jc w:val="center"/>
    </w:pPr>
    <w:rPr>
      <w:rFonts w:ascii="Times New Roman" w:hAnsi="Times New Roman"/>
      <w:b/>
      <w:noProof/>
      <w:sz w:val="28"/>
      <w:szCs w:val="20"/>
    </w:rPr>
  </w:style>
  <w:style w:type="paragraph" w:customStyle="1" w:styleId="1f7">
    <w:name w:val="НК1 на обороте"/>
    <w:basedOn w:val="1f2"/>
    <w:rsid w:val="006D1C5E"/>
  </w:style>
  <w:style w:type="paragraph" w:customStyle="1" w:styleId="afffb">
    <w:name w:val="Черта в конце текста"/>
    <w:basedOn w:val="aff9"/>
    <w:rsid w:val="006D1C5E"/>
    <w:pPr>
      <w:spacing w:before="480"/>
      <w:ind w:left="4253"/>
    </w:pPr>
  </w:style>
  <w:style w:type="paragraph" w:customStyle="1" w:styleId="2f1">
    <w:name w:val="ВК2 для бл.нем.культ.центра"/>
    <w:basedOn w:val="a6"/>
    <w:rsid w:val="006D1C5E"/>
    <w:pPr>
      <w:tabs>
        <w:tab w:val="clear" w:pos="4677"/>
        <w:tab w:val="clear" w:pos="9355"/>
        <w:tab w:val="center" w:pos="4703"/>
        <w:tab w:val="right" w:pos="9406"/>
      </w:tabs>
    </w:pPr>
    <w:rPr>
      <w:sz w:val="20"/>
      <w:szCs w:val="20"/>
    </w:rPr>
  </w:style>
  <w:style w:type="paragraph" w:customStyle="1" w:styleId="44">
    <w:name w:val="Стиль4"/>
    <w:basedOn w:val="a9"/>
    <w:rsid w:val="006D1C5E"/>
    <w:pPr>
      <w:framePr w:w="4536" w:h="3170" w:wrap="around" w:vAnchor="page" w:hAnchor="page" w:x="1560" w:y="1498"/>
      <w:spacing w:before="60" w:after="60" w:line="180" w:lineRule="exact"/>
      <w:ind w:right="0"/>
      <w:jc w:val="center"/>
    </w:pPr>
    <w:rPr>
      <w:color w:val="000000"/>
      <w:sz w:val="18"/>
    </w:rPr>
  </w:style>
  <w:style w:type="paragraph" w:customStyle="1" w:styleId="1f8">
    <w:name w:val="Абзац1 без отступа"/>
    <w:basedOn w:val="1c0"/>
    <w:rsid w:val="006D1C5E"/>
    <w:pPr>
      <w:ind w:firstLine="0"/>
    </w:pPr>
  </w:style>
  <w:style w:type="paragraph" w:customStyle="1" w:styleId="1f9">
    <w:name w:val="Абзац1 с отступом"/>
    <w:basedOn w:val="a"/>
    <w:rsid w:val="006D1C5E"/>
    <w:pPr>
      <w:spacing w:after="60" w:line="360" w:lineRule="auto"/>
      <w:ind w:firstLine="709"/>
      <w:jc w:val="both"/>
    </w:pPr>
    <w:rPr>
      <w:rFonts w:ascii="Times New Roman" w:hAnsi="Times New Roman"/>
      <w:sz w:val="28"/>
      <w:szCs w:val="20"/>
    </w:rPr>
  </w:style>
  <w:style w:type="paragraph" w:customStyle="1" w:styleId="afffc">
    <w:name w:val="Обращение в письме"/>
    <w:basedOn w:val="afff4"/>
    <w:rsid w:val="006D1C5E"/>
  </w:style>
  <w:style w:type="paragraph" w:customStyle="1" w:styleId="37">
    <w:name w:val="3 интервала"/>
    <w:basedOn w:val="affe"/>
    <w:rsid w:val="006D1C5E"/>
    <w:pPr>
      <w:spacing w:before="0" w:after="480"/>
      <w:jc w:val="left"/>
    </w:pPr>
  </w:style>
  <w:style w:type="paragraph" w:customStyle="1" w:styleId="afffd">
    <w:name w:val="Бланк_адрес"/>
    <w:aliases w:val="тел."/>
    <w:basedOn w:val="a"/>
    <w:rsid w:val="006D1C5E"/>
    <w:pPr>
      <w:framePr w:w="4536" w:h="3170" w:wrap="around" w:vAnchor="page" w:hAnchor="page" w:x="1560" w:y="1498"/>
      <w:spacing w:after="0" w:line="180" w:lineRule="exact"/>
      <w:jc w:val="center"/>
    </w:pPr>
    <w:rPr>
      <w:rFonts w:ascii="Times New Roman" w:hAnsi="Times New Roman"/>
      <w:color w:val="000000"/>
      <w:sz w:val="18"/>
      <w:szCs w:val="20"/>
    </w:rPr>
  </w:style>
  <w:style w:type="paragraph" w:customStyle="1" w:styleId="afffe">
    <w:name w:val="адресат"/>
    <w:basedOn w:val="a"/>
    <w:rsid w:val="006D1C5E"/>
    <w:pPr>
      <w:spacing w:after="0" w:line="240" w:lineRule="auto"/>
      <w:ind w:left="5387"/>
    </w:pPr>
    <w:rPr>
      <w:rFonts w:ascii="Times New Roman" w:hAnsi="Times New Roman"/>
      <w:b/>
      <w:sz w:val="28"/>
      <w:szCs w:val="20"/>
    </w:rPr>
  </w:style>
  <w:style w:type="paragraph" w:customStyle="1" w:styleId="affff">
    <w:name w:val="Бланк_адрес.тел."/>
    <w:basedOn w:val="a"/>
    <w:rsid w:val="006D1C5E"/>
    <w:pPr>
      <w:framePr w:w="4536" w:h="3170" w:wrap="auto" w:vAnchor="page" w:hAnchor="page" w:x="1560" w:y="1498"/>
      <w:widowControl w:val="0"/>
      <w:spacing w:after="0" w:line="180" w:lineRule="exact"/>
      <w:jc w:val="center"/>
    </w:pPr>
    <w:rPr>
      <w:rFonts w:ascii="Times New Roman" w:hAnsi="Times New Roman"/>
      <w:color w:val="000000"/>
      <w:sz w:val="18"/>
      <w:szCs w:val="20"/>
    </w:rPr>
  </w:style>
  <w:style w:type="paragraph" w:customStyle="1" w:styleId="2f2">
    <w:name w:val="Текст табл.2"/>
    <w:basedOn w:val="aff7"/>
    <w:rsid w:val="006D1C5E"/>
    <w:pPr>
      <w:jc w:val="right"/>
    </w:pPr>
  </w:style>
  <w:style w:type="paragraph" w:styleId="38">
    <w:name w:val="Body Text 3"/>
    <w:basedOn w:val="a"/>
    <w:link w:val="39"/>
    <w:rsid w:val="006D1C5E"/>
    <w:pPr>
      <w:spacing w:before="40" w:after="40" w:line="240" w:lineRule="auto"/>
      <w:jc w:val="center"/>
    </w:pPr>
    <w:rPr>
      <w:rFonts w:ascii="Arial" w:hAnsi="Arial"/>
      <w:sz w:val="24"/>
      <w:szCs w:val="20"/>
      <w:lang w:eastAsia="en-US"/>
    </w:rPr>
  </w:style>
  <w:style w:type="character" w:customStyle="1" w:styleId="39">
    <w:name w:val="Основной текст 3 Знак"/>
    <w:link w:val="38"/>
    <w:rsid w:val="006D1C5E"/>
    <w:rPr>
      <w:rFonts w:ascii="Arial" w:hAnsi="Arial"/>
      <w:sz w:val="24"/>
      <w:lang w:eastAsia="en-US"/>
    </w:rPr>
  </w:style>
  <w:style w:type="paragraph" w:customStyle="1" w:styleId="affff0">
    <w:name w:val="Знак Знак Знак"/>
    <w:basedOn w:val="a"/>
    <w:rsid w:val="006D1C5E"/>
    <w:pPr>
      <w:spacing w:after="160" w:line="240" w:lineRule="exact"/>
    </w:pPr>
    <w:rPr>
      <w:rFonts w:ascii="Verdana" w:hAnsi="Verdana" w:cs="Verdana"/>
      <w:sz w:val="20"/>
      <w:szCs w:val="20"/>
      <w:lang w:val="en-US" w:eastAsia="en-US"/>
    </w:rPr>
  </w:style>
  <w:style w:type="paragraph" w:styleId="affff1">
    <w:name w:val="No Spacing"/>
    <w:uiPriority w:val="1"/>
    <w:qFormat/>
    <w:rsid w:val="006D1C5E"/>
    <w:rPr>
      <w:rFonts w:ascii="Times New Roman" w:hAnsi="Times New Roman"/>
    </w:rPr>
  </w:style>
  <w:style w:type="character" w:styleId="affff2">
    <w:name w:val="annotation reference"/>
    <w:uiPriority w:val="99"/>
    <w:unhideWhenUsed/>
    <w:rsid w:val="006D1C5E"/>
    <w:rPr>
      <w:sz w:val="16"/>
      <w:szCs w:val="16"/>
    </w:rPr>
  </w:style>
  <w:style w:type="paragraph" w:styleId="affff3">
    <w:name w:val="annotation text"/>
    <w:basedOn w:val="a"/>
    <w:link w:val="affff4"/>
    <w:uiPriority w:val="99"/>
    <w:unhideWhenUsed/>
    <w:rsid w:val="006D1C5E"/>
    <w:pPr>
      <w:spacing w:after="0" w:line="240" w:lineRule="auto"/>
    </w:pPr>
    <w:rPr>
      <w:rFonts w:ascii="Times New Roman" w:hAnsi="Times New Roman"/>
      <w:sz w:val="20"/>
      <w:szCs w:val="20"/>
    </w:rPr>
  </w:style>
  <w:style w:type="character" w:customStyle="1" w:styleId="affff4">
    <w:name w:val="Текст примечания Знак"/>
    <w:link w:val="affff3"/>
    <w:uiPriority w:val="99"/>
    <w:rsid w:val="006D1C5E"/>
    <w:rPr>
      <w:rFonts w:ascii="Times New Roman" w:hAnsi="Times New Roman"/>
    </w:rPr>
  </w:style>
  <w:style w:type="paragraph" w:styleId="affff5">
    <w:name w:val="annotation subject"/>
    <w:basedOn w:val="affff3"/>
    <w:next w:val="affff3"/>
    <w:link w:val="affff6"/>
    <w:uiPriority w:val="99"/>
    <w:unhideWhenUsed/>
    <w:rsid w:val="006D1C5E"/>
    <w:rPr>
      <w:b/>
      <w:bCs/>
    </w:rPr>
  </w:style>
  <w:style w:type="character" w:customStyle="1" w:styleId="affff6">
    <w:name w:val="Тема примечания Знак"/>
    <w:link w:val="affff5"/>
    <w:uiPriority w:val="99"/>
    <w:rsid w:val="006D1C5E"/>
    <w:rPr>
      <w:rFonts w:ascii="Times New Roman" w:hAnsi="Times New Roman"/>
      <w:b/>
      <w:bCs/>
    </w:rPr>
  </w:style>
  <w:style w:type="numbering" w:customStyle="1" w:styleId="510">
    <w:name w:val="Нет списка51"/>
    <w:next w:val="a2"/>
    <w:uiPriority w:val="99"/>
    <w:semiHidden/>
    <w:unhideWhenUsed/>
    <w:rsid w:val="006D1C5E"/>
  </w:style>
  <w:style w:type="character" w:customStyle="1" w:styleId="2f3">
    <w:name w:val="Основной текст (2) + Полужирный"/>
    <w:rsid w:val="006D1C5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numbering" w:customStyle="1" w:styleId="340">
    <w:name w:val="Нет списка34"/>
    <w:next w:val="a2"/>
    <w:uiPriority w:val="99"/>
    <w:semiHidden/>
    <w:rsid w:val="006D1C5E"/>
  </w:style>
  <w:style w:type="numbering" w:customStyle="1" w:styleId="350">
    <w:name w:val="Нет списка35"/>
    <w:next w:val="a2"/>
    <w:uiPriority w:val="99"/>
    <w:semiHidden/>
    <w:unhideWhenUsed/>
    <w:rsid w:val="006D1C5E"/>
  </w:style>
  <w:style w:type="paragraph" w:customStyle="1" w:styleId="2f4">
    <w:name w:val="2"/>
    <w:basedOn w:val="a"/>
    <w:next w:val="af0"/>
    <w:uiPriority w:val="99"/>
    <w:unhideWhenUsed/>
    <w:rsid w:val="006D1C5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6D1C5E"/>
  </w:style>
  <w:style w:type="numbering" w:customStyle="1" w:styleId="360">
    <w:name w:val="Нет списка36"/>
    <w:next w:val="a2"/>
    <w:semiHidden/>
    <w:rsid w:val="006D1C5E"/>
  </w:style>
  <w:style w:type="paragraph" w:customStyle="1" w:styleId="affff7">
    <w:name w:val="абз_Текст"/>
    <w:rsid w:val="006D1C5E"/>
    <w:pPr>
      <w:spacing w:line="360" w:lineRule="auto"/>
      <w:ind w:firstLine="720"/>
      <w:jc w:val="both"/>
    </w:pPr>
    <w:rPr>
      <w:rFonts w:ascii="Times New Roman" w:hAnsi="Times New Roman"/>
      <w:sz w:val="28"/>
    </w:rPr>
  </w:style>
  <w:style w:type="character" w:customStyle="1" w:styleId="Bodytext2">
    <w:name w:val="Body text (2)_"/>
    <w:link w:val="Bodytext20"/>
    <w:rsid w:val="006D1C5E"/>
    <w:rPr>
      <w:shd w:val="clear" w:color="auto" w:fill="FFFFFF"/>
    </w:rPr>
  </w:style>
  <w:style w:type="character" w:customStyle="1" w:styleId="Bodytext2Bold">
    <w:name w:val="Body text (2) + Bold"/>
    <w:rsid w:val="006D1C5E"/>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paragraph" w:customStyle="1" w:styleId="Bodytext20">
    <w:name w:val="Body text (2)"/>
    <w:basedOn w:val="a"/>
    <w:link w:val="Bodytext2"/>
    <w:rsid w:val="006D1C5E"/>
    <w:pPr>
      <w:widowControl w:val="0"/>
      <w:shd w:val="clear" w:color="auto" w:fill="FFFFFF"/>
      <w:spacing w:after="240" w:line="274" w:lineRule="exact"/>
      <w:jc w:val="both"/>
    </w:pPr>
    <w:rPr>
      <w:sz w:val="20"/>
      <w:szCs w:val="20"/>
    </w:rPr>
  </w:style>
  <w:style w:type="character" w:customStyle="1" w:styleId="Bodytext2105pt">
    <w:name w:val="Body text (2) + 10;5 pt"/>
    <w:rsid w:val="006D1C5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Italic">
    <w:name w:val="Body text (2) + Italic"/>
    <w:rsid w:val="006D1C5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numbering" w:customStyle="1" w:styleId="370">
    <w:name w:val="Нет списка37"/>
    <w:next w:val="a2"/>
    <w:uiPriority w:val="99"/>
    <w:semiHidden/>
    <w:unhideWhenUsed/>
    <w:rsid w:val="006D1C5E"/>
  </w:style>
  <w:style w:type="table" w:customStyle="1" w:styleId="45">
    <w:name w:val="Сетка таблицы4"/>
    <w:basedOn w:val="a1"/>
    <w:next w:val="af"/>
    <w:uiPriority w:val="59"/>
    <w:rsid w:val="006D1C5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5">
    <w:name w:val="Название объекта2"/>
    <w:basedOn w:val="a"/>
    <w:rsid w:val="006D1C5E"/>
    <w:pPr>
      <w:spacing w:before="101" w:after="101" w:line="240" w:lineRule="auto"/>
      <w:jc w:val="center"/>
    </w:pPr>
    <w:rPr>
      <w:rFonts w:ascii="Times New Roman" w:hAnsi="Times New Roman"/>
      <w:b/>
      <w:bCs/>
      <w:sz w:val="24"/>
      <w:szCs w:val="24"/>
    </w:rPr>
  </w:style>
  <w:style w:type="numbering" w:customStyle="1" w:styleId="1111">
    <w:name w:val="Нет списка1111"/>
    <w:next w:val="a2"/>
    <w:uiPriority w:val="99"/>
    <w:semiHidden/>
    <w:unhideWhenUsed/>
    <w:rsid w:val="006D1C5E"/>
  </w:style>
  <w:style w:type="numbering" w:customStyle="1" w:styleId="211">
    <w:name w:val="Нет списка211"/>
    <w:next w:val="a2"/>
    <w:uiPriority w:val="99"/>
    <w:semiHidden/>
    <w:unhideWhenUsed/>
    <w:rsid w:val="006D1C5E"/>
  </w:style>
  <w:style w:type="numbering" w:customStyle="1" w:styleId="380">
    <w:name w:val="Нет списка38"/>
    <w:next w:val="a2"/>
    <w:uiPriority w:val="99"/>
    <w:semiHidden/>
    <w:unhideWhenUsed/>
    <w:rsid w:val="006D1C5E"/>
  </w:style>
  <w:style w:type="table" w:customStyle="1" w:styleId="112">
    <w:name w:val="Сетка таблицы11"/>
    <w:basedOn w:val="a1"/>
    <w:next w:val="af"/>
    <w:uiPriority w:val="59"/>
    <w:rsid w:val="006D1C5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2"/>
    <w:uiPriority w:val="99"/>
    <w:semiHidden/>
    <w:unhideWhenUsed/>
    <w:rsid w:val="006D1C5E"/>
  </w:style>
  <w:style w:type="numbering" w:customStyle="1" w:styleId="212">
    <w:name w:val="Нет списка212"/>
    <w:next w:val="a2"/>
    <w:uiPriority w:val="99"/>
    <w:semiHidden/>
    <w:unhideWhenUsed/>
    <w:rsid w:val="006D1C5E"/>
  </w:style>
  <w:style w:type="numbering" w:customStyle="1" w:styleId="390">
    <w:name w:val="Нет списка39"/>
    <w:next w:val="a2"/>
    <w:uiPriority w:val="99"/>
    <w:semiHidden/>
    <w:unhideWhenUsed/>
    <w:rsid w:val="006D1C5E"/>
  </w:style>
  <w:style w:type="character" w:customStyle="1" w:styleId="obj-kadnum">
    <w:name w:val="obj-kadnum"/>
    <w:basedOn w:val="a0"/>
    <w:rsid w:val="006D1C5E"/>
  </w:style>
  <w:style w:type="paragraph" w:customStyle="1" w:styleId="font5">
    <w:name w:val="font5"/>
    <w:basedOn w:val="a"/>
    <w:rsid w:val="006D1C5E"/>
    <w:pPr>
      <w:spacing w:before="100" w:beforeAutospacing="1" w:after="100" w:afterAutospacing="1" w:line="240" w:lineRule="auto"/>
    </w:pPr>
    <w:rPr>
      <w:rFonts w:ascii="Times New Roman" w:hAnsi="Times New Roman"/>
      <w:sz w:val="10"/>
      <w:szCs w:val="10"/>
    </w:rPr>
  </w:style>
  <w:style w:type="paragraph" w:customStyle="1" w:styleId="xl69">
    <w:name w:val="xl69"/>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Times New Roman" w:hAnsi="Times New Roman"/>
      <w:sz w:val="24"/>
      <w:szCs w:val="24"/>
    </w:rPr>
  </w:style>
  <w:style w:type="paragraph" w:customStyle="1" w:styleId="xl70">
    <w:name w:val="xl70"/>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Times New Roman" w:hAnsi="Times New Roman"/>
      <w:sz w:val="24"/>
      <w:szCs w:val="24"/>
    </w:rPr>
  </w:style>
  <w:style w:type="paragraph" w:customStyle="1" w:styleId="xl71">
    <w:name w:val="xl71"/>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sz w:val="24"/>
      <w:szCs w:val="24"/>
    </w:rPr>
  </w:style>
  <w:style w:type="paragraph" w:customStyle="1" w:styleId="xl72">
    <w:name w:val="xl72"/>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3">
    <w:name w:val="xl73"/>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4">
    <w:name w:val="xl74"/>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hAnsi="Times New Roman"/>
      <w:sz w:val="24"/>
      <w:szCs w:val="24"/>
    </w:rPr>
  </w:style>
  <w:style w:type="paragraph" w:customStyle="1" w:styleId="xl75">
    <w:name w:val="xl75"/>
    <w:basedOn w:val="a"/>
    <w:rsid w:val="006D1C5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6">
    <w:name w:val="xl76"/>
    <w:basedOn w:val="a"/>
    <w:rsid w:val="006D1C5E"/>
    <w:pPr>
      <w:spacing w:before="100" w:beforeAutospacing="1" w:after="100" w:afterAutospacing="1" w:line="240" w:lineRule="auto"/>
      <w:textAlignment w:val="center"/>
    </w:pPr>
    <w:rPr>
      <w:rFonts w:ascii="Times New Roman" w:hAnsi="Times New Roman"/>
      <w:color w:val="000000"/>
      <w:sz w:val="10"/>
      <w:szCs w:val="10"/>
    </w:rPr>
  </w:style>
  <w:style w:type="paragraph" w:customStyle="1" w:styleId="xl77">
    <w:name w:val="xl77"/>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9">
    <w:name w:val="xl79"/>
    <w:basedOn w:val="a"/>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0">
    <w:name w:val="xl80"/>
    <w:basedOn w:val="a"/>
    <w:rsid w:val="006D1C5E"/>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81">
    <w:name w:val="xl81"/>
    <w:basedOn w:val="a"/>
    <w:rsid w:val="006D1C5E"/>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6D1C5E"/>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3">
    <w:name w:val="xl83"/>
    <w:basedOn w:val="a"/>
    <w:rsid w:val="006D1C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84">
    <w:name w:val="xl84"/>
    <w:basedOn w:val="a"/>
    <w:rsid w:val="006D1C5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5">
    <w:name w:val="xl85"/>
    <w:basedOn w:val="a"/>
    <w:rsid w:val="006D1C5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86">
    <w:name w:val="xl86"/>
    <w:basedOn w:val="a"/>
    <w:rsid w:val="006D1C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1fa">
    <w:name w:val="Заголовок оглавления1"/>
    <w:basedOn w:val="1"/>
    <w:next w:val="a"/>
    <w:rsid w:val="006D1C5E"/>
    <w:pPr>
      <w:outlineLvl w:val="9"/>
    </w:pPr>
    <w:rPr>
      <w:lang w:eastAsia="ru-RU"/>
    </w:rPr>
  </w:style>
  <w:style w:type="paragraph" w:styleId="affff8">
    <w:name w:val="Subtitle"/>
    <w:basedOn w:val="a"/>
    <w:next w:val="a"/>
    <w:link w:val="affff9"/>
    <w:uiPriority w:val="11"/>
    <w:qFormat/>
    <w:rsid w:val="006D1C5E"/>
    <w:pPr>
      <w:spacing w:after="60"/>
      <w:jc w:val="center"/>
      <w:outlineLvl w:val="1"/>
    </w:pPr>
    <w:rPr>
      <w:rFonts w:ascii="Cambria" w:hAnsi="Cambria"/>
      <w:sz w:val="24"/>
      <w:szCs w:val="24"/>
      <w:lang w:eastAsia="en-US"/>
    </w:rPr>
  </w:style>
  <w:style w:type="character" w:customStyle="1" w:styleId="affff9">
    <w:name w:val="Подзаголовок Знак"/>
    <w:link w:val="affff8"/>
    <w:uiPriority w:val="11"/>
    <w:rsid w:val="006D1C5E"/>
    <w:rPr>
      <w:rFonts w:ascii="Cambria" w:hAnsi="Cambria"/>
      <w:sz w:val="24"/>
      <w:szCs w:val="24"/>
      <w:lang w:eastAsia="en-US"/>
    </w:rPr>
  </w:style>
  <w:style w:type="numbering" w:customStyle="1" w:styleId="400">
    <w:name w:val="Нет списка40"/>
    <w:next w:val="a2"/>
    <w:uiPriority w:val="99"/>
    <w:semiHidden/>
    <w:unhideWhenUsed/>
    <w:rsid w:val="006D1C5E"/>
  </w:style>
  <w:style w:type="character" w:styleId="HTML">
    <w:name w:val="HTML Definition"/>
    <w:unhideWhenUsed/>
    <w:rsid w:val="006D1C5E"/>
    <w:rPr>
      <w:rFonts w:ascii="Times New Roman" w:hAnsi="Times New Roman" w:cs="Times New Roman" w:hint="default"/>
      <w:i/>
      <w:iCs/>
    </w:rPr>
  </w:style>
  <w:style w:type="character" w:styleId="affffa">
    <w:name w:val="Emphasis"/>
    <w:qFormat/>
    <w:rsid w:val="006D1C5E"/>
    <w:rPr>
      <w:rFonts w:ascii="Times New Roman" w:hAnsi="Times New Roman" w:cs="Times New Roman" w:hint="default"/>
      <w:i/>
      <w:iCs/>
    </w:rPr>
  </w:style>
  <w:style w:type="character" w:customStyle="1" w:styleId="113">
    <w:name w:val="Заголовок 1 Знак1"/>
    <w:aliases w:val="Загол_4 Знак1"/>
    <w:rsid w:val="006D1C5E"/>
    <w:rPr>
      <w:rFonts w:ascii="Cambria" w:hAnsi="Cambria" w:cs="Times New Roman" w:hint="default"/>
      <w:b/>
      <w:bCs/>
      <w:color w:val="365F91"/>
      <w:sz w:val="28"/>
      <w:szCs w:val="28"/>
    </w:rPr>
  </w:style>
  <w:style w:type="character" w:customStyle="1" w:styleId="311">
    <w:name w:val="Заголовок 3 Знак1"/>
    <w:aliases w:val="Заголовок 3 Знак3 Знак Знак,Заголовок 3 Знак2 Знак Знак Знак,Заголовок 3 Знак Знак Знак Знак Знак,Знак2 Знак Знак1 Знак Знак Знак,Заголовок 3 Знак1 Знак Знак Знак Знак,Знак2 Знак Знак Знак Знак Знак Знак,Заголовок 3 Знак3 Знак2"/>
    <w:semiHidden/>
    <w:locked/>
    <w:rsid w:val="006D1C5E"/>
    <w:rPr>
      <w:rFonts w:ascii="Cambria" w:hAnsi="Cambria" w:cs="Times New Roman" w:hint="default"/>
      <w:b/>
      <w:bCs/>
      <w:color w:val="4F81BD"/>
    </w:rPr>
  </w:style>
  <w:style w:type="paragraph" w:styleId="HTML0">
    <w:name w:val="HTML Preformatted"/>
    <w:basedOn w:val="a"/>
    <w:link w:val="HTML1"/>
    <w:unhideWhenUsed/>
    <w:rsid w:val="006D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en-US"/>
    </w:rPr>
  </w:style>
  <w:style w:type="character" w:customStyle="1" w:styleId="HTML1">
    <w:name w:val="Стандартный HTML Знак"/>
    <w:link w:val="HTML0"/>
    <w:rsid w:val="006D1C5E"/>
    <w:rPr>
      <w:rFonts w:ascii="Courier New" w:hAnsi="Courier New"/>
      <w:lang w:eastAsia="en-US"/>
    </w:rPr>
  </w:style>
  <w:style w:type="character" w:customStyle="1" w:styleId="12">
    <w:name w:val="Обычный (веб) Знак1"/>
    <w:link w:val="af0"/>
    <w:uiPriority w:val="99"/>
    <w:locked/>
    <w:rsid w:val="006D1C5E"/>
    <w:rPr>
      <w:sz w:val="24"/>
      <w:szCs w:val="24"/>
    </w:rPr>
  </w:style>
  <w:style w:type="paragraph" w:styleId="1fb">
    <w:name w:val="index 1"/>
    <w:basedOn w:val="a"/>
    <w:next w:val="a"/>
    <w:autoRedefine/>
    <w:uiPriority w:val="99"/>
    <w:unhideWhenUsed/>
    <w:rsid w:val="006D1C5E"/>
    <w:pPr>
      <w:spacing w:after="0" w:line="240" w:lineRule="auto"/>
      <w:ind w:left="240" w:hanging="240"/>
    </w:pPr>
    <w:rPr>
      <w:rFonts w:ascii="Times New Roman" w:hAnsi="Times New Roman"/>
      <w:sz w:val="24"/>
      <w:szCs w:val="24"/>
    </w:rPr>
  </w:style>
  <w:style w:type="character" w:customStyle="1" w:styleId="410">
    <w:name w:val="Оглавление 4 Знак1"/>
    <w:link w:val="42"/>
    <w:uiPriority w:val="39"/>
    <w:locked/>
    <w:rsid w:val="006D1C5E"/>
    <w:rPr>
      <w:sz w:val="22"/>
      <w:szCs w:val="22"/>
    </w:rPr>
  </w:style>
  <w:style w:type="paragraph" w:styleId="affffb">
    <w:name w:val="Normal Indent"/>
    <w:basedOn w:val="a"/>
    <w:uiPriority w:val="99"/>
    <w:unhideWhenUsed/>
    <w:rsid w:val="006D1C5E"/>
    <w:pPr>
      <w:spacing w:after="0" w:line="360" w:lineRule="auto"/>
      <w:ind w:firstLine="567"/>
      <w:jc w:val="both"/>
    </w:pPr>
    <w:rPr>
      <w:rFonts w:ascii="Times New Roman" w:hAnsi="Times New Roman"/>
      <w:sz w:val="24"/>
      <w:szCs w:val="24"/>
      <w:lang w:eastAsia="en-US"/>
    </w:rPr>
  </w:style>
  <w:style w:type="paragraph" w:styleId="affffc">
    <w:name w:val="index heading"/>
    <w:basedOn w:val="a"/>
    <w:uiPriority w:val="99"/>
    <w:unhideWhenUsed/>
    <w:rsid w:val="006D1C5E"/>
    <w:pPr>
      <w:suppressLineNumbers/>
    </w:pPr>
    <w:rPr>
      <w:rFonts w:cs="Mangal"/>
      <w:color w:val="00000A"/>
      <w:lang w:eastAsia="en-US"/>
    </w:rPr>
  </w:style>
  <w:style w:type="paragraph" w:styleId="affffd">
    <w:name w:val="endnote text"/>
    <w:basedOn w:val="a"/>
    <w:link w:val="affffe"/>
    <w:uiPriority w:val="99"/>
    <w:unhideWhenUsed/>
    <w:rsid w:val="006D1C5E"/>
    <w:pPr>
      <w:spacing w:after="0" w:line="240" w:lineRule="auto"/>
    </w:pPr>
    <w:rPr>
      <w:rFonts w:ascii="Times New Roman" w:hAnsi="Times New Roman"/>
      <w:sz w:val="20"/>
      <w:szCs w:val="20"/>
    </w:rPr>
  </w:style>
  <w:style w:type="character" w:customStyle="1" w:styleId="affffe">
    <w:name w:val="Текст концевой сноски Знак"/>
    <w:link w:val="affffd"/>
    <w:uiPriority w:val="99"/>
    <w:rsid w:val="006D1C5E"/>
    <w:rPr>
      <w:rFonts w:ascii="Times New Roman" w:hAnsi="Times New Roman"/>
    </w:rPr>
  </w:style>
  <w:style w:type="paragraph" w:styleId="afffff">
    <w:name w:val="List Bullet"/>
    <w:basedOn w:val="a"/>
    <w:autoRedefine/>
    <w:uiPriority w:val="99"/>
    <w:unhideWhenUsed/>
    <w:rsid w:val="006D1C5E"/>
    <w:pPr>
      <w:tabs>
        <w:tab w:val="num" w:pos="360"/>
      </w:tabs>
      <w:spacing w:after="0" w:line="240" w:lineRule="auto"/>
      <w:ind w:left="360" w:hanging="360"/>
    </w:pPr>
    <w:rPr>
      <w:rFonts w:ascii="Times New Roman" w:hAnsi="Times New Roman"/>
      <w:sz w:val="24"/>
      <w:szCs w:val="20"/>
    </w:rPr>
  </w:style>
  <w:style w:type="paragraph" w:styleId="afffff0">
    <w:name w:val="List Number"/>
    <w:basedOn w:val="a"/>
    <w:uiPriority w:val="99"/>
    <w:unhideWhenUsed/>
    <w:rsid w:val="006D1C5E"/>
    <w:pPr>
      <w:tabs>
        <w:tab w:val="num" w:pos="360"/>
      </w:tabs>
      <w:spacing w:after="0" w:line="240" w:lineRule="auto"/>
      <w:ind w:left="360" w:hanging="360"/>
    </w:pPr>
    <w:rPr>
      <w:rFonts w:ascii="Times New Roman" w:hAnsi="Times New Roman"/>
      <w:sz w:val="24"/>
      <w:szCs w:val="20"/>
    </w:rPr>
  </w:style>
  <w:style w:type="paragraph" w:styleId="2f6">
    <w:name w:val="List Bullet 2"/>
    <w:basedOn w:val="a"/>
    <w:autoRedefine/>
    <w:uiPriority w:val="99"/>
    <w:unhideWhenUsed/>
    <w:rsid w:val="006D1C5E"/>
    <w:pPr>
      <w:tabs>
        <w:tab w:val="num" w:pos="643"/>
      </w:tabs>
      <w:spacing w:after="0" w:line="240" w:lineRule="auto"/>
      <w:ind w:left="643" w:hanging="360"/>
    </w:pPr>
    <w:rPr>
      <w:rFonts w:ascii="Times New Roman" w:hAnsi="Times New Roman"/>
      <w:sz w:val="24"/>
      <w:szCs w:val="20"/>
    </w:rPr>
  </w:style>
  <w:style w:type="paragraph" w:styleId="3a">
    <w:name w:val="List Bullet 3"/>
    <w:basedOn w:val="a"/>
    <w:autoRedefine/>
    <w:uiPriority w:val="99"/>
    <w:unhideWhenUsed/>
    <w:rsid w:val="006D1C5E"/>
    <w:pPr>
      <w:tabs>
        <w:tab w:val="num" w:pos="926"/>
      </w:tabs>
      <w:spacing w:after="0" w:line="240" w:lineRule="auto"/>
      <w:ind w:left="926" w:hanging="360"/>
    </w:pPr>
    <w:rPr>
      <w:rFonts w:ascii="Times New Roman" w:hAnsi="Times New Roman"/>
      <w:sz w:val="24"/>
      <w:szCs w:val="20"/>
    </w:rPr>
  </w:style>
  <w:style w:type="paragraph" w:styleId="46">
    <w:name w:val="List Bullet 4"/>
    <w:basedOn w:val="a"/>
    <w:autoRedefine/>
    <w:uiPriority w:val="99"/>
    <w:unhideWhenUsed/>
    <w:rsid w:val="006D1C5E"/>
    <w:pPr>
      <w:tabs>
        <w:tab w:val="num" w:pos="1209"/>
      </w:tabs>
      <w:spacing w:after="0" w:line="240" w:lineRule="auto"/>
      <w:ind w:left="1209" w:hanging="360"/>
    </w:pPr>
    <w:rPr>
      <w:rFonts w:ascii="Times New Roman" w:hAnsi="Times New Roman"/>
      <w:sz w:val="24"/>
      <w:szCs w:val="20"/>
    </w:rPr>
  </w:style>
  <w:style w:type="paragraph" w:styleId="54">
    <w:name w:val="List Bullet 5"/>
    <w:basedOn w:val="a"/>
    <w:autoRedefine/>
    <w:uiPriority w:val="99"/>
    <w:unhideWhenUsed/>
    <w:rsid w:val="006D1C5E"/>
    <w:pPr>
      <w:tabs>
        <w:tab w:val="num" w:pos="1492"/>
      </w:tabs>
      <w:spacing w:after="0" w:line="240" w:lineRule="auto"/>
      <w:ind w:left="1492" w:hanging="360"/>
    </w:pPr>
    <w:rPr>
      <w:rFonts w:ascii="Times New Roman" w:hAnsi="Times New Roman"/>
      <w:sz w:val="24"/>
      <w:szCs w:val="20"/>
    </w:rPr>
  </w:style>
  <w:style w:type="paragraph" w:styleId="2f7">
    <w:name w:val="List Number 2"/>
    <w:basedOn w:val="a"/>
    <w:uiPriority w:val="99"/>
    <w:unhideWhenUsed/>
    <w:rsid w:val="006D1C5E"/>
    <w:pPr>
      <w:tabs>
        <w:tab w:val="num" w:pos="643"/>
      </w:tabs>
      <w:spacing w:after="0" w:line="240" w:lineRule="auto"/>
      <w:ind w:left="643" w:hanging="360"/>
    </w:pPr>
    <w:rPr>
      <w:rFonts w:ascii="Times New Roman" w:hAnsi="Times New Roman"/>
      <w:sz w:val="24"/>
      <w:szCs w:val="20"/>
    </w:rPr>
  </w:style>
  <w:style w:type="paragraph" w:styleId="3b">
    <w:name w:val="List Number 3"/>
    <w:basedOn w:val="a"/>
    <w:uiPriority w:val="99"/>
    <w:unhideWhenUsed/>
    <w:rsid w:val="006D1C5E"/>
    <w:pPr>
      <w:tabs>
        <w:tab w:val="num" w:pos="926"/>
      </w:tabs>
      <w:spacing w:after="0" w:line="240" w:lineRule="auto"/>
      <w:ind w:left="926" w:hanging="360"/>
    </w:pPr>
    <w:rPr>
      <w:rFonts w:ascii="Times New Roman" w:hAnsi="Times New Roman"/>
      <w:sz w:val="24"/>
      <w:szCs w:val="20"/>
    </w:rPr>
  </w:style>
  <w:style w:type="paragraph" w:styleId="47">
    <w:name w:val="List Number 4"/>
    <w:basedOn w:val="a"/>
    <w:uiPriority w:val="99"/>
    <w:unhideWhenUsed/>
    <w:rsid w:val="006D1C5E"/>
    <w:pPr>
      <w:tabs>
        <w:tab w:val="num" w:pos="1209"/>
      </w:tabs>
      <w:spacing w:after="0" w:line="240" w:lineRule="auto"/>
      <w:ind w:left="1209" w:hanging="360"/>
    </w:pPr>
    <w:rPr>
      <w:rFonts w:ascii="Times New Roman" w:hAnsi="Times New Roman"/>
      <w:sz w:val="24"/>
      <w:szCs w:val="20"/>
    </w:rPr>
  </w:style>
  <w:style w:type="paragraph" w:styleId="55">
    <w:name w:val="List Number 5"/>
    <w:basedOn w:val="a"/>
    <w:uiPriority w:val="99"/>
    <w:unhideWhenUsed/>
    <w:rsid w:val="006D1C5E"/>
    <w:pPr>
      <w:tabs>
        <w:tab w:val="num" w:pos="1492"/>
      </w:tabs>
      <w:spacing w:after="0" w:line="240" w:lineRule="auto"/>
      <w:ind w:left="1492" w:hanging="360"/>
    </w:pPr>
    <w:rPr>
      <w:rFonts w:ascii="Times New Roman" w:hAnsi="Times New Roman"/>
      <w:sz w:val="24"/>
      <w:szCs w:val="20"/>
    </w:rPr>
  </w:style>
  <w:style w:type="character" w:customStyle="1" w:styleId="48">
    <w:name w:val="Название Знак4"/>
    <w:link w:val="afffff1"/>
    <w:uiPriority w:val="99"/>
    <w:rsid w:val="006D1C5E"/>
    <w:rPr>
      <w:rFonts w:ascii="Arial" w:eastAsia="Microsoft YaHei" w:hAnsi="Arial" w:cs="Mangal"/>
      <w:sz w:val="28"/>
      <w:szCs w:val="28"/>
      <w:lang w:eastAsia="zh-CN"/>
    </w:rPr>
  </w:style>
  <w:style w:type="character" w:customStyle="1" w:styleId="1fc">
    <w:name w:val="Основной текст с отступом Знак1"/>
    <w:aliases w:val="Основной текст с отступом Знак1 Знак Знак,Основной текст с отступом Знак Знак Знак Знак,Основной текст с отступом Знак1 Знак Знак Знак Знак Знак,Основной текст с отступом Знак Знак Знак Знак Знак Знак Знак1"/>
    <w:semiHidden/>
    <w:rsid w:val="006D1C5E"/>
    <w:rPr>
      <w:rFonts w:ascii="Calibri" w:eastAsia="Calibri" w:hAnsi="Calibri"/>
      <w:sz w:val="22"/>
      <w:szCs w:val="22"/>
      <w:lang w:eastAsia="en-US"/>
    </w:rPr>
  </w:style>
  <w:style w:type="paragraph" w:styleId="2f8">
    <w:name w:val="List Continue 2"/>
    <w:basedOn w:val="a"/>
    <w:uiPriority w:val="99"/>
    <w:unhideWhenUsed/>
    <w:rsid w:val="006D1C5E"/>
    <w:pPr>
      <w:spacing w:after="120" w:line="240" w:lineRule="auto"/>
      <w:ind w:left="566"/>
    </w:pPr>
    <w:rPr>
      <w:rFonts w:ascii="Times New Roman" w:hAnsi="Times New Roman"/>
      <w:sz w:val="24"/>
      <w:szCs w:val="20"/>
    </w:rPr>
  </w:style>
  <w:style w:type="paragraph" w:styleId="afffff2">
    <w:name w:val="Body Text First Indent"/>
    <w:basedOn w:val="a9"/>
    <w:link w:val="afffff3"/>
    <w:uiPriority w:val="99"/>
    <w:unhideWhenUsed/>
    <w:rsid w:val="006D1C5E"/>
    <w:pPr>
      <w:spacing w:after="120"/>
      <w:ind w:right="0" w:firstLine="210"/>
      <w:jc w:val="left"/>
    </w:pPr>
    <w:rPr>
      <w:sz w:val="24"/>
      <w:szCs w:val="24"/>
      <w:lang w:eastAsia="en-US"/>
    </w:rPr>
  </w:style>
  <w:style w:type="character" w:customStyle="1" w:styleId="afffff3">
    <w:name w:val="Красная строка Знак"/>
    <w:link w:val="afffff2"/>
    <w:uiPriority w:val="99"/>
    <w:rsid w:val="006D1C5E"/>
    <w:rPr>
      <w:rFonts w:ascii="Times New Roman" w:hAnsi="Times New Roman"/>
      <w:sz w:val="24"/>
      <w:szCs w:val="24"/>
      <w:lang w:eastAsia="en-US"/>
    </w:rPr>
  </w:style>
  <w:style w:type="paragraph" w:styleId="2f9">
    <w:name w:val="Body Text 2"/>
    <w:basedOn w:val="a"/>
    <w:link w:val="2fa"/>
    <w:uiPriority w:val="99"/>
    <w:unhideWhenUsed/>
    <w:rsid w:val="006D1C5E"/>
    <w:pPr>
      <w:spacing w:after="0" w:line="240" w:lineRule="auto"/>
      <w:jc w:val="both"/>
    </w:pPr>
    <w:rPr>
      <w:rFonts w:ascii="Arial" w:hAnsi="Arial"/>
      <w:b/>
      <w:bCs/>
      <w:iCs/>
      <w:sz w:val="24"/>
      <w:szCs w:val="24"/>
    </w:rPr>
  </w:style>
  <w:style w:type="character" w:customStyle="1" w:styleId="2fa">
    <w:name w:val="Основной текст 2 Знак"/>
    <w:link w:val="2f9"/>
    <w:uiPriority w:val="99"/>
    <w:rsid w:val="006D1C5E"/>
    <w:rPr>
      <w:rFonts w:ascii="Arial" w:hAnsi="Arial"/>
      <w:b/>
      <w:bCs/>
      <w:iCs/>
      <w:sz w:val="24"/>
      <w:szCs w:val="24"/>
    </w:rPr>
  </w:style>
  <w:style w:type="paragraph" w:styleId="2fb">
    <w:name w:val="Body Text Indent 2"/>
    <w:basedOn w:val="a"/>
    <w:link w:val="2fc"/>
    <w:uiPriority w:val="99"/>
    <w:unhideWhenUsed/>
    <w:rsid w:val="006D1C5E"/>
    <w:pPr>
      <w:spacing w:after="120" w:line="480" w:lineRule="auto"/>
      <w:ind w:left="283"/>
    </w:pPr>
    <w:rPr>
      <w:rFonts w:ascii="Times New Roman" w:hAnsi="Times New Roman"/>
      <w:color w:val="000000"/>
      <w:sz w:val="24"/>
      <w:szCs w:val="28"/>
    </w:rPr>
  </w:style>
  <w:style w:type="character" w:customStyle="1" w:styleId="2fc">
    <w:name w:val="Основной текст с отступом 2 Знак"/>
    <w:link w:val="2fb"/>
    <w:uiPriority w:val="99"/>
    <w:rsid w:val="006D1C5E"/>
    <w:rPr>
      <w:rFonts w:ascii="Times New Roman" w:hAnsi="Times New Roman"/>
      <w:color w:val="000000"/>
      <w:sz w:val="24"/>
      <w:szCs w:val="28"/>
    </w:rPr>
  </w:style>
  <w:style w:type="paragraph" w:styleId="afffff4">
    <w:name w:val="Block Text"/>
    <w:basedOn w:val="a"/>
    <w:uiPriority w:val="99"/>
    <w:unhideWhenUsed/>
    <w:rsid w:val="006D1C5E"/>
    <w:pPr>
      <w:shd w:val="clear" w:color="auto" w:fill="FFFFFF"/>
      <w:autoSpaceDE w:val="0"/>
      <w:autoSpaceDN w:val="0"/>
      <w:adjustRightInd w:val="0"/>
      <w:spacing w:after="0" w:line="317" w:lineRule="exact"/>
      <w:ind w:left="4" w:right="806" w:firstLine="371"/>
    </w:pPr>
    <w:rPr>
      <w:rFonts w:ascii="Times New Roman" w:hAnsi="Times New Roman"/>
      <w:sz w:val="24"/>
      <w:szCs w:val="24"/>
      <w:lang w:eastAsia="en-US"/>
    </w:rPr>
  </w:style>
  <w:style w:type="paragraph" w:styleId="afffff5">
    <w:name w:val="Document Map"/>
    <w:basedOn w:val="a"/>
    <w:link w:val="afffff6"/>
    <w:uiPriority w:val="99"/>
    <w:unhideWhenUsed/>
    <w:rsid w:val="006D1C5E"/>
    <w:pPr>
      <w:shd w:val="clear" w:color="auto" w:fill="000080"/>
      <w:spacing w:after="0" w:line="240" w:lineRule="auto"/>
    </w:pPr>
    <w:rPr>
      <w:rFonts w:ascii="Tahoma" w:hAnsi="Tahoma"/>
      <w:sz w:val="24"/>
      <w:szCs w:val="24"/>
      <w:lang w:eastAsia="en-US"/>
    </w:rPr>
  </w:style>
  <w:style w:type="character" w:customStyle="1" w:styleId="afffff6">
    <w:name w:val="Схема документа Знак"/>
    <w:link w:val="afffff5"/>
    <w:uiPriority w:val="99"/>
    <w:rsid w:val="006D1C5E"/>
    <w:rPr>
      <w:rFonts w:ascii="Tahoma" w:hAnsi="Tahoma"/>
      <w:sz w:val="24"/>
      <w:szCs w:val="24"/>
      <w:shd w:val="clear" w:color="auto" w:fill="000080"/>
      <w:lang w:eastAsia="en-US"/>
    </w:rPr>
  </w:style>
  <w:style w:type="paragraph" w:customStyle="1" w:styleId="afffff7">
    <w:name w:val="Наименование объекта"/>
    <w:basedOn w:val="a"/>
    <w:autoRedefine/>
    <w:uiPriority w:val="99"/>
    <w:semiHidden/>
    <w:rsid w:val="006D1C5E"/>
    <w:pPr>
      <w:spacing w:after="0" w:line="240" w:lineRule="auto"/>
    </w:pPr>
    <w:rPr>
      <w:rFonts w:ascii="Times New Roman" w:hAnsi="Times New Roman"/>
      <w:b/>
      <w:sz w:val="44"/>
      <w:szCs w:val="24"/>
    </w:rPr>
  </w:style>
  <w:style w:type="character" w:customStyle="1" w:styleId="afffff8">
    <w:name w:val="Заголовок таблицы Знак"/>
    <w:link w:val="afffff9"/>
    <w:semiHidden/>
    <w:locked/>
    <w:rsid w:val="006D1C5E"/>
    <w:rPr>
      <w:bCs/>
      <w:sz w:val="24"/>
      <w:szCs w:val="24"/>
    </w:rPr>
  </w:style>
  <w:style w:type="paragraph" w:customStyle="1" w:styleId="afffff9">
    <w:name w:val="Заголовок таблицы"/>
    <w:basedOn w:val="afb"/>
    <w:link w:val="afffff8"/>
    <w:semiHidden/>
    <w:rsid w:val="006D1C5E"/>
    <w:pPr>
      <w:keepNext/>
      <w:suppressLineNumbers w:val="0"/>
      <w:suppressAutoHyphens w:val="0"/>
      <w:ind w:firstLine="709"/>
    </w:pPr>
    <w:rPr>
      <w:rFonts w:ascii="Calibri" w:hAnsi="Calibri" w:cs="Times New Roman"/>
      <w:bCs/>
      <w:i w:val="0"/>
      <w:iCs w:val="0"/>
    </w:rPr>
  </w:style>
  <w:style w:type="character" w:customStyle="1" w:styleId="afffffa">
    <w:name w:val="основной текст Знак"/>
    <w:link w:val="afffffb"/>
    <w:semiHidden/>
    <w:locked/>
    <w:rsid w:val="006D1C5E"/>
    <w:rPr>
      <w:sz w:val="24"/>
      <w:szCs w:val="24"/>
    </w:rPr>
  </w:style>
  <w:style w:type="paragraph" w:customStyle="1" w:styleId="afffffb">
    <w:name w:val="основной текст"/>
    <w:basedOn w:val="a"/>
    <w:link w:val="afffffa"/>
    <w:semiHidden/>
    <w:rsid w:val="006D1C5E"/>
    <w:pPr>
      <w:spacing w:after="0" w:line="240" w:lineRule="auto"/>
      <w:ind w:firstLine="709"/>
      <w:jc w:val="both"/>
    </w:pPr>
    <w:rPr>
      <w:sz w:val="24"/>
      <w:szCs w:val="24"/>
    </w:rPr>
  </w:style>
  <w:style w:type="paragraph" w:customStyle="1" w:styleId="formattext">
    <w:name w:val="formattext"/>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1">
    <w:name w:val="абзац-1"/>
    <w:basedOn w:val="a"/>
    <w:uiPriority w:val="99"/>
    <w:semiHidden/>
    <w:rsid w:val="006D1C5E"/>
    <w:pPr>
      <w:spacing w:after="0" w:line="360" w:lineRule="auto"/>
      <w:ind w:firstLine="709"/>
    </w:pPr>
    <w:rPr>
      <w:rFonts w:ascii="Times New Roman" w:hAnsi="Times New Roman"/>
      <w:sz w:val="24"/>
      <w:szCs w:val="20"/>
    </w:rPr>
  </w:style>
  <w:style w:type="paragraph" w:customStyle="1" w:styleId="xl24">
    <w:name w:val="xl24"/>
    <w:basedOn w:val="a"/>
    <w:uiPriority w:val="99"/>
    <w:semiHidden/>
    <w:rsid w:val="006D1C5E"/>
    <w:pPr>
      <w:spacing w:before="100" w:after="100" w:line="240" w:lineRule="auto"/>
      <w:jc w:val="center"/>
    </w:pPr>
    <w:rPr>
      <w:rFonts w:ascii="Arial" w:eastAsia="Arial Unicode MS" w:hAnsi="Arial"/>
      <w:b/>
      <w:sz w:val="24"/>
      <w:szCs w:val="20"/>
    </w:rPr>
  </w:style>
  <w:style w:type="paragraph" w:customStyle="1" w:styleId="ConsPlusCell">
    <w:name w:val="ConsPlusCell"/>
    <w:uiPriority w:val="99"/>
    <w:semiHidden/>
    <w:rsid w:val="006D1C5E"/>
    <w:pPr>
      <w:widowControl w:val="0"/>
      <w:autoSpaceDE w:val="0"/>
      <w:autoSpaceDN w:val="0"/>
      <w:adjustRightInd w:val="0"/>
    </w:pPr>
    <w:rPr>
      <w:rFonts w:ascii="Arial" w:hAnsi="Arial" w:cs="Arial"/>
    </w:rPr>
  </w:style>
  <w:style w:type="character" w:customStyle="1" w:styleId="ListParagraphChar">
    <w:name w:val="List Paragraph Char"/>
    <w:link w:val="1fd"/>
    <w:semiHidden/>
    <w:locked/>
    <w:rsid w:val="006D1C5E"/>
    <w:rPr>
      <w:sz w:val="24"/>
      <w:szCs w:val="24"/>
    </w:rPr>
  </w:style>
  <w:style w:type="paragraph" w:customStyle="1" w:styleId="1fd">
    <w:name w:val="Абзац списка1"/>
    <w:basedOn w:val="a"/>
    <w:link w:val="ListParagraphChar"/>
    <w:semiHidden/>
    <w:rsid w:val="006D1C5E"/>
    <w:pPr>
      <w:spacing w:after="0" w:line="240" w:lineRule="auto"/>
      <w:ind w:left="720"/>
      <w:contextualSpacing/>
    </w:pPr>
    <w:rPr>
      <w:sz w:val="24"/>
      <w:szCs w:val="24"/>
    </w:rPr>
  </w:style>
  <w:style w:type="paragraph" w:customStyle="1" w:styleId="Default">
    <w:name w:val="Default"/>
    <w:uiPriority w:val="99"/>
    <w:semiHidden/>
    <w:rsid w:val="006D1C5E"/>
    <w:pPr>
      <w:widowControl w:val="0"/>
      <w:autoSpaceDE w:val="0"/>
      <w:autoSpaceDN w:val="0"/>
      <w:adjustRightInd w:val="0"/>
    </w:pPr>
    <w:rPr>
      <w:rFonts w:ascii="Times New Roman" w:hAnsi="Times New Roman"/>
      <w:color w:val="000000"/>
      <w:sz w:val="24"/>
      <w:szCs w:val="24"/>
    </w:rPr>
  </w:style>
  <w:style w:type="paragraph" w:customStyle="1" w:styleId="CM32">
    <w:name w:val="CM32"/>
    <w:basedOn w:val="a"/>
    <w:next w:val="a"/>
    <w:uiPriority w:val="99"/>
    <w:semiHidden/>
    <w:rsid w:val="006D1C5E"/>
    <w:pPr>
      <w:widowControl w:val="0"/>
      <w:autoSpaceDE w:val="0"/>
      <w:autoSpaceDN w:val="0"/>
      <w:adjustRightInd w:val="0"/>
      <w:spacing w:after="0" w:line="240" w:lineRule="auto"/>
    </w:pPr>
    <w:rPr>
      <w:rFonts w:ascii="Times New Roman" w:hAnsi="Times New Roman"/>
      <w:sz w:val="24"/>
      <w:szCs w:val="24"/>
    </w:rPr>
  </w:style>
  <w:style w:type="character" w:customStyle="1" w:styleId="290">
    <w:name w:val="Основной текст (29)_"/>
    <w:link w:val="291"/>
    <w:semiHidden/>
    <w:locked/>
    <w:rsid w:val="006D1C5E"/>
    <w:rPr>
      <w:rFonts w:ascii="Arial" w:hAnsi="Arial" w:cs="Arial"/>
      <w:sz w:val="21"/>
      <w:szCs w:val="21"/>
      <w:shd w:val="clear" w:color="auto" w:fill="FFFFFF"/>
    </w:rPr>
  </w:style>
  <w:style w:type="paragraph" w:customStyle="1" w:styleId="291">
    <w:name w:val="Основной текст (29)"/>
    <w:basedOn w:val="a"/>
    <w:link w:val="290"/>
    <w:semiHidden/>
    <w:rsid w:val="006D1C5E"/>
    <w:pPr>
      <w:widowControl w:val="0"/>
      <w:shd w:val="clear" w:color="auto" w:fill="FFFFFF"/>
      <w:spacing w:after="0" w:line="379" w:lineRule="exact"/>
      <w:jc w:val="both"/>
    </w:pPr>
    <w:rPr>
      <w:rFonts w:ascii="Arial" w:hAnsi="Arial"/>
      <w:sz w:val="21"/>
      <w:szCs w:val="21"/>
    </w:rPr>
  </w:style>
  <w:style w:type="character" w:customStyle="1" w:styleId="afffffc">
    <w:name w:val="Подпись к таблице_"/>
    <w:link w:val="afffffd"/>
    <w:semiHidden/>
    <w:locked/>
    <w:rsid w:val="006D1C5E"/>
    <w:rPr>
      <w:shd w:val="clear" w:color="auto" w:fill="FFFFFF"/>
    </w:rPr>
  </w:style>
  <w:style w:type="paragraph" w:customStyle="1" w:styleId="afffffd">
    <w:name w:val="Подпись к таблице"/>
    <w:basedOn w:val="a"/>
    <w:link w:val="afffffc"/>
    <w:semiHidden/>
    <w:rsid w:val="006D1C5E"/>
    <w:pPr>
      <w:widowControl w:val="0"/>
      <w:shd w:val="clear" w:color="auto" w:fill="FFFFFF"/>
      <w:spacing w:after="60" w:line="240" w:lineRule="atLeast"/>
      <w:ind w:hanging="780"/>
      <w:jc w:val="right"/>
    </w:pPr>
    <w:rPr>
      <w:sz w:val="20"/>
      <w:szCs w:val="20"/>
    </w:rPr>
  </w:style>
  <w:style w:type="character" w:customStyle="1" w:styleId="3c">
    <w:name w:val="Подпись к таблице (3)_"/>
    <w:link w:val="3d"/>
    <w:semiHidden/>
    <w:locked/>
    <w:rsid w:val="006D1C5E"/>
    <w:rPr>
      <w:sz w:val="28"/>
      <w:szCs w:val="28"/>
      <w:shd w:val="clear" w:color="auto" w:fill="FFFFFF"/>
    </w:rPr>
  </w:style>
  <w:style w:type="paragraph" w:customStyle="1" w:styleId="3d">
    <w:name w:val="Подпись к таблице (3)"/>
    <w:basedOn w:val="a"/>
    <w:link w:val="3c"/>
    <w:semiHidden/>
    <w:rsid w:val="006D1C5E"/>
    <w:pPr>
      <w:widowControl w:val="0"/>
      <w:shd w:val="clear" w:color="auto" w:fill="FFFFFF"/>
      <w:spacing w:after="0" w:line="240" w:lineRule="atLeast"/>
    </w:pPr>
    <w:rPr>
      <w:sz w:val="28"/>
      <w:szCs w:val="28"/>
    </w:rPr>
  </w:style>
  <w:style w:type="character" w:customStyle="1" w:styleId="63">
    <w:name w:val="Колонтитул (6)_"/>
    <w:link w:val="64"/>
    <w:semiHidden/>
    <w:locked/>
    <w:rsid w:val="006D1C5E"/>
    <w:rPr>
      <w:sz w:val="30"/>
      <w:szCs w:val="30"/>
      <w:shd w:val="clear" w:color="auto" w:fill="FFFFFF"/>
    </w:rPr>
  </w:style>
  <w:style w:type="paragraph" w:customStyle="1" w:styleId="64">
    <w:name w:val="Колонтитул (6)"/>
    <w:basedOn w:val="a"/>
    <w:link w:val="63"/>
    <w:semiHidden/>
    <w:rsid w:val="006D1C5E"/>
    <w:pPr>
      <w:widowControl w:val="0"/>
      <w:shd w:val="clear" w:color="auto" w:fill="FFFFFF"/>
      <w:spacing w:after="0" w:line="240" w:lineRule="atLeast"/>
    </w:pPr>
    <w:rPr>
      <w:sz w:val="30"/>
      <w:szCs w:val="30"/>
    </w:rPr>
  </w:style>
  <w:style w:type="character" w:customStyle="1" w:styleId="141">
    <w:name w:val="Подпись к картинке (14)_"/>
    <w:link w:val="142"/>
    <w:semiHidden/>
    <w:locked/>
    <w:rsid w:val="006D1C5E"/>
    <w:rPr>
      <w:sz w:val="28"/>
      <w:szCs w:val="28"/>
      <w:shd w:val="clear" w:color="auto" w:fill="FFFFFF"/>
    </w:rPr>
  </w:style>
  <w:style w:type="paragraph" w:customStyle="1" w:styleId="142">
    <w:name w:val="Подпись к картинке (14)"/>
    <w:basedOn w:val="a"/>
    <w:link w:val="141"/>
    <w:semiHidden/>
    <w:rsid w:val="006D1C5E"/>
    <w:pPr>
      <w:widowControl w:val="0"/>
      <w:shd w:val="clear" w:color="auto" w:fill="FFFFFF"/>
      <w:spacing w:after="0" w:line="346" w:lineRule="exact"/>
      <w:jc w:val="center"/>
    </w:pPr>
    <w:rPr>
      <w:sz w:val="28"/>
      <w:szCs w:val="28"/>
    </w:rPr>
  </w:style>
  <w:style w:type="paragraph" w:customStyle="1" w:styleId="afffffe">
    <w:name w:val="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143">
    <w:name w:val="14 по ширине"/>
    <w:basedOn w:val="a"/>
    <w:autoRedefine/>
    <w:uiPriority w:val="99"/>
    <w:semiHidden/>
    <w:rsid w:val="006D1C5E"/>
    <w:pPr>
      <w:spacing w:after="0" w:line="240" w:lineRule="auto"/>
      <w:ind w:firstLine="567"/>
      <w:jc w:val="both"/>
    </w:pPr>
    <w:rPr>
      <w:rFonts w:ascii="Times New Roman" w:hAnsi="Times New Roman"/>
      <w:sz w:val="28"/>
      <w:szCs w:val="28"/>
      <w:lang w:eastAsia="en-US"/>
    </w:rPr>
  </w:style>
  <w:style w:type="paragraph" w:customStyle="1" w:styleId="affffff">
    <w:name w:val="Знак Знак Знак Знак Знак"/>
    <w:basedOn w:val="a"/>
    <w:uiPriority w:val="99"/>
    <w:semiHidden/>
    <w:rsid w:val="006D1C5E"/>
    <w:pPr>
      <w:adjustRightInd w:val="0"/>
      <w:spacing w:after="160" w:line="240" w:lineRule="exact"/>
      <w:jc w:val="right"/>
    </w:pPr>
    <w:rPr>
      <w:rFonts w:ascii="Times New Roman" w:hAnsi="Times New Roman"/>
      <w:sz w:val="20"/>
      <w:szCs w:val="20"/>
      <w:lang w:val="en-GB" w:eastAsia="en-US"/>
    </w:rPr>
  </w:style>
  <w:style w:type="paragraph" w:customStyle="1" w:styleId="affffff0">
    <w:name w:val="Абзац с отсуп"/>
    <w:basedOn w:val="a"/>
    <w:uiPriority w:val="99"/>
    <w:semiHidden/>
    <w:rsid w:val="006D1C5E"/>
    <w:pPr>
      <w:spacing w:before="120" w:after="0" w:line="360" w:lineRule="exact"/>
      <w:ind w:firstLine="720"/>
      <w:jc w:val="both"/>
    </w:pPr>
    <w:rPr>
      <w:rFonts w:ascii="Times New Roman" w:hAnsi="Times New Roman"/>
      <w:sz w:val="20"/>
      <w:szCs w:val="20"/>
      <w:lang w:val="en-US" w:eastAsia="en-US"/>
    </w:rPr>
  </w:style>
  <w:style w:type="paragraph" w:customStyle="1" w:styleId="affffff1">
    <w:name w:val="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character" w:customStyle="1" w:styleId="affffff2">
    <w:name w:val="МОН Знак Знак Знак"/>
    <w:link w:val="affffff3"/>
    <w:semiHidden/>
    <w:locked/>
    <w:rsid w:val="006D1C5E"/>
    <w:rPr>
      <w:sz w:val="28"/>
      <w:szCs w:val="28"/>
    </w:rPr>
  </w:style>
  <w:style w:type="paragraph" w:customStyle="1" w:styleId="affffff3">
    <w:name w:val="МОН Знак Знак"/>
    <w:basedOn w:val="a"/>
    <w:link w:val="affffff2"/>
    <w:semiHidden/>
    <w:rsid w:val="006D1C5E"/>
    <w:pPr>
      <w:spacing w:after="0" w:line="360" w:lineRule="auto"/>
      <w:ind w:firstLine="709"/>
      <w:jc w:val="both"/>
    </w:pPr>
    <w:rPr>
      <w:sz w:val="28"/>
      <w:szCs w:val="28"/>
    </w:rPr>
  </w:style>
  <w:style w:type="character" w:customStyle="1" w:styleId="affffff4">
    <w:name w:val="МОН основной Знак Знак Знак"/>
    <w:link w:val="affffff5"/>
    <w:semiHidden/>
    <w:locked/>
    <w:rsid w:val="006D1C5E"/>
    <w:rPr>
      <w:sz w:val="28"/>
      <w:szCs w:val="28"/>
    </w:rPr>
  </w:style>
  <w:style w:type="paragraph" w:customStyle="1" w:styleId="affffff5">
    <w:name w:val="МОН основной Знак Знак"/>
    <w:basedOn w:val="a"/>
    <w:link w:val="affffff4"/>
    <w:semiHidden/>
    <w:rsid w:val="006D1C5E"/>
    <w:pPr>
      <w:spacing w:after="0" w:line="360" w:lineRule="auto"/>
      <w:ind w:firstLine="709"/>
      <w:jc w:val="both"/>
    </w:pPr>
    <w:rPr>
      <w:sz w:val="28"/>
      <w:szCs w:val="28"/>
    </w:rPr>
  </w:style>
  <w:style w:type="paragraph" w:customStyle="1" w:styleId="bodytext">
    <w:name w:val="bodytext"/>
    <w:basedOn w:val="a"/>
    <w:uiPriority w:val="99"/>
    <w:semiHidden/>
    <w:rsid w:val="006D1C5E"/>
    <w:pPr>
      <w:spacing w:after="0" w:line="240" w:lineRule="auto"/>
      <w:jc w:val="both"/>
    </w:pPr>
    <w:rPr>
      <w:rFonts w:ascii="Verdana" w:hAnsi="Verdana" w:cs="Verdana"/>
      <w:color w:val="26262E"/>
      <w:sz w:val="14"/>
      <w:szCs w:val="14"/>
      <w:lang w:eastAsia="en-US"/>
    </w:rPr>
  </w:style>
  <w:style w:type="paragraph" w:customStyle="1" w:styleId="83">
    <w:name w:val="Обычный (веб)8"/>
    <w:basedOn w:val="a"/>
    <w:uiPriority w:val="99"/>
    <w:semiHidden/>
    <w:rsid w:val="006D1C5E"/>
    <w:pPr>
      <w:spacing w:after="0" w:line="240" w:lineRule="auto"/>
    </w:pPr>
    <w:rPr>
      <w:rFonts w:ascii="Times New Roman" w:hAnsi="Times New Roman"/>
      <w:sz w:val="21"/>
      <w:szCs w:val="21"/>
      <w:lang w:eastAsia="en-US"/>
    </w:rPr>
  </w:style>
  <w:style w:type="paragraph" w:customStyle="1" w:styleId="2110">
    <w:name w:val="Знак2 Знак Знак1 Знак1 Знак Знак Знак Знак Знак Знак Знак Знак Знак Знак Знак Знак Знак Знак"/>
    <w:basedOn w:val="a"/>
    <w:uiPriority w:val="99"/>
    <w:semiHidden/>
    <w:rsid w:val="006D1C5E"/>
    <w:pPr>
      <w:spacing w:after="160" w:line="240" w:lineRule="exact"/>
    </w:pPr>
    <w:rPr>
      <w:rFonts w:ascii="Verdana" w:hAnsi="Verdana" w:cs="Verdana"/>
      <w:sz w:val="20"/>
      <w:szCs w:val="20"/>
      <w:lang w:val="en-US" w:eastAsia="en-US"/>
    </w:rPr>
  </w:style>
  <w:style w:type="paragraph" w:customStyle="1" w:styleId="consplustitle0">
    <w:name w:val="consplustitle"/>
    <w:basedOn w:val="a"/>
    <w:uiPriority w:val="99"/>
    <w:semiHidden/>
    <w:rsid w:val="006D1C5E"/>
    <w:pPr>
      <w:spacing w:before="100" w:beforeAutospacing="1" w:after="100" w:afterAutospacing="1" w:line="240" w:lineRule="auto"/>
    </w:pPr>
    <w:rPr>
      <w:rFonts w:ascii="Times New Roman" w:hAnsi="Times New Roman"/>
      <w:sz w:val="24"/>
      <w:szCs w:val="24"/>
      <w:lang w:eastAsia="en-US"/>
    </w:rPr>
  </w:style>
  <w:style w:type="paragraph" w:customStyle="1" w:styleId="ConsCell">
    <w:name w:val="ConsCell"/>
    <w:uiPriority w:val="99"/>
    <w:semiHidden/>
    <w:rsid w:val="006D1C5E"/>
    <w:pPr>
      <w:widowControl w:val="0"/>
      <w:ind w:right="19772"/>
    </w:pPr>
    <w:rPr>
      <w:rFonts w:ascii="Arial" w:hAnsi="Arial" w:cs="Arial"/>
    </w:rPr>
  </w:style>
  <w:style w:type="paragraph" w:customStyle="1" w:styleId="affffff6">
    <w:name w:val="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affffff7">
    <w:name w:val="Основной"/>
    <w:basedOn w:val="a"/>
    <w:uiPriority w:val="99"/>
    <w:semiHidden/>
    <w:rsid w:val="006D1C5E"/>
    <w:pPr>
      <w:spacing w:before="40" w:after="40" w:line="240" w:lineRule="auto"/>
      <w:ind w:firstLine="709"/>
      <w:jc w:val="both"/>
    </w:pPr>
    <w:rPr>
      <w:rFonts w:ascii="Times New Roman" w:hAnsi="Times New Roman"/>
      <w:sz w:val="28"/>
      <w:szCs w:val="28"/>
      <w:lang w:eastAsia="en-US"/>
    </w:rPr>
  </w:style>
  <w:style w:type="paragraph" w:customStyle="1" w:styleId="2fd">
    <w:name w:val="Знак Знак2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e">
    <w:name w:val="Знак Знак2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
    <w:name w:val="Знак Знак2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0">
    <w:name w:val="Знак Знак2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13">
    <w:name w:val="Знак Знак2 Знак Знак Знак Знак Знак Знак Знак Знак Знак Знак Знак Знак Знак Знак Знак1"/>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1">
    <w:name w:val="Знак Знак2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114">
    <w:name w:val="Знак Знак11"/>
    <w:basedOn w:val="a"/>
    <w:uiPriority w:val="99"/>
    <w:semiHidden/>
    <w:rsid w:val="006D1C5E"/>
    <w:pPr>
      <w:spacing w:before="100" w:beforeAutospacing="1" w:after="100" w:afterAutospacing="1" w:line="240" w:lineRule="atLeast"/>
      <w:jc w:val="both"/>
    </w:pPr>
    <w:rPr>
      <w:rFonts w:ascii="Tahoma" w:hAnsi="Tahoma" w:cs="Tahoma"/>
      <w:sz w:val="20"/>
      <w:szCs w:val="20"/>
      <w:lang w:val="en-US" w:eastAsia="en-US"/>
    </w:rPr>
  </w:style>
  <w:style w:type="paragraph" w:customStyle="1" w:styleId="2ff2">
    <w:name w:val="Знак Знак2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3">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4">
    <w:name w:val="Знак Знак2 Знак Знак Знак Знак Знак Знак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14">
    <w:name w:val="Знак Знак2 Знак Знак Знак Знак Знак Знак Знак Знак Знак1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affffff8">
    <w:name w:val="Знак"/>
    <w:basedOn w:val="34"/>
    <w:autoRedefine/>
    <w:uiPriority w:val="99"/>
    <w:semiHidden/>
    <w:rsid w:val="006D1C5E"/>
    <w:pPr>
      <w:tabs>
        <w:tab w:val="right" w:leader="dot" w:pos="9344"/>
      </w:tabs>
      <w:spacing w:after="0" w:line="240" w:lineRule="auto"/>
      <w:ind w:left="0" w:firstLine="567"/>
    </w:pPr>
    <w:rPr>
      <w:rFonts w:ascii="Times New Roman" w:hAnsi="Times New Roman"/>
      <w:sz w:val="28"/>
      <w:szCs w:val="28"/>
      <w:lang w:eastAsia="en-US" w:bidi="ru-RU"/>
    </w:rPr>
  </w:style>
  <w:style w:type="paragraph" w:customStyle="1" w:styleId="1fe">
    <w:name w:val="1_основной"/>
    <w:basedOn w:val="a"/>
    <w:uiPriority w:val="99"/>
    <w:semiHidden/>
    <w:rsid w:val="006D1C5E"/>
    <w:pPr>
      <w:spacing w:after="0" w:line="240" w:lineRule="auto"/>
      <w:ind w:firstLine="546"/>
      <w:jc w:val="both"/>
    </w:pPr>
    <w:rPr>
      <w:rFonts w:ascii="Times New Roman" w:hAnsi="Times New Roman"/>
      <w:sz w:val="24"/>
      <w:szCs w:val="24"/>
      <w:lang w:eastAsia="en-US"/>
    </w:rPr>
  </w:style>
  <w:style w:type="paragraph" w:customStyle="1" w:styleId="f1">
    <w:name w:val="f1"/>
    <w:uiPriority w:val="99"/>
    <w:semiHidden/>
    <w:rsid w:val="006D1C5E"/>
    <w:pPr>
      <w:spacing w:before="100" w:beforeAutospacing="1" w:after="100" w:afterAutospacing="1" w:line="288" w:lineRule="auto"/>
    </w:pPr>
    <w:rPr>
      <w:rFonts w:ascii="Arial" w:hAnsi="Arial" w:cs="Arial"/>
      <w:sz w:val="22"/>
      <w:szCs w:val="22"/>
    </w:rPr>
  </w:style>
  <w:style w:type="paragraph" w:customStyle="1" w:styleId="000">
    <w:name w:val="Основной текст с отст000"/>
    <w:basedOn w:val="a"/>
    <w:uiPriority w:val="99"/>
    <w:semiHidden/>
    <w:rsid w:val="006D1C5E"/>
    <w:pPr>
      <w:spacing w:after="0" w:line="240" w:lineRule="auto"/>
      <w:ind w:firstLine="720"/>
      <w:jc w:val="both"/>
    </w:pPr>
    <w:rPr>
      <w:rFonts w:ascii="Times New Roman" w:hAnsi="Times New Roman"/>
      <w:sz w:val="28"/>
      <w:szCs w:val="28"/>
      <w:lang w:eastAsia="en-US"/>
    </w:rPr>
  </w:style>
  <w:style w:type="character" w:customStyle="1" w:styleId="affffff9">
    <w:name w:val="А_обычный_текст Знак"/>
    <w:link w:val="affffffa"/>
    <w:semiHidden/>
    <w:locked/>
    <w:rsid w:val="006D1C5E"/>
    <w:rPr>
      <w:sz w:val="24"/>
      <w:szCs w:val="24"/>
    </w:rPr>
  </w:style>
  <w:style w:type="paragraph" w:customStyle="1" w:styleId="affffffa">
    <w:name w:val="А_обычный_текст"/>
    <w:basedOn w:val="a"/>
    <w:link w:val="affffff9"/>
    <w:semiHidden/>
    <w:rsid w:val="006D1C5E"/>
    <w:pPr>
      <w:spacing w:after="0" w:line="360" w:lineRule="auto"/>
      <w:ind w:firstLine="567"/>
      <w:jc w:val="both"/>
    </w:pPr>
    <w:rPr>
      <w:sz w:val="24"/>
      <w:szCs w:val="24"/>
    </w:rPr>
  </w:style>
  <w:style w:type="character" w:customStyle="1" w:styleId="affffffb">
    <w:name w:val="Подписи_рисункам Знак"/>
    <w:link w:val="affffffc"/>
    <w:semiHidden/>
    <w:locked/>
    <w:rsid w:val="006D1C5E"/>
  </w:style>
  <w:style w:type="paragraph" w:customStyle="1" w:styleId="affffffc">
    <w:name w:val="Подписи_рисункам"/>
    <w:basedOn w:val="affffffa"/>
    <w:link w:val="affffffb"/>
    <w:semiHidden/>
    <w:rsid w:val="006D1C5E"/>
    <w:pPr>
      <w:spacing w:before="120" w:after="240" w:line="240" w:lineRule="auto"/>
      <w:ind w:left="567" w:right="567" w:firstLine="0"/>
      <w:jc w:val="left"/>
    </w:pPr>
    <w:rPr>
      <w:sz w:val="20"/>
      <w:szCs w:val="20"/>
    </w:rPr>
  </w:style>
  <w:style w:type="paragraph" w:customStyle="1" w:styleId="Style4">
    <w:name w:val="Style4"/>
    <w:basedOn w:val="a"/>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6">
    <w:name w:val="Style6"/>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Style7">
    <w:name w:val="Style7"/>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Style9">
    <w:name w:val="Style9"/>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Style8">
    <w:name w:val="Style8"/>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character" w:customStyle="1" w:styleId="affffffd">
    <w:name w:val="Надписи к таблицам Знак"/>
    <w:link w:val="affffffe"/>
    <w:semiHidden/>
    <w:locked/>
    <w:rsid w:val="006D1C5E"/>
    <w:rPr>
      <w:sz w:val="24"/>
      <w:szCs w:val="24"/>
    </w:rPr>
  </w:style>
  <w:style w:type="paragraph" w:customStyle="1" w:styleId="affffffe">
    <w:name w:val="Надписи к таблицам"/>
    <w:basedOn w:val="a"/>
    <w:link w:val="affffffd"/>
    <w:semiHidden/>
    <w:rsid w:val="006D1C5E"/>
    <w:pPr>
      <w:spacing w:after="120" w:line="240" w:lineRule="auto"/>
      <w:jc w:val="center"/>
    </w:pPr>
    <w:rPr>
      <w:sz w:val="24"/>
      <w:szCs w:val="24"/>
    </w:rPr>
  </w:style>
  <w:style w:type="character" w:customStyle="1" w:styleId="2ff5">
    <w:name w:val="Надп_табл_2 Знак"/>
    <w:link w:val="2ff6"/>
    <w:semiHidden/>
    <w:locked/>
    <w:rsid w:val="006D1C5E"/>
  </w:style>
  <w:style w:type="paragraph" w:customStyle="1" w:styleId="2ff6">
    <w:name w:val="Надп_табл_2"/>
    <w:basedOn w:val="affffffe"/>
    <w:link w:val="2ff5"/>
    <w:semiHidden/>
    <w:rsid w:val="006D1C5E"/>
    <w:pPr>
      <w:spacing w:before="120" w:after="0"/>
      <w:jc w:val="right"/>
    </w:pPr>
    <w:rPr>
      <w:sz w:val="20"/>
      <w:szCs w:val="20"/>
    </w:rPr>
  </w:style>
  <w:style w:type="paragraph" w:customStyle="1" w:styleId="afffffff">
    <w:name w:val="Заголовок статьи"/>
    <w:basedOn w:val="a"/>
    <w:next w:val="a"/>
    <w:uiPriority w:val="99"/>
    <w:semiHidden/>
    <w:rsid w:val="006D1C5E"/>
    <w:pPr>
      <w:autoSpaceDE w:val="0"/>
      <w:autoSpaceDN w:val="0"/>
      <w:adjustRightInd w:val="0"/>
      <w:spacing w:after="0" w:line="240" w:lineRule="auto"/>
      <w:ind w:left="1612" w:hanging="892"/>
      <w:jc w:val="both"/>
    </w:pPr>
    <w:rPr>
      <w:rFonts w:ascii="Arial" w:hAnsi="Arial" w:cs="Arial"/>
      <w:sz w:val="20"/>
      <w:szCs w:val="20"/>
      <w:lang w:eastAsia="en-US"/>
    </w:rPr>
  </w:style>
  <w:style w:type="paragraph" w:customStyle="1" w:styleId="Heading">
    <w:name w:val="Heading"/>
    <w:uiPriority w:val="99"/>
    <w:semiHidden/>
    <w:rsid w:val="006D1C5E"/>
    <w:pPr>
      <w:widowControl w:val="0"/>
      <w:autoSpaceDE w:val="0"/>
      <w:autoSpaceDN w:val="0"/>
      <w:adjustRightInd w:val="0"/>
    </w:pPr>
    <w:rPr>
      <w:rFonts w:ascii="Arial" w:hAnsi="Arial" w:cs="Arial"/>
      <w:b/>
      <w:bCs/>
      <w:sz w:val="22"/>
      <w:szCs w:val="22"/>
    </w:rPr>
  </w:style>
  <w:style w:type="paragraph" w:customStyle="1" w:styleId="u">
    <w:name w:val="u"/>
    <w:basedOn w:val="a"/>
    <w:uiPriority w:val="99"/>
    <w:semiHidden/>
    <w:rsid w:val="006D1C5E"/>
    <w:pPr>
      <w:spacing w:after="0" w:line="240" w:lineRule="auto"/>
      <w:ind w:firstLine="539"/>
      <w:jc w:val="both"/>
    </w:pPr>
    <w:rPr>
      <w:rFonts w:ascii="Times New Roman" w:hAnsi="Times New Roman"/>
      <w:color w:val="000000"/>
      <w:sz w:val="24"/>
      <w:szCs w:val="24"/>
      <w:lang w:eastAsia="en-US"/>
    </w:rPr>
  </w:style>
  <w:style w:type="paragraph" w:customStyle="1" w:styleId="c">
    <w:name w:val="c"/>
    <w:basedOn w:val="a"/>
    <w:uiPriority w:val="99"/>
    <w:semiHidden/>
    <w:rsid w:val="006D1C5E"/>
    <w:pPr>
      <w:spacing w:after="0" w:line="240" w:lineRule="auto"/>
      <w:jc w:val="center"/>
    </w:pPr>
    <w:rPr>
      <w:rFonts w:ascii="Times New Roman" w:hAnsi="Times New Roman"/>
      <w:color w:val="000000"/>
      <w:sz w:val="24"/>
      <w:szCs w:val="24"/>
      <w:lang w:eastAsia="en-US"/>
    </w:rPr>
  </w:style>
  <w:style w:type="paragraph" w:customStyle="1" w:styleId="afffffff0">
    <w:name w:val="Содержимое таблицы"/>
    <w:basedOn w:val="a"/>
    <w:uiPriority w:val="99"/>
    <w:semiHidden/>
    <w:rsid w:val="006D1C5E"/>
    <w:pPr>
      <w:suppressLineNumbers/>
      <w:suppressAutoHyphens/>
      <w:spacing w:after="0" w:line="240" w:lineRule="auto"/>
    </w:pPr>
    <w:rPr>
      <w:rFonts w:ascii="Times New Roman" w:hAnsi="Times New Roman"/>
      <w:sz w:val="24"/>
      <w:szCs w:val="24"/>
      <w:lang w:eastAsia="ar-SA"/>
    </w:rPr>
  </w:style>
  <w:style w:type="paragraph" w:customStyle="1" w:styleId="56">
    <w:name w:val="Обычный А5"/>
    <w:basedOn w:val="a"/>
    <w:uiPriority w:val="99"/>
    <w:semiHidden/>
    <w:rsid w:val="006D1C5E"/>
    <w:pPr>
      <w:tabs>
        <w:tab w:val="left" w:pos="6096"/>
      </w:tabs>
      <w:suppressAutoHyphens/>
      <w:spacing w:after="0" w:line="240" w:lineRule="auto"/>
      <w:ind w:firstLine="301"/>
      <w:jc w:val="both"/>
    </w:pPr>
    <w:rPr>
      <w:rFonts w:ascii="Times New Roman" w:hAnsi="Times New Roman"/>
      <w:sz w:val="20"/>
      <w:szCs w:val="20"/>
      <w:lang w:eastAsia="ar-SA"/>
    </w:rPr>
  </w:style>
  <w:style w:type="paragraph" w:customStyle="1" w:styleId="1ff">
    <w:name w:val="Текст1"/>
    <w:basedOn w:val="a"/>
    <w:uiPriority w:val="99"/>
    <w:semiHidden/>
    <w:rsid w:val="006D1C5E"/>
    <w:pPr>
      <w:suppressAutoHyphens/>
      <w:spacing w:after="0" w:line="240" w:lineRule="auto"/>
    </w:pPr>
    <w:rPr>
      <w:rFonts w:ascii="Courier New" w:hAnsi="Courier New" w:cs="Courier New"/>
      <w:sz w:val="20"/>
      <w:szCs w:val="20"/>
      <w:lang w:eastAsia="ar-SA"/>
    </w:rPr>
  </w:style>
  <w:style w:type="paragraph" w:customStyle="1" w:styleId="ConsNormal">
    <w:name w:val="ConsNormal"/>
    <w:uiPriority w:val="99"/>
    <w:semiHidden/>
    <w:rsid w:val="006D1C5E"/>
    <w:pPr>
      <w:widowControl w:val="0"/>
      <w:suppressAutoHyphens/>
      <w:ind w:firstLine="720"/>
    </w:pPr>
    <w:rPr>
      <w:rFonts w:ascii="Arial" w:hAnsi="Arial" w:cs="Arial"/>
      <w:lang w:eastAsia="ar-SA"/>
    </w:rPr>
  </w:style>
  <w:style w:type="paragraph" w:customStyle="1" w:styleId="Style2">
    <w:name w:val="Style2"/>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3">
    <w:name w:val="Style3"/>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1">
    <w:name w:val="Style1"/>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11">
    <w:name w:val="Style11"/>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Style13">
    <w:name w:val="Style13"/>
    <w:basedOn w:val="a"/>
    <w:uiPriority w:val="99"/>
    <w:semiHidden/>
    <w:rsid w:val="006D1C5E"/>
    <w:pPr>
      <w:autoSpaceDE w:val="0"/>
      <w:autoSpaceDN w:val="0"/>
      <w:adjustRightInd w:val="0"/>
      <w:spacing w:after="0" w:line="240" w:lineRule="auto"/>
    </w:pPr>
    <w:rPr>
      <w:rFonts w:ascii="Verdana" w:hAnsi="Verdana" w:cs="Verdana"/>
      <w:sz w:val="24"/>
      <w:szCs w:val="24"/>
      <w:lang w:eastAsia="en-US"/>
    </w:rPr>
  </w:style>
  <w:style w:type="paragraph" w:customStyle="1" w:styleId="ConsTitle">
    <w:name w:val="ConsTitle"/>
    <w:uiPriority w:val="99"/>
    <w:semiHidden/>
    <w:rsid w:val="006D1C5E"/>
    <w:pPr>
      <w:widowControl w:val="0"/>
      <w:suppressAutoHyphens/>
    </w:pPr>
    <w:rPr>
      <w:rFonts w:ascii="Arial" w:hAnsi="Arial" w:cs="Arial"/>
      <w:b/>
      <w:bCs/>
      <w:sz w:val="16"/>
      <w:szCs w:val="16"/>
      <w:lang w:eastAsia="ar-SA"/>
    </w:rPr>
  </w:style>
  <w:style w:type="paragraph" w:customStyle="1" w:styleId="afffffff1">
    <w:name w:val="Ос"/>
    <w:basedOn w:val="a"/>
    <w:uiPriority w:val="99"/>
    <w:semiHidden/>
    <w:rsid w:val="006D1C5E"/>
    <w:pPr>
      <w:spacing w:after="0" w:line="240" w:lineRule="auto"/>
      <w:ind w:firstLine="720"/>
      <w:jc w:val="both"/>
    </w:pPr>
    <w:rPr>
      <w:rFonts w:ascii="Times New Roman" w:hAnsi="Times New Roman"/>
      <w:sz w:val="28"/>
      <w:szCs w:val="28"/>
      <w:lang w:eastAsia="en-US"/>
    </w:rPr>
  </w:style>
  <w:style w:type="paragraph" w:customStyle="1" w:styleId="Style21">
    <w:name w:val="Style21"/>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42">
    <w:name w:val="Style42"/>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84">
    <w:name w:val="Style84"/>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86">
    <w:name w:val="Style86"/>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106">
    <w:name w:val="Style106"/>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5">
    <w:name w:val="Style5"/>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Style41">
    <w:name w:val="Style41"/>
    <w:basedOn w:val="a"/>
    <w:uiPriority w:val="99"/>
    <w:semiHidden/>
    <w:rsid w:val="006D1C5E"/>
    <w:pPr>
      <w:autoSpaceDE w:val="0"/>
      <w:autoSpaceDN w:val="0"/>
      <w:adjustRightInd w:val="0"/>
      <w:spacing w:after="0" w:line="240" w:lineRule="auto"/>
    </w:pPr>
    <w:rPr>
      <w:rFonts w:ascii="Times New Roman" w:hAnsi="Times New Roman"/>
      <w:sz w:val="24"/>
      <w:szCs w:val="24"/>
      <w:lang w:eastAsia="en-US"/>
    </w:rPr>
  </w:style>
  <w:style w:type="paragraph" w:customStyle="1" w:styleId="1ff0">
    <w:name w:val="заголовок 1"/>
    <w:basedOn w:val="a"/>
    <w:next w:val="a"/>
    <w:uiPriority w:val="99"/>
    <w:semiHidden/>
    <w:rsid w:val="006D1C5E"/>
    <w:pPr>
      <w:keepNext/>
      <w:spacing w:after="0" w:line="240" w:lineRule="auto"/>
      <w:jc w:val="center"/>
    </w:pPr>
    <w:rPr>
      <w:rFonts w:ascii="Arial" w:hAnsi="Arial" w:cs="Arial"/>
      <w:b/>
      <w:bCs/>
      <w:sz w:val="28"/>
      <w:szCs w:val="28"/>
      <w:lang w:eastAsia="ar-SA"/>
    </w:rPr>
  </w:style>
  <w:style w:type="paragraph" w:customStyle="1" w:styleId="style10">
    <w:name w:val="style1"/>
    <w:basedOn w:val="a"/>
    <w:uiPriority w:val="99"/>
    <w:semiHidden/>
    <w:rsid w:val="006D1C5E"/>
    <w:pPr>
      <w:spacing w:before="100" w:beforeAutospacing="1" w:after="100" w:afterAutospacing="1" w:line="240" w:lineRule="auto"/>
    </w:pPr>
    <w:rPr>
      <w:rFonts w:ascii="Times New Roman" w:hAnsi="Times New Roman"/>
      <w:sz w:val="18"/>
      <w:szCs w:val="18"/>
      <w:lang w:eastAsia="en-US"/>
    </w:rPr>
  </w:style>
  <w:style w:type="paragraph" w:customStyle="1" w:styleId="215">
    <w:name w:val="Основной текст 21"/>
    <w:basedOn w:val="a"/>
    <w:uiPriority w:val="99"/>
    <w:semiHidden/>
    <w:rsid w:val="006D1C5E"/>
    <w:pPr>
      <w:tabs>
        <w:tab w:val="left" w:pos="-1134"/>
      </w:tabs>
      <w:spacing w:after="0" w:line="240" w:lineRule="auto"/>
      <w:jc w:val="both"/>
    </w:pPr>
    <w:rPr>
      <w:rFonts w:ascii="Times New Roman" w:hAnsi="Times New Roman"/>
      <w:sz w:val="24"/>
      <w:szCs w:val="24"/>
      <w:lang w:eastAsia="ar-SA"/>
    </w:rPr>
  </w:style>
  <w:style w:type="paragraph" w:customStyle="1" w:styleId="221">
    <w:name w:val="Основной текст 22"/>
    <w:basedOn w:val="a"/>
    <w:uiPriority w:val="99"/>
    <w:semiHidden/>
    <w:rsid w:val="006D1C5E"/>
    <w:pPr>
      <w:tabs>
        <w:tab w:val="left" w:pos="-1134"/>
      </w:tabs>
      <w:spacing w:after="0" w:line="240" w:lineRule="auto"/>
      <w:ind w:firstLine="284"/>
      <w:jc w:val="both"/>
    </w:pPr>
    <w:rPr>
      <w:rFonts w:ascii="Times New Roman" w:hAnsi="Times New Roman"/>
      <w:sz w:val="20"/>
      <w:szCs w:val="20"/>
      <w:lang w:eastAsia="ar-SA"/>
    </w:rPr>
  </w:style>
  <w:style w:type="paragraph" w:customStyle="1" w:styleId="justify2">
    <w:name w:val="justify2"/>
    <w:basedOn w:val="a"/>
    <w:uiPriority w:val="99"/>
    <w:semiHidden/>
    <w:rsid w:val="006D1C5E"/>
    <w:pPr>
      <w:spacing w:before="100" w:after="100" w:line="240" w:lineRule="auto"/>
      <w:ind w:firstLine="600"/>
      <w:jc w:val="both"/>
    </w:pPr>
    <w:rPr>
      <w:rFonts w:ascii="Times New Roman" w:hAnsi="Times New Roman"/>
      <w:sz w:val="24"/>
      <w:szCs w:val="24"/>
      <w:lang w:eastAsia="en-US"/>
    </w:rPr>
  </w:style>
  <w:style w:type="paragraph" w:customStyle="1" w:styleId="afffffff2">
    <w:name w:val="Табл_цифры"/>
    <w:uiPriority w:val="99"/>
    <w:semiHidden/>
    <w:rsid w:val="006D1C5E"/>
    <w:pPr>
      <w:spacing w:before="20"/>
    </w:pPr>
    <w:rPr>
      <w:rFonts w:ascii="Arial" w:hAnsi="Arial" w:cs="Arial"/>
      <w:sz w:val="22"/>
      <w:szCs w:val="22"/>
    </w:rPr>
  </w:style>
  <w:style w:type="character" w:customStyle="1" w:styleId="2ff7">
    <w:name w:val="Подраздел 2 Знак"/>
    <w:link w:val="2ff8"/>
    <w:semiHidden/>
    <w:locked/>
    <w:rsid w:val="006D1C5E"/>
    <w:rPr>
      <w:sz w:val="24"/>
      <w:szCs w:val="24"/>
      <w:u w:val="single"/>
    </w:rPr>
  </w:style>
  <w:style w:type="paragraph" w:customStyle="1" w:styleId="2ff8">
    <w:name w:val="Подраздел 2"/>
    <w:basedOn w:val="a"/>
    <w:link w:val="2ff7"/>
    <w:semiHidden/>
    <w:rsid w:val="006D1C5E"/>
    <w:pPr>
      <w:spacing w:before="120" w:after="120" w:line="240" w:lineRule="auto"/>
      <w:jc w:val="center"/>
    </w:pPr>
    <w:rPr>
      <w:sz w:val="24"/>
      <w:szCs w:val="24"/>
      <w:u w:val="single"/>
    </w:rPr>
  </w:style>
  <w:style w:type="character" w:customStyle="1" w:styleId="49">
    <w:name w:val="Подразд_4_уровень Знак"/>
    <w:link w:val="4a"/>
    <w:semiHidden/>
    <w:locked/>
    <w:rsid w:val="006D1C5E"/>
    <w:rPr>
      <w:i/>
      <w:iCs/>
      <w:sz w:val="24"/>
      <w:szCs w:val="24"/>
    </w:rPr>
  </w:style>
  <w:style w:type="paragraph" w:customStyle="1" w:styleId="4a">
    <w:name w:val="Подразд_4_уровень"/>
    <w:basedOn w:val="a"/>
    <w:link w:val="49"/>
    <w:semiHidden/>
    <w:rsid w:val="006D1C5E"/>
    <w:pPr>
      <w:spacing w:before="240" w:after="120" w:line="240" w:lineRule="auto"/>
    </w:pPr>
    <w:rPr>
      <w:i/>
      <w:iCs/>
      <w:sz w:val="24"/>
      <w:szCs w:val="24"/>
    </w:rPr>
  </w:style>
  <w:style w:type="paragraph" w:customStyle="1" w:styleId="center1">
    <w:name w:val="center1"/>
    <w:basedOn w:val="a"/>
    <w:uiPriority w:val="99"/>
    <w:semiHidden/>
    <w:rsid w:val="006D1C5E"/>
    <w:pPr>
      <w:spacing w:before="100" w:beforeAutospacing="1" w:after="100" w:afterAutospacing="1" w:line="240" w:lineRule="auto"/>
      <w:jc w:val="center"/>
    </w:pPr>
    <w:rPr>
      <w:rFonts w:ascii="Times New Roman" w:eastAsia="SimSun" w:hAnsi="Times New Roman"/>
      <w:sz w:val="24"/>
      <w:szCs w:val="24"/>
      <w:lang w:eastAsia="en-US"/>
    </w:rPr>
  </w:style>
  <w:style w:type="paragraph" w:customStyle="1" w:styleId="Preformat">
    <w:name w:val="Preformat"/>
    <w:uiPriority w:val="99"/>
    <w:semiHidden/>
    <w:rsid w:val="006D1C5E"/>
    <w:pPr>
      <w:widowControl w:val="0"/>
      <w:autoSpaceDE w:val="0"/>
      <w:autoSpaceDN w:val="0"/>
      <w:adjustRightInd w:val="0"/>
    </w:pPr>
    <w:rPr>
      <w:rFonts w:ascii="Courier New" w:eastAsia="MS Mincho" w:hAnsi="Courier New" w:cs="Courier New"/>
    </w:rPr>
  </w:style>
  <w:style w:type="character" w:customStyle="1" w:styleId="afffffff3">
    <w:name w:val="Подраздел Знак"/>
    <w:link w:val="afffffff4"/>
    <w:semiHidden/>
    <w:locked/>
    <w:rsid w:val="006D1C5E"/>
    <w:rPr>
      <w:b/>
      <w:bCs/>
      <w:sz w:val="28"/>
      <w:szCs w:val="28"/>
      <w:u w:val="single"/>
    </w:rPr>
  </w:style>
  <w:style w:type="paragraph" w:customStyle="1" w:styleId="afffffff4">
    <w:name w:val="Подраздел"/>
    <w:basedOn w:val="a"/>
    <w:link w:val="afffffff3"/>
    <w:semiHidden/>
    <w:rsid w:val="006D1C5E"/>
    <w:pPr>
      <w:spacing w:after="0" w:line="240" w:lineRule="auto"/>
      <w:jc w:val="center"/>
    </w:pPr>
    <w:rPr>
      <w:b/>
      <w:bCs/>
      <w:sz w:val="28"/>
      <w:szCs w:val="28"/>
      <w:u w:val="single"/>
    </w:rPr>
  </w:style>
  <w:style w:type="paragraph" w:customStyle="1" w:styleId="2ff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1ff1">
    <w:name w:val="Знак Знак Знак Знак1"/>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2ffb">
    <w:name w:val="Знак Знак Знак Знак2"/>
    <w:basedOn w:val="a"/>
    <w:uiPriority w:val="99"/>
    <w:semiHidden/>
    <w:rsid w:val="006D1C5E"/>
    <w:pPr>
      <w:spacing w:before="100" w:beforeAutospacing="1" w:after="100" w:afterAutospacing="1" w:line="240" w:lineRule="auto"/>
      <w:jc w:val="both"/>
    </w:pPr>
    <w:rPr>
      <w:rFonts w:ascii="Tahoma" w:hAnsi="Tahoma" w:cs="Tahoma"/>
      <w:sz w:val="20"/>
      <w:szCs w:val="20"/>
      <w:lang w:val="en-US" w:eastAsia="en-US"/>
    </w:rPr>
  </w:style>
  <w:style w:type="paragraph" w:customStyle="1" w:styleId="1ff2">
    <w:name w:val="Табл1"/>
    <w:basedOn w:val="a"/>
    <w:uiPriority w:val="99"/>
    <w:semiHidden/>
    <w:rsid w:val="006D1C5E"/>
    <w:pPr>
      <w:spacing w:after="0" w:line="240" w:lineRule="auto"/>
    </w:pPr>
    <w:rPr>
      <w:rFonts w:ascii="Times New Roman" w:eastAsia="SimSun" w:hAnsi="Times New Roman"/>
      <w:sz w:val="20"/>
      <w:szCs w:val="20"/>
      <w:lang w:eastAsia="en-US"/>
    </w:rPr>
  </w:style>
  <w:style w:type="paragraph" w:customStyle="1" w:styleId="DecimalAligned">
    <w:name w:val="Decimal Aligned"/>
    <w:basedOn w:val="a"/>
    <w:uiPriority w:val="99"/>
    <w:semiHidden/>
    <w:rsid w:val="006D1C5E"/>
    <w:pPr>
      <w:tabs>
        <w:tab w:val="decimal" w:pos="360"/>
      </w:tabs>
    </w:pPr>
    <w:rPr>
      <w:lang w:eastAsia="en-US"/>
    </w:rPr>
  </w:style>
  <w:style w:type="paragraph" w:customStyle="1" w:styleId="1ff3">
    <w:name w:val="Рецензия1"/>
    <w:uiPriority w:val="99"/>
    <w:semiHidden/>
    <w:rsid w:val="006D1C5E"/>
    <w:rPr>
      <w:rFonts w:ascii="Times New Roman" w:hAnsi="Times New Roman"/>
    </w:rPr>
  </w:style>
  <w:style w:type="paragraph" w:customStyle="1" w:styleId="1ff4">
    <w:name w:val="Без интервала1"/>
    <w:basedOn w:val="a"/>
    <w:uiPriority w:val="99"/>
    <w:semiHidden/>
    <w:rsid w:val="006D1C5E"/>
    <w:pPr>
      <w:spacing w:after="0" w:line="240" w:lineRule="auto"/>
    </w:pPr>
    <w:rPr>
      <w:rFonts w:ascii="Times New Roman" w:hAnsi="Times New Roman"/>
      <w:sz w:val="20"/>
      <w:szCs w:val="20"/>
      <w:lang w:eastAsia="en-US"/>
    </w:rPr>
  </w:style>
  <w:style w:type="character" w:customStyle="1" w:styleId="QuoteChar">
    <w:name w:val="Quote Char"/>
    <w:link w:val="216"/>
    <w:semiHidden/>
    <w:locked/>
    <w:rsid w:val="006D1C5E"/>
    <w:rPr>
      <w:i/>
      <w:iCs/>
      <w:color w:val="000000"/>
    </w:rPr>
  </w:style>
  <w:style w:type="paragraph" w:customStyle="1" w:styleId="216">
    <w:name w:val="Цитата 21"/>
    <w:basedOn w:val="a"/>
    <w:next w:val="a"/>
    <w:link w:val="QuoteChar"/>
    <w:semiHidden/>
    <w:rsid w:val="006D1C5E"/>
    <w:pPr>
      <w:spacing w:after="0" w:line="240" w:lineRule="auto"/>
    </w:pPr>
    <w:rPr>
      <w:i/>
      <w:iCs/>
      <w:color w:val="000000"/>
      <w:sz w:val="20"/>
      <w:szCs w:val="20"/>
    </w:rPr>
  </w:style>
  <w:style w:type="character" w:customStyle="1" w:styleId="IntenseQuoteChar">
    <w:name w:val="Intense Quote Char"/>
    <w:link w:val="1ff5"/>
    <w:semiHidden/>
    <w:locked/>
    <w:rsid w:val="006D1C5E"/>
    <w:rPr>
      <w:b/>
      <w:bCs/>
      <w:i/>
      <w:iCs/>
      <w:color w:val="4F81BD"/>
    </w:rPr>
  </w:style>
  <w:style w:type="paragraph" w:customStyle="1" w:styleId="1ff5">
    <w:name w:val="Выделенная цитата1"/>
    <w:basedOn w:val="a"/>
    <w:next w:val="a"/>
    <w:link w:val="IntenseQuoteChar"/>
    <w:semiHidden/>
    <w:rsid w:val="006D1C5E"/>
    <w:pPr>
      <w:pBdr>
        <w:bottom w:val="single" w:sz="4" w:space="4" w:color="4F81BD"/>
      </w:pBdr>
      <w:spacing w:before="200" w:after="280" w:line="240" w:lineRule="auto"/>
      <w:ind w:left="936" w:right="936"/>
    </w:pPr>
    <w:rPr>
      <w:b/>
      <w:bCs/>
      <w:i/>
      <w:iCs/>
      <w:color w:val="4F81BD"/>
      <w:sz w:val="20"/>
      <w:szCs w:val="20"/>
    </w:rPr>
  </w:style>
  <w:style w:type="paragraph" w:customStyle="1" w:styleId="1ff6">
    <w:name w:val="Загол_1"/>
    <w:basedOn w:val="1d"/>
    <w:next w:val="a"/>
    <w:uiPriority w:val="99"/>
    <w:semiHidden/>
    <w:rsid w:val="006D1C5E"/>
    <w:pPr>
      <w:keepNext/>
      <w:tabs>
        <w:tab w:val="left" w:pos="480"/>
        <w:tab w:val="right" w:leader="dot" w:pos="9347"/>
      </w:tabs>
      <w:spacing w:before="240" w:after="120" w:line="240" w:lineRule="auto"/>
      <w:ind w:left="851"/>
      <w:outlineLvl w:val="0"/>
    </w:pPr>
    <w:rPr>
      <w:rFonts w:ascii="Times New Roman" w:eastAsia="Times New Roman" w:hAnsi="Times New Roman"/>
      <w:b/>
      <w:caps/>
      <w:noProof/>
      <w:sz w:val="28"/>
      <w:szCs w:val="24"/>
    </w:rPr>
  </w:style>
  <w:style w:type="paragraph" w:customStyle="1" w:styleId="2ffc">
    <w:name w:val="Загол_2"/>
    <w:basedOn w:val="2"/>
    <w:autoRedefine/>
    <w:uiPriority w:val="99"/>
    <w:semiHidden/>
    <w:rsid w:val="006D1C5E"/>
    <w:pPr>
      <w:spacing w:before="240" w:after="120" w:line="240" w:lineRule="auto"/>
      <w:ind w:left="284"/>
      <w:jc w:val="both"/>
    </w:pPr>
    <w:rPr>
      <w:b/>
      <w:iCs/>
      <w:color w:val="auto"/>
      <w:sz w:val="28"/>
    </w:rPr>
  </w:style>
  <w:style w:type="paragraph" w:customStyle="1" w:styleId="3e">
    <w:name w:val="Загол_3"/>
    <w:basedOn w:val="3"/>
    <w:next w:val="a"/>
    <w:uiPriority w:val="99"/>
    <w:semiHidden/>
    <w:rsid w:val="006D1C5E"/>
    <w:pPr>
      <w:keepLines/>
      <w:spacing w:before="240" w:after="120"/>
      <w:ind w:left="567"/>
      <w:jc w:val="both"/>
    </w:pPr>
    <w:rPr>
      <w:b/>
      <w:bCs/>
      <w:sz w:val="28"/>
      <w:szCs w:val="28"/>
      <w:lang w:eastAsia="en-US"/>
    </w:rPr>
  </w:style>
  <w:style w:type="paragraph" w:customStyle="1" w:styleId="TableParagraph">
    <w:name w:val="Table Paragraph"/>
    <w:basedOn w:val="a"/>
    <w:uiPriority w:val="99"/>
    <w:semiHidden/>
    <w:rsid w:val="006D1C5E"/>
    <w:pPr>
      <w:widowControl w:val="0"/>
      <w:autoSpaceDE w:val="0"/>
      <w:autoSpaceDN w:val="0"/>
      <w:spacing w:after="0" w:line="240" w:lineRule="auto"/>
      <w:jc w:val="center"/>
    </w:pPr>
    <w:rPr>
      <w:rFonts w:ascii="Times New Roman" w:hAnsi="Times New Roman"/>
    </w:rPr>
  </w:style>
  <w:style w:type="character" w:customStyle="1" w:styleId="4b">
    <w:name w:val="Подпись к картинке (4)_"/>
    <w:link w:val="4c"/>
    <w:semiHidden/>
    <w:locked/>
    <w:rsid w:val="006D1C5E"/>
    <w:rPr>
      <w:sz w:val="30"/>
      <w:szCs w:val="30"/>
      <w:shd w:val="clear" w:color="auto" w:fill="FFFFFF"/>
    </w:rPr>
  </w:style>
  <w:style w:type="paragraph" w:customStyle="1" w:styleId="4c">
    <w:name w:val="Подпись к картинке (4)"/>
    <w:basedOn w:val="a"/>
    <w:link w:val="4b"/>
    <w:semiHidden/>
    <w:rsid w:val="006D1C5E"/>
    <w:pPr>
      <w:widowControl w:val="0"/>
      <w:shd w:val="clear" w:color="auto" w:fill="FFFFFF"/>
      <w:spacing w:after="0" w:line="240" w:lineRule="atLeast"/>
    </w:pPr>
    <w:rPr>
      <w:sz w:val="30"/>
      <w:szCs w:val="30"/>
    </w:rPr>
  </w:style>
  <w:style w:type="character" w:customStyle="1" w:styleId="101">
    <w:name w:val="Подпись к картинке (10)_"/>
    <w:link w:val="102"/>
    <w:semiHidden/>
    <w:locked/>
    <w:rsid w:val="006D1C5E"/>
    <w:rPr>
      <w:rFonts w:ascii="Trebuchet MS" w:hAnsi="Trebuchet MS" w:cs="Trebuchet MS"/>
      <w:sz w:val="17"/>
      <w:szCs w:val="17"/>
      <w:shd w:val="clear" w:color="auto" w:fill="FFFFFF"/>
    </w:rPr>
  </w:style>
  <w:style w:type="paragraph" w:customStyle="1" w:styleId="102">
    <w:name w:val="Подпись к картинке (10)"/>
    <w:basedOn w:val="a"/>
    <w:link w:val="101"/>
    <w:semiHidden/>
    <w:rsid w:val="006D1C5E"/>
    <w:pPr>
      <w:widowControl w:val="0"/>
      <w:shd w:val="clear" w:color="auto" w:fill="FFFFFF"/>
      <w:spacing w:after="0" w:line="240" w:lineRule="atLeast"/>
    </w:pPr>
    <w:rPr>
      <w:rFonts w:ascii="Trebuchet MS" w:hAnsi="Trebuchet MS"/>
      <w:sz w:val="17"/>
      <w:szCs w:val="17"/>
    </w:rPr>
  </w:style>
  <w:style w:type="paragraph" w:customStyle="1" w:styleId="afffffff5">
    <w:name w:val="Содержимое таблицы (моё)"/>
    <w:basedOn w:val="a"/>
    <w:uiPriority w:val="99"/>
    <w:semiHidden/>
    <w:rsid w:val="006D1C5E"/>
    <w:pPr>
      <w:spacing w:after="0" w:line="240" w:lineRule="auto"/>
    </w:pPr>
    <w:rPr>
      <w:rFonts w:ascii="Times New Roman" w:hAnsi="Times New Roman"/>
      <w:sz w:val="28"/>
      <w:szCs w:val="28"/>
      <w:lang w:eastAsia="ar-SA"/>
    </w:rPr>
  </w:style>
  <w:style w:type="paragraph" w:customStyle="1" w:styleId="144">
    <w:name w:val="абзац14"/>
    <w:basedOn w:val="a"/>
    <w:uiPriority w:val="99"/>
    <w:semiHidden/>
    <w:rsid w:val="006D1C5E"/>
    <w:pPr>
      <w:spacing w:after="0" w:line="240" w:lineRule="auto"/>
      <w:ind w:firstLine="709"/>
      <w:jc w:val="both"/>
    </w:pPr>
    <w:rPr>
      <w:rFonts w:ascii="Times New Roman" w:hAnsi="Times New Roman"/>
      <w:sz w:val="28"/>
      <w:szCs w:val="20"/>
    </w:rPr>
  </w:style>
  <w:style w:type="paragraph" w:customStyle="1" w:styleId="Body">
    <w:name w:val="Body"/>
    <w:uiPriority w:val="99"/>
    <w:semiHidden/>
    <w:rsid w:val="006D1C5E"/>
    <w:rPr>
      <w:rFonts w:ascii="Arial Unicode MS" w:eastAsia="Arial Unicode MS" w:hAnsi="Helvetica" w:cs="Arial Unicode MS"/>
      <w:color w:val="000000"/>
      <w:sz w:val="22"/>
      <w:szCs w:val="22"/>
    </w:rPr>
  </w:style>
  <w:style w:type="character" w:customStyle="1" w:styleId="1ff7">
    <w:name w:val="СТ1 Знак"/>
    <w:link w:val="1ff8"/>
    <w:semiHidden/>
    <w:locked/>
    <w:rsid w:val="006D1C5E"/>
    <w:rPr>
      <w:b/>
      <w:bCs/>
      <w:color w:val="000000"/>
      <w:sz w:val="24"/>
      <w:szCs w:val="24"/>
      <w:shd w:val="clear" w:color="auto" w:fill="FFFFFF"/>
    </w:rPr>
  </w:style>
  <w:style w:type="paragraph" w:customStyle="1" w:styleId="1ff8">
    <w:name w:val="СТ1"/>
    <w:basedOn w:val="a"/>
    <w:next w:val="a"/>
    <w:link w:val="1ff7"/>
    <w:semiHidden/>
    <w:rsid w:val="006D1C5E"/>
    <w:pPr>
      <w:widowControl w:val="0"/>
      <w:shd w:val="clear" w:color="auto" w:fill="FFFFFF"/>
      <w:autoSpaceDE w:val="0"/>
      <w:autoSpaceDN w:val="0"/>
      <w:adjustRightInd w:val="0"/>
      <w:spacing w:after="0" w:line="360" w:lineRule="auto"/>
      <w:ind w:firstLine="567"/>
      <w:jc w:val="both"/>
    </w:pPr>
    <w:rPr>
      <w:b/>
      <w:bCs/>
      <w:color w:val="000000"/>
      <w:sz w:val="24"/>
      <w:szCs w:val="24"/>
    </w:rPr>
  </w:style>
  <w:style w:type="paragraph" w:customStyle="1" w:styleId="1ff9">
    <w:name w:val="Текст сноски1"/>
    <w:basedOn w:val="a"/>
    <w:uiPriority w:val="99"/>
    <w:semiHidden/>
    <w:rsid w:val="006D1C5E"/>
    <w:pPr>
      <w:widowControl w:val="0"/>
      <w:suppressAutoHyphens/>
      <w:spacing w:after="0" w:line="240" w:lineRule="auto"/>
    </w:pPr>
    <w:rPr>
      <w:rFonts w:ascii="Times New Roman" w:hAnsi="Times New Roman"/>
      <w:kern w:val="2"/>
      <w:sz w:val="20"/>
      <w:szCs w:val="20"/>
    </w:rPr>
  </w:style>
  <w:style w:type="paragraph" w:customStyle="1" w:styleId="1ffa">
    <w:name w:val="Текст выноски1"/>
    <w:basedOn w:val="a"/>
    <w:uiPriority w:val="99"/>
    <w:semiHidden/>
    <w:rsid w:val="006D1C5E"/>
    <w:pPr>
      <w:suppressAutoHyphens/>
      <w:spacing w:after="0" w:line="240" w:lineRule="auto"/>
    </w:pPr>
    <w:rPr>
      <w:rFonts w:ascii="Tahoma" w:hAnsi="Tahoma" w:cs="Tahoma"/>
      <w:kern w:val="2"/>
      <w:sz w:val="16"/>
      <w:szCs w:val="16"/>
    </w:rPr>
  </w:style>
  <w:style w:type="paragraph" w:customStyle="1" w:styleId="217">
    <w:name w:val="Основной текст с отступом 21"/>
    <w:basedOn w:val="a"/>
    <w:uiPriority w:val="99"/>
    <w:semiHidden/>
    <w:rsid w:val="006D1C5E"/>
    <w:pPr>
      <w:suppressAutoHyphens/>
      <w:spacing w:after="120" w:line="480" w:lineRule="auto"/>
      <w:ind w:left="283"/>
    </w:pPr>
    <w:rPr>
      <w:rFonts w:ascii="Times New Roman" w:hAnsi="Times New Roman"/>
      <w:color w:val="000000"/>
      <w:kern w:val="2"/>
      <w:sz w:val="24"/>
      <w:szCs w:val="28"/>
    </w:rPr>
  </w:style>
  <w:style w:type="paragraph" w:customStyle="1" w:styleId="312">
    <w:name w:val="Основной текст 31"/>
    <w:basedOn w:val="a"/>
    <w:uiPriority w:val="99"/>
    <w:semiHidden/>
    <w:rsid w:val="006D1C5E"/>
    <w:pPr>
      <w:suppressAutoHyphens/>
      <w:spacing w:after="120" w:line="240" w:lineRule="auto"/>
    </w:pPr>
    <w:rPr>
      <w:rFonts w:ascii="Times New Roman" w:hAnsi="Times New Roman"/>
      <w:color w:val="000000"/>
      <w:kern w:val="2"/>
      <w:sz w:val="16"/>
      <w:szCs w:val="16"/>
    </w:rPr>
  </w:style>
  <w:style w:type="paragraph" w:customStyle="1" w:styleId="313">
    <w:name w:val="Основной текст с отступом 31"/>
    <w:basedOn w:val="a"/>
    <w:uiPriority w:val="99"/>
    <w:semiHidden/>
    <w:rsid w:val="006D1C5E"/>
    <w:pPr>
      <w:suppressAutoHyphens/>
      <w:spacing w:after="120" w:line="240" w:lineRule="auto"/>
      <w:ind w:left="283"/>
    </w:pPr>
    <w:rPr>
      <w:rFonts w:ascii="Times New Roman" w:hAnsi="Times New Roman"/>
      <w:color w:val="000000"/>
      <w:kern w:val="2"/>
      <w:sz w:val="16"/>
      <w:szCs w:val="16"/>
    </w:rPr>
  </w:style>
  <w:style w:type="paragraph" w:customStyle="1" w:styleId="1ffb">
    <w:name w:val="Маркированный список1"/>
    <w:basedOn w:val="a"/>
    <w:uiPriority w:val="99"/>
    <w:semiHidden/>
    <w:rsid w:val="006D1C5E"/>
    <w:pPr>
      <w:tabs>
        <w:tab w:val="left" w:pos="360"/>
      </w:tabs>
      <w:suppressAutoHyphens/>
      <w:spacing w:after="0" w:line="240" w:lineRule="auto"/>
      <w:ind w:left="360" w:hanging="360"/>
    </w:pPr>
    <w:rPr>
      <w:rFonts w:ascii="Times New Roman" w:hAnsi="Times New Roman"/>
      <w:kern w:val="2"/>
      <w:sz w:val="24"/>
      <w:szCs w:val="20"/>
    </w:rPr>
  </w:style>
  <w:style w:type="paragraph" w:customStyle="1" w:styleId="218">
    <w:name w:val="Маркированный список 21"/>
    <w:basedOn w:val="a"/>
    <w:uiPriority w:val="99"/>
    <w:semiHidden/>
    <w:rsid w:val="006D1C5E"/>
    <w:pPr>
      <w:tabs>
        <w:tab w:val="left" w:pos="643"/>
      </w:tabs>
      <w:suppressAutoHyphens/>
      <w:spacing w:after="0" w:line="240" w:lineRule="auto"/>
      <w:ind w:left="643" w:hanging="360"/>
    </w:pPr>
    <w:rPr>
      <w:rFonts w:ascii="Times New Roman" w:hAnsi="Times New Roman"/>
      <w:kern w:val="2"/>
      <w:sz w:val="24"/>
      <w:szCs w:val="20"/>
    </w:rPr>
  </w:style>
  <w:style w:type="paragraph" w:customStyle="1" w:styleId="314">
    <w:name w:val="Маркированный список 31"/>
    <w:basedOn w:val="a"/>
    <w:uiPriority w:val="99"/>
    <w:semiHidden/>
    <w:rsid w:val="006D1C5E"/>
    <w:pPr>
      <w:tabs>
        <w:tab w:val="left" w:pos="926"/>
      </w:tabs>
      <w:suppressAutoHyphens/>
      <w:spacing w:after="0" w:line="240" w:lineRule="auto"/>
      <w:ind w:left="926" w:hanging="360"/>
    </w:pPr>
    <w:rPr>
      <w:rFonts w:ascii="Times New Roman" w:hAnsi="Times New Roman"/>
      <w:kern w:val="2"/>
      <w:sz w:val="24"/>
      <w:szCs w:val="20"/>
    </w:rPr>
  </w:style>
  <w:style w:type="paragraph" w:customStyle="1" w:styleId="412">
    <w:name w:val="Маркированный список 41"/>
    <w:basedOn w:val="a"/>
    <w:uiPriority w:val="99"/>
    <w:semiHidden/>
    <w:rsid w:val="006D1C5E"/>
    <w:pPr>
      <w:tabs>
        <w:tab w:val="left" w:pos="1209"/>
      </w:tabs>
      <w:suppressAutoHyphens/>
      <w:spacing w:after="0" w:line="240" w:lineRule="auto"/>
      <w:ind w:left="1209" w:hanging="360"/>
    </w:pPr>
    <w:rPr>
      <w:rFonts w:ascii="Times New Roman" w:hAnsi="Times New Roman"/>
      <w:kern w:val="2"/>
      <w:sz w:val="24"/>
      <w:szCs w:val="20"/>
    </w:rPr>
  </w:style>
  <w:style w:type="paragraph" w:customStyle="1" w:styleId="511">
    <w:name w:val="Маркированный список 51"/>
    <w:basedOn w:val="a"/>
    <w:uiPriority w:val="99"/>
    <w:semiHidden/>
    <w:rsid w:val="006D1C5E"/>
    <w:pPr>
      <w:tabs>
        <w:tab w:val="left" w:pos="1492"/>
      </w:tabs>
      <w:suppressAutoHyphens/>
      <w:spacing w:after="0" w:line="240" w:lineRule="auto"/>
      <w:ind w:left="1492" w:hanging="360"/>
    </w:pPr>
    <w:rPr>
      <w:rFonts w:ascii="Times New Roman" w:hAnsi="Times New Roman"/>
      <w:kern w:val="2"/>
      <w:sz w:val="24"/>
      <w:szCs w:val="20"/>
    </w:rPr>
  </w:style>
  <w:style w:type="paragraph" w:customStyle="1" w:styleId="1ffc">
    <w:name w:val="Нумерованный список1"/>
    <w:basedOn w:val="a"/>
    <w:uiPriority w:val="99"/>
    <w:semiHidden/>
    <w:rsid w:val="006D1C5E"/>
    <w:pPr>
      <w:tabs>
        <w:tab w:val="left" w:pos="360"/>
      </w:tabs>
      <w:suppressAutoHyphens/>
      <w:spacing w:after="0" w:line="240" w:lineRule="auto"/>
      <w:ind w:left="360" w:hanging="360"/>
    </w:pPr>
    <w:rPr>
      <w:rFonts w:ascii="Times New Roman" w:hAnsi="Times New Roman"/>
      <w:kern w:val="2"/>
      <w:sz w:val="24"/>
      <w:szCs w:val="20"/>
    </w:rPr>
  </w:style>
  <w:style w:type="paragraph" w:customStyle="1" w:styleId="219">
    <w:name w:val="Нумерованный список 21"/>
    <w:basedOn w:val="a"/>
    <w:uiPriority w:val="99"/>
    <w:semiHidden/>
    <w:rsid w:val="006D1C5E"/>
    <w:pPr>
      <w:tabs>
        <w:tab w:val="left" w:pos="643"/>
      </w:tabs>
      <w:suppressAutoHyphens/>
      <w:spacing w:after="0" w:line="240" w:lineRule="auto"/>
      <w:ind w:left="643" w:hanging="360"/>
    </w:pPr>
    <w:rPr>
      <w:rFonts w:ascii="Times New Roman" w:hAnsi="Times New Roman"/>
      <w:kern w:val="2"/>
      <w:sz w:val="24"/>
      <w:szCs w:val="20"/>
    </w:rPr>
  </w:style>
  <w:style w:type="paragraph" w:customStyle="1" w:styleId="315">
    <w:name w:val="Нумерованный список 31"/>
    <w:basedOn w:val="a"/>
    <w:uiPriority w:val="99"/>
    <w:semiHidden/>
    <w:rsid w:val="006D1C5E"/>
    <w:pPr>
      <w:tabs>
        <w:tab w:val="left" w:pos="926"/>
      </w:tabs>
      <w:suppressAutoHyphens/>
      <w:spacing w:after="0" w:line="240" w:lineRule="auto"/>
      <w:ind w:left="926" w:hanging="360"/>
    </w:pPr>
    <w:rPr>
      <w:rFonts w:ascii="Times New Roman" w:hAnsi="Times New Roman"/>
      <w:kern w:val="2"/>
      <w:sz w:val="24"/>
      <w:szCs w:val="20"/>
    </w:rPr>
  </w:style>
  <w:style w:type="paragraph" w:customStyle="1" w:styleId="413">
    <w:name w:val="Нумерованный список 41"/>
    <w:basedOn w:val="a"/>
    <w:uiPriority w:val="99"/>
    <w:semiHidden/>
    <w:rsid w:val="006D1C5E"/>
    <w:pPr>
      <w:tabs>
        <w:tab w:val="left" w:pos="1209"/>
      </w:tabs>
      <w:suppressAutoHyphens/>
      <w:spacing w:after="0" w:line="240" w:lineRule="auto"/>
      <w:ind w:left="1209" w:hanging="360"/>
    </w:pPr>
    <w:rPr>
      <w:rFonts w:ascii="Times New Roman" w:hAnsi="Times New Roman"/>
      <w:kern w:val="2"/>
      <w:sz w:val="24"/>
      <w:szCs w:val="20"/>
    </w:rPr>
  </w:style>
  <w:style w:type="paragraph" w:customStyle="1" w:styleId="512">
    <w:name w:val="Нумерованный список 51"/>
    <w:basedOn w:val="a"/>
    <w:uiPriority w:val="99"/>
    <w:semiHidden/>
    <w:rsid w:val="006D1C5E"/>
    <w:pPr>
      <w:tabs>
        <w:tab w:val="left" w:pos="1492"/>
      </w:tabs>
      <w:suppressAutoHyphens/>
      <w:spacing w:after="0" w:line="240" w:lineRule="auto"/>
      <w:ind w:left="1492" w:hanging="360"/>
    </w:pPr>
    <w:rPr>
      <w:rFonts w:ascii="Times New Roman" w:hAnsi="Times New Roman"/>
      <w:kern w:val="2"/>
      <w:sz w:val="24"/>
      <w:szCs w:val="20"/>
    </w:rPr>
  </w:style>
  <w:style w:type="paragraph" w:customStyle="1" w:styleId="1ffd">
    <w:name w:val="Текст концевой сноски1"/>
    <w:basedOn w:val="a"/>
    <w:uiPriority w:val="99"/>
    <w:semiHidden/>
    <w:rsid w:val="006D1C5E"/>
    <w:pPr>
      <w:suppressAutoHyphens/>
      <w:spacing w:after="0" w:line="240" w:lineRule="auto"/>
    </w:pPr>
    <w:rPr>
      <w:rFonts w:ascii="Times New Roman" w:hAnsi="Times New Roman"/>
      <w:kern w:val="2"/>
      <w:sz w:val="20"/>
      <w:szCs w:val="20"/>
    </w:rPr>
  </w:style>
  <w:style w:type="paragraph" w:customStyle="1" w:styleId="21a">
    <w:name w:val="Продолжение списка 21"/>
    <w:basedOn w:val="a"/>
    <w:uiPriority w:val="99"/>
    <w:semiHidden/>
    <w:rsid w:val="006D1C5E"/>
    <w:pPr>
      <w:suppressAutoHyphens/>
      <w:spacing w:after="120" w:line="240" w:lineRule="auto"/>
      <w:ind w:left="566"/>
    </w:pPr>
    <w:rPr>
      <w:rFonts w:ascii="Times New Roman" w:hAnsi="Times New Roman"/>
      <w:kern w:val="2"/>
      <w:sz w:val="24"/>
      <w:szCs w:val="20"/>
    </w:rPr>
  </w:style>
  <w:style w:type="paragraph" w:customStyle="1" w:styleId="1ffe">
    <w:name w:val="Текст примечания1"/>
    <w:basedOn w:val="a"/>
    <w:uiPriority w:val="99"/>
    <w:semiHidden/>
    <w:rsid w:val="006D1C5E"/>
    <w:pPr>
      <w:suppressAutoHyphens/>
      <w:spacing w:after="0" w:line="240" w:lineRule="auto"/>
    </w:pPr>
    <w:rPr>
      <w:rFonts w:ascii="Times New Roman" w:hAnsi="Times New Roman"/>
      <w:kern w:val="2"/>
      <w:sz w:val="20"/>
      <w:szCs w:val="20"/>
    </w:rPr>
  </w:style>
  <w:style w:type="paragraph" w:customStyle="1" w:styleId="1fff">
    <w:name w:val="Тема примечания1"/>
    <w:basedOn w:val="1ffe"/>
    <w:uiPriority w:val="99"/>
    <w:semiHidden/>
    <w:rsid w:val="006D1C5E"/>
    <w:rPr>
      <w:b/>
      <w:bCs/>
    </w:rPr>
  </w:style>
  <w:style w:type="paragraph" w:customStyle="1" w:styleId="1fff0">
    <w:name w:val="Обычный (веб)1"/>
    <w:basedOn w:val="a"/>
    <w:uiPriority w:val="99"/>
    <w:semiHidden/>
    <w:rsid w:val="006D1C5E"/>
    <w:pPr>
      <w:suppressAutoHyphens/>
      <w:spacing w:before="280" w:after="280" w:line="240" w:lineRule="auto"/>
      <w:jc w:val="both"/>
    </w:pPr>
    <w:rPr>
      <w:rFonts w:ascii="Times New Roman" w:hAnsi="Times New Roman"/>
      <w:kern w:val="2"/>
      <w:sz w:val="24"/>
      <w:szCs w:val="24"/>
      <w:lang w:eastAsia="en-US"/>
    </w:rPr>
  </w:style>
  <w:style w:type="paragraph" w:customStyle="1" w:styleId="1fff1">
    <w:name w:val="Основной текст с отступом1"/>
    <w:basedOn w:val="a9"/>
    <w:uiPriority w:val="99"/>
    <w:semiHidden/>
    <w:rsid w:val="006D1C5E"/>
    <w:pPr>
      <w:suppressAutoHyphens/>
      <w:spacing w:after="120"/>
      <w:ind w:right="0" w:firstLine="210"/>
      <w:jc w:val="left"/>
    </w:pPr>
    <w:rPr>
      <w:kern w:val="2"/>
      <w:sz w:val="24"/>
      <w:szCs w:val="24"/>
      <w:lang w:eastAsia="en-US"/>
    </w:rPr>
  </w:style>
  <w:style w:type="paragraph" w:customStyle="1" w:styleId="1fff2">
    <w:name w:val="Схема документа1"/>
    <w:basedOn w:val="a"/>
    <w:uiPriority w:val="99"/>
    <w:semiHidden/>
    <w:rsid w:val="006D1C5E"/>
    <w:pPr>
      <w:shd w:val="clear" w:color="auto" w:fill="000080"/>
      <w:suppressAutoHyphens/>
      <w:spacing w:after="0" w:line="240" w:lineRule="auto"/>
    </w:pPr>
    <w:rPr>
      <w:rFonts w:ascii="Tahoma" w:hAnsi="Tahoma" w:cs="Tahoma"/>
      <w:kern w:val="2"/>
      <w:sz w:val="24"/>
      <w:szCs w:val="24"/>
      <w:lang w:eastAsia="en-US"/>
    </w:rPr>
  </w:style>
  <w:style w:type="paragraph" w:customStyle="1" w:styleId="1fff3">
    <w:name w:val="Цитата1"/>
    <w:basedOn w:val="a"/>
    <w:uiPriority w:val="99"/>
    <w:semiHidden/>
    <w:rsid w:val="006D1C5E"/>
    <w:pPr>
      <w:shd w:val="clear" w:color="auto" w:fill="FFFFFF"/>
      <w:suppressAutoHyphens/>
      <w:spacing w:after="0" w:line="317" w:lineRule="exact"/>
      <w:ind w:left="4" w:right="806" w:firstLine="371"/>
    </w:pPr>
    <w:rPr>
      <w:rFonts w:ascii="Times New Roman" w:hAnsi="Times New Roman"/>
      <w:kern w:val="2"/>
      <w:sz w:val="24"/>
      <w:szCs w:val="24"/>
      <w:lang w:eastAsia="en-US"/>
    </w:rPr>
  </w:style>
  <w:style w:type="paragraph" w:customStyle="1" w:styleId="HTML10">
    <w:name w:val="Стандартный HTML1"/>
    <w:basedOn w:val="a"/>
    <w:uiPriority w:val="99"/>
    <w:semiHidden/>
    <w:rsid w:val="006D1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kern w:val="2"/>
      <w:sz w:val="20"/>
      <w:szCs w:val="20"/>
      <w:lang w:eastAsia="en-US"/>
    </w:rPr>
  </w:style>
  <w:style w:type="paragraph" w:customStyle="1" w:styleId="1fff4">
    <w:name w:val="Обычный отступ1"/>
    <w:basedOn w:val="a"/>
    <w:uiPriority w:val="99"/>
    <w:semiHidden/>
    <w:rsid w:val="006D1C5E"/>
    <w:pPr>
      <w:suppressAutoHyphens/>
      <w:spacing w:after="0" w:line="360" w:lineRule="auto"/>
      <w:ind w:firstLine="567"/>
      <w:jc w:val="both"/>
    </w:pPr>
    <w:rPr>
      <w:rFonts w:ascii="Times New Roman" w:hAnsi="Times New Roman"/>
      <w:kern w:val="2"/>
      <w:sz w:val="24"/>
      <w:szCs w:val="24"/>
      <w:lang w:eastAsia="en-US"/>
    </w:rPr>
  </w:style>
  <w:style w:type="paragraph" w:customStyle="1" w:styleId="Standard">
    <w:name w:val="Standard"/>
    <w:uiPriority w:val="99"/>
    <w:semiHidden/>
    <w:rsid w:val="006D1C5E"/>
    <w:pPr>
      <w:widowControl w:val="0"/>
      <w:suppressAutoHyphens/>
    </w:pPr>
    <w:rPr>
      <w:rFonts w:ascii="Times New Roman" w:hAnsi="Times New Roman"/>
      <w:kern w:val="2"/>
      <w:sz w:val="24"/>
      <w:szCs w:val="24"/>
      <w:lang w:val="en-US" w:eastAsia="en-US"/>
    </w:rPr>
  </w:style>
  <w:style w:type="paragraph" w:customStyle="1" w:styleId="afffffff6">
    <w:name w:val="Содержимое врезки"/>
    <w:basedOn w:val="a"/>
    <w:uiPriority w:val="99"/>
    <w:semiHidden/>
    <w:rsid w:val="006D1C5E"/>
    <w:pPr>
      <w:suppressAutoHyphens/>
      <w:spacing w:after="0" w:line="240" w:lineRule="auto"/>
    </w:pPr>
    <w:rPr>
      <w:rFonts w:ascii="Times New Roman" w:hAnsi="Times New Roman"/>
      <w:kern w:val="2"/>
      <w:sz w:val="24"/>
      <w:szCs w:val="24"/>
    </w:rPr>
  </w:style>
  <w:style w:type="paragraph" w:customStyle="1" w:styleId="headertext">
    <w:name w:val="headertext"/>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afffffff7">
    <w:name w:val="Внимание"/>
    <w:basedOn w:val="a"/>
    <w:next w:val="a"/>
    <w:uiPriority w:val="99"/>
    <w:semiHidden/>
    <w:rsid w:val="006D1C5E"/>
    <w:pPr>
      <w:widowControl w:val="0"/>
      <w:shd w:val="clear" w:color="auto" w:fill="F5F3DA"/>
      <w:autoSpaceDE w:val="0"/>
      <w:autoSpaceDN w:val="0"/>
      <w:adjustRightInd w:val="0"/>
      <w:spacing w:before="240" w:after="240" w:line="240" w:lineRule="auto"/>
      <w:ind w:left="420" w:right="420" w:firstLine="300"/>
      <w:jc w:val="both"/>
    </w:pPr>
    <w:rPr>
      <w:rFonts w:ascii="Arial" w:hAnsi="Arial" w:cs="Arial"/>
      <w:sz w:val="24"/>
      <w:szCs w:val="24"/>
    </w:rPr>
  </w:style>
  <w:style w:type="paragraph" w:customStyle="1" w:styleId="afffffff8">
    <w:name w:val="Внимание: криминал!!"/>
    <w:basedOn w:val="afffffff7"/>
    <w:next w:val="a"/>
    <w:uiPriority w:val="99"/>
    <w:semiHidden/>
    <w:rsid w:val="006D1C5E"/>
  </w:style>
  <w:style w:type="paragraph" w:customStyle="1" w:styleId="afffffff9">
    <w:name w:val="Внимание: недобросовестность!"/>
    <w:basedOn w:val="afffffff7"/>
    <w:next w:val="a"/>
    <w:uiPriority w:val="99"/>
    <w:semiHidden/>
    <w:rsid w:val="006D1C5E"/>
  </w:style>
  <w:style w:type="paragraph" w:customStyle="1" w:styleId="afffffffa">
    <w:name w:val="Дочерний элемент списка"/>
    <w:basedOn w:val="a"/>
    <w:next w:val="a"/>
    <w:uiPriority w:val="99"/>
    <w:semiHidden/>
    <w:rsid w:val="006D1C5E"/>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ffffffb">
    <w:name w:val="Основное меню (преемственное)"/>
    <w:basedOn w:val="a"/>
    <w:next w:val="a"/>
    <w:uiPriority w:val="99"/>
    <w:semiHidden/>
    <w:rsid w:val="006D1C5E"/>
    <w:pPr>
      <w:widowControl w:val="0"/>
      <w:autoSpaceDE w:val="0"/>
      <w:autoSpaceDN w:val="0"/>
      <w:adjustRightInd w:val="0"/>
      <w:spacing w:after="0" w:line="240" w:lineRule="auto"/>
      <w:ind w:firstLine="720"/>
      <w:jc w:val="both"/>
    </w:pPr>
    <w:rPr>
      <w:rFonts w:ascii="Verdana" w:hAnsi="Verdana" w:cs="Verdana"/>
    </w:rPr>
  </w:style>
  <w:style w:type="paragraph" w:customStyle="1" w:styleId="afffffffc">
    <w:name w:val="Заголовок группы контролов"/>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fffffd">
    <w:name w:val="Заголовок для информации об изменениях"/>
    <w:basedOn w:val="1"/>
    <w:next w:val="a"/>
    <w:uiPriority w:val="99"/>
    <w:semiHidden/>
    <w:rsid w:val="006D1C5E"/>
    <w:pPr>
      <w:keepNext w:val="0"/>
      <w:keepLines w:val="0"/>
      <w:widowControl w:val="0"/>
      <w:shd w:val="clear" w:color="auto" w:fill="FFFFFF"/>
      <w:autoSpaceDE w:val="0"/>
      <w:autoSpaceDN w:val="0"/>
      <w:adjustRightInd w:val="0"/>
      <w:spacing w:before="0" w:after="108" w:line="240" w:lineRule="auto"/>
      <w:jc w:val="center"/>
      <w:outlineLvl w:val="9"/>
    </w:pPr>
    <w:rPr>
      <w:rFonts w:ascii="Arial" w:hAnsi="Arial" w:cs="Arial"/>
      <w:b w:val="0"/>
      <w:bCs w:val="0"/>
      <w:color w:val="26282F"/>
      <w:sz w:val="18"/>
      <w:szCs w:val="18"/>
      <w:lang w:eastAsia="ru-RU"/>
    </w:rPr>
  </w:style>
  <w:style w:type="paragraph" w:customStyle="1" w:styleId="afffffffe">
    <w:name w:val="Заголовок распахивающейся части диалога"/>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i/>
      <w:iCs/>
      <w:color w:val="000080"/>
    </w:rPr>
  </w:style>
  <w:style w:type="paragraph" w:customStyle="1" w:styleId="affffffff">
    <w:name w:val="Заголовок ЭР (левое окно)"/>
    <w:basedOn w:val="a"/>
    <w:next w:val="a"/>
    <w:uiPriority w:val="99"/>
    <w:semiHidden/>
    <w:rsid w:val="006D1C5E"/>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ffffff0">
    <w:name w:val="Заголовок ЭР (правое окно)"/>
    <w:basedOn w:val="affffffff"/>
    <w:next w:val="a"/>
    <w:uiPriority w:val="99"/>
    <w:semiHidden/>
    <w:rsid w:val="006D1C5E"/>
    <w:pPr>
      <w:spacing w:after="0"/>
      <w:jc w:val="left"/>
    </w:pPr>
  </w:style>
  <w:style w:type="paragraph" w:customStyle="1" w:styleId="affffffff1">
    <w:name w:val="Интерактивный заголовок"/>
    <w:basedOn w:val="afffff1"/>
    <w:next w:val="a"/>
    <w:uiPriority w:val="99"/>
    <w:semiHidden/>
    <w:rsid w:val="006D1C5E"/>
    <w:pPr>
      <w:widowControl w:val="0"/>
      <w:shd w:val="clear" w:color="auto" w:fill="ECE9D8"/>
      <w:autoSpaceDE w:val="0"/>
      <w:autoSpaceDN w:val="0"/>
      <w:adjustRightInd w:val="0"/>
      <w:spacing w:before="0" w:after="0" w:line="240" w:lineRule="auto"/>
      <w:ind w:firstLine="720"/>
      <w:jc w:val="both"/>
      <w:outlineLvl w:val="9"/>
    </w:pPr>
    <w:rPr>
      <w:rFonts w:ascii="Verdana" w:eastAsia="Times New Roman" w:hAnsi="Verdana" w:cs="Verdana"/>
      <w:b/>
      <w:bCs/>
      <w:color w:val="0058A9"/>
      <w:sz w:val="22"/>
      <w:szCs w:val="22"/>
      <w:u w:val="single"/>
      <w:lang w:eastAsia="ru-RU"/>
    </w:rPr>
  </w:style>
  <w:style w:type="paragraph" w:customStyle="1" w:styleId="affffffff2">
    <w:name w:val="Текст информации об изменениях"/>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ffffff3">
    <w:name w:val="Информация об изменениях"/>
    <w:basedOn w:val="affffffff2"/>
    <w:next w:val="a"/>
    <w:uiPriority w:val="99"/>
    <w:semiHidden/>
    <w:rsid w:val="006D1C5E"/>
    <w:pPr>
      <w:shd w:val="clear" w:color="auto" w:fill="EAEFED"/>
      <w:spacing w:before="180"/>
      <w:ind w:left="360" w:right="360" w:firstLine="0"/>
    </w:pPr>
  </w:style>
  <w:style w:type="paragraph" w:customStyle="1" w:styleId="affffffff4">
    <w:name w:val="Текст (справка)"/>
    <w:basedOn w:val="a"/>
    <w:next w:val="a"/>
    <w:uiPriority w:val="99"/>
    <w:semiHidden/>
    <w:rsid w:val="006D1C5E"/>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ffffff5">
    <w:name w:val="Комментарий"/>
    <w:basedOn w:val="affffffff4"/>
    <w:next w:val="a"/>
    <w:uiPriority w:val="99"/>
    <w:semiHidden/>
    <w:rsid w:val="006D1C5E"/>
    <w:pPr>
      <w:shd w:val="clear" w:color="auto" w:fill="F0F0F0"/>
      <w:spacing w:before="75"/>
      <w:ind w:right="0"/>
      <w:jc w:val="both"/>
    </w:pPr>
    <w:rPr>
      <w:color w:val="353842"/>
    </w:rPr>
  </w:style>
  <w:style w:type="paragraph" w:customStyle="1" w:styleId="affffffff6">
    <w:name w:val="Информация об изменениях документа"/>
    <w:basedOn w:val="affffffff5"/>
    <w:next w:val="a"/>
    <w:uiPriority w:val="99"/>
    <w:semiHidden/>
    <w:rsid w:val="006D1C5E"/>
    <w:rPr>
      <w:i/>
      <w:iCs/>
    </w:rPr>
  </w:style>
  <w:style w:type="paragraph" w:customStyle="1" w:styleId="affffffff7">
    <w:name w:val="Текст (лев. подпись)"/>
    <w:basedOn w:val="a"/>
    <w:next w:val="a"/>
    <w:uiPriority w:val="99"/>
    <w:semiHidden/>
    <w:rsid w:val="006D1C5E"/>
    <w:pPr>
      <w:widowControl w:val="0"/>
      <w:autoSpaceDE w:val="0"/>
      <w:autoSpaceDN w:val="0"/>
      <w:adjustRightInd w:val="0"/>
      <w:spacing w:after="0" w:line="240" w:lineRule="auto"/>
    </w:pPr>
    <w:rPr>
      <w:rFonts w:ascii="Arial" w:hAnsi="Arial" w:cs="Arial"/>
      <w:sz w:val="24"/>
      <w:szCs w:val="24"/>
    </w:rPr>
  </w:style>
  <w:style w:type="paragraph" w:customStyle="1" w:styleId="affffffff8">
    <w:name w:val="Колонтитул (левый)"/>
    <w:basedOn w:val="affffffff7"/>
    <w:next w:val="a"/>
    <w:uiPriority w:val="99"/>
    <w:semiHidden/>
    <w:rsid w:val="006D1C5E"/>
    <w:rPr>
      <w:sz w:val="14"/>
      <w:szCs w:val="14"/>
    </w:rPr>
  </w:style>
  <w:style w:type="paragraph" w:customStyle="1" w:styleId="affffffff9">
    <w:name w:val="Текст (прав. подпись)"/>
    <w:basedOn w:val="a"/>
    <w:next w:val="a"/>
    <w:uiPriority w:val="99"/>
    <w:semiHidden/>
    <w:rsid w:val="006D1C5E"/>
    <w:pPr>
      <w:widowControl w:val="0"/>
      <w:autoSpaceDE w:val="0"/>
      <w:autoSpaceDN w:val="0"/>
      <w:adjustRightInd w:val="0"/>
      <w:spacing w:after="0" w:line="240" w:lineRule="auto"/>
      <w:jc w:val="right"/>
    </w:pPr>
    <w:rPr>
      <w:rFonts w:ascii="Arial" w:hAnsi="Arial" w:cs="Arial"/>
      <w:sz w:val="24"/>
      <w:szCs w:val="24"/>
    </w:rPr>
  </w:style>
  <w:style w:type="paragraph" w:customStyle="1" w:styleId="affffffffa">
    <w:name w:val="Колонтитул (правый)"/>
    <w:basedOn w:val="affffffff9"/>
    <w:next w:val="a"/>
    <w:uiPriority w:val="99"/>
    <w:semiHidden/>
    <w:rsid w:val="006D1C5E"/>
    <w:rPr>
      <w:sz w:val="14"/>
      <w:szCs w:val="14"/>
    </w:rPr>
  </w:style>
  <w:style w:type="paragraph" w:customStyle="1" w:styleId="affffffffb">
    <w:name w:val="Комментарий пользователя"/>
    <w:basedOn w:val="affffffff5"/>
    <w:next w:val="a"/>
    <w:uiPriority w:val="99"/>
    <w:semiHidden/>
    <w:rsid w:val="006D1C5E"/>
    <w:pPr>
      <w:shd w:val="clear" w:color="auto" w:fill="FFDFE0"/>
      <w:jc w:val="left"/>
    </w:pPr>
  </w:style>
  <w:style w:type="paragraph" w:customStyle="1" w:styleId="affffffffc">
    <w:name w:val="Куда обратиться?"/>
    <w:basedOn w:val="afffffff7"/>
    <w:next w:val="a"/>
    <w:uiPriority w:val="99"/>
    <w:semiHidden/>
    <w:rsid w:val="006D1C5E"/>
  </w:style>
  <w:style w:type="paragraph" w:customStyle="1" w:styleId="affffffffd">
    <w:name w:val="Моноширинный"/>
    <w:basedOn w:val="a"/>
    <w:next w:val="a"/>
    <w:uiPriority w:val="99"/>
    <w:semiHidden/>
    <w:rsid w:val="006D1C5E"/>
    <w:pPr>
      <w:widowControl w:val="0"/>
      <w:autoSpaceDE w:val="0"/>
      <w:autoSpaceDN w:val="0"/>
      <w:adjustRightInd w:val="0"/>
      <w:spacing w:after="0" w:line="240" w:lineRule="auto"/>
    </w:pPr>
    <w:rPr>
      <w:rFonts w:ascii="Courier New" w:hAnsi="Courier New" w:cs="Courier New"/>
      <w:sz w:val="24"/>
      <w:szCs w:val="24"/>
    </w:rPr>
  </w:style>
  <w:style w:type="paragraph" w:customStyle="1" w:styleId="affffffffe">
    <w:name w:val="Необходимые документы"/>
    <w:basedOn w:val="afffffff7"/>
    <w:next w:val="a"/>
    <w:uiPriority w:val="99"/>
    <w:semiHidden/>
    <w:rsid w:val="006D1C5E"/>
    <w:pPr>
      <w:ind w:firstLine="118"/>
    </w:pPr>
  </w:style>
  <w:style w:type="paragraph" w:customStyle="1" w:styleId="afffffffff">
    <w:name w:val="Нормальный (таблица)"/>
    <w:basedOn w:val="a"/>
    <w:next w:val="a"/>
    <w:uiPriority w:val="99"/>
    <w:semiHidden/>
    <w:rsid w:val="006D1C5E"/>
    <w:pPr>
      <w:widowControl w:val="0"/>
      <w:autoSpaceDE w:val="0"/>
      <w:autoSpaceDN w:val="0"/>
      <w:adjustRightInd w:val="0"/>
      <w:spacing w:after="0" w:line="240" w:lineRule="auto"/>
      <w:jc w:val="both"/>
    </w:pPr>
    <w:rPr>
      <w:rFonts w:ascii="Arial" w:hAnsi="Arial" w:cs="Arial"/>
      <w:sz w:val="24"/>
      <w:szCs w:val="24"/>
    </w:rPr>
  </w:style>
  <w:style w:type="paragraph" w:customStyle="1" w:styleId="afffffffff0">
    <w:name w:val="Переменная часть"/>
    <w:basedOn w:val="afffffffb"/>
    <w:next w:val="a"/>
    <w:uiPriority w:val="99"/>
    <w:semiHidden/>
    <w:rsid w:val="006D1C5E"/>
    <w:rPr>
      <w:sz w:val="18"/>
      <w:szCs w:val="18"/>
    </w:rPr>
  </w:style>
  <w:style w:type="paragraph" w:customStyle="1" w:styleId="afffffffff1">
    <w:name w:val="Подвал для информации об изменениях"/>
    <w:basedOn w:val="1"/>
    <w:next w:val="a"/>
    <w:uiPriority w:val="99"/>
    <w:semiHidden/>
    <w:rsid w:val="006D1C5E"/>
    <w:pPr>
      <w:keepNext w:val="0"/>
      <w:keepLines w:val="0"/>
      <w:widowControl w:val="0"/>
      <w:autoSpaceDE w:val="0"/>
      <w:autoSpaceDN w:val="0"/>
      <w:adjustRightInd w:val="0"/>
      <w:spacing w:before="108" w:after="108" w:line="240" w:lineRule="auto"/>
      <w:jc w:val="center"/>
      <w:outlineLvl w:val="9"/>
    </w:pPr>
    <w:rPr>
      <w:rFonts w:ascii="Arial" w:hAnsi="Arial" w:cs="Arial"/>
      <w:b w:val="0"/>
      <w:bCs w:val="0"/>
      <w:color w:val="26282F"/>
      <w:sz w:val="18"/>
      <w:szCs w:val="18"/>
      <w:lang w:eastAsia="ru-RU"/>
    </w:rPr>
  </w:style>
  <w:style w:type="paragraph" w:customStyle="1" w:styleId="afffffffff2">
    <w:name w:val="Подзаголовок для информации об изменениях"/>
    <w:basedOn w:val="affffffff2"/>
    <w:next w:val="a"/>
    <w:uiPriority w:val="99"/>
    <w:semiHidden/>
    <w:rsid w:val="006D1C5E"/>
    <w:rPr>
      <w:b/>
      <w:bCs/>
    </w:rPr>
  </w:style>
  <w:style w:type="paragraph" w:customStyle="1" w:styleId="afffffffff3">
    <w:name w:val="Подчёркнуный текст"/>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ffffff4">
    <w:name w:val="Постоянная часть"/>
    <w:basedOn w:val="afffffffb"/>
    <w:next w:val="a"/>
    <w:uiPriority w:val="99"/>
    <w:semiHidden/>
    <w:rsid w:val="006D1C5E"/>
    <w:rPr>
      <w:sz w:val="20"/>
      <w:szCs w:val="20"/>
    </w:rPr>
  </w:style>
  <w:style w:type="paragraph" w:customStyle="1" w:styleId="afffffffff5">
    <w:name w:val="Пример."/>
    <w:basedOn w:val="afffffff7"/>
    <w:next w:val="a"/>
    <w:uiPriority w:val="99"/>
    <w:semiHidden/>
    <w:rsid w:val="006D1C5E"/>
  </w:style>
  <w:style w:type="paragraph" w:customStyle="1" w:styleId="afffffffff6">
    <w:name w:val="Примечание."/>
    <w:basedOn w:val="afffffff7"/>
    <w:next w:val="a"/>
    <w:uiPriority w:val="99"/>
    <w:semiHidden/>
    <w:rsid w:val="006D1C5E"/>
  </w:style>
  <w:style w:type="paragraph" w:customStyle="1" w:styleId="afffffffff7">
    <w:name w:val="Словарная статья"/>
    <w:basedOn w:val="a"/>
    <w:next w:val="a"/>
    <w:uiPriority w:val="99"/>
    <w:semiHidden/>
    <w:rsid w:val="006D1C5E"/>
    <w:pPr>
      <w:widowControl w:val="0"/>
      <w:autoSpaceDE w:val="0"/>
      <w:autoSpaceDN w:val="0"/>
      <w:adjustRightInd w:val="0"/>
      <w:spacing w:after="0" w:line="240" w:lineRule="auto"/>
      <w:ind w:right="118"/>
      <w:jc w:val="both"/>
    </w:pPr>
    <w:rPr>
      <w:rFonts w:ascii="Arial" w:hAnsi="Arial" w:cs="Arial"/>
      <w:sz w:val="24"/>
      <w:szCs w:val="24"/>
    </w:rPr>
  </w:style>
  <w:style w:type="paragraph" w:customStyle="1" w:styleId="afffffffff8">
    <w:name w:val="Ссылка на официальную публикацию"/>
    <w:basedOn w:val="a"/>
    <w:next w:val="a"/>
    <w:uiPriority w:val="99"/>
    <w:semiHidden/>
    <w:rsid w:val="006D1C5E"/>
    <w:pPr>
      <w:widowControl w:val="0"/>
      <w:autoSpaceDE w:val="0"/>
      <w:autoSpaceDN w:val="0"/>
      <w:adjustRightInd w:val="0"/>
      <w:spacing w:after="0" w:line="240" w:lineRule="auto"/>
      <w:ind w:firstLine="720"/>
      <w:jc w:val="both"/>
    </w:pPr>
    <w:rPr>
      <w:rFonts w:ascii="Arial" w:hAnsi="Arial" w:cs="Arial"/>
      <w:sz w:val="24"/>
      <w:szCs w:val="24"/>
    </w:rPr>
  </w:style>
  <w:style w:type="paragraph" w:customStyle="1" w:styleId="afffffffff9">
    <w:name w:val="Текст в таблице"/>
    <w:basedOn w:val="afffffffff"/>
    <w:next w:val="a"/>
    <w:uiPriority w:val="99"/>
    <w:semiHidden/>
    <w:rsid w:val="006D1C5E"/>
    <w:pPr>
      <w:ind w:firstLine="500"/>
    </w:pPr>
  </w:style>
  <w:style w:type="paragraph" w:customStyle="1" w:styleId="afffffffffa">
    <w:name w:val="Текст ЭР (см. также)"/>
    <w:basedOn w:val="a"/>
    <w:next w:val="a"/>
    <w:uiPriority w:val="99"/>
    <w:semiHidden/>
    <w:rsid w:val="006D1C5E"/>
    <w:pPr>
      <w:widowControl w:val="0"/>
      <w:autoSpaceDE w:val="0"/>
      <w:autoSpaceDN w:val="0"/>
      <w:adjustRightInd w:val="0"/>
      <w:spacing w:before="200" w:after="0" w:line="240" w:lineRule="auto"/>
    </w:pPr>
    <w:rPr>
      <w:rFonts w:ascii="Arial" w:hAnsi="Arial" w:cs="Arial"/>
      <w:sz w:val="20"/>
      <w:szCs w:val="20"/>
    </w:rPr>
  </w:style>
  <w:style w:type="paragraph" w:customStyle="1" w:styleId="afffffffffb">
    <w:name w:val="Технический комментарий"/>
    <w:basedOn w:val="a"/>
    <w:next w:val="a"/>
    <w:uiPriority w:val="99"/>
    <w:semiHidden/>
    <w:rsid w:val="006D1C5E"/>
    <w:pPr>
      <w:widowControl w:val="0"/>
      <w:shd w:val="clear" w:color="auto" w:fill="FFFFA6"/>
      <w:autoSpaceDE w:val="0"/>
      <w:autoSpaceDN w:val="0"/>
      <w:adjustRightInd w:val="0"/>
      <w:spacing w:after="0" w:line="240" w:lineRule="auto"/>
    </w:pPr>
    <w:rPr>
      <w:rFonts w:ascii="Arial" w:hAnsi="Arial" w:cs="Arial"/>
      <w:color w:val="463F31"/>
      <w:sz w:val="24"/>
      <w:szCs w:val="24"/>
    </w:rPr>
  </w:style>
  <w:style w:type="paragraph" w:customStyle="1" w:styleId="afffffffffc">
    <w:name w:val="Формула"/>
    <w:basedOn w:val="a"/>
    <w:next w:val="a"/>
    <w:uiPriority w:val="99"/>
    <w:semiHidden/>
    <w:rsid w:val="006D1C5E"/>
    <w:pPr>
      <w:widowControl w:val="0"/>
      <w:shd w:val="clear" w:color="auto" w:fill="F5F3DA"/>
      <w:autoSpaceDE w:val="0"/>
      <w:autoSpaceDN w:val="0"/>
      <w:adjustRightInd w:val="0"/>
      <w:spacing w:before="240" w:after="240" w:line="240" w:lineRule="auto"/>
      <w:ind w:left="420" w:right="420" w:firstLine="300"/>
      <w:jc w:val="both"/>
    </w:pPr>
    <w:rPr>
      <w:rFonts w:ascii="Arial" w:hAnsi="Arial" w:cs="Arial"/>
      <w:sz w:val="24"/>
      <w:szCs w:val="24"/>
    </w:rPr>
  </w:style>
  <w:style w:type="paragraph" w:customStyle="1" w:styleId="afffffffffd">
    <w:name w:val="Центрированный (таблица)"/>
    <w:basedOn w:val="afffffffff"/>
    <w:next w:val="a"/>
    <w:uiPriority w:val="99"/>
    <w:semiHidden/>
    <w:rsid w:val="006D1C5E"/>
    <w:pPr>
      <w:jc w:val="center"/>
    </w:pPr>
  </w:style>
  <w:style w:type="paragraph" w:customStyle="1" w:styleId="-">
    <w:name w:val="ЭР-содержание (правое окно)"/>
    <w:basedOn w:val="a"/>
    <w:next w:val="a"/>
    <w:uiPriority w:val="99"/>
    <w:semiHidden/>
    <w:rsid w:val="006D1C5E"/>
    <w:pPr>
      <w:widowControl w:val="0"/>
      <w:autoSpaceDE w:val="0"/>
      <w:autoSpaceDN w:val="0"/>
      <w:adjustRightInd w:val="0"/>
      <w:spacing w:before="300" w:after="0" w:line="240" w:lineRule="auto"/>
    </w:pPr>
    <w:rPr>
      <w:rFonts w:ascii="Arial" w:hAnsi="Arial" w:cs="Arial"/>
      <w:sz w:val="24"/>
      <w:szCs w:val="24"/>
    </w:rPr>
  </w:style>
  <w:style w:type="paragraph" w:customStyle="1" w:styleId="21b">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semiHidden/>
    <w:rsid w:val="006D1C5E"/>
    <w:pPr>
      <w:spacing w:before="100" w:beforeAutospacing="1" w:after="100" w:afterAutospacing="1" w:line="240" w:lineRule="auto"/>
      <w:jc w:val="both"/>
    </w:pPr>
    <w:rPr>
      <w:rFonts w:ascii="Tahoma" w:hAnsi="Tahoma"/>
      <w:sz w:val="20"/>
      <w:szCs w:val="20"/>
      <w:lang w:val="en-US" w:eastAsia="en-US"/>
    </w:rPr>
  </w:style>
  <w:style w:type="paragraph" w:customStyle="1" w:styleId="1fff5">
    <w:name w:val="Знак Знак Знак Знак Знак Знак Знак1"/>
    <w:basedOn w:val="a"/>
    <w:uiPriority w:val="99"/>
    <w:semiHidden/>
    <w:rsid w:val="006D1C5E"/>
    <w:pPr>
      <w:spacing w:after="160" w:line="240" w:lineRule="exact"/>
    </w:pPr>
    <w:rPr>
      <w:rFonts w:ascii="Verdana" w:hAnsi="Verdana"/>
      <w:sz w:val="24"/>
      <w:szCs w:val="24"/>
      <w:lang w:val="en-US" w:eastAsia="en-US"/>
    </w:rPr>
  </w:style>
  <w:style w:type="paragraph" w:customStyle="1" w:styleId="CharChar1CharChar1CharChar">
    <w:name w:val="Char Char Знак Знак1 Char Char1 Знак Знак Char Char"/>
    <w:basedOn w:val="a"/>
    <w:uiPriority w:val="99"/>
    <w:semiHidden/>
    <w:rsid w:val="006D1C5E"/>
    <w:pPr>
      <w:spacing w:before="100" w:beforeAutospacing="1" w:after="100" w:afterAutospacing="1" w:line="240" w:lineRule="auto"/>
    </w:pPr>
    <w:rPr>
      <w:rFonts w:ascii="Tahoma" w:hAnsi="Tahoma"/>
      <w:sz w:val="20"/>
      <w:szCs w:val="20"/>
      <w:lang w:val="en-US" w:eastAsia="en-US"/>
    </w:rPr>
  </w:style>
  <w:style w:type="paragraph" w:customStyle="1" w:styleId="formattexttopleveltext">
    <w:name w:val="formattext topleveltext"/>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S1">
    <w:name w:val="S_Заголовок 1"/>
    <w:basedOn w:val="a"/>
    <w:uiPriority w:val="99"/>
    <w:semiHidden/>
    <w:rsid w:val="006D1C5E"/>
    <w:pPr>
      <w:numPr>
        <w:numId w:val="46"/>
      </w:numPr>
      <w:spacing w:after="0" w:line="240" w:lineRule="auto"/>
      <w:jc w:val="center"/>
    </w:pPr>
    <w:rPr>
      <w:rFonts w:ascii="Times New Roman" w:hAnsi="Times New Roman"/>
      <w:caps/>
      <w:sz w:val="24"/>
      <w:szCs w:val="24"/>
    </w:rPr>
  </w:style>
  <w:style w:type="paragraph" w:customStyle="1" w:styleId="S2">
    <w:name w:val="S_Заголовок 2"/>
    <w:basedOn w:val="2"/>
    <w:uiPriority w:val="99"/>
    <w:semiHidden/>
    <w:rsid w:val="006D1C5E"/>
    <w:pPr>
      <w:keepNext w:val="0"/>
      <w:keepLines w:val="0"/>
      <w:numPr>
        <w:ilvl w:val="1"/>
        <w:numId w:val="46"/>
      </w:numPr>
      <w:spacing w:after="0" w:line="360" w:lineRule="auto"/>
      <w:jc w:val="both"/>
    </w:pPr>
    <w:rPr>
      <w:b/>
      <w:bCs w:val="0"/>
      <w:color w:val="auto"/>
      <w:szCs w:val="24"/>
      <w:lang w:eastAsia="ru-RU"/>
    </w:rPr>
  </w:style>
  <w:style w:type="character" w:customStyle="1" w:styleId="S30">
    <w:name w:val="S_Заголовок 3 Знак"/>
    <w:link w:val="S3"/>
    <w:uiPriority w:val="99"/>
    <w:semiHidden/>
    <w:locked/>
    <w:rsid w:val="006D1C5E"/>
    <w:rPr>
      <w:sz w:val="24"/>
      <w:szCs w:val="24"/>
      <w:u w:val="single"/>
    </w:rPr>
  </w:style>
  <w:style w:type="paragraph" w:customStyle="1" w:styleId="S3">
    <w:name w:val="S_Заголовок 3"/>
    <w:basedOn w:val="3"/>
    <w:link w:val="S30"/>
    <w:uiPriority w:val="99"/>
    <w:semiHidden/>
    <w:rsid w:val="006D1C5E"/>
    <w:pPr>
      <w:keepNext w:val="0"/>
      <w:numPr>
        <w:ilvl w:val="2"/>
        <w:numId w:val="46"/>
      </w:numPr>
      <w:tabs>
        <w:tab w:val="num" w:pos="1276"/>
      </w:tabs>
      <w:spacing w:line="360" w:lineRule="auto"/>
      <w:ind w:left="0" w:firstLine="720"/>
      <w:jc w:val="left"/>
    </w:pPr>
    <w:rPr>
      <w:rFonts w:ascii="Calibri" w:hAnsi="Calibri"/>
      <w:sz w:val="24"/>
      <w:szCs w:val="24"/>
      <w:u w:val="single"/>
    </w:rPr>
  </w:style>
  <w:style w:type="paragraph" w:customStyle="1" w:styleId="S4">
    <w:name w:val="S_Заголовок 4"/>
    <w:basedOn w:val="4"/>
    <w:uiPriority w:val="99"/>
    <w:semiHidden/>
    <w:rsid w:val="006D1C5E"/>
    <w:pPr>
      <w:keepNext w:val="0"/>
      <w:numPr>
        <w:ilvl w:val="3"/>
        <w:numId w:val="46"/>
      </w:numPr>
      <w:tabs>
        <w:tab w:val="num" w:pos="1560"/>
      </w:tabs>
      <w:spacing w:line="360" w:lineRule="auto"/>
      <w:ind w:left="0" w:firstLine="709"/>
      <w:outlineLvl w:val="4"/>
    </w:pPr>
    <w:rPr>
      <w:i/>
      <w:w w:val="109"/>
      <w:sz w:val="24"/>
      <w:szCs w:val="24"/>
    </w:rPr>
  </w:style>
  <w:style w:type="paragraph" w:customStyle="1" w:styleId="S5">
    <w:name w:val="S_Заголовок 5"/>
    <w:basedOn w:val="5"/>
    <w:uiPriority w:val="99"/>
    <w:semiHidden/>
    <w:rsid w:val="006D1C5E"/>
    <w:pPr>
      <w:widowControl/>
      <w:numPr>
        <w:ilvl w:val="4"/>
        <w:numId w:val="46"/>
      </w:numPr>
      <w:tabs>
        <w:tab w:val="left" w:pos="1701"/>
      </w:tabs>
      <w:spacing w:before="0" w:after="0" w:line="360" w:lineRule="auto"/>
      <w:ind w:left="0" w:firstLine="709"/>
    </w:pPr>
    <w:rPr>
      <w:rFonts w:ascii="Times New Roman" w:hAnsi="Times New Roman"/>
      <w:bCs w:val="0"/>
      <w:iCs w:val="0"/>
      <w:sz w:val="24"/>
      <w:szCs w:val="24"/>
    </w:rPr>
  </w:style>
  <w:style w:type="paragraph" w:customStyle="1" w:styleId="316">
    <w:name w:val="Оглавление 3 Знак1"/>
    <w:basedOn w:val="a"/>
    <w:uiPriority w:val="99"/>
    <w:semiHidden/>
    <w:rsid w:val="006D1C5E"/>
    <w:pPr>
      <w:widowControl w:val="0"/>
      <w:shd w:val="clear" w:color="auto" w:fill="FFFFFF"/>
      <w:spacing w:after="0" w:line="240" w:lineRule="auto"/>
    </w:pPr>
    <w:rPr>
      <w:rFonts w:cs="Calibri"/>
      <w:color w:val="00000A"/>
      <w:sz w:val="28"/>
      <w:szCs w:val="28"/>
      <w:lang w:eastAsia="en-US"/>
    </w:rPr>
  </w:style>
  <w:style w:type="paragraph" w:customStyle="1" w:styleId="1fff6">
    <w:name w:val="1"/>
    <w:basedOn w:val="a"/>
    <w:next w:val="af0"/>
    <w:uiPriority w:val="99"/>
    <w:semiHidden/>
    <w:rsid w:val="006D1C5E"/>
    <w:pPr>
      <w:spacing w:before="100" w:beforeAutospacing="1" w:after="100" w:afterAutospacing="1" w:line="240" w:lineRule="auto"/>
      <w:jc w:val="both"/>
    </w:pPr>
    <w:rPr>
      <w:rFonts w:ascii="Times New Roman" w:hAnsi="Times New Roman"/>
      <w:color w:val="00000A"/>
      <w:sz w:val="24"/>
      <w:szCs w:val="24"/>
      <w:lang w:eastAsia="en-US"/>
    </w:rPr>
  </w:style>
  <w:style w:type="paragraph" w:customStyle="1" w:styleId="230">
    <w:name w:val="Основной текст с отступом 2 Знак3"/>
    <w:basedOn w:val="a"/>
    <w:uiPriority w:val="99"/>
    <w:semiHidden/>
    <w:rsid w:val="006D1C5E"/>
    <w:pPr>
      <w:spacing w:before="100" w:beforeAutospacing="1" w:after="100" w:afterAutospacing="1" w:line="240" w:lineRule="auto"/>
      <w:jc w:val="both"/>
    </w:pPr>
    <w:rPr>
      <w:rFonts w:ascii="Tahoma" w:hAnsi="Tahoma" w:cs="Tahoma"/>
      <w:color w:val="00000A"/>
      <w:sz w:val="20"/>
      <w:szCs w:val="20"/>
      <w:lang w:val="en-US" w:eastAsia="en-US"/>
    </w:rPr>
  </w:style>
  <w:style w:type="paragraph" w:customStyle="1" w:styleId="240">
    <w:name w:val="Основной текст с отступом 2 Знак4"/>
    <w:basedOn w:val="a"/>
    <w:uiPriority w:val="99"/>
    <w:semiHidden/>
    <w:rsid w:val="006D1C5E"/>
    <w:pPr>
      <w:spacing w:before="100" w:beforeAutospacing="1" w:after="100" w:afterAutospacing="1" w:line="240" w:lineRule="auto"/>
      <w:jc w:val="both"/>
    </w:pPr>
    <w:rPr>
      <w:rFonts w:ascii="Tahoma" w:hAnsi="Tahoma" w:cs="Tahoma"/>
      <w:color w:val="00000A"/>
      <w:sz w:val="20"/>
      <w:szCs w:val="20"/>
      <w:lang w:val="en-US" w:eastAsia="en-US"/>
    </w:rPr>
  </w:style>
  <w:style w:type="paragraph" w:customStyle="1" w:styleId="115">
    <w:name w:val="Заголовок 11"/>
    <w:basedOn w:val="a"/>
    <w:next w:val="a"/>
    <w:uiPriority w:val="99"/>
    <w:semiHidden/>
    <w:rsid w:val="006D1C5E"/>
    <w:pPr>
      <w:keepNext/>
      <w:keepLines/>
      <w:spacing w:before="480" w:after="0"/>
      <w:outlineLvl w:val="0"/>
    </w:pPr>
    <w:rPr>
      <w:rFonts w:ascii="Cambria" w:hAnsi="Cambria"/>
      <w:b/>
      <w:bCs/>
      <w:color w:val="365F91"/>
      <w:sz w:val="28"/>
      <w:szCs w:val="28"/>
      <w:lang w:eastAsia="en-US"/>
    </w:rPr>
  </w:style>
  <w:style w:type="paragraph" w:customStyle="1" w:styleId="21c">
    <w:name w:val="Заголовок 21"/>
    <w:basedOn w:val="a"/>
    <w:next w:val="a"/>
    <w:uiPriority w:val="99"/>
    <w:semiHidden/>
    <w:rsid w:val="006D1C5E"/>
    <w:pPr>
      <w:keepNext/>
      <w:keepLines/>
      <w:spacing w:after="0" w:line="240" w:lineRule="auto"/>
      <w:jc w:val="center"/>
      <w:outlineLvl w:val="1"/>
    </w:pPr>
    <w:rPr>
      <w:rFonts w:ascii="Times New Roman" w:hAnsi="Times New Roman"/>
      <w:b/>
      <w:bCs/>
      <w:color w:val="000000"/>
      <w:sz w:val="28"/>
      <w:szCs w:val="26"/>
    </w:rPr>
  </w:style>
  <w:style w:type="paragraph" w:customStyle="1" w:styleId="s22">
    <w:name w:val="s_22"/>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bl0">
    <w:name w:val="bl0"/>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bl1">
    <w:name w:val="bl1"/>
    <w:basedOn w:val="a"/>
    <w:uiPriority w:val="99"/>
    <w:semiHidden/>
    <w:rsid w:val="006D1C5E"/>
    <w:pPr>
      <w:spacing w:before="100" w:beforeAutospacing="1" w:after="100" w:afterAutospacing="1" w:line="240" w:lineRule="auto"/>
    </w:pPr>
    <w:rPr>
      <w:rFonts w:ascii="Times New Roman" w:hAnsi="Times New Roman"/>
      <w:sz w:val="24"/>
      <w:szCs w:val="24"/>
    </w:rPr>
  </w:style>
  <w:style w:type="character" w:customStyle="1" w:styleId="2ffd">
    <w:name w:val="Колонтитул (2)_"/>
    <w:link w:val="2ffe"/>
    <w:semiHidden/>
    <w:locked/>
    <w:rsid w:val="006D1C5E"/>
    <w:rPr>
      <w:sz w:val="23"/>
      <w:szCs w:val="23"/>
      <w:shd w:val="clear" w:color="auto" w:fill="FFFFFF"/>
    </w:rPr>
  </w:style>
  <w:style w:type="paragraph" w:customStyle="1" w:styleId="2ffe">
    <w:name w:val="Колонтитул (2)"/>
    <w:basedOn w:val="a"/>
    <w:link w:val="2ffd"/>
    <w:semiHidden/>
    <w:rsid w:val="006D1C5E"/>
    <w:pPr>
      <w:widowControl w:val="0"/>
      <w:shd w:val="clear" w:color="auto" w:fill="FFFFFF"/>
      <w:spacing w:after="0" w:line="240" w:lineRule="atLeast"/>
    </w:pPr>
    <w:rPr>
      <w:sz w:val="23"/>
      <w:szCs w:val="23"/>
    </w:rPr>
  </w:style>
  <w:style w:type="character" w:customStyle="1" w:styleId="4d">
    <w:name w:val="Основной текст (4)_"/>
    <w:link w:val="4e"/>
    <w:semiHidden/>
    <w:locked/>
    <w:rsid w:val="006D1C5E"/>
    <w:rPr>
      <w:shd w:val="clear" w:color="auto" w:fill="FFFFFF"/>
    </w:rPr>
  </w:style>
  <w:style w:type="paragraph" w:customStyle="1" w:styleId="4e">
    <w:name w:val="Основной текст (4)"/>
    <w:basedOn w:val="a"/>
    <w:link w:val="4d"/>
    <w:semiHidden/>
    <w:rsid w:val="006D1C5E"/>
    <w:pPr>
      <w:widowControl w:val="0"/>
      <w:shd w:val="clear" w:color="auto" w:fill="FFFFFF"/>
      <w:spacing w:after="0" w:line="240" w:lineRule="atLeast"/>
    </w:pPr>
    <w:rPr>
      <w:sz w:val="20"/>
      <w:szCs w:val="20"/>
    </w:rPr>
  </w:style>
  <w:style w:type="character" w:customStyle="1" w:styleId="2fff">
    <w:name w:val="Подпись к таблице (2)_"/>
    <w:link w:val="2fff0"/>
    <w:semiHidden/>
    <w:locked/>
    <w:rsid w:val="006D1C5E"/>
    <w:rPr>
      <w:b/>
      <w:bCs/>
      <w:sz w:val="18"/>
      <w:szCs w:val="18"/>
      <w:shd w:val="clear" w:color="auto" w:fill="FFFFFF"/>
    </w:rPr>
  </w:style>
  <w:style w:type="paragraph" w:customStyle="1" w:styleId="2fff0">
    <w:name w:val="Подпись к таблице (2)"/>
    <w:basedOn w:val="a"/>
    <w:link w:val="2fff"/>
    <w:semiHidden/>
    <w:rsid w:val="006D1C5E"/>
    <w:pPr>
      <w:widowControl w:val="0"/>
      <w:shd w:val="clear" w:color="auto" w:fill="FFFFFF"/>
      <w:spacing w:after="0" w:line="317" w:lineRule="exact"/>
      <w:ind w:firstLine="740"/>
    </w:pPr>
    <w:rPr>
      <w:b/>
      <w:bCs/>
      <w:sz w:val="18"/>
      <w:szCs w:val="18"/>
    </w:rPr>
  </w:style>
  <w:style w:type="character" w:customStyle="1" w:styleId="afffffffffe">
    <w:name w:val="Другое_"/>
    <w:link w:val="affffffffff"/>
    <w:semiHidden/>
    <w:locked/>
    <w:rsid w:val="006D1C5E"/>
    <w:rPr>
      <w:sz w:val="17"/>
      <w:szCs w:val="17"/>
      <w:shd w:val="clear" w:color="auto" w:fill="FFFFFF"/>
    </w:rPr>
  </w:style>
  <w:style w:type="paragraph" w:customStyle="1" w:styleId="affffffffff">
    <w:name w:val="Другое"/>
    <w:basedOn w:val="a"/>
    <w:link w:val="afffffffffe"/>
    <w:semiHidden/>
    <w:rsid w:val="006D1C5E"/>
    <w:pPr>
      <w:widowControl w:val="0"/>
      <w:shd w:val="clear" w:color="auto" w:fill="FFFFFF"/>
      <w:spacing w:after="0" w:line="485" w:lineRule="exact"/>
    </w:pPr>
    <w:rPr>
      <w:sz w:val="17"/>
      <w:szCs w:val="17"/>
    </w:rPr>
  </w:style>
  <w:style w:type="character" w:customStyle="1" w:styleId="3f">
    <w:name w:val="Колонтитул (3)_"/>
    <w:link w:val="3f0"/>
    <w:semiHidden/>
    <w:locked/>
    <w:rsid w:val="006D1C5E"/>
    <w:rPr>
      <w:shd w:val="clear" w:color="auto" w:fill="FFFFFF"/>
    </w:rPr>
  </w:style>
  <w:style w:type="paragraph" w:customStyle="1" w:styleId="3f0">
    <w:name w:val="Колонтитул (3)"/>
    <w:basedOn w:val="a"/>
    <w:link w:val="3f"/>
    <w:semiHidden/>
    <w:rsid w:val="006D1C5E"/>
    <w:pPr>
      <w:widowControl w:val="0"/>
      <w:shd w:val="clear" w:color="auto" w:fill="FFFFFF"/>
      <w:spacing w:after="0" w:line="240" w:lineRule="atLeast"/>
    </w:pPr>
    <w:rPr>
      <w:sz w:val="20"/>
      <w:szCs w:val="20"/>
    </w:rPr>
  </w:style>
  <w:style w:type="character" w:customStyle="1" w:styleId="201">
    <w:name w:val="Основной текст (20)_"/>
    <w:link w:val="202"/>
    <w:semiHidden/>
    <w:locked/>
    <w:rsid w:val="006D1C5E"/>
    <w:rPr>
      <w:i/>
      <w:iCs/>
      <w:spacing w:val="-30"/>
      <w:shd w:val="clear" w:color="auto" w:fill="FFFFFF"/>
    </w:rPr>
  </w:style>
  <w:style w:type="paragraph" w:customStyle="1" w:styleId="202">
    <w:name w:val="Основной текст (20)"/>
    <w:basedOn w:val="a"/>
    <w:link w:val="201"/>
    <w:semiHidden/>
    <w:rsid w:val="006D1C5E"/>
    <w:pPr>
      <w:widowControl w:val="0"/>
      <w:shd w:val="clear" w:color="auto" w:fill="FFFFFF"/>
      <w:spacing w:after="0" w:line="240" w:lineRule="atLeast"/>
      <w:jc w:val="right"/>
    </w:pPr>
    <w:rPr>
      <w:i/>
      <w:iCs/>
      <w:spacing w:val="-30"/>
      <w:sz w:val="20"/>
      <w:szCs w:val="20"/>
    </w:rPr>
  </w:style>
  <w:style w:type="character" w:customStyle="1" w:styleId="270">
    <w:name w:val="Основной текст (27)_"/>
    <w:link w:val="271"/>
    <w:semiHidden/>
    <w:locked/>
    <w:rsid w:val="006D1C5E"/>
    <w:rPr>
      <w:sz w:val="19"/>
      <w:szCs w:val="19"/>
      <w:shd w:val="clear" w:color="auto" w:fill="FFFFFF"/>
    </w:rPr>
  </w:style>
  <w:style w:type="paragraph" w:customStyle="1" w:styleId="271">
    <w:name w:val="Основной текст (27)"/>
    <w:basedOn w:val="a"/>
    <w:link w:val="270"/>
    <w:semiHidden/>
    <w:rsid w:val="006D1C5E"/>
    <w:pPr>
      <w:widowControl w:val="0"/>
      <w:shd w:val="clear" w:color="auto" w:fill="FFFFFF"/>
      <w:spacing w:after="0" w:line="240" w:lineRule="atLeast"/>
    </w:pPr>
    <w:rPr>
      <w:sz w:val="19"/>
      <w:szCs w:val="19"/>
    </w:rPr>
  </w:style>
  <w:style w:type="character" w:customStyle="1" w:styleId="281">
    <w:name w:val="Основной текст (28)_"/>
    <w:link w:val="282"/>
    <w:semiHidden/>
    <w:locked/>
    <w:rsid w:val="006D1C5E"/>
    <w:rPr>
      <w:shd w:val="clear" w:color="auto" w:fill="FFFFFF"/>
    </w:rPr>
  </w:style>
  <w:style w:type="paragraph" w:customStyle="1" w:styleId="282">
    <w:name w:val="Основной текст (28)"/>
    <w:basedOn w:val="a"/>
    <w:link w:val="281"/>
    <w:semiHidden/>
    <w:rsid w:val="006D1C5E"/>
    <w:pPr>
      <w:widowControl w:val="0"/>
      <w:shd w:val="clear" w:color="auto" w:fill="FFFFFF"/>
      <w:spacing w:after="0" w:line="240" w:lineRule="atLeast"/>
    </w:pPr>
    <w:rPr>
      <w:sz w:val="20"/>
      <w:szCs w:val="20"/>
    </w:rPr>
  </w:style>
  <w:style w:type="character" w:customStyle="1" w:styleId="170">
    <w:name w:val="Заголовок №17_"/>
    <w:link w:val="171"/>
    <w:semiHidden/>
    <w:locked/>
    <w:rsid w:val="006D1C5E"/>
    <w:rPr>
      <w:i/>
      <w:iCs/>
      <w:shd w:val="clear" w:color="auto" w:fill="FFFFFF"/>
    </w:rPr>
  </w:style>
  <w:style w:type="paragraph" w:customStyle="1" w:styleId="171">
    <w:name w:val="Заголовок №17"/>
    <w:basedOn w:val="a"/>
    <w:link w:val="170"/>
    <w:semiHidden/>
    <w:rsid w:val="006D1C5E"/>
    <w:pPr>
      <w:widowControl w:val="0"/>
      <w:shd w:val="clear" w:color="auto" w:fill="FFFFFF"/>
      <w:spacing w:after="0" w:line="240" w:lineRule="atLeast"/>
    </w:pPr>
    <w:rPr>
      <w:i/>
      <w:iCs/>
      <w:sz w:val="20"/>
      <w:szCs w:val="20"/>
    </w:rPr>
  </w:style>
  <w:style w:type="character" w:customStyle="1" w:styleId="affffffffff0">
    <w:name w:val="Подпись к картинке_"/>
    <w:link w:val="affffffffff1"/>
    <w:semiHidden/>
    <w:locked/>
    <w:rsid w:val="006D1C5E"/>
    <w:rPr>
      <w:sz w:val="17"/>
      <w:szCs w:val="17"/>
      <w:shd w:val="clear" w:color="auto" w:fill="FFFFFF"/>
    </w:rPr>
  </w:style>
  <w:style w:type="paragraph" w:customStyle="1" w:styleId="affffffffff1">
    <w:name w:val="Подпись к картинке"/>
    <w:basedOn w:val="a"/>
    <w:link w:val="affffffffff0"/>
    <w:semiHidden/>
    <w:rsid w:val="006D1C5E"/>
    <w:pPr>
      <w:widowControl w:val="0"/>
      <w:shd w:val="clear" w:color="auto" w:fill="FFFFFF"/>
      <w:spacing w:after="240" w:line="240" w:lineRule="atLeast"/>
    </w:pPr>
    <w:rPr>
      <w:sz w:val="17"/>
      <w:szCs w:val="17"/>
    </w:rPr>
  </w:style>
  <w:style w:type="character" w:customStyle="1" w:styleId="2fff1">
    <w:name w:val="Подпись к картинке (2)_"/>
    <w:link w:val="2fff2"/>
    <w:semiHidden/>
    <w:locked/>
    <w:rsid w:val="006D1C5E"/>
    <w:rPr>
      <w:sz w:val="13"/>
      <w:szCs w:val="13"/>
      <w:shd w:val="clear" w:color="auto" w:fill="FFFFFF"/>
    </w:rPr>
  </w:style>
  <w:style w:type="paragraph" w:customStyle="1" w:styleId="2fff2">
    <w:name w:val="Подпись к картинке (2)"/>
    <w:basedOn w:val="a"/>
    <w:link w:val="2fff1"/>
    <w:semiHidden/>
    <w:rsid w:val="006D1C5E"/>
    <w:pPr>
      <w:widowControl w:val="0"/>
      <w:shd w:val="clear" w:color="auto" w:fill="FFFFFF"/>
      <w:spacing w:after="240" w:line="240" w:lineRule="atLeast"/>
    </w:pPr>
    <w:rPr>
      <w:sz w:val="13"/>
      <w:szCs w:val="13"/>
    </w:rPr>
  </w:style>
  <w:style w:type="character" w:customStyle="1" w:styleId="341">
    <w:name w:val="Основной текст (34)_"/>
    <w:link w:val="342"/>
    <w:semiHidden/>
    <w:locked/>
    <w:rsid w:val="006D1C5E"/>
    <w:rPr>
      <w:sz w:val="15"/>
      <w:szCs w:val="15"/>
      <w:shd w:val="clear" w:color="auto" w:fill="FFFFFF"/>
    </w:rPr>
  </w:style>
  <w:style w:type="paragraph" w:customStyle="1" w:styleId="342">
    <w:name w:val="Основной текст (34)"/>
    <w:basedOn w:val="a"/>
    <w:link w:val="341"/>
    <w:semiHidden/>
    <w:rsid w:val="006D1C5E"/>
    <w:pPr>
      <w:widowControl w:val="0"/>
      <w:shd w:val="clear" w:color="auto" w:fill="FFFFFF"/>
      <w:spacing w:after="60" w:line="240" w:lineRule="atLeast"/>
    </w:pPr>
    <w:rPr>
      <w:sz w:val="15"/>
      <w:szCs w:val="15"/>
    </w:rPr>
  </w:style>
  <w:style w:type="character" w:customStyle="1" w:styleId="361">
    <w:name w:val="Основной текст (36)_"/>
    <w:link w:val="362"/>
    <w:semiHidden/>
    <w:locked/>
    <w:rsid w:val="006D1C5E"/>
    <w:rPr>
      <w:rFonts w:ascii="Segoe UI" w:hAnsi="Segoe UI" w:cs="Segoe UI"/>
      <w:sz w:val="11"/>
      <w:szCs w:val="11"/>
      <w:shd w:val="clear" w:color="auto" w:fill="FFFFFF"/>
    </w:rPr>
  </w:style>
  <w:style w:type="paragraph" w:customStyle="1" w:styleId="362">
    <w:name w:val="Основной текст (36)"/>
    <w:basedOn w:val="a"/>
    <w:link w:val="361"/>
    <w:semiHidden/>
    <w:rsid w:val="006D1C5E"/>
    <w:pPr>
      <w:widowControl w:val="0"/>
      <w:shd w:val="clear" w:color="auto" w:fill="FFFFFF"/>
      <w:spacing w:after="0" w:line="240" w:lineRule="atLeast"/>
    </w:pPr>
    <w:rPr>
      <w:rFonts w:ascii="Segoe UI" w:hAnsi="Segoe UI"/>
      <w:sz w:val="11"/>
      <w:szCs w:val="11"/>
    </w:rPr>
  </w:style>
  <w:style w:type="character" w:customStyle="1" w:styleId="174">
    <w:name w:val="Заголовок №17 (4)_"/>
    <w:link w:val="1740"/>
    <w:semiHidden/>
    <w:locked/>
    <w:rsid w:val="006D1C5E"/>
    <w:rPr>
      <w:sz w:val="18"/>
      <w:szCs w:val="18"/>
      <w:shd w:val="clear" w:color="auto" w:fill="FFFFFF"/>
      <w:lang w:val="en-US"/>
    </w:rPr>
  </w:style>
  <w:style w:type="paragraph" w:customStyle="1" w:styleId="1740">
    <w:name w:val="Заголовок №17 (4)"/>
    <w:basedOn w:val="a"/>
    <w:link w:val="174"/>
    <w:semiHidden/>
    <w:rsid w:val="006D1C5E"/>
    <w:pPr>
      <w:widowControl w:val="0"/>
      <w:shd w:val="clear" w:color="auto" w:fill="FFFFFF"/>
      <w:spacing w:after="0" w:line="240" w:lineRule="atLeast"/>
      <w:jc w:val="both"/>
    </w:pPr>
    <w:rPr>
      <w:sz w:val="18"/>
      <w:szCs w:val="18"/>
      <w:lang w:val="en-US"/>
    </w:rPr>
  </w:style>
  <w:style w:type="character" w:customStyle="1" w:styleId="132">
    <w:name w:val="Заголовок №13 (2)_"/>
    <w:link w:val="1320"/>
    <w:semiHidden/>
    <w:locked/>
    <w:rsid w:val="006D1C5E"/>
    <w:rPr>
      <w:shd w:val="clear" w:color="auto" w:fill="FFFFFF"/>
    </w:rPr>
  </w:style>
  <w:style w:type="paragraph" w:customStyle="1" w:styleId="1320">
    <w:name w:val="Заголовок №13 (2)"/>
    <w:basedOn w:val="a"/>
    <w:link w:val="132"/>
    <w:semiHidden/>
    <w:rsid w:val="006D1C5E"/>
    <w:pPr>
      <w:widowControl w:val="0"/>
      <w:shd w:val="clear" w:color="auto" w:fill="FFFFFF"/>
      <w:spacing w:before="120" w:after="0" w:line="240" w:lineRule="atLeast"/>
      <w:jc w:val="right"/>
    </w:pPr>
    <w:rPr>
      <w:sz w:val="20"/>
      <w:szCs w:val="20"/>
    </w:rPr>
  </w:style>
  <w:style w:type="character" w:customStyle="1" w:styleId="1420">
    <w:name w:val="Заголовок №14 (2)_"/>
    <w:link w:val="1421"/>
    <w:semiHidden/>
    <w:locked/>
    <w:rsid w:val="006D1C5E"/>
    <w:rPr>
      <w:i/>
      <w:iCs/>
      <w:spacing w:val="20"/>
      <w:shd w:val="clear" w:color="auto" w:fill="FFFFFF"/>
      <w:lang w:val="en-US"/>
    </w:rPr>
  </w:style>
  <w:style w:type="paragraph" w:customStyle="1" w:styleId="1421">
    <w:name w:val="Заголовок №14 (2)"/>
    <w:basedOn w:val="a"/>
    <w:link w:val="1420"/>
    <w:semiHidden/>
    <w:rsid w:val="006D1C5E"/>
    <w:pPr>
      <w:widowControl w:val="0"/>
      <w:shd w:val="clear" w:color="auto" w:fill="FFFFFF"/>
      <w:spacing w:after="0" w:line="240" w:lineRule="atLeast"/>
      <w:jc w:val="both"/>
    </w:pPr>
    <w:rPr>
      <w:i/>
      <w:iCs/>
      <w:spacing w:val="20"/>
      <w:sz w:val="20"/>
      <w:szCs w:val="20"/>
      <w:lang w:val="en-US"/>
    </w:rPr>
  </w:style>
  <w:style w:type="character" w:customStyle="1" w:styleId="460">
    <w:name w:val="Основной текст (46)_"/>
    <w:link w:val="461"/>
    <w:semiHidden/>
    <w:locked/>
    <w:rsid w:val="006D1C5E"/>
    <w:rPr>
      <w:rFonts w:ascii="Segoe UI" w:hAnsi="Segoe UI" w:cs="Segoe UI"/>
      <w:sz w:val="15"/>
      <w:szCs w:val="15"/>
      <w:shd w:val="clear" w:color="auto" w:fill="FFFFFF"/>
    </w:rPr>
  </w:style>
  <w:style w:type="paragraph" w:customStyle="1" w:styleId="461">
    <w:name w:val="Основной текст (46)"/>
    <w:basedOn w:val="a"/>
    <w:link w:val="460"/>
    <w:semiHidden/>
    <w:rsid w:val="006D1C5E"/>
    <w:pPr>
      <w:widowControl w:val="0"/>
      <w:shd w:val="clear" w:color="auto" w:fill="FFFFFF"/>
      <w:spacing w:after="0" w:line="240" w:lineRule="atLeast"/>
      <w:jc w:val="center"/>
    </w:pPr>
    <w:rPr>
      <w:rFonts w:ascii="Segoe UI" w:hAnsi="Segoe UI"/>
      <w:sz w:val="15"/>
      <w:szCs w:val="15"/>
    </w:rPr>
  </w:style>
  <w:style w:type="character" w:customStyle="1" w:styleId="470">
    <w:name w:val="Основной текст (47)_"/>
    <w:link w:val="471"/>
    <w:semiHidden/>
    <w:locked/>
    <w:rsid w:val="006D1C5E"/>
    <w:rPr>
      <w:rFonts w:ascii="Candara" w:hAnsi="Candara" w:cs="Candara"/>
      <w:shd w:val="clear" w:color="auto" w:fill="FFFFFF"/>
    </w:rPr>
  </w:style>
  <w:style w:type="paragraph" w:customStyle="1" w:styleId="471">
    <w:name w:val="Основной текст (47)"/>
    <w:basedOn w:val="a"/>
    <w:link w:val="470"/>
    <w:semiHidden/>
    <w:rsid w:val="006D1C5E"/>
    <w:pPr>
      <w:widowControl w:val="0"/>
      <w:shd w:val="clear" w:color="auto" w:fill="FFFFFF"/>
      <w:spacing w:after="0" w:line="264" w:lineRule="exact"/>
      <w:jc w:val="both"/>
    </w:pPr>
    <w:rPr>
      <w:rFonts w:ascii="Candara" w:hAnsi="Candara"/>
      <w:sz w:val="20"/>
      <w:szCs w:val="20"/>
    </w:rPr>
  </w:style>
  <w:style w:type="character" w:customStyle="1" w:styleId="3f1">
    <w:name w:val="Подпись к картинке (3)_"/>
    <w:link w:val="3f2"/>
    <w:semiHidden/>
    <w:locked/>
    <w:rsid w:val="006D1C5E"/>
    <w:rPr>
      <w:sz w:val="17"/>
      <w:szCs w:val="17"/>
      <w:shd w:val="clear" w:color="auto" w:fill="FFFFFF"/>
    </w:rPr>
  </w:style>
  <w:style w:type="paragraph" w:customStyle="1" w:styleId="3f2">
    <w:name w:val="Подпись к картинке (3)"/>
    <w:basedOn w:val="a"/>
    <w:link w:val="3f1"/>
    <w:semiHidden/>
    <w:rsid w:val="006D1C5E"/>
    <w:pPr>
      <w:widowControl w:val="0"/>
      <w:shd w:val="clear" w:color="auto" w:fill="FFFFFF"/>
      <w:spacing w:after="0" w:line="240" w:lineRule="atLeast"/>
    </w:pPr>
    <w:rPr>
      <w:sz w:val="17"/>
      <w:szCs w:val="17"/>
    </w:rPr>
  </w:style>
  <w:style w:type="character" w:customStyle="1" w:styleId="73">
    <w:name w:val="Колонтитул (7)_"/>
    <w:link w:val="74"/>
    <w:semiHidden/>
    <w:locked/>
    <w:rsid w:val="006D1C5E"/>
    <w:rPr>
      <w:b/>
      <w:bCs/>
      <w:shd w:val="clear" w:color="auto" w:fill="FFFFFF"/>
    </w:rPr>
  </w:style>
  <w:style w:type="paragraph" w:customStyle="1" w:styleId="74">
    <w:name w:val="Колонтитул (7)"/>
    <w:basedOn w:val="a"/>
    <w:link w:val="73"/>
    <w:semiHidden/>
    <w:rsid w:val="006D1C5E"/>
    <w:pPr>
      <w:widowControl w:val="0"/>
      <w:shd w:val="clear" w:color="auto" w:fill="FFFFFF"/>
      <w:spacing w:after="0" w:line="240" w:lineRule="atLeast"/>
    </w:pPr>
    <w:rPr>
      <w:b/>
      <w:bCs/>
      <w:sz w:val="20"/>
      <w:szCs w:val="20"/>
    </w:rPr>
  </w:style>
  <w:style w:type="character" w:customStyle="1" w:styleId="480">
    <w:name w:val="Основной текст (48)_"/>
    <w:link w:val="481"/>
    <w:semiHidden/>
    <w:locked/>
    <w:rsid w:val="006D1C5E"/>
    <w:rPr>
      <w:sz w:val="19"/>
      <w:szCs w:val="19"/>
      <w:shd w:val="clear" w:color="auto" w:fill="FFFFFF"/>
    </w:rPr>
  </w:style>
  <w:style w:type="paragraph" w:customStyle="1" w:styleId="481">
    <w:name w:val="Основной текст (48)"/>
    <w:basedOn w:val="a"/>
    <w:link w:val="480"/>
    <w:semiHidden/>
    <w:rsid w:val="006D1C5E"/>
    <w:pPr>
      <w:widowControl w:val="0"/>
      <w:shd w:val="clear" w:color="auto" w:fill="FFFFFF"/>
      <w:spacing w:after="240" w:line="240" w:lineRule="atLeast"/>
    </w:pPr>
    <w:rPr>
      <w:sz w:val="19"/>
      <w:szCs w:val="19"/>
    </w:rPr>
  </w:style>
  <w:style w:type="character" w:customStyle="1" w:styleId="84">
    <w:name w:val="Колонтитул (8)_"/>
    <w:link w:val="85"/>
    <w:semiHidden/>
    <w:locked/>
    <w:rsid w:val="006D1C5E"/>
    <w:rPr>
      <w:sz w:val="21"/>
      <w:szCs w:val="21"/>
      <w:shd w:val="clear" w:color="auto" w:fill="FFFFFF"/>
    </w:rPr>
  </w:style>
  <w:style w:type="paragraph" w:customStyle="1" w:styleId="85">
    <w:name w:val="Колонтитул (8)"/>
    <w:basedOn w:val="a"/>
    <w:link w:val="84"/>
    <w:semiHidden/>
    <w:rsid w:val="006D1C5E"/>
    <w:pPr>
      <w:widowControl w:val="0"/>
      <w:shd w:val="clear" w:color="auto" w:fill="FFFFFF"/>
      <w:spacing w:after="0" w:line="240" w:lineRule="atLeast"/>
    </w:pPr>
    <w:rPr>
      <w:sz w:val="21"/>
      <w:szCs w:val="21"/>
    </w:rPr>
  </w:style>
  <w:style w:type="character" w:customStyle="1" w:styleId="490">
    <w:name w:val="Основной текст (49)_"/>
    <w:link w:val="491"/>
    <w:semiHidden/>
    <w:locked/>
    <w:rsid w:val="006D1C5E"/>
    <w:rPr>
      <w:sz w:val="30"/>
      <w:szCs w:val="30"/>
      <w:shd w:val="clear" w:color="auto" w:fill="FFFFFF"/>
    </w:rPr>
  </w:style>
  <w:style w:type="paragraph" w:customStyle="1" w:styleId="491">
    <w:name w:val="Основной текст (49)"/>
    <w:basedOn w:val="a"/>
    <w:link w:val="490"/>
    <w:semiHidden/>
    <w:rsid w:val="006D1C5E"/>
    <w:pPr>
      <w:widowControl w:val="0"/>
      <w:shd w:val="clear" w:color="auto" w:fill="FFFFFF"/>
      <w:spacing w:before="480" w:after="180" w:line="240" w:lineRule="atLeast"/>
    </w:pPr>
    <w:rPr>
      <w:sz w:val="30"/>
      <w:szCs w:val="30"/>
    </w:rPr>
  </w:style>
  <w:style w:type="character" w:customStyle="1" w:styleId="500">
    <w:name w:val="Основной текст (50)_"/>
    <w:link w:val="501"/>
    <w:semiHidden/>
    <w:locked/>
    <w:rsid w:val="006D1C5E"/>
    <w:rPr>
      <w:shd w:val="clear" w:color="auto" w:fill="FFFFFF"/>
    </w:rPr>
  </w:style>
  <w:style w:type="paragraph" w:customStyle="1" w:styleId="501">
    <w:name w:val="Основной текст (50)"/>
    <w:basedOn w:val="a"/>
    <w:link w:val="500"/>
    <w:semiHidden/>
    <w:rsid w:val="006D1C5E"/>
    <w:pPr>
      <w:widowControl w:val="0"/>
      <w:shd w:val="clear" w:color="auto" w:fill="FFFFFF"/>
      <w:spacing w:after="0" w:line="96" w:lineRule="exact"/>
    </w:pPr>
    <w:rPr>
      <w:sz w:val="20"/>
      <w:szCs w:val="20"/>
    </w:rPr>
  </w:style>
  <w:style w:type="character" w:customStyle="1" w:styleId="513">
    <w:name w:val="Основной текст (51)_"/>
    <w:link w:val="514"/>
    <w:semiHidden/>
    <w:locked/>
    <w:rsid w:val="006D1C5E"/>
    <w:rPr>
      <w:rFonts w:ascii="Palatino Linotype" w:hAnsi="Palatino Linotype" w:cs="Palatino Linotype"/>
      <w:b/>
      <w:bCs/>
      <w:sz w:val="15"/>
      <w:szCs w:val="15"/>
      <w:shd w:val="clear" w:color="auto" w:fill="FFFFFF"/>
    </w:rPr>
  </w:style>
  <w:style w:type="paragraph" w:customStyle="1" w:styleId="514">
    <w:name w:val="Основной текст (51)"/>
    <w:basedOn w:val="a"/>
    <w:link w:val="513"/>
    <w:semiHidden/>
    <w:rsid w:val="006D1C5E"/>
    <w:pPr>
      <w:widowControl w:val="0"/>
      <w:shd w:val="clear" w:color="auto" w:fill="FFFFFF"/>
      <w:spacing w:after="0" w:line="96" w:lineRule="exact"/>
    </w:pPr>
    <w:rPr>
      <w:rFonts w:ascii="Palatino Linotype" w:hAnsi="Palatino Linotype"/>
      <w:b/>
      <w:bCs/>
      <w:sz w:val="15"/>
      <w:szCs w:val="15"/>
    </w:rPr>
  </w:style>
  <w:style w:type="character" w:customStyle="1" w:styleId="520">
    <w:name w:val="Основной текст (52)_"/>
    <w:link w:val="521"/>
    <w:semiHidden/>
    <w:locked/>
    <w:rsid w:val="006D1C5E"/>
    <w:rPr>
      <w:shd w:val="clear" w:color="auto" w:fill="FFFFFF"/>
    </w:rPr>
  </w:style>
  <w:style w:type="paragraph" w:customStyle="1" w:styleId="521">
    <w:name w:val="Основной текст (52)"/>
    <w:basedOn w:val="a"/>
    <w:link w:val="520"/>
    <w:semiHidden/>
    <w:rsid w:val="006D1C5E"/>
    <w:pPr>
      <w:widowControl w:val="0"/>
      <w:shd w:val="clear" w:color="auto" w:fill="FFFFFF"/>
      <w:spacing w:after="0" w:line="101" w:lineRule="exact"/>
    </w:pPr>
    <w:rPr>
      <w:sz w:val="20"/>
      <w:szCs w:val="20"/>
    </w:rPr>
  </w:style>
  <w:style w:type="character" w:customStyle="1" w:styleId="530">
    <w:name w:val="Основной текст (53)_"/>
    <w:link w:val="531"/>
    <w:semiHidden/>
    <w:locked/>
    <w:rsid w:val="006D1C5E"/>
    <w:rPr>
      <w:sz w:val="11"/>
      <w:szCs w:val="11"/>
      <w:shd w:val="clear" w:color="auto" w:fill="FFFFFF"/>
      <w:lang w:val="en-US"/>
    </w:rPr>
  </w:style>
  <w:style w:type="paragraph" w:customStyle="1" w:styleId="531">
    <w:name w:val="Основной текст (53)"/>
    <w:basedOn w:val="a"/>
    <w:link w:val="530"/>
    <w:semiHidden/>
    <w:rsid w:val="006D1C5E"/>
    <w:pPr>
      <w:widowControl w:val="0"/>
      <w:shd w:val="clear" w:color="auto" w:fill="FFFFFF"/>
      <w:spacing w:after="0" w:line="240" w:lineRule="atLeast"/>
    </w:pPr>
    <w:rPr>
      <w:sz w:val="11"/>
      <w:szCs w:val="11"/>
      <w:lang w:val="en-US"/>
    </w:rPr>
  </w:style>
  <w:style w:type="character" w:customStyle="1" w:styleId="540">
    <w:name w:val="Основной текст (54)_"/>
    <w:link w:val="541"/>
    <w:semiHidden/>
    <w:locked/>
    <w:rsid w:val="006D1C5E"/>
    <w:rPr>
      <w:rFonts w:ascii="Palatino Linotype" w:hAnsi="Palatino Linotype" w:cs="Palatino Linotype"/>
      <w:sz w:val="10"/>
      <w:szCs w:val="10"/>
      <w:shd w:val="clear" w:color="auto" w:fill="FFFFFF"/>
      <w:lang w:val="en-US"/>
    </w:rPr>
  </w:style>
  <w:style w:type="paragraph" w:customStyle="1" w:styleId="541">
    <w:name w:val="Основной текст (54)"/>
    <w:basedOn w:val="a"/>
    <w:link w:val="540"/>
    <w:semiHidden/>
    <w:rsid w:val="006D1C5E"/>
    <w:pPr>
      <w:widowControl w:val="0"/>
      <w:shd w:val="clear" w:color="auto" w:fill="FFFFFF"/>
      <w:spacing w:after="0" w:line="96" w:lineRule="exact"/>
    </w:pPr>
    <w:rPr>
      <w:rFonts w:ascii="Palatino Linotype" w:hAnsi="Palatino Linotype"/>
      <w:sz w:val="10"/>
      <w:szCs w:val="10"/>
      <w:lang w:val="en-US"/>
    </w:rPr>
  </w:style>
  <w:style w:type="character" w:customStyle="1" w:styleId="550">
    <w:name w:val="Основной текст (55)_"/>
    <w:link w:val="551"/>
    <w:semiHidden/>
    <w:locked/>
    <w:rsid w:val="006D1C5E"/>
    <w:rPr>
      <w:rFonts w:ascii="FrankRuehl" w:hAnsi="FrankRuehl" w:cs="FrankRuehl"/>
      <w:sz w:val="11"/>
      <w:szCs w:val="11"/>
      <w:shd w:val="clear" w:color="auto" w:fill="FFFFFF"/>
      <w:lang w:val="en-US" w:bidi="he-IL"/>
    </w:rPr>
  </w:style>
  <w:style w:type="paragraph" w:customStyle="1" w:styleId="551">
    <w:name w:val="Основной текст (55)"/>
    <w:basedOn w:val="a"/>
    <w:link w:val="550"/>
    <w:semiHidden/>
    <w:rsid w:val="006D1C5E"/>
    <w:pPr>
      <w:widowControl w:val="0"/>
      <w:shd w:val="clear" w:color="auto" w:fill="FFFFFF"/>
      <w:spacing w:before="120" w:after="0" w:line="240" w:lineRule="atLeast"/>
    </w:pPr>
    <w:rPr>
      <w:rFonts w:ascii="FrankRuehl" w:hAnsi="FrankRuehl" w:cs="FrankRuehl"/>
      <w:sz w:val="11"/>
      <w:szCs w:val="11"/>
      <w:lang w:val="en-US" w:bidi="he-IL"/>
    </w:rPr>
  </w:style>
  <w:style w:type="character" w:customStyle="1" w:styleId="560">
    <w:name w:val="Основной текст (56)_"/>
    <w:link w:val="561"/>
    <w:semiHidden/>
    <w:locked/>
    <w:rsid w:val="006D1C5E"/>
    <w:rPr>
      <w:i/>
      <w:iCs/>
      <w:spacing w:val="-10"/>
      <w:sz w:val="11"/>
      <w:szCs w:val="11"/>
      <w:shd w:val="clear" w:color="auto" w:fill="FFFFFF"/>
    </w:rPr>
  </w:style>
  <w:style w:type="paragraph" w:customStyle="1" w:styleId="561">
    <w:name w:val="Основной текст (56)"/>
    <w:basedOn w:val="a"/>
    <w:link w:val="560"/>
    <w:semiHidden/>
    <w:rsid w:val="006D1C5E"/>
    <w:pPr>
      <w:widowControl w:val="0"/>
      <w:shd w:val="clear" w:color="auto" w:fill="FFFFFF"/>
      <w:spacing w:after="0" w:line="115" w:lineRule="exact"/>
    </w:pPr>
    <w:rPr>
      <w:i/>
      <w:iCs/>
      <w:spacing w:val="-10"/>
      <w:sz w:val="11"/>
      <w:szCs w:val="11"/>
    </w:rPr>
  </w:style>
  <w:style w:type="character" w:customStyle="1" w:styleId="57">
    <w:name w:val="Подпись к картинке (5)_"/>
    <w:link w:val="58"/>
    <w:semiHidden/>
    <w:locked/>
    <w:rsid w:val="006D1C5E"/>
    <w:rPr>
      <w:shd w:val="clear" w:color="auto" w:fill="FFFFFF"/>
    </w:rPr>
  </w:style>
  <w:style w:type="paragraph" w:customStyle="1" w:styleId="58">
    <w:name w:val="Подпись к картинке (5)"/>
    <w:basedOn w:val="a"/>
    <w:link w:val="57"/>
    <w:semiHidden/>
    <w:rsid w:val="006D1C5E"/>
    <w:pPr>
      <w:widowControl w:val="0"/>
      <w:shd w:val="clear" w:color="auto" w:fill="FFFFFF"/>
      <w:spacing w:after="0" w:line="317" w:lineRule="exact"/>
      <w:ind w:hanging="2000"/>
    </w:pPr>
    <w:rPr>
      <w:sz w:val="20"/>
      <w:szCs w:val="20"/>
    </w:rPr>
  </w:style>
  <w:style w:type="character" w:customStyle="1" w:styleId="580">
    <w:name w:val="Основной текст (58)_"/>
    <w:link w:val="581"/>
    <w:semiHidden/>
    <w:locked/>
    <w:rsid w:val="006D1C5E"/>
    <w:rPr>
      <w:b/>
      <w:bCs/>
      <w:sz w:val="17"/>
      <w:szCs w:val="17"/>
      <w:shd w:val="clear" w:color="auto" w:fill="FFFFFF"/>
    </w:rPr>
  </w:style>
  <w:style w:type="paragraph" w:customStyle="1" w:styleId="581">
    <w:name w:val="Основной текст (58)"/>
    <w:basedOn w:val="a"/>
    <w:link w:val="580"/>
    <w:semiHidden/>
    <w:rsid w:val="006D1C5E"/>
    <w:pPr>
      <w:widowControl w:val="0"/>
      <w:shd w:val="clear" w:color="auto" w:fill="FFFFFF"/>
      <w:spacing w:after="0" w:line="312" w:lineRule="exact"/>
    </w:pPr>
    <w:rPr>
      <w:b/>
      <w:bCs/>
      <w:sz w:val="17"/>
      <w:szCs w:val="17"/>
    </w:rPr>
  </w:style>
  <w:style w:type="character" w:customStyle="1" w:styleId="152">
    <w:name w:val="Заголовок №15 (2)_"/>
    <w:link w:val="1520"/>
    <w:semiHidden/>
    <w:locked/>
    <w:rsid w:val="006D1C5E"/>
    <w:rPr>
      <w:rFonts w:ascii="Impact" w:hAnsi="Impact" w:cs="Impact"/>
      <w:sz w:val="28"/>
      <w:szCs w:val="28"/>
      <w:shd w:val="clear" w:color="auto" w:fill="FFFFFF"/>
    </w:rPr>
  </w:style>
  <w:style w:type="paragraph" w:customStyle="1" w:styleId="1520">
    <w:name w:val="Заголовок №15 (2)"/>
    <w:basedOn w:val="a"/>
    <w:link w:val="152"/>
    <w:semiHidden/>
    <w:rsid w:val="006D1C5E"/>
    <w:pPr>
      <w:widowControl w:val="0"/>
      <w:shd w:val="clear" w:color="auto" w:fill="FFFFFF"/>
      <w:spacing w:after="0" w:line="240" w:lineRule="atLeast"/>
    </w:pPr>
    <w:rPr>
      <w:rFonts w:ascii="Impact" w:hAnsi="Impact"/>
      <w:sz w:val="28"/>
      <w:szCs w:val="28"/>
    </w:rPr>
  </w:style>
  <w:style w:type="character" w:customStyle="1" w:styleId="59">
    <w:name w:val="Основной текст (59)_"/>
    <w:link w:val="590"/>
    <w:semiHidden/>
    <w:locked/>
    <w:rsid w:val="006D1C5E"/>
    <w:rPr>
      <w:b/>
      <w:bCs/>
      <w:sz w:val="26"/>
      <w:szCs w:val="26"/>
      <w:shd w:val="clear" w:color="auto" w:fill="FFFFFF"/>
    </w:rPr>
  </w:style>
  <w:style w:type="paragraph" w:customStyle="1" w:styleId="590">
    <w:name w:val="Основной текст (59)"/>
    <w:basedOn w:val="a"/>
    <w:link w:val="59"/>
    <w:semiHidden/>
    <w:rsid w:val="006D1C5E"/>
    <w:pPr>
      <w:widowControl w:val="0"/>
      <w:shd w:val="clear" w:color="auto" w:fill="FFFFFF"/>
      <w:spacing w:after="0" w:line="240" w:lineRule="atLeast"/>
    </w:pPr>
    <w:rPr>
      <w:b/>
      <w:bCs/>
      <w:sz w:val="26"/>
      <w:szCs w:val="26"/>
    </w:rPr>
  </w:style>
  <w:style w:type="paragraph" w:customStyle="1" w:styleId="xl87">
    <w:name w:val="xl87"/>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4E5A61"/>
      <w:sz w:val="20"/>
      <w:szCs w:val="20"/>
    </w:rPr>
  </w:style>
  <w:style w:type="paragraph" w:customStyle="1" w:styleId="xl88">
    <w:name w:val="xl88"/>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4E5A61"/>
      <w:sz w:val="20"/>
      <w:szCs w:val="20"/>
    </w:rPr>
  </w:style>
  <w:style w:type="paragraph" w:customStyle="1" w:styleId="xl89">
    <w:name w:val="xl89"/>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0">
    <w:name w:val="xl90"/>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rPr>
  </w:style>
  <w:style w:type="paragraph" w:customStyle="1" w:styleId="xl91">
    <w:name w:val="xl91"/>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rPr>
  </w:style>
  <w:style w:type="paragraph" w:customStyle="1" w:styleId="xl92">
    <w:name w:val="xl92"/>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 w:val="20"/>
      <w:szCs w:val="20"/>
    </w:rPr>
  </w:style>
  <w:style w:type="paragraph" w:customStyle="1" w:styleId="xl93">
    <w:name w:val="xl93"/>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94">
    <w:name w:val="xl94"/>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95">
    <w:name w:val="xl95"/>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96">
    <w:name w:val="xl96"/>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97">
    <w:name w:val="xl97"/>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98">
    <w:name w:val="xl98"/>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99">
    <w:name w:val="xl99"/>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100">
    <w:name w:val="xl100"/>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1">
    <w:name w:val="xl101"/>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2">
    <w:name w:val="xl102"/>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3">
    <w:name w:val="xl103"/>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4">
    <w:name w:val="xl104"/>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0"/>
      <w:szCs w:val="20"/>
    </w:rPr>
  </w:style>
  <w:style w:type="paragraph" w:customStyle="1" w:styleId="xl105">
    <w:name w:val="xl105"/>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6">
    <w:name w:val="xl106"/>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7">
    <w:name w:val="xl107"/>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8">
    <w:name w:val="xl108"/>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rPr>
  </w:style>
  <w:style w:type="paragraph" w:customStyle="1" w:styleId="xl109">
    <w:name w:val="xl109"/>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rPr>
  </w:style>
  <w:style w:type="paragraph" w:customStyle="1" w:styleId="xl110">
    <w:name w:val="xl110"/>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hAnsi="Times New Roman"/>
      <w:sz w:val="20"/>
      <w:szCs w:val="20"/>
    </w:rPr>
  </w:style>
  <w:style w:type="paragraph" w:customStyle="1" w:styleId="xl111">
    <w:name w:val="xl111"/>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hAnsi="Times New Roman"/>
      <w:sz w:val="20"/>
      <w:szCs w:val="20"/>
    </w:rPr>
  </w:style>
  <w:style w:type="paragraph" w:customStyle="1" w:styleId="xl112">
    <w:name w:val="xl112"/>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13">
    <w:name w:val="xl113"/>
    <w:basedOn w:val="a"/>
    <w:uiPriority w:val="99"/>
    <w:semiHidden/>
    <w:rsid w:val="006D1C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color w:val="000000"/>
      <w:sz w:val="20"/>
      <w:szCs w:val="20"/>
    </w:rPr>
  </w:style>
  <w:style w:type="paragraph" w:customStyle="1" w:styleId="xl114">
    <w:name w:val="xl114"/>
    <w:basedOn w:val="a"/>
    <w:uiPriority w:val="99"/>
    <w:semiHidden/>
    <w:rsid w:val="006D1C5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color w:val="000000"/>
      <w:sz w:val="20"/>
      <w:szCs w:val="20"/>
    </w:rPr>
  </w:style>
  <w:style w:type="paragraph" w:customStyle="1" w:styleId="xl115">
    <w:name w:val="xl115"/>
    <w:basedOn w:val="a"/>
    <w:uiPriority w:val="99"/>
    <w:semiHidden/>
    <w:rsid w:val="006D1C5E"/>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6">
    <w:name w:val="xl116"/>
    <w:basedOn w:val="a"/>
    <w:uiPriority w:val="99"/>
    <w:semiHidden/>
    <w:rsid w:val="006D1C5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18">
    <w:name w:val="xl118"/>
    <w:basedOn w:val="a"/>
    <w:uiPriority w:val="99"/>
    <w:semiHidden/>
    <w:rsid w:val="006D1C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19">
    <w:name w:val="xl119"/>
    <w:basedOn w:val="a"/>
    <w:uiPriority w:val="99"/>
    <w:semiHidden/>
    <w:rsid w:val="006D1C5E"/>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0">
    <w:name w:val="xl120"/>
    <w:basedOn w:val="a"/>
    <w:uiPriority w:val="99"/>
    <w:semiHidden/>
    <w:rsid w:val="006D1C5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bigtext">
    <w:name w:val="bigtext"/>
    <w:basedOn w:val="a"/>
    <w:uiPriority w:val="99"/>
    <w:semiHidden/>
    <w:rsid w:val="006D1C5E"/>
    <w:pPr>
      <w:spacing w:before="100" w:beforeAutospacing="1" w:after="100" w:afterAutospacing="1" w:line="240" w:lineRule="auto"/>
    </w:pPr>
    <w:rPr>
      <w:rFonts w:ascii="Times New Roman" w:hAnsi="Times New Roman"/>
      <w:sz w:val="24"/>
      <w:szCs w:val="24"/>
    </w:rPr>
  </w:style>
  <w:style w:type="character" w:customStyle="1" w:styleId="0">
    <w:name w:val="0_ПрилПрил Знак"/>
    <w:link w:val="00"/>
    <w:semiHidden/>
    <w:locked/>
    <w:rsid w:val="006D1C5E"/>
    <w:rPr>
      <w:rFonts w:eastAsia="Calibri"/>
      <w:b/>
      <w:sz w:val="24"/>
    </w:rPr>
  </w:style>
  <w:style w:type="paragraph" w:customStyle="1" w:styleId="00">
    <w:name w:val="0_ПрилПрил"/>
    <w:basedOn w:val="a"/>
    <w:link w:val="0"/>
    <w:semiHidden/>
    <w:qFormat/>
    <w:rsid w:val="006D1C5E"/>
    <w:pPr>
      <w:spacing w:after="0"/>
      <w:jc w:val="right"/>
    </w:pPr>
    <w:rPr>
      <w:rFonts w:eastAsia="Calibri"/>
      <w:b/>
      <w:sz w:val="24"/>
      <w:szCs w:val="20"/>
    </w:rPr>
  </w:style>
  <w:style w:type="paragraph" w:customStyle="1" w:styleId="bl2">
    <w:name w:val="bl2"/>
    <w:basedOn w:val="a"/>
    <w:uiPriority w:val="99"/>
    <w:semiHidden/>
    <w:rsid w:val="006D1C5E"/>
    <w:pPr>
      <w:spacing w:before="100" w:beforeAutospacing="1" w:after="100" w:afterAutospacing="1" w:line="240" w:lineRule="auto"/>
    </w:pPr>
    <w:rPr>
      <w:rFonts w:ascii="Times New Roman" w:hAnsi="Times New Roman"/>
      <w:sz w:val="24"/>
      <w:szCs w:val="24"/>
    </w:rPr>
  </w:style>
  <w:style w:type="paragraph" w:customStyle="1" w:styleId="af3">
    <w:name w:val="Обычный (веб) Знак"/>
    <w:aliases w:val="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Web),Обычный (веб) Зна"/>
    <w:basedOn w:val="a"/>
    <w:link w:val="af2"/>
    <w:uiPriority w:val="10"/>
    <w:semiHidden/>
    <w:rsid w:val="006D1C5E"/>
    <w:pPr>
      <w:spacing w:after="0" w:line="240" w:lineRule="auto"/>
    </w:pPr>
    <w:rPr>
      <w:rFonts w:ascii="Cambria" w:hAnsi="Cambria"/>
      <w:b/>
      <w:bCs/>
      <w:kern w:val="28"/>
      <w:sz w:val="32"/>
      <w:szCs w:val="32"/>
    </w:rPr>
  </w:style>
  <w:style w:type="character" w:styleId="affffffffff2">
    <w:name w:val="endnote reference"/>
    <w:unhideWhenUsed/>
    <w:rsid w:val="006D1C5E"/>
    <w:rPr>
      <w:rFonts w:ascii="Times New Roman" w:hAnsi="Times New Roman" w:cs="Times New Roman" w:hint="default"/>
      <w:vertAlign w:val="superscript"/>
    </w:rPr>
  </w:style>
  <w:style w:type="character" w:customStyle="1" w:styleId="affffffffff3">
    <w:name w:val="Сноска"/>
    <w:rsid w:val="006D1C5E"/>
    <w:rPr>
      <w:rFonts w:ascii="Times New Roman" w:hAnsi="Times New Roman" w:cs="Times New Roman" w:hint="default"/>
      <w:strike w:val="0"/>
      <w:dstrike w:val="0"/>
      <w:color w:val="241F1F"/>
      <w:spacing w:val="0"/>
      <w:w w:val="100"/>
      <w:position w:val="0"/>
      <w:sz w:val="20"/>
      <w:szCs w:val="20"/>
      <w:u w:val="none"/>
      <w:effect w:val="none"/>
      <w:lang w:val="ru-RU" w:eastAsia="ru-RU"/>
    </w:rPr>
  </w:style>
  <w:style w:type="character" w:customStyle="1" w:styleId="131">
    <w:name w:val="Основной текст (13)"/>
    <w:rsid w:val="006D1C5E"/>
    <w:rPr>
      <w:rFonts w:ascii="Times New Roman" w:hAnsi="Times New Roman" w:cs="Times New Roman" w:hint="default"/>
      <w:strike w:val="0"/>
      <w:dstrike w:val="0"/>
      <w:color w:val="241F1F"/>
      <w:spacing w:val="0"/>
      <w:w w:val="100"/>
      <w:position w:val="0"/>
      <w:sz w:val="21"/>
      <w:szCs w:val="21"/>
      <w:u w:val="none"/>
      <w:effect w:val="none"/>
      <w:lang w:val="ru-RU" w:eastAsia="ru-RU"/>
    </w:rPr>
  </w:style>
  <w:style w:type="character" w:customStyle="1" w:styleId="414">
    <w:name w:val="Заголовок 4 Знак1"/>
    <w:locked/>
    <w:rsid w:val="006D1C5E"/>
    <w:rPr>
      <w:rFonts w:ascii="Times New Roman" w:hAnsi="Times New Roman" w:cs="Times New Roman" w:hint="default"/>
      <w:b/>
      <w:bCs/>
      <w:sz w:val="28"/>
      <w:szCs w:val="28"/>
      <w:lang w:val="ru-RU" w:eastAsia="ru-RU"/>
    </w:rPr>
  </w:style>
  <w:style w:type="character" w:customStyle="1" w:styleId="2fff3">
    <w:name w:val="Основной текст Знак2"/>
    <w:aliases w:val="Основной текст Знак Знак1"/>
    <w:locked/>
    <w:rsid w:val="006D1C5E"/>
    <w:rPr>
      <w:rFonts w:ascii="Times New Roman" w:hAnsi="Times New Roman" w:cs="Times New Roman" w:hint="default"/>
      <w:sz w:val="24"/>
      <w:szCs w:val="24"/>
      <w:lang w:val="ru-RU" w:eastAsia="ru-RU"/>
    </w:rPr>
  </w:style>
  <w:style w:type="character" w:customStyle="1" w:styleId="222">
    <w:name w:val="Знак2 Знак Знак2 Знак"/>
    <w:rsid w:val="006D1C5E"/>
    <w:rPr>
      <w:rFonts w:ascii="Arial" w:hAnsi="Arial" w:cs="Arial" w:hint="default"/>
      <w:b/>
      <w:bCs/>
      <w:sz w:val="26"/>
      <w:szCs w:val="26"/>
      <w:lang w:val="ru-RU" w:eastAsia="ru-RU"/>
    </w:rPr>
  </w:style>
  <w:style w:type="character" w:customStyle="1" w:styleId="21d">
    <w:name w:val="Основной текст с отступом 2 Знак1"/>
    <w:locked/>
    <w:rsid w:val="006D1C5E"/>
    <w:rPr>
      <w:rFonts w:ascii="Arial" w:hAnsi="Arial" w:cs="Arial" w:hint="default"/>
      <w:snapToGrid/>
      <w:sz w:val="22"/>
      <w:szCs w:val="22"/>
      <w:lang w:val="ru-RU" w:eastAsia="ru-RU"/>
    </w:rPr>
  </w:style>
  <w:style w:type="character" w:customStyle="1" w:styleId="1fff7">
    <w:name w:val="Текст сноски Знак1"/>
    <w:locked/>
    <w:rsid w:val="006D1C5E"/>
    <w:rPr>
      <w:rFonts w:ascii="Times New Roman" w:hAnsi="Times New Roman" w:cs="Times New Roman" w:hint="default"/>
      <w:lang w:val="ru-RU" w:eastAsia="ru-RU"/>
    </w:rPr>
  </w:style>
  <w:style w:type="character" w:customStyle="1" w:styleId="d1">
    <w:name w:val="d1"/>
    <w:rsid w:val="006D1C5E"/>
    <w:rPr>
      <w:rFonts w:ascii="Times New Roman" w:hAnsi="Times New Roman" w:cs="Times New Roman" w:hint="default"/>
      <w:b/>
      <w:bCs/>
      <w:sz w:val="25"/>
      <w:szCs w:val="25"/>
    </w:rPr>
  </w:style>
  <w:style w:type="character" w:customStyle="1" w:styleId="FontStyle17">
    <w:name w:val="Font Style17"/>
    <w:rsid w:val="006D1C5E"/>
    <w:rPr>
      <w:rFonts w:ascii="Times New Roman" w:hAnsi="Times New Roman" w:cs="Times New Roman" w:hint="default"/>
      <w:color w:val="000000"/>
      <w:sz w:val="20"/>
      <w:szCs w:val="20"/>
    </w:rPr>
  </w:style>
  <w:style w:type="character" w:customStyle="1" w:styleId="FontStyle18">
    <w:name w:val="Font Style18"/>
    <w:rsid w:val="006D1C5E"/>
    <w:rPr>
      <w:rFonts w:ascii="Arial" w:hAnsi="Arial" w:cs="Arial" w:hint="default"/>
      <w:color w:val="000000"/>
      <w:sz w:val="18"/>
      <w:szCs w:val="18"/>
    </w:rPr>
  </w:style>
  <w:style w:type="character" w:customStyle="1" w:styleId="FontStyle21">
    <w:name w:val="Font Style21"/>
    <w:rsid w:val="006D1C5E"/>
    <w:rPr>
      <w:rFonts w:ascii="Arial" w:hAnsi="Arial" w:cs="Arial" w:hint="default"/>
      <w:color w:val="000000"/>
      <w:sz w:val="18"/>
      <w:szCs w:val="18"/>
    </w:rPr>
  </w:style>
  <w:style w:type="character" w:customStyle="1" w:styleId="FontStyle23">
    <w:name w:val="Font Style23"/>
    <w:rsid w:val="006D1C5E"/>
    <w:rPr>
      <w:rFonts w:ascii="Arial" w:hAnsi="Arial" w:cs="Arial" w:hint="default"/>
      <w:color w:val="000000"/>
      <w:sz w:val="16"/>
      <w:szCs w:val="16"/>
    </w:rPr>
  </w:style>
  <w:style w:type="character" w:customStyle="1" w:styleId="FontStyle22">
    <w:name w:val="Font Style22"/>
    <w:rsid w:val="006D1C5E"/>
    <w:rPr>
      <w:rFonts w:ascii="Arial" w:hAnsi="Arial" w:cs="Arial" w:hint="default"/>
      <w:color w:val="000000"/>
      <w:sz w:val="14"/>
      <w:szCs w:val="14"/>
    </w:rPr>
  </w:style>
  <w:style w:type="character" w:customStyle="1" w:styleId="FontStyle20">
    <w:name w:val="Font Style20"/>
    <w:rsid w:val="006D1C5E"/>
    <w:rPr>
      <w:rFonts w:ascii="Arial" w:hAnsi="Arial" w:cs="Arial" w:hint="default"/>
      <w:b/>
      <w:bCs/>
      <w:color w:val="000000"/>
      <w:sz w:val="18"/>
      <w:szCs w:val="18"/>
    </w:rPr>
  </w:style>
  <w:style w:type="character" w:customStyle="1" w:styleId="4f">
    <w:name w:val="Знак Знак4"/>
    <w:rsid w:val="006D1C5E"/>
    <w:rPr>
      <w:rFonts w:ascii="Times New Roman" w:hAnsi="Times New Roman" w:cs="Times New Roman" w:hint="default"/>
      <w:b/>
      <w:bCs/>
      <w:color w:val="000000"/>
      <w:sz w:val="24"/>
      <w:szCs w:val="24"/>
      <w:lang w:val="ru-RU" w:eastAsia="ru-RU"/>
    </w:rPr>
  </w:style>
  <w:style w:type="character" w:customStyle="1" w:styleId="21e">
    <w:name w:val="Знак Знак21"/>
    <w:rsid w:val="006D1C5E"/>
    <w:rPr>
      <w:rFonts w:ascii="Times New Roman" w:hAnsi="Times New Roman" w:cs="Times New Roman" w:hint="default"/>
      <w:lang w:val="ru-RU" w:eastAsia="ru-RU"/>
    </w:rPr>
  </w:style>
  <w:style w:type="character" w:customStyle="1" w:styleId="Absatz-Standardschriftart">
    <w:name w:val="Absatz-Standardschriftart"/>
    <w:rsid w:val="006D1C5E"/>
  </w:style>
  <w:style w:type="character" w:customStyle="1" w:styleId="affffffffff4">
    <w:name w:val="Символ нумерации"/>
    <w:rsid w:val="006D1C5E"/>
  </w:style>
  <w:style w:type="character" w:customStyle="1" w:styleId="WW8Num2z0">
    <w:name w:val="WW8Num2z0"/>
    <w:rsid w:val="006D1C5E"/>
    <w:rPr>
      <w:rFonts w:ascii="Times New Roman" w:hAnsi="Times New Roman" w:cs="Times New Roman" w:hint="default"/>
    </w:rPr>
  </w:style>
  <w:style w:type="character" w:customStyle="1" w:styleId="5a">
    <w:name w:val="Обычный А5 Знак"/>
    <w:rsid w:val="006D1C5E"/>
    <w:rPr>
      <w:rFonts w:ascii="Times New Roman" w:hAnsi="Times New Roman" w:cs="Times New Roman" w:hint="default"/>
      <w:lang w:val="ru-RU"/>
    </w:rPr>
  </w:style>
  <w:style w:type="character" w:customStyle="1" w:styleId="affffffffff5">
    <w:name w:val="Маркеры списка"/>
    <w:rsid w:val="006D1C5E"/>
    <w:rPr>
      <w:rFonts w:ascii="StarSymbol" w:eastAsia="StarSymbol" w:hAnsi="StarSymbol" w:hint="eastAsia"/>
      <w:sz w:val="18"/>
    </w:rPr>
  </w:style>
  <w:style w:type="character" w:customStyle="1" w:styleId="FontStyle27">
    <w:name w:val="Font Style27"/>
    <w:rsid w:val="006D1C5E"/>
    <w:rPr>
      <w:rFonts w:ascii="Times New Roman" w:hAnsi="Times New Roman" w:cs="Times New Roman" w:hint="default"/>
      <w:color w:val="000000"/>
      <w:sz w:val="26"/>
      <w:szCs w:val="26"/>
    </w:rPr>
  </w:style>
  <w:style w:type="character" w:customStyle="1" w:styleId="FontStyle12">
    <w:name w:val="Font Style12"/>
    <w:rsid w:val="006D1C5E"/>
    <w:rPr>
      <w:rFonts w:ascii="Times New Roman" w:hAnsi="Times New Roman" w:cs="Times New Roman" w:hint="default"/>
      <w:color w:val="000000"/>
      <w:sz w:val="22"/>
      <w:szCs w:val="22"/>
    </w:rPr>
  </w:style>
  <w:style w:type="character" w:customStyle="1" w:styleId="FontStyle25">
    <w:name w:val="Font Style25"/>
    <w:rsid w:val="006D1C5E"/>
    <w:rPr>
      <w:rFonts w:ascii="Segoe UI" w:hAnsi="Segoe UI" w:cs="Segoe UI" w:hint="default"/>
      <w:color w:val="000000"/>
      <w:sz w:val="18"/>
      <w:szCs w:val="18"/>
    </w:rPr>
  </w:style>
  <w:style w:type="character" w:customStyle="1" w:styleId="FontStyle129">
    <w:name w:val="Font Style129"/>
    <w:rsid w:val="006D1C5E"/>
    <w:rPr>
      <w:rFonts w:ascii="Times New Roman" w:hAnsi="Times New Roman" w:cs="Times New Roman" w:hint="default"/>
      <w:color w:val="000000"/>
      <w:sz w:val="20"/>
      <w:szCs w:val="20"/>
    </w:rPr>
  </w:style>
  <w:style w:type="character" w:customStyle="1" w:styleId="FontStyle189">
    <w:name w:val="Font Style189"/>
    <w:rsid w:val="006D1C5E"/>
    <w:rPr>
      <w:rFonts w:ascii="Book Antiqua" w:hAnsi="Book Antiqua" w:cs="Book Antiqua" w:hint="default"/>
      <w:color w:val="000000"/>
      <w:sz w:val="18"/>
      <w:szCs w:val="18"/>
    </w:rPr>
  </w:style>
  <w:style w:type="character" w:customStyle="1" w:styleId="FontStyle190">
    <w:name w:val="Font Style190"/>
    <w:rsid w:val="006D1C5E"/>
    <w:rPr>
      <w:rFonts w:ascii="Times New Roman" w:hAnsi="Times New Roman" w:cs="Times New Roman" w:hint="default"/>
      <w:color w:val="000000"/>
      <w:sz w:val="18"/>
      <w:szCs w:val="18"/>
    </w:rPr>
  </w:style>
  <w:style w:type="character" w:customStyle="1" w:styleId="FontStyle154">
    <w:name w:val="Font Style154"/>
    <w:rsid w:val="006D1C5E"/>
    <w:rPr>
      <w:rFonts w:ascii="Times New Roman" w:hAnsi="Times New Roman" w:cs="Times New Roman" w:hint="default"/>
      <w:color w:val="000000"/>
      <w:sz w:val="16"/>
      <w:szCs w:val="16"/>
    </w:rPr>
  </w:style>
  <w:style w:type="character" w:customStyle="1" w:styleId="FontStyle187">
    <w:name w:val="Font Style187"/>
    <w:rsid w:val="006D1C5E"/>
    <w:rPr>
      <w:rFonts w:ascii="Candara" w:hAnsi="Candara" w:cs="Candara" w:hint="default"/>
      <w:color w:val="000000"/>
      <w:sz w:val="16"/>
      <w:szCs w:val="16"/>
    </w:rPr>
  </w:style>
  <w:style w:type="character" w:customStyle="1" w:styleId="FontStyle191">
    <w:name w:val="Font Style191"/>
    <w:rsid w:val="006D1C5E"/>
    <w:rPr>
      <w:rFonts w:ascii="Candara" w:hAnsi="Candara" w:cs="Candara" w:hint="default"/>
      <w:color w:val="000000"/>
      <w:sz w:val="16"/>
      <w:szCs w:val="16"/>
    </w:rPr>
  </w:style>
  <w:style w:type="character" w:customStyle="1" w:styleId="FontStyle192">
    <w:name w:val="Font Style192"/>
    <w:rsid w:val="006D1C5E"/>
    <w:rPr>
      <w:rFonts w:ascii="Candara" w:hAnsi="Candara" w:cs="Candara" w:hint="default"/>
      <w:color w:val="000000"/>
      <w:sz w:val="16"/>
      <w:szCs w:val="16"/>
    </w:rPr>
  </w:style>
  <w:style w:type="character" w:customStyle="1" w:styleId="FontStyle193">
    <w:name w:val="Font Style193"/>
    <w:rsid w:val="006D1C5E"/>
    <w:rPr>
      <w:rFonts w:ascii="Times New Roman" w:hAnsi="Times New Roman" w:cs="Times New Roman" w:hint="default"/>
      <w:i/>
      <w:iCs/>
      <w:color w:val="000000"/>
      <w:sz w:val="18"/>
      <w:szCs w:val="18"/>
    </w:rPr>
  </w:style>
  <w:style w:type="character" w:customStyle="1" w:styleId="FontStyle126">
    <w:name w:val="Font Style126"/>
    <w:rsid w:val="006D1C5E"/>
    <w:rPr>
      <w:rFonts w:ascii="Times New Roman" w:hAnsi="Times New Roman" w:cs="Times New Roman" w:hint="default"/>
      <w:color w:val="000000"/>
      <w:sz w:val="22"/>
      <w:szCs w:val="22"/>
    </w:rPr>
  </w:style>
  <w:style w:type="character" w:customStyle="1" w:styleId="FontStyle14">
    <w:name w:val="Font Style14"/>
    <w:rsid w:val="006D1C5E"/>
    <w:rPr>
      <w:rFonts w:ascii="Times New Roman" w:hAnsi="Times New Roman" w:cs="Times New Roman" w:hint="default"/>
      <w:color w:val="000000"/>
      <w:sz w:val="22"/>
      <w:szCs w:val="22"/>
    </w:rPr>
  </w:style>
  <w:style w:type="character" w:customStyle="1" w:styleId="415">
    <w:name w:val="Знак Знак41"/>
    <w:rsid w:val="006D1C5E"/>
    <w:rPr>
      <w:rFonts w:ascii="Arial" w:hAnsi="Arial" w:cs="Arial" w:hint="default"/>
      <w:b/>
      <w:bCs/>
      <w:sz w:val="26"/>
      <w:szCs w:val="26"/>
      <w:lang w:val="ru-RU" w:eastAsia="ru-RU"/>
    </w:rPr>
  </w:style>
  <w:style w:type="character" w:customStyle="1" w:styleId="1fff8">
    <w:name w:val="Нижний колонтитул Знак1"/>
    <w:locked/>
    <w:rsid w:val="006D1C5E"/>
    <w:rPr>
      <w:rFonts w:ascii="Times New Roman" w:hAnsi="Times New Roman" w:cs="Times New Roman" w:hint="default"/>
      <w:sz w:val="24"/>
      <w:szCs w:val="24"/>
      <w:lang w:val="ru-RU" w:eastAsia="ru-RU"/>
    </w:rPr>
  </w:style>
  <w:style w:type="character" w:customStyle="1" w:styleId="1fff9">
    <w:name w:val="Основной текст Знак1"/>
    <w:aliases w:val="Основной текст Знак Знак"/>
    <w:locked/>
    <w:rsid w:val="006D1C5E"/>
    <w:rPr>
      <w:rFonts w:ascii="Times New Roman" w:hAnsi="Times New Roman" w:cs="Times New Roman" w:hint="default"/>
      <w:sz w:val="24"/>
      <w:szCs w:val="24"/>
      <w:lang w:val="ru-RU" w:eastAsia="ru-RU"/>
    </w:rPr>
  </w:style>
  <w:style w:type="character" w:customStyle="1" w:styleId="1fffa">
    <w:name w:val="Слабое выделение1"/>
    <w:rsid w:val="006D1C5E"/>
    <w:rPr>
      <w:i/>
      <w:iCs w:val="0"/>
      <w:color w:val="808080"/>
    </w:rPr>
  </w:style>
  <w:style w:type="character" w:customStyle="1" w:styleId="1fffb">
    <w:name w:val="Сильное выделение1"/>
    <w:rsid w:val="006D1C5E"/>
    <w:rPr>
      <w:rFonts w:ascii="Times New Roman" w:hAnsi="Times New Roman" w:cs="Times New Roman" w:hint="default"/>
      <w:b/>
      <w:bCs/>
      <w:i/>
      <w:iCs/>
      <w:color w:val="4F81BD"/>
    </w:rPr>
  </w:style>
  <w:style w:type="character" w:customStyle="1" w:styleId="1fffc">
    <w:name w:val="Слабая ссылка1"/>
    <w:rsid w:val="006D1C5E"/>
    <w:rPr>
      <w:rFonts w:ascii="Times New Roman" w:hAnsi="Times New Roman" w:cs="Times New Roman" w:hint="default"/>
      <w:smallCaps/>
      <w:color w:val="C0504D"/>
      <w:u w:val="single"/>
    </w:rPr>
  </w:style>
  <w:style w:type="character" w:customStyle="1" w:styleId="1fffd">
    <w:name w:val="Сильная ссылка1"/>
    <w:rsid w:val="006D1C5E"/>
    <w:rPr>
      <w:rFonts w:ascii="Times New Roman" w:hAnsi="Times New Roman" w:cs="Times New Roman" w:hint="default"/>
      <w:b/>
      <w:bCs/>
      <w:smallCaps/>
      <w:color w:val="C0504D"/>
      <w:spacing w:val="5"/>
      <w:u w:val="single"/>
    </w:rPr>
  </w:style>
  <w:style w:type="character" w:customStyle="1" w:styleId="1fffe">
    <w:name w:val="Название книги1"/>
    <w:rsid w:val="006D1C5E"/>
    <w:rPr>
      <w:rFonts w:ascii="Times New Roman" w:hAnsi="Times New Roman" w:cs="Times New Roman" w:hint="default"/>
      <w:b/>
      <w:bCs/>
      <w:smallCaps/>
      <w:spacing w:val="5"/>
    </w:rPr>
  </w:style>
  <w:style w:type="character" w:customStyle="1" w:styleId="24pt">
    <w:name w:val="Основной текст (2) + 4 pt"/>
    <w:rsid w:val="006D1C5E"/>
    <w:rPr>
      <w:rFonts w:ascii="Times New Roman" w:hAnsi="Times New Roman" w:cs="Times New Roman" w:hint="default"/>
      <w:strike w:val="0"/>
      <w:dstrike w:val="0"/>
      <w:color w:val="000000"/>
      <w:spacing w:val="0"/>
      <w:w w:val="100"/>
      <w:position w:val="0"/>
      <w:sz w:val="8"/>
      <w:szCs w:val="8"/>
      <w:u w:val="none"/>
      <w:effect w:val="none"/>
      <w:lang w:val="ru-RU" w:eastAsia="ru-RU"/>
    </w:rPr>
  </w:style>
  <w:style w:type="character" w:customStyle="1" w:styleId="714pt">
    <w:name w:val="Основной текст (7) + 14 pt"/>
    <w:aliases w:val="Полужирный"/>
    <w:rsid w:val="006D1C5E"/>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f6">
    <w:name w:val="А_обычный_текст Знак Знак"/>
    <w:locked/>
    <w:rsid w:val="006D1C5E"/>
    <w:rPr>
      <w:rFonts w:ascii="Times New Roman" w:eastAsia="Times New Roman" w:hAnsi="Times New Roman" w:cs="Times New Roman" w:hint="default"/>
      <w:sz w:val="28"/>
      <w:szCs w:val="28"/>
      <w:lang w:val="ru-RU" w:eastAsia="ru-RU" w:bidi="ar-SA"/>
    </w:rPr>
  </w:style>
  <w:style w:type="character" w:customStyle="1" w:styleId="1ffff">
    <w:name w:val="Дата1"/>
    <w:rsid w:val="006D1C5E"/>
    <w:rPr>
      <w:rFonts w:ascii="Times New Roman" w:hAnsi="Times New Roman" w:cs="Times New Roman" w:hint="default"/>
    </w:rPr>
  </w:style>
  <w:style w:type="character" w:customStyle="1" w:styleId="taxon-name">
    <w:name w:val="taxon-name"/>
    <w:rsid w:val="006D1C5E"/>
    <w:rPr>
      <w:rFonts w:ascii="Times New Roman" w:hAnsi="Times New Roman" w:cs="Times New Roman" w:hint="default"/>
    </w:rPr>
  </w:style>
  <w:style w:type="character" w:customStyle="1" w:styleId="WW8Num1z0">
    <w:name w:val="WW8Num1z0"/>
    <w:rsid w:val="006D1C5E"/>
  </w:style>
  <w:style w:type="character" w:customStyle="1" w:styleId="WW8Num1z1">
    <w:name w:val="WW8Num1z1"/>
    <w:rsid w:val="006D1C5E"/>
  </w:style>
  <w:style w:type="character" w:customStyle="1" w:styleId="WW8Num1z2">
    <w:name w:val="WW8Num1z2"/>
    <w:rsid w:val="006D1C5E"/>
  </w:style>
  <w:style w:type="character" w:customStyle="1" w:styleId="WW8Num1z3">
    <w:name w:val="WW8Num1z3"/>
    <w:rsid w:val="006D1C5E"/>
  </w:style>
  <w:style w:type="character" w:customStyle="1" w:styleId="WW8Num1z4">
    <w:name w:val="WW8Num1z4"/>
    <w:rsid w:val="006D1C5E"/>
  </w:style>
  <w:style w:type="character" w:customStyle="1" w:styleId="WW8Num1z5">
    <w:name w:val="WW8Num1z5"/>
    <w:rsid w:val="006D1C5E"/>
  </w:style>
  <w:style w:type="character" w:customStyle="1" w:styleId="WW8Num1z6">
    <w:name w:val="WW8Num1z6"/>
    <w:rsid w:val="006D1C5E"/>
  </w:style>
  <w:style w:type="character" w:customStyle="1" w:styleId="WW8Num1z7">
    <w:name w:val="WW8Num1z7"/>
    <w:rsid w:val="006D1C5E"/>
  </w:style>
  <w:style w:type="character" w:customStyle="1" w:styleId="1ffff0">
    <w:name w:val="Знак сноски1"/>
    <w:rsid w:val="006D1C5E"/>
    <w:rPr>
      <w:vertAlign w:val="superscript"/>
    </w:rPr>
  </w:style>
  <w:style w:type="character" w:customStyle="1" w:styleId="1ffff1">
    <w:name w:val="Номер страницы1"/>
    <w:rsid w:val="006D1C5E"/>
    <w:rPr>
      <w:rFonts w:ascii="Times New Roman" w:hAnsi="Times New Roman" w:cs="Times New Roman" w:hint="default"/>
    </w:rPr>
  </w:style>
  <w:style w:type="character" w:customStyle="1" w:styleId="1ffff2">
    <w:name w:val="Знак примечания1"/>
    <w:rsid w:val="006D1C5E"/>
    <w:rPr>
      <w:sz w:val="16"/>
    </w:rPr>
  </w:style>
  <w:style w:type="character" w:customStyle="1" w:styleId="1ffff3">
    <w:name w:val="Строгий1"/>
    <w:rsid w:val="006D1C5E"/>
    <w:rPr>
      <w:b/>
      <w:bCs w:val="0"/>
    </w:rPr>
  </w:style>
  <w:style w:type="character" w:customStyle="1" w:styleId="1ffff4">
    <w:name w:val="Просмотренная гиперссылка1"/>
    <w:rsid w:val="006D1C5E"/>
    <w:rPr>
      <w:color w:val="800080"/>
      <w:u w:val="single"/>
    </w:rPr>
  </w:style>
  <w:style w:type="character" w:customStyle="1" w:styleId="affffffffff7">
    <w:name w:val="Ссылка указателя"/>
    <w:rsid w:val="006D1C5E"/>
  </w:style>
  <w:style w:type="character" w:customStyle="1" w:styleId="3f3">
    <w:name w:val="Основной текст Знак3"/>
    <w:rsid w:val="006D1C5E"/>
    <w:rPr>
      <w:rFonts w:ascii="Times New Roman" w:hAnsi="Times New Roman" w:cs="Times New Roman" w:hint="default"/>
      <w:kern w:val="2"/>
      <w:sz w:val="24"/>
      <w:szCs w:val="24"/>
      <w:lang w:eastAsia="ru-RU"/>
    </w:rPr>
  </w:style>
  <w:style w:type="character" w:customStyle="1" w:styleId="1ffff5">
    <w:name w:val="Верхний колонтитул Знак1"/>
    <w:rsid w:val="006D1C5E"/>
    <w:rPr>
      <w:rFonts w:ascii="Times New Roman" w:hAnsi="Times New Roman" w:cs="Times New Roman" w:hint="default"/>
      <w:kern w:val="2"/>
      <w:sz w:val="24"/>
      <w:szCs w:val="24"/>
      <w:lang w:eastAsia="ru-RU"/>
    </w:rPr>
  </w:style>
  <w:style w:type="character" w:customStyle="1" w:styleId="2fff4">
    <w:name w:val="Нижний колонтитул Знак2"/>
    <w:rsid w:val="006D1C5E"/>
    <w:rPr>
      <w:rFonts w:ascii="Times New Roman" w:hAnsi="Times New Roman" w:cs="Times New Roman" w:hint="default"/>
      <w:kern w:val="2"/>
      <w:sz w:val="24"/>
      <w:szCs w:val="24"/>
      <w:lang w:eastAsia="ru-RU"/>
    </w:rPr>
  </w:style>
  <w:style w:type="character" w:customStyle="1" w:styleId="1ffff6">
    <w:name w:val="Подзаголовок Знак1"/>
    <w:rsid w:val="006D1C5E"/>
    <w:rPr>
      <w:rFonts w:ascii="Times New Roman" w:hAnsi="Times New Roman" w:cs="Times New Roman" w:hint="default"/>
      <w:b/>
      <w:bCs w:val="0"/>
      <w:i/>
      <w:iCs w:val="0"/>
      <w:kern w:val="2"/>
      <w:sz w:val="28"/>
      <w:szCs w:val="28"/>
      <w:lang w:eastAsia="ru-RU"/>
    </w:rPr>
  </w:style>
  <w:style w:type="character" w:customStyle="1" w:styleId="2fff5">
    <w:name w:val="Основной текст с отступом Знак2"/>
    <w:rsid w:val="006D1C5E"/>
    <w:rPr>
      <w:rFonts w:ascii="Times New Roman" w:hAnsi="Times New Roman" w:cs="Times New Roman" w:hint="default"/>
      <w:color w:val="000000"/>
      <w:kern w:val="2"/>
      <w:sz w:val="28"/>
      <w:szCs w:val="28"/>
      <w:lang w:eastAsia="ru-RU"/>
    </w:rPr>
  </w:style>
  <w:style w:type="character" w:customStyle="1" w:styleId="1ffff7">
    <w:name w:val="Текст выноски Знак1"/>
    <w:semiHidden/>
    <w:rsid w:val="006D1C5E"/>
    <w:rPr>
      <w:rFonts w:ascii="Tahoma" w:hAnsi="Tahoma" w:cs="Tahoma" w:hint="default"/>
      <w:kern w:val="2"/>
      <w:sz w:val="16"/>
      <w:szCs w:val="16"/>
      <w:lang w:eastAsia="ru-RU"/>
    </w:rPr>
  </w:style>
  <w:style w:type="character" w:customStyle="1" w:styleId="1ffff8">
    <w:name w:val="Текст примечания Знак1"/>
    <w:semiHidden/>
    <w:rsid w:val="006D1C5E"/>
    <w:rPr>
      <w:rFonts w:ascii="Times New Roman" w:hAnsi="Times New Roman" w:cs="Times New Roman" w:hint="default"/>
      <w:sz w:val="20"/>
      <w:szCs w:val="20"/>
    </w:rPr>
  </w:style>
  <w:style w:type="character" w:customStyle="1" w:styleId="1ffff9">
    <w:name w:val="Тема примечания Знак1"/>
    <w:semiHidden/>
    <w:rsid w:val="006D1C5E"/>
    <w:rPr>
      <w:rFonts w:ascii="Times New Roman" w:hAnsi="Times New Roman" w:cs="Times New Roman" w:hint="default"/>
      <w:b/>
      <w:bCs/>
      <w:sz w:val="20"/>
      <w:szCs w:val="20"/>
    </w:rPr>
  </w:style>
  <w:style w:type="character" w:customStyle="1" w:styleId="Heading3">
    <w:name w:val="Heading #3"/>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4">
    <w:name w:val="Body text (4)"/>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Heading1">
    <w:name w:val="Heading #1_"/>
    <w:rsid w:val="006D1C5E"/>
    <w:rPr>
      <w:rFonts w:ascii="Times New Roman" w:hAnsi="Times New Roman" w:cs="Times New Roman" w:hint="default"/>
      <w:b/>
      <w:bCs/>
      <w:strike w:val="0"/>
      <w:dstrike w:val="0"/>
      <w:sz w:val="22"/>
      <w:szCs w:val="22"/>
      <w:u w:val="none"/>
      <w:effect w:val="none"/>
    </w:rPr>
  </w:style>
  <w:style w:type="character" w:customStyle="1" w:styleId="Heading10">
    <w:name w:val="Heading #1"/>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Heading195pt">
    <w:name w:val="Heading #1 + 9.5 pt"/>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295pt">
    <w:name w:val="Body text (2) + 9.5 pt"/>
    <w:aliases w:val="Bold"/>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295pt2">
    <w:name w:val="Body text (2) + 9.5 pt2"/>
    <w:aliases w:val="Italic"/>
    <w:rsid w:val="006D1C5E"/>
    <w:rPr>
      <w:rFonts w:ascii="Times New Roman" w:hAnsi="Times New Roman" w:cs="Times New Roman" w:hint="default"/>
      <w:i/>
      <w:iCs/>
      <w:strike w:val="0"/>
      <w:dstrike w:val="0"/>
      <w:color w:val="000000"/>
      <w:spacing w:val="0"/>
      <w:w w:val="100"/>
      <w:position w:val="0"/>
      <w:sz w:val="19"/>
      <w:szCs w:val="19"/>
      <w:u w:val="none"/>
      <w:effect w:val="none"/>
      <w:lang w:val="en-US" w:eastAsia="en-US"/>
    </w:rPr>
  </w:style>
  <w:style w:type="character" w:customStyle="1" w:styleId="Heading3NotBold">
    <w:name w:val="Heading #3 + Not Bold"/>
    <w:aliases w:val="Italic10"/>
    <w:rsid w:val="006D1C5E"/>
    <w:rPr>
      <w:rFonts w:ascii="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4NotBold">
    <w:name w:val="Body text (4) + Not Bold"/>
    <w:aliases w:val="Italic9"/>
    <w:rsid w:val="006D1C5E"/>
    <w:rPr>
      <w:rFonts w:ascii="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49pt">
    <w:name w:val="Body text (4) + 9 pt"/>
    <w:aliases w:val="Not Bold"/>
    <w:rsid w:val="006D1C5E"/>
    <w:rPr>
      <w:rFonts w:ascii="Times New Roman" w:hAnsi="Times New Roman" w:cs="Times New Roman" w:hint="default"/>
      <w:b/>
      <w:bCs/>
      <w:strike w:val="0"/>
      <w:dstrike w:val="0"/>
      <w:color w:val="000000"/>
      <w:spacing w:val="0"/>
      <w:w w:val="100"/>
      <w:position w:val="0"/>
      <w:sz w:val="18"/>
      <w:szCs w:val="18"/>
      <w:u w:val="none"/>
      <w:effect w:val="none"/>
      <w:lang w:val="en-US" w:eastAsia="en-US"/>
    </w:rPr>
  </w:style>
  <w:style w:type="character" w:customStyle="1" w:styleId="Headerorfooter">
    <w:name w:val="Header or footer_"/>
    <w:rsid w:val="006D1C5E"/>
    <w:rPr>
      <w:rFonts w:ascii="Times New Roman" w:hAnsi="Times New Roman" w:cs="Times New Roman" w:hint="default"/>
      <w:strike w:val="0"/>
      <w:dstrike w:val="0"/>
      <w:sz w:val="21"/>
      <w:szCs w:val="21"/>
      <w:u w:val="none"/>
      <w:effect w:val="none"/>
    </w:rPr>
  </w:style>
  <w:style w:type="character" w:customStyle="1" w:styleId="Headerorfooter8pt">
    <w:name w:val="Header or footer + 8 pt"/>
    <w:aliases w:val="Spacing 1 pt"/>
    <w:rsid w:val="006D1C5E"/>
    <w:rPr>
      <w:rFonts w:ascii="Times New Roman" w:hAnsi="Times New Roman" w:cs="Times New Roman" w:hint="default"/>
      <w:strike w:val="0"/>
      <w:dstrike w:val="0"/>
      <w:color w:val="000000"/>
      <w:spacing w:val="30"/>
      <w:w w:val="100"/>
      <w:position w:val="0"/>
      <w:sz w:val="16"/>
      <w:szCs w:val="16"/>
      <w:u w:val="none"/>
      <w:effect w:val="none"/>
      <w:lang w:val="ru-RU" w:eastAsia="ru-RU"/>
    </w:rPr>
  </w:style>
  <w:style w:type="character" w:customStyle="1" w:styleId="Heading22">
    <w:name w:val="Heading #2 (2)_"/>
    <w:rsid w:val="006D1C5E"/>
    <w:rPr>
      <w:rFonts w:ascii="Times New Roman" w:hAnsi="Times New Roman" w:cs="Times New Roman" w:hint="default"/>
      <w:strike w:val="0"/>
      <w:dstrike w:val="0"/>
      <w:sz w:val="22"/>
      <w:szCs w:val="22"/>
      <w:u w:val="none"/>
      <w:effect w:val="none"/>
    </w:rPr>
  </w:style>
  <w:style w:type="character" w:customStyle="1" w:styleId="Heading220">
    <w:name w:val="Heading #2 (2)"/>
    <w:rsid w:val="006D1C5E"/>
    <w:rPr>
      <w:rFonts w:ascii="Times New Roman" w:hAnsi="Times New Roman" w:cs="Times New Roman" w:hint="default"/>
      <w:strike w:val="0"/>
      <w:dstrike w:val="0"/>
      <w:color w:val="000000"/>
      <w:spacing w:val="0"/>
      <w:w w:val="100"/>
      <w:position w:val="0"/>
      <w:sz w:val="22"/>
      <w:szCs w:val="22"/>
      <w:u w:val="none"/>
      <w:effect w:val="none"/>
      <w:lang w:val="ru-RU" w:eastAsia="ru-RU"/>
    </w:rPr>
  </w:style>
  <w:style w:type="character" w:customStyle="1" w:styleId="Bodytext3">
    <w:name w:val="Body text (3)_"/>
    <w:rsid w:val="006D1C5E"/>
    <w:rPr>
      <w:rFonts w:ascii="Times New Roman" w:hAnsi="Times New Roman" w:cs="Times New Roman" w:hint="default"/>
      <w:strike w:val="0"/>
      <w:dstrike w:val="0"/>
      <w:sz w:val="19"/>
      <w:szCs w:val="19"/>
      <w:u w:val="none"/>
      <w:effect w:val="none"/>
    </w:rPr>
  </w:style>
  <w:style w:type="character" w:customStyle="1" w:styleId="Bodytext30">
    <w:name w:val="Body text (3)"/>
    <w:rsid w:val="006D1C5E"/>
    <w:rPr>
      <w:rFonts w:ascii="Times New Roman" w:hAnsi="Times New Roman" w:cs="Times New Roman" w:hint="default"/>
      <w:strike w:val="0"/>
      <w:dstrike w:val="0"/>
      <w:color w:val="000000"/>
      <w:spacing w:val="0"/>
      <w:w w:val="100"/>
      <w:position w:val="0"/>
      <w:sz w:val="19"/>
      <w:szCs w:val="19"/>
      <w:u w:val="none"/>
      <w:effect w:val="none"/>
      <w:lang w:val="ru-RU" w:eastAsia="ru-RU"/>
    </w:rPr>
  </w:style>
  <w:style w:type="character" w:customStyle="1" w:styleId="Bodytext40">
    <w:name w:val="Body text (4)_"/>
    <w:rsid w:val="006D1C5E"/>
    <w:rPr>
      <w:rFonts w:ascii="Arial" w:eastAsia="Times New Roman" w:hAnsi="Arial" w:cs="Arial" w:hint="default"/>
      <w:b/>
      <w:bCs/>
      <w:strike w:val="0"/>
      <w:dstrike w:val="0"/>
      <w:sz w:val="18"/>
      <w:szCs w:val="18"/>
      <w:u w:val="none"/>
      <w:effect w:val="none"/>
    </w:rPr>
  </w:style>
  <w:style w:type="character" w:customStyle="1" w:styleId="Bodytext5">
    <w:name w:val="Body text (5)_"/>
    <w:rsid w:val="006D1C5E"/>
    <w:rPr>
      <w:rFonts w:ascii="Arial" w:eastAsia="Times New Roman" w:hAnsi="Arial" w:cs="Arial" w:hint="default"/>
      <w:b/>
      <w:bCs/>
      <w:strike w:val="0"/>
      <w:dstrike w:val="0"/>
      <w:sz w:val="19"/>
      <w:szCs w:val="19"/>
      <w:u w:val="none"/>
      <w:effect w:val="none"/>
    </w:rPr>
  </w:style>
  <w:style w:type="character" w:customStyle="1" w:styleId="Bodytext50">
    <w:name w:val="Body text (5)"/>
    <w:rsid w:val="006D1C5E"/>
    <w:rPr>
      <w:rFonts w:ascii="Arial" w:eastAsia="Times New Roman" w:hAnsi="Arial" w:cs="Arial" w:hint="default"/>
      <w:b/>
      <w:bCs/>
      <w:strike w:val="0"/>
      <w:dstrike w:val="0"/>
      <w:color w:val="000000"/>
      <w:spacing w:val="0"/>
      <w:w w:val="100"/>
      <w:position w:val="0"/>
      <w:sz w:val="19"/>
      <w:szCs w:val="19"/>
      <w:u w:val="none"/>
      <w:effect w:val="none"/>
      <w:lang w:val="ru-RU" w:eastAsia="ru-RU"/>
    </w:rPr>
  </w:style>
  <w:style w:type="character" w:customStyle="1" w:styleId="Bodytext6">
    <w:name w:val="Body text (6)_"/>
    <w:rsid w:val="006D1C5E"/>
    <w:rPr>
      <w:rFonts w:ascii="Arial" w:eastAsia="Times New Roman" w:hAnsi="Arial" w:cs="Arial" w:hint="default"/>
      <w:b/>
      <w:bCs/>
      <w:strike w:val="0"/>
      <w:dstrike w:val="0"/>
      <w:sz w:val="19"/>
      <w:szCs w:val="19"/>
      <w:u w:val="none"/>
      <w:effect w:val="none"/>
    </w:rPr>
  </w:style>
  <w:style w:type="character" w:customStyle="1" w:styleId="Bodytext60">
    <w:name w:val="Body text (6)"/>
    <w:rsid w:val="006D1C5E"/>
    <w:rPr>
      <w:rFonts w:ascii="Arial" w:eastAsia="Times New Roman" w:hAnsi="Arial" w:cs="Arial" w:hint="default"/>
      <w:b/>
      <w:bCs/>
      <w:strike w:val="0"/>
      <w:dstrike w:val="0"/>
      <w:color w:val="000000"/>
      <w:spacing w:val="0"/>
      <w:w w:val="100"/>
      <w:position w:val="0"/>
      <w:sz w:val="19"/>
      <w:szCs w:val="19"/>
      <w:u w:val="none"/>
      <w:effect w:val="none"/>
      <w:lang w:val="ru-RU" w:eastAsia="ru-RU"/>
    </w:rPr>
  </w:style>
  <w:style w:type="character" w:customStyle="1" w:styleId="Bodytext2SmallCaps">
    <w:name w:val="Body text (2) + Small Caps"/>
    <w:rsid w:val="006D1C5E"/>
    <w:rPr>
      <w:rFonts w:ascii="Times New Roman" w:hAnsi="Times New Roman" w:cs="Times New Roman" w:hint="default"/>
      <w:smallCaps/>
      <w:strike w:val="0"/>
      <w:dstrike w:val="0"/>
      <w:color w:val="000000"/>
      <w:spacing w:val="0"/>
      <w:w w:val="100"/>
      <w:position w:val="0"/>
      <w:sz w:val="19"/>
      <w:szCs w:val="19"/>
      <w:u w:val="none"/>
      <w:effect w:val="none"/>
      <w:lang w:val="en-US" w:eastAsia="en-US"/>
    </w:rPr>
  </w:style>
  <w:style w:type="character" w:customStyle="1" w:styleId="Bodytext2Arial">
    <w:name w:val="Body text (2) + Arial"/>
    <w:aliases w:val="9 pt,Bold12"/>
    <w:rsid w:val="006D1C5E"/>
    <w:rPr>
      <w:rFonts w:ascii="Arial" w:eastAsia="Times New Roman" w:hAnsi="Arial" w:cs="Arial" w:hint="default"/>
      <w:b/>
      <w:bCs/>
      <w:strike w:val="0"/>
      <w:dstrike w:val="0"/>
      <w:color w:val="000000"/>
      <w:spacing w:val="0"/>
      <w:w w:val="100"/>
      <w:position w:val="0"/>
      <w:sz w:val="18"/>
      <w:szCs w:val="18"/>
      <w:u w:val="none"/>
      <w:effect w:val="none"/>
      <w:lang w:val="ru-RU" w:eastAsia="ru-RU"/>
    </w:rPr>
  </w:style>
  <w:style w:type="character" w:customStyle="1" w:styleId="Headerorfooter0">
    <w:name w:val="Header or footer"/>
    <w:rsid w:val="006D1C5E"/>
    <w:rPr>
      <w:rFonts w:ascii="Times New Roman" w:hAnsi="Times New Roman" w:cs="Times New Roman" w:hint="default"/>
      <w:strike w:val="0"/>
      <w:dstrike w:val="0"/>
      <w:color w:val="000000"/>
      <w:spacing w:val="0"/>
      <w:w w:val="100"/>
      <w:position w:val="0"/>
      <w:sz w:val="21"/>
      <w:szCs w:val="21"/>
      <w:u w:val="none"/>
      <w:effect w:val="none"/>
      <w:lang w:val="ru-RU" w:eastAsia="ru-RU"/>
    </w:rPr>
  </w:style>
  <w:style w:type="character" w:customStyle="1" w:styleId="Bodytext7">
    <w:name w:val="Body text (7)_"/>
    <w:rsid w:val="006D1C5E"/>
    <w:rPr>
      <w:rFonts w:ascii="Times New Roman" w:hAnsi="Times New Roman" w:cs="Times New Roman" w:hint="default"/>
      <w:b/>
      <w:bCs/>
      <w:strike w:val="0"/>
      <w:dstrike w:val="0"/>
      <w:sz w:val="19"/>
      <w:szCs w:val="19"/>
      <w:u w:val="none"/>
      <w:effect w:val="none"/>
    </w:rPr>
  </w:style>
  <w:style w:type="character" w:customStyle="1" w:styleId="Bodytext70">
    <w:name w:val="Body text (7)"/>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7NotBold">
    <w:name w:val="Body text (7) + Not Bold"/>
    <w:aliases w:val="Italic8"/>
    <w:rsid w:val="006D1C5E"/>
    <w:rPr>
      <w:rFonts w:ascii="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8">
    <w:name w:val="Body text (8)_"/>
    <w:rsid w:val="006D1C5E"/>
    <w:rPr>
      <w:rFonts w:ascii="Times New Roman" w:hAnsi="Times New Roman" w:cs="Times New Roman" w:hint="default"/>
      <w:i/>
      <w:iCs/>
      <w:strike w:val="0"/>
      <w:dstrike w:val="0"/>
      <w:sz w:val="19"/>
      <w:szCs w:val="19"/>
      <w:u w:val="none"/>
      <w:effect w:val="none"/>
      <w:lang w:val="en-US" w:eastAsia="en-US"/>
    </w:rPr>
  </w:style>
  <w:style w:type="character" w:customStyle="1" w:styleId="Bodytext8NotItalic">
    <w:name w:val="Body text (8) + Not Italic"/>
    <w:rsid w:val="006D1C5E"/>
    <w:rPr>
      <w:rFonts w:ascii="Times New Roman" w:hAnsi="Times New Roman" w:cs="Times New Roman" w:hint="default"/>
      <w:i/>
      <w:iCs/>
      <w:strike w:val="0"/>
      <w:dstrike w:val="0"/>
      <w:color w:val="000000"/>
      <w:spacing w:val="0"/>
      <w:w w:val="100"/>
      <w:position w:val="0"/>
      <w:sz w:val="19"/>
      <w:szCs w:val="19"/>
      <w:u w:val="none"/>
      <w:effect w:val="none"/>
      <w:lang w:val="en-US" w:eastAsia="en-US"/>
    </w:rPr>
  </w:style>
  <w:style w:type="character" w:customStyle="1" w:styleId="Bodytext80">
    <w:name w:val="Body text (8)"/>
    <w:rsid w:val="006D1C5E"/>
    <w:rPr>
      <w:rFonts w:ascii="Times New Roman" w:hAnsi="Times New Roman" w:cs="Times New Roman" w:hint="default"/>
      <w:i/>
      <w:iCs/>
      <w:strike w:val="0"/>
      <w:dstrike w:val="0"/>
      <w:color w:val="000000"/>
      <w:spacing w:val="0"/>
      <w:w w:val="100"/>
      <w:position w:val="0"/>
      <w:sz w:val="19"/>
      <w:szCs w:val="19"/>
      <w:u w:val="none"/>
      <w:effect w:val="none"/>
      <w:lang w:val="en-US" w:eastAsia="en-US"/>
    </w:rPr>
  </w:style>
  <w:style w:type="character" w:customStyle="1" w:styleId="Bodytext8Bold">
    <w:name w:val="Body text (8) + Bold"/>
    <w:aliases w:val="Not Italic"/>
    <w:rsid w:val="006D1C5E"/>
    <w:rPr>
      <w:rFonts w:ascii="Times New Roman" w:hAnsi="Times New Roman" w:cs="Times New Roman" w:hint="default"/>
      <w:b/>
      <w:bCs/>
      <w:i/>
      <w:iCs/>
      <w:strike w:val="0"/>
      <w:dstrike w:val="0"/>
      <w:color w:val="000000"/>
      <w:spacing w:val="0"/>
      <w:w w:val="100"/>
      <w:position w:val="0"/>
      <w:sz w:val="19"/>
      <w:szCs w:val="19"/>
      <w:u w:val="none"/>
      <w:effect w:val="none"/>
      <w:lang w:val="ru-RU" w:eastAsia="ru-RU"/>
    </w:rPr>
  </w:style>
  <w:style w:type="character" w:customStyle="1" w:styleId="Heading2">
    <w:name w:val="Heading #2_"/>
    <w:rsid w:val="006D1C5E"/>
    <w:rPr>
      <w:rFonts w:ascii="Times New Roman" w:hAnsi="Times New Roman" w:cs="Times New Roman" w:hint="default"/>
      <w:b/>
      <w:bCs/>
      <w:strike w:val="0"/>
      <w:dstrike w:val="0"/>
      <w:sz w:val="22"/>
      <w:szCs w:val="22"/>
      <w:u w:val="none"/>
      <w:effect w:val="none"/>
    </w:rPr>
  </w:style>
  <w:style w:type="character" w:customStyle="1" w:styleId="Heading20">
    <w:name w:val="Heading #2"/>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Bodytext7NotBold1">
    <w:name w:val="Body text (7) + Not Bold1"/>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Heading295pt">
    <w:name w:val="Heading #2 + 9.5 pt"/>
    <w:aliases w:val="Not Bold4"/>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Bodytext9">
    <w:name w:val="Body text (9)_"/>
    <w:rsid w:val="006D1C5E"/>
    <w:rPr>
      <w:rFonts w:ascii="Times New Roman" w:hAnsi="Times New Roman" w:cs="Times New Roman" w:hint="default"/>
      <w:strike w:val="0"/>
      <w:dstrike w:val="0"/>
      <w:sz w:val="18"/>
      <w:szCs w:val="18"/>
      <w:u w:val="none"/>
      <w:effect w:val="none"/>
    </w:rPr>
  </w:style>
  <w:style w:type="character" w:customStyle="1" w:styleId="Bodytext90">
    <w:name w:val="Body text (9)"/>
    <w:rsid w:val="006D1C5E"/>
    <w:rPr>
      <w:rFonts w:ascii="Times New Roman" w:hAnsi="Times New Roman" w:cs="Times New Roman" w:hint="default"/>
      <w:strike w:val="0"/>
      <w:dstrike w:val="0"/>
      <w:color w:val="000000"/>
      <w:spacing w:val="0"/>
      <w:w w:val="100"/>
      <w:position w:val="0"/>
      <w:sz w:val="18"/>
      <w:szCs w:val="18"/>
      <w:u w:val="none"/>
      <w:effect w:val="none"/>
      <w:lang w:val="ru-RU" w:eastAsia="ru-RU"/>
    </w:rPr>
  </w:style>
  <w:style w:type="character" w:customStyle="1" w:styleId="Heading295pt1">
    <w:name w:val="Heading #2 + 9.5 pt1"/>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Bodytext10">
    <w:name w:val="Body text (10)_"/>
    <w:rsid w:val="006D1C5E"/>
    <w:rPr>
      <w:rFonts w:ascii="Times New Roman" w:hAnsi="Times New Roman" w:cs="Times New Roman" w:hint="default"/>
      <w:b/>
      <w:bCs/>
      <w:strike w:val="0"/>
      <w:dstrike w:val="0"/>
      <w:sz w:val="22"/>
      <w:szCs w:val="22"/>
      <w:u w:val="none"/>
      <w:effect w:val="none"/>
    </w:rPr>
  </w:style>
  <w:style w:type="character" w:customStyle="1" w:styleId="Bodytext100">
    <w:name w:val="Body text (10)"/>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Bodytext24pt">
    <w:name w:val="Body text (2) + 4 pt"/>
    <w:aliases w:val="Italic7"/>
    <w:rsid w:val="006D1C5E"/>
    <w:rPr>
      <w:rFonts w:ascii="Times New Roman" w:hAnsi="Times New Roman" w:cs="Times New Roman" w:hint="default"/>
      <w:i/>
      <w:iCs/>
      <w:strike w:val="0"/>
      <w:dstrike w:val="0"/>
      <w:color w:val="000000"/>
      <w:spacing w:val="0"/>
      <w:w w:val="100"/>
      <w:position w:val="0"/>
      <w:sz w:val="8"/>
      <w:szCs w:val="8"/>
      <w:u w:val="none"/>
      <w:effect w:val="none"/>
      <w:lang w:val="ru-RU" w:eastAsia="ru-RU"/>
    </w:rPr>
  </w:style>
  <w:style w:type="character" w:customStyle="1" w:styleId="Bodytext211pt">
    <w:name w:val="Body text (2) + 11 pt"/>
    <w:rsid w:val="006D1C5E"/>
    <w:rPr>
      <w:rFonts w:ascii="Times New Roman" w:hAnsi="Times New Roman" w:cs="Times New Roman" w:hint="default"/>
      <w:strike w:val="0"/>
      <w:dstrike w:val="0"/>
      <w:color w:val="000000"/>
      <w:spacing w:val="0"/>
      <w:w w:val="100"/>
      <w:position w:val="0"/>
      <w:sz w:val="22"/>
      <w:szCs w:val="22"/>
      <w:u w:val="none"/>
      <w:effect w:val="none"/>
      <w:lang w:val="ru-RU" w:eastAsia="ru-RU"/>
    </w:rPr>
  </w:style>
  <w:style w:type="character" w:customStyle="1" w:styleId="Bodytext1095pt">
    <w:name w:val="Body text (10) + 9.5 pt"/>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Heading23">
    <w:name w:val="Heading #2 (3)_"/>
    <w:rsid w:val="006D1C5E"/>
    <w:rPr>
      <w:rFonts w:ascii="Times New Roman" w:hAnsi="Times New Roman" w:cs="Times New Roman" w:hint="default"/>
      <w:b/>
      <w:bCs/>
      <w:strike w:val="0"/>
      <w:dstrike w:val="0"/>
      <w:sz w:val="19"/>
      <w:szCs w:val="19"/>
      <w:u w:val="none"/>
      <w:effect w:val="none"/>
    </w:rPr>
  </w:style>
  <w:style w:type="character" w:customStyle="1" w:styleId="Heading230">
    <w:name w:val="Heading #2 (3)"/>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4NotBold1">
    <w:name w:val="Body text (4) + Not Bold1"/>
    <w:rsid w:val="006D1C5E"/>
    <w:rPr>
      <w:rFonts w:ascii="Times New Roman" w:eastAsia="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Heading1105pt">
    <w:name w:val="Heading #1 + 10.5 pt"/>
    <w:rsid w:val="006D1C5E"/>
    <w:rPr>
      <w:rFonts w:ascii="Times New Roman" w:hAnsi="Times New Roman" w:cs="Times New Roman" w:hint="default"/>
      <w:b/>
      <w:bCs/>
      <w:strike w:val="0"/>
      <w:dstrike w:val="0"/>
      <w:color w:val="000000"/>
      <w:spacing w:val="0"/>
      <w:w w:val="100"/>
      <w:position w:val="0"/>
      <w:sz w:val="21"/>
      <w:szCs w:val="21"/>
      <w:u w:val="none"/>
      <w:effect w:val="none"/>
      <w:lang w:val="ru-RU" w:eastAsia="ru-RU"/>
    </w:rPr>
  </w:style>
  <w:style w:type="character" w:customStyle="1" w:styleId="HeaderorfooterConsolas">
    <w:name w:val="Header or footer + Consolas"/>
    <w:aliases w:val="6.5 pt,Italic6"/>
    <w:rsid w:val="006D1C5E"/>
    <w:rPr>
      <w:rFonts w:ascii="Consolas" w:eastAsia="Times New Roman" w:hAnsi="Consolas" w:cs="Consolas" w:hint="default"/>
      <w:i/>
      <w:iCs/>
      <w:strike w:val="0"/>
      <w:dstrike w:val="0"/>
      <w:color w:val="000000"/>
      <w:spacing w:val="0"/>
      <w:w w:val="100"/>
      <w:position w:val="0"/>
      <w:sz w:val="13"/>
      <w:szCs w:val="13"/>
      <w:u w:val="none"/>
      <w:effect w:val="none"/>
      <w:lang w:val="en-US" w:eastAsia="en-US"/>
    </w:rPr>
  </w:style>
  <w:style w:type="character" w:customStyle="1" w:styleId="Bodytext311pt">
    <w:name w:val="Body text (3) + 11 pt"/>
    <w:rsid w:val="006D1C5E"/>
    <w:rPr>
      <w:rFonts w:ascii="Times New Roman" w:hAnsi="Times New Roman" w:cs="Times New Roman" w:hint="default"/>
      <w:b/>
      <w:bCs/>
      <w:strike w:val="0"/>
      <w:dstrike w:val="0"/>
      <w:color w:val="000000"/>
      <w:spacing w:val="0"/>
      <w:w w:val="100"/>
      <w:position w:val="0"/>
      <w:sz w:val="22"/>
      <w:szCs w:val="22"/>
      <w:u w:val="none"/>
      <w:effect w:val="none"/>
      <w:lang w:val="en-US" w:eastAsia="en-US"/>
    </w:rPr>
  </w:style>
  <w:style w:type="character" w:customStyle="1" w:styleId="Bodytext44pt">
    <w:name w:val="Body text (4) + 4 pt"/>
    <w:aliases w:val="Not Bold3,Italic5"/>
    <w:rsid w:val="006D1C5E"/>
    <w:rPr>
      <w:rFonts w:ascii="Times New Roman" w:eastAsia="Times New Roman" w:hAnsi="Times New Roman" w:cs="Times New Roman" w:hint="default"/>
      <w:b/>
      <w:bCs/>
      <w:i/>
      <w:iCs/>
      <w:strike w:val="0"/>
      <w:dstrike w:val="0"/>
      <w:color w:val="000000"/>
      <w:spacing w:val="0"/>
      <w:w w:val="100"/>
      <w:position w:val="0"/>
      <w:sz w:val="8"/>
      <w:szCs w:val="8"/>
      <w:u w:val="none"/>
      <w:effect w:val="none"/>
      <w:lang w:val="en-US" w:eastAsia="en-US"/>
    </w:rPr>
  </w:style>
  <w:style w:type="character" w:customStyle="1" w:styleId="Bodytext6NotItalic">
    <w:name w:val="Body text (6) + Not Italic"/>
    <w:rsid w:val="006D1C5E"/>
    <w:rPr>
      <w:rFonts w:ascii="Times New Roman" w:eastAsia="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6Bold">
    <w:name w:val="Body text (6) + Bold"/>
    <w:aliases w:val="Not Italic2"/>
    <w:rsid w:val="006D1C5E"/>
    <w:rPr>
      <w:rFonts w:ascii="Times New Roman" w:eastAsia="Times New Roman" w:hAnsi="Times New Roman" w:cs="Times New Roman" w:hint="default"/>
      <w:b/>
      <w:bCs/>
      <w:i/>
      <w:iCs/>
      <w:strike w:val="0"/>
      <w:dstrike w:val="0"/>
      <w:color w:val="000000"/>
      <w:spacing w:val="0"/>
      <w:w w:val="100"/>
      <w:position w:val="0"/>
      <w:sz w:val="19"/>
      <w:szCs w:val="19"/>
      <w:u w:val="none"/>
      <w:effect w:val="none"/>
      <w:lang w:val="ru-RU" w:eastAsia="ru-RU"/>
    </w:rPr>
  </w:style>
  <w:style w:type="character" w:customStyle="1" w:styleId="Bodytext2105pt0">
    <w:name w:val="Body text (2) + 10.5 pt"/>
    <w:aliases w:val="Bold11"/>
    <w:rsid w:val="006D1C5E"/>
    <w:rPr>
      <w:rFonts w:ascii="Times New Roman" w:hAnsi="Times New Roman" w:cs="Times New Roman" w:hint="default"/>
      <w:b/>
      <w:bCs/>
      <w:strike w:val="0"/>
      <w:dstrike w:val="0"/>
      <w:color w:val="000000"/>
      <w:spacing w:val="0"/>
      <w:w w:val="100"/>
      <w:position w:val="0"/>
      <w:sz w:val="21"/>
      <w:szCs w:val="21"/>
      <w:u w:val="none"/>
      <w:effect w:val="none"/>
      <w:lang w:val="ru-RU" w:eastAsia="ru-RU"/>
    </w:rPr>
  </w:style>
  <w:style w:type="character" w:customStyle="1" w:styleId="Bodytext211pt1">
    <w:name w:val="Body text (2) + 11 pt1"/>
    <w:aliases w:val="Bold10"/>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Heading12">
    <w:name w:val="Heading #1 (2)_"/>
    <w:rsid w:val="006D1C5E"/>
    <w:rPr>
      <w:rFonts w:ascii="Times New Roman" w:hAnsi="Times New Roman" w:cs="Times New Roman" w:hint="default"/>
      <w:b/>
      <w:bCs/>
      <w:strike w:val="0"/>
      <w:dstrike w:val="0"/>
      <w:sz w:val="21"/>
      <w:szCs w:val="21"/>
      <w:u w:val="none"/>
      <w:effect w:val="none"/>
    </w:rPr>
  </w:style>
  <w:style w:type="character" w:customStyle="1" w:styleId="Heading120">
    <w:name w:val="Heading #1 (2)"/>
    <w:rsid w:val="006D1C5E"/>
    <w:rPr>
      <w:rFonts w:ascii="Times New Roman" w:hAnsi="Times New Roman" w:cs="Times New Roman" w:hint="default"/>
      <w:b/>
      <w:bCs/>
      <w:strike w:val="0"/>
      <w:dstrike w:val="0"/>
      <w:color w:val="000000"/>
      <w:spacing w:val="0"/>
      <w:w w:val="100"/>
      <w:position w:val="0"/>
      <w:sz w:val="21"/>
      <w:szCs w:val="21"/>
      <w:u w:val="none"/>
      <w:effect w:val="none"/>
      <w:lang w:val="ru-RU" w:eastAsia="ru-RU"/>
    </w:rPr>
  </w:style>
  <w:style w:type="character" w:customStyle="1" w:styleId="Headerorfooter16pt">
    <w:name w:val="Header or footer + 16 pt"/>
    <w:aliases w:val="Bold9"/>
    <w:rsid w:val="006D1C5E"/>
    <w:rPr>
      <w:rFonts w:ascii="Times New Roman" w:hAnsi="Times New Roman" w:cs="Times New Roman" w:hint="default"/>
      <w:b/>
      <w:bCs/>
      <w:strike w:val="0"/>
      <w:dstrike w:val="0"/>
      <w:color w:val="000000"/>
      <w:spacing w:val="0"/>
      <w:w w:val="100"/>
      <w:position w:val="0"/>
      <w:sz w:val="32"/>
      <w:szCs w:val="32"/>
      <w:u w:val="none"/>
      <w:effect w:val="none"/>
      <w:lang w:val="en-US" w:eastAsia="en-US"/>
    </w:rPr>
  </w:style>
  <w:style w:type="character" w:customStyle="1" w:styleId="Bodytext3NotBold">
    <w:name w:val="Body text (3) + Not Bold"/>
    <w:aliases w:val="Italic4"/>
    <w:rsid w:val="006D1C5E"/>
    <w:rPr>
      <w:rFonts w:ascii="Times New Roman" w:hAnsi="Times New Roman" w:cs="Times New Roman" w:hint="default"/>
      <w:b/>
      <w:bCs/>
      <w:i/>
      <w:iCs/>
      <w:strike w:val="0"/>
      <w:dstrike w:val="0"/>
      <w:color w:val="000000"/>
      <w:spacing w:val="0"/>
      <w:w w:val="100"/>
      <w:position w:val="0"/>
      <w:sz w:val="19"/>
      <w:szCs w:val="19"/>
      <w:u w:val="none"/>
      <w:effect w:val="none"/>
      <w:lang w:val="ru-RU" w:eastAsia="ru-RU"/>
    </w:rPr>
  </w:style>
  <w:style w:type="character" w:customStyle="1" w:styleId="Bodytext3NotBold1">
    <w:name w:val="Body text (3) + Not Bold1"/>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Bodytext495pt">
    <w:name w:val="Body text (4) + 9.5 pt"/>
    <w:aliases w:val="Not Bold2"/>
    <w:rsid w:val="006D1C5E"/>
    <w:rPr>
      <w:rFonts w:ascii="Times New Roman" w:eastAsia="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Bodytext5Bold">
    <w:name w:val="Body text (5) + Bold"/>
    <w:aliases w:val="Not Italic1"/>
    <w:rsid w:val="006D1C5E"/>
    <w:rPr>
      <w:rFonts w:ascii="Times New Roman" w:eastAsia="Times New Roman" w:hAnsi="Times New Roman" w:cs="Times New Roman" w:hint="default"/>
      <w:b/>
      <w:bCs/>
      <w:i/>
      <w:iCs/>
      <w:strike w:val="0"/>
      <w:dstrike w:val="0"/>
      <w:color w:val="000000"/>
      <w:spacing w:val="0"/>
      <w:w w:val="100"/>
      <w:position w:val="0"/>
      <w:sz w:val="19"/>
      <w:szCs w:val="19"/>
      <w:u w:val="none"/>
      <w:effect w:val="none"/>
      <w:lang w:val="ru-RU" w:eastAsia="ru-RU"/>
    </w:rPr>
  </w:style>
  <w:style w:type="character" w:customStyle="1" w:styleId="Bodytext5NotItalic">
    <w:name w:val="Body text (5) + Not Italic"/>
    <w:rsid w:val="006D1C5E"/>
    <w:rPr>
      <w:rFonts w:ascii="Times New Roman" w:eastAsia="Times New Roman" w:hAnsi="Times New Roman" w:cs="Times New Roman" w:hint="default"/>
      <w:b/>
      <w:bCs/>
      <w:i/>
      <w:iCs/>
      <w:strike w:val="0"/>
      <w:dstrike w:val="0"/>
      <w:color w:val="000000"/>
      <w:spacing w:val="0"/>
      <w:w w:val="100"/>
      <w:position w:val="0"/>
      <w:sz w:val="19"/>
      <w:szCs w:val="19"/>
      <w:u w:val="none"/>
      <w:effect w:val="none"/>
      <w:lang w:val="en-US" w:eastAsia="en-US"/>
    </w:rPr>
  </w:style>
  <w:style w:type="character" w:customStyle="1" w:styleId="Bodytext27pt">
    <w:name w:val="Body text (2) + 7 pt"/>
    <w:aliases w:val="Bold8"/>
    <w:rsid w:val="006D1C5E"/>
    <w:rPr>
      <w:rFonts w:ascii="Times New Roman" w:hAnsi="Times New Roman" w:cs="Times New Roman" w:hint="default"/>
      <w:b/>
      <w:bCs/>
      <w:strike w:val="0"/>
      <w:dstrike w:val="0"/>
      <w:color w:val="000000"/>
      <w:spacing w:val="0"/>
      <w:w w:val="100"/>
      <w:position w:val="0"/>
      <w:sz w:val="14"/>
      <w:szCs w:val="14"/>
      <w:u w:val="none"/>
      <w:effect w:val="none"/>
      <w:lang w:val="en-US" w:eastAsia="en-US"/>
    </w:rPr>
  </w:style>
  <w:style w:type="character" w:customStyle="1" w:styleId="Bodytext395pt">
    <w:name w:val="Body text (3) + 9.5 pt"/>
    <w:aliases w:val="Not Bold1"/>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Bodytext29pt">
    <w:name w:val="Body text (2) + 9 pt"/>
    <w:aliases w:val="Bold7,Italic3,Spacing 1 pt2"/>
    <w:rsid w:val="006D1C5E"/>
    <w:rPr>
      <w:rFonts w:ascii="Times New Roman" w:hAnsi="Times New Roman" w:cs="Times New Roman" w:hint="default"/>
      <w:b/>
      <w:bCs/>
      <w:i/>
      <w:iCs/>
      <w:strike w:val="0"/>
      <w:dstrike w:val="0"/>
      <w:color w:val="000000"/>
      <w:spacing w:val="20"/>
      <w:w w:val="100"/>
      <w:position w:val="0"/>
      <w:sz w:val="18"/>
      <w:szCs w:val="18"/>
      <w:u w:val="none"/>
      <w:effect w:val="none"/>
      <w:lang w:val="en-US" w:eastAsia="en-US"/>
    </w:rPr>
  </w:style>
  <w:style w:type="character" w:customStyle="1" w:styleId="Heading185pt">
    <w:name w:val="Heading #1 + 8.5 pt"/>
    <w:aliases w:val="Bold6"/>
    <w:rsid w:val="006D1C5E"/>
    <w:rPr>
      <w:rFonts w:ascii="Times New Roman" w:hAnsi="Times New Roman" w:cs="Times New Roman" w:hint="default"/>
      <w:b/>
      <w:bCs/>
      <w:strike w:val="0"/>
      <w:dstrike w:val="0"/>
      <w:color w:val="000000"/>
      <w:spacing w:val="0"/>
      <w:w w:val="100"/>
      <w:position w:val="0"/>
      <w:sz w:val="17"/>
      <w:szCs w:val="17"/>
      <w:u w:val="none"/>
      <w:effect w:val="none"/>
      <w:lang w:val="ru-RU" w:eastAsia="ru-RU"/>
    </w:rPr>
  </w:style>
  <w:style w:type="character" w:customStyle="1" w:styleId="Bodytext49pt1">
    <w:name w:val="Body text (4) + 9 pt1"/>
    <w:aliases w:val="Italic2,Spacing 1 pt1"/>
    <w:rsid w:val="006D1C5E"/>
    <w:rPr>
      <w:rFonts w:ascii="Times New Roman" w:eastAsia="Times New Roman" w:hAnsi="Times New Roman" w:cs="Times New Roman" w:hint="default"/>
      <w:b/>
      <w:bCs/>
      <w:i/>
      <w:iCs/>
      <w:strike w:val="0"/>
      <w:dstrike w:val="0"/>
      <w:color w:val="000000"/>
      <w:spacing w:val="20"/>
      <w:w w:val="100"/>
      <w:position w:val="0"/>
      <w:sz w:val="18"/>
      <w:szCs w:val="18"/>
      <w:u w:val="none"/>
      <w:effect w:val="none"/>
      <w:lang w:val="en-US" w:eastAsia="en-US"/>
    </w:rPr>
  </w:style>
  <w:style w:type="character" w:customStyle="1" w:styleId="Heading1210pt">
    <w:name w:val="Heading #1 (2) + 10 pt"/>
    <w:rsid w:val="006D1C5E"/>
    <w:rPr>
      <w:rFonts w:ascii="Times New Roman" w:hAnsi="Times New Roman" w:cs="Times New Roman" w:hint="default"/>
      <w:b/>
      <w:bCs/>
      <w:strike w:val="0"/>
      <w:dstrike w:val="0"/>
      <w:color w:val="000000"/>
      <w:spacing w:val="0"/>
      <w:w w:val="100"/>
      <w:position w:val="0"/>
      <w:sz w:val="20"/>
      <w:szCs w:val="20"/>
      <w:u w:val="none"/>
      <w:effect w:val="none"/>
      <w:lang w:val="ru-RU" w:eastAsia="ru-RU"/>
    </w:rPr>
  </w:style>
  <w:style w:type="character" w:customStyle="1" w:styleId="Heading13">
    <w:name w:val="Heading #1 (3)_"/>
    <w:rsid w:val="006D1C5E"/>
    <w:rPr>
      <w:rFonts w:ascii="Times New Roman" w:hAnsi="Times New Roman" w:cs="Times New Roman" w:hint="default"/>
      <w:strike w:val="0"/>
      <w:dstrike w:val="0"/>
      <w:sz w:val="19"/>
      <w:szCs w:val="19"/>
      <w:u w:val="none"/>
      <w:effect w:val="none"/>
      <w:lang w:val="en-US" w:eastAsia="en-US"/>
    </w:rPr>
  </w:style>
  <w:style w:type="character" w:customStyle="1" w:styleId="Heading130">
    <w:name w:val="Heading #1 (3)"/>
    <w:rsid w:val="006D1C5E"/>
    <w:rPr>
      <w:rFonts w:ascii="Times New Roman" w:hAnsi="Times New Roman" w:cs="Times New Roman" w:hint="default"/>
      <w:strike w:val="0"/>
      <w:dstrike w:val="0"/>
      <w:color w:val="000000"/>
      <w:spacing w:val="0"/>
      <w:w w:val="100"/>
      <w:position w:val="0"/>
      <w:sz w:val="19"/>
      <w:szCs w:val="19"/>
      <w:u w:val="none"/>
      <w:effect w:val="none"/>
      <w:lang w:val="ru-RU" w:eastAsia="ru-RU"/>
    </w:rPr>
  </w:style>
  <w:style w:type="character" w:customStyle="1" w:styleId="Heading139pt">
    <w:name w:val="Heading #1 (3) + 9 pt"/>
    <w:aliases w:val="Bold5"/>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Heading212pt">
    <w:name w:val="Heading #2 + 12 pt"/>
    <w:rsid w:val="006D1C5E"/>
    <w:rPr>
      <w:rFonts w:ascii="Times New Roman" w:hAnsi="Times New Roman" w:cs="Times New Roman" w:hint="default"/>
      <w:b/>
      <w:bCs/>
      <w:strike w:val="0"/>
      <w:dstrike w:val="0"/>
      <w:color w:val="000000"/>
      <w:spacing w:val="0"/>
      <w:w w:val="100"/>
      <w:position w:val="0"/>
      <w:sz w:val="24"/>
      <w:szCs w:val="24"/>
      <w:u w:val="none"/>
      <w:effect w:val="none"/>
      <w:lang w:val="ru-RU" w:eastAsia="ru-RU"/>
    </w:rPr>
  </w:style>
  <w:style w:type="character" w:customStyle="1" w:styleId="Heading22105pt">
    <w:name w:val="Heading #2 (2) + 10.5 pt"/>
    <w:rsid w:val="006D1C5E"/>
    <w:rPr>
      <w:rFonts w:ascii="Times New Roman" w:hAnsi="Times New Roman" w:cs="Times New Roman" w:hint="default"/>
      <w:b/>
      <w:bCs/>
      <w:strike w:val="0"/>
      <w:dstrike w:val="0"/>
      <w:color w:val="000000"/>
      <w:spacing w:val="0"/>
      <w:w w:val="100"/>
      <w:position w:val="0"/>
      <w:sz w:val="21"/>
      <w:szCs w:val="21"/>
      <w:u w:val="none"/>
      <w:effect w:val="none"/>
      <w:lang w:val="en-US" w:eastAsia="en-US"/>
    </w:rPr>
  </w:style>
  <w:style w:type="character" w:customStyle="1" w:styleId="Headerorfooter10pt">
    <w:name w:val="Header or footer + 10 pt"/>
    <w:rsid w:val="006D1C5E"/>
    <w:rPr>
      <w:rFonts w:ascii="Times New Roman" w:hAnsi="Times New Roman" w:cs="Times New Roman" w:hint="default"/>
      <w:b/>
      <w:bCs/>
      <w:strike w:val="0"/>
      <w:dstrike w:val="0"/>
      <w:color w:val="000000"/>
      <w:spacing w:val="0"/>
      <w:w w:val="100"/>
      <w:position w:val="0"/>
      <w:sz w:val="20"/>
      <w:szCs w:val="20"/>
      <w:u w:val="none"/>
      <w:effect w:val="none"/>
      <w:lang w:val="ru-RU" w:eastAsia="ru-RU"/>
    </w:rPr>
  </w:style>
  <w:style w:type="character" w:customStyle="1" w:styleId="Heading2NotBold">
    <w:name w:val="Heading #2 + Not Bold"/>
    <w:rsid w:val="006D1C5E"/>
    <w:rPr>
      <w:rFonts w:ascii="Times New Roman" w:hAnsi="Times New Roman" w:cs="Times New Roman" w:hint="default"/>
      <w:b/>
      <w:bCs/>
      <w:strike w:val="0"/>
      <w:dstrike w:val="0"/>
      <w:color w:val="000000"/>
      <w:spacing w:val="0"/>
      <w:w w:val="100"/>
      <w:position w:val="0"/>
      <w:sz w:val="19"/>
      <w:szCs w:val="19"/>
      <w:u w:val="none"/>
      <w:effect w:val="none"/>
      <w:lang w:val="en-US" w:eastAsia="en-US"/>
    </w:rPr>
  </w:style>
  <w:style w:type="character" w:customStyle="1" w:styleId="Tablecaption">
    <w:name w:val="Table caption_"/>
    <w:rsid w:val="006D1C5E"/>
    <w:rPr>
      <w:rFonts w:ascii="Times New Roman" w:hAnsi="Times New Roman" w:cs="Times New Roman" w:hint="default"/>
      <w:strike w:val="0"/>
      <w:dstrike w:val="0"/>
      <w:sz w:val="19"/>
      <w:szCs w:val="19"/>
      <w:u w:val="none"/>
      <w:effect w:val="none"/>
    </w:rPr>
  </w:style>
  <w:style w:type="character" w:customStyle="1" w:styleId="Tablecaption0">
    <w:name w:val="Table caption"/>
    <w:rsid w:val="006D1C5E"/>
    <w:rPr>
      <w:rFonts w:ascii="Times New Roman" w:hAnsi="Times New Roman" w:cs="Times New Roman" w:hint="default"/>
      <w:strike w:val="0"/>
      <w:dstrike w:val="0"/>
      <w:color w:val="000000"/>
      <w:spacing w:val="0"/>
      <w:w w:val="100"/>
      <w:position w:val="0"/>
      <w:sz w:val="19"/>
      <w:szCs w:val="19"/>
      <w:u w:val="none"/>
      <w:effect w:val="none"/>
      <w:lang w:val="ru-RU" w:eastAsia="ru-RU"/>
    </w:rPr>
  </w:style>
  <w:style w:type="character" w:customStyle="1" w:styleId="redbook">
    <w:name w:val="red_book"/>
    <w:rsid w:val="006D1C5E"/>
    <w:rPr>
      <w:rFonts w:ascii="Times New Roman" w:hAnsi="Times New Roman" w:cs="Times New Roman" w:hint="default"/>
    </w:rPr>
  </w:style>
  <w:style w:type="character" w:customStyle="1" w:styleId="Bodytext2115pt">
    <w:name w:val="Body text (2) + 11.5 pt"/>
    <w:rsid w:val="006D1C5E"/>
    <w:rPr>
      <w:rFonts w:ascii="Times New Roman" w:hAnsi="Times New Roman" w:cs="Times New Roman" w:hint="default"/>
      <w:strike w:val="0"/>
      <w:dstrike w:val="0"/>
      <w:color w:val="000000"/>
      <w:spacing w:val="0"/>
      <w:w w:val="100"/>
      <w:position w:val="0"/>
      <w:sz w:val="23"/>
      <w:szCs w:val="23"/>
      <w:u w:val="none"/>
      <w:effect w:val="none"/>
      <w:lang w:val="ru-RU" w:eastAsia="ru-RU"/>
    </w:rPr>
  </w:style>
  <w:style w:type="character" w:customStyle="1" w:styleId="Bodytext2115pt3">
    <w:name w:val="Body text (2) + 11.5 pt3"/>
    <w:aliases w:val="Bold4,Italic1"/>
    <w:rsid w:val="006D1C5E"/>
    <w:rPr>
      <w:rFonts w:ascii="Times New Roman" w:hAnsi="Times New Roman" w:cs="Times New Roman" w:hint="default"/>
      <w:b/>
      <w:bCs/>
      <w:i/>
      <w:iCs/>
      <w:strike w:val="0"/>
      <w:dstrike w:val="0"/>
      <w:color w:val="000000"/>
      <w:spacing w:val="0"/>
      <w:w w:val="100"/>
      <w:position w:val="0"/>
      <w:sz w:val="23"/>
      <w:szCs w:val="23"/>
      <w:u w:val="none"/>
      <w:effect w:val="none"/>
      <w:lang w:val="en-US" w:eastAsia="en-US"/>
    </w:rPr>
  </w:style>
  <w:style w:type="character" w:customStyle="1" w:styleId="Bodytext2115pt2">
    <w:name w:val="Body text (2) + 11.5 pt2"/>
    <w:aliases w:val="Spacing -1 pt"/>
    <w:rsid w:val="006D1C5E"/>
    <w:rPr>
      <w:rFonts w:ascii="Times New Roman" w:hAnsi="Times New Roman" w:cs="Times New Roman" w:hint="default"/>
      <w:strike w:val="0"/>
      <w:dstrike w:val="0"/>
      <w:color w:val="000000"/>
      <w:spacing w:val="-20"/>
      <w:w w:val="100"/>
      <w:position w:val="0"/>
      <w:sz w:val="23"/>
      <w:szCs w:val="23"/>
      <w:u w:val="none"/>
      <w:effect w:val="none"/>
      <w:lang w:val="ru-RU" w:eastAsia="ru-RU"/>
    </w:rPr>
  </w:style>
  <w:style w:type="character" w:customStyle="1" w:styleId="Bodytext212pt">
    <w:name w:val="Body text (2) + 12 pt"/>
    <w:aliases w:val="Bold3"/>
    <w:rsid w:val="006D1C5E"/>
    <w:rPr>
      <w:rFonts w:ascii="Times New Roman" w:hAnsi="Times New Roman" w:cs="Times New Roman" w:hint="default"/>
      <w:b/>
      <w:bCs/>
      <w:strike w:val="0"/>
      <w:dstrike w:val="0"/>
      <w:color w:val="000000"/>
      <w:spacing w:val="0"/>
      <w:w w:val="100"/>
      <w:position w:val="0"/>
      <w:sz w:val="24"/>
      <w:szCs w:val="24"/>
      <w:u w:val="none"/>
      <w:effect w:val="none"/>
      <w:lang w:val="ru-RU" w:eastAsia="ru-RU"/>
    </w:rPr>
  </w:style>
  <w:style w:type="character" w:customStyle="1" w:styleId="Bodytext2115pt1">
    <w:name w:val="Body text (2) + 11.5 pt1"/>
    <w:aliases w:val="Bold2"/>
    <w:rsid w:val="006D1C5E"/>
    <w:rPr>
      <w:rFonts w:ascii="Times New Roman" w:hAnsi="Times New Roman" w:cs="Times New Roman" w:hint="default"/>
      <w:b/>
      <w:bCs/>
      <w:strike w:val="0"/>
      <w:dstrike w:val="0"/>
      <w:color w:val="000000"/>
      <w:spacing w:val="0"/>
      <w:w w:val="100"/>
      <w:position w:val="0"/>
      <w:sz w:val="23"/>
      <w:szCs w:val="23"/>
      <w:u w:val="none"/>
      <w:effect w:val="none"/>
      <w:lang w:val="ru-RU" w:eastAsia="ru-RU"/>
    </w:rPr>
  </w:style>
  <w:style w:type="character" w:customStyle="1" w:styleId="Bodytext295pt1">
    <w:name w:val="Body text (2) + 9.5 pt1"/>
    <w:aliases w:val="Bold1,Spacing 0 pt"/>
    <w:rsid w:val="006D1C5E"/>
    <w:rPr>
      <w:rFonts w:ascii="Times New Roman" w:hAnsi="Times New Roman" w:cs="Times New Roman" w:hint="default"/>
      <w:b/>
      <w:bCs/>
      <w:strike w:val="0"/>
      <w:dstrike w:val="0"/>
      <w:color w:val="000000"/>
      <w:spacing w:val="-10"/>
      <w:w w:val="100"/>
      <w:position w:val="0"/>
      <w:sz w:val="19"/>
      <w:szCs w:val="19"/>
      <w:u w:val="none"/>
      <w:effect w:val="none"/>
      <w:lang w:val="ru-RU" w:eastAsia="ru-RU"/>
    </w:rPr>
  </w:style>
  <w:style w:type="character" w:customStyle="1" w:styleId="Bodytext2SegoeUI">
    <w:name w:val="Body text (2) + Segoe UI"/>
    <w:aliases w:val="9.5 pt"/>
    <w:rsid w:val="006D1C5E"/>
    <w:rPr>
      <w:rFonts w:ascii="Segoe UI" w:eastAsia="Times New Roman" w:hAnsi="Segoe UI" w:cs="Segoe UI" w:hint="default"/>
      <w:strike w:val="0"/>
      <w:dstrike w:val="0"/>
      <w:color w:val="000000"/>
      <w:spacing w:val="0"/>
      <w:w w:val="100"/>
      <w:position w:val="0"/>
      <w:sz w:val="19"/>
      <w:szCs w:val="19"/>
      <w:u w:val="none"/>
      <w:effect w:val="none"/>
      <w:lang w:val="ru-RU" w:eastAsia="ru-RU"/>
    </w:rPr>
  </w:style>
  <w:style w:type="character" w:customStyle="1" w:styleId="affffffffff8">
    <w:name w:val="Активная гипертекстовая ссылка"/>
    <w:rsid w:val="006D1C5E"/>
    <w:rPr>
      <w:b/>
      <w:bCs w:val="0"/>
      <w:color w:val="auto"/>
      <w:u w:val="single"/>
    </w:rPr>
  </w:style>
  <w:style w:type="character" w:customStyle="1" w:styleId="affffffffff9">
    <w:name w:val="Выделение для Базового Поиска"/>
    <w:rsid w:val="006D1C5E"/>
    <w:rPr>
      <w:b/>
      <w:bCs w:val="0"/>
      <w:color w:val="0058A9"/>
    </w:rPr>
  </w:style>
  <w:style w:type="character" w:customStyle="1" w:styleId="affffffffffa">
    <w:name w:val="Выделение для Базового Поиска (курсив)"/>
    <w:rsid w:val="006D1C5E"/>
    <w:rPr>
      <w:b/>
      <w:bCs w:val="0"/>
      <w:i/>
      <w:iCs w:val="0"/>
      <w:color w:val="0058A9"/>
    </w:rPr>
  </w:style>
  <w:style w:type="character" w:customStyle="1" w:styleId="affffffffffb">
    <w:name w:val="Заголовок своего сообщения"/>
    <w:rsid w:val="006D1C5E"/>
    <w:rPr>
      <w:b/>
      <w:bCs w:val="0"/>
      <w:color w:val="26282F"/>
    </w:rPr>
  </w:style>
  <w:style w:type="character" w:customStyle="1" w:styleId="affffffffffc">
    <w:name w:val="Заголовок чужого сообщения"/>
    <w:rsid w:val="006D1C5E"/>
    <w:rPr>
      <w:b/>
      <w:bCs w:val="0"/>
      <w:color w:val="FF0000"/>
    </w:rPr>
  </w:style>
  <w:style w:type="character" w:customStyle="1" w:styleId="affffffffffd">
    <w:name w:val="Найденные слова"/>
    <w:rsid w:val="006D1C5E"/>
    <w:rPr>
      <w:b/>
      <w:bCs w:val="0"/>
      <w:color w:val="26282F"/>
    </w:rPr>
  </w:style>
  <w:style w:type="character" w:customStyle="1" w:styleId="affffffffffe">
    <w:name w:val="Не вступил в силу"/>
    <w:rsid w:val="006D1C5E"/>
    <w:rPr>
      <w:b/>
      <w:bCs w:val="0"/>
      <w:color w:val="000000"/>
    </w:rPr>
  </w:style>
  <w:style w:type="character" w:customStyle="1" w:styleId="afffffffffff">
    <w:name w:val="Опечатки"/>
    <w:rsid w:val="006D1C5E"/>
    <w:rPr>
      <w:color w:val="FF0000"/>
    </w:rPr>
  </w:style>
  <w:style w:type="character" w:customStyle="1" w:styleId="afffffffffff0">
    <w:name w:val="Продолжение ссылки"/>
    <w:rsid w:val="006D1C5E"/>
    <w:rPr>
      <w:rFonts w:ascii="Times New Roman" w:hAnsi="Times New Roman" w:cs="Times New Roman" w:hint="default"/>
      <w:b/>
      <w:bCs/>
      <w:color w:val="auto"/>
      <w:sz w:val="20"/>
      <w:szCs w:val="20"/>
      <w:u w:val="single"/>
    </w:rPr>
  </w:style>
  <w:style w:type="character" w:customStyle="1" w:styleId="afffffffffff1">
    <w:name w:val="Сравнение редакций"/>
    <w:rsid w:val="006D1C5E"/>
    <w:rPr>
      <w:b/>
      <w:bCs w:val="0"/>
      <w:color w:val="26282F"/>
    </w:rPr>
  </w:style>
  <w:style w:type="character" w:customStyle="1" w:styleId="afffffffffff2">
    <w:name w:val="Сравнение редакций. Добавленный фрагмент"/>
    <w:rsid w:val="006D1C5E"/>
    <w:rPr>
      <w:color w:val="000000"/>
    </w:rPr>
  </w:style>
  <w:style w:type="character" w:customStyle="1" w:styleId="afffffffffff3">
    <w:name w:val="Сравнение редакций. Удаленный фрагмент"/>
    <w:rsid w:val="006D1C5E"/>
    <w:rPr>
      <w:color w:val="000000"/>
    </w:rPr>
  </w:style>
  <w:style w:type="character" w:customStyle="1" w:styleId="afffffffffff4">
    <w:name w:val="Утратил силу"/>
    <w:rsid w:val="006D1C5E"/>
    <w:rPr>
      <w:b/>
      <w:bCs w:val="0"/>
      <w:strike/>
      <w:color w:val="auto"/>
    </w:rPr>
  </w:style>
  <w:style w:type="character" w:customStyle="1" w:styleId="blk">
    <w:name w:val="blk"/>
    <w:rsid w:val="006D1C5E"/>
  </w:style>
  <w:style w:type="character" w:customStyle="1" w:styleId="f">
    <w:name w:val="f"/>
    <w:rsid w:val="006D1C5E"/>
  </w:style>
  <w:style w:type="character" w:customStyle="1" w:styleId="epm">
    <w:name w:val="epm"/>
    <w:rsid w:val="006D1C5E"/>
  </w:style>
  <w:style w:type="character" w:customStyle="1" w:styleId="apple-style-span">
    <w:name w:val="apple-style-span"/>
    <w:rsid w:val="006D1C5E"/>
  </w:style>
  <w:style w:type="character" w:customStyle="1" w:styleId="FontStyle11">
    <w:name w:val="Font Style11"/>
    <w:rsid w:val="006D1C5E"/>
    <w:rPr>
      <w:rFonts w:ascii="Times New Roman" w:hAnsi="Times New Roman" w:cs="Times New Roman" w:hint="default"/>
      <w:sz w:val="20"/>
    </w:rPr>
  </w:style>
  <w:style w:type="character" w:customStyle="1" w:styleId="2fff6">
    <w:name w:val="Дата2"/>
    <w:rsid w:val="006D1C5E"/>
    <w:rPr>
      <w:rFonts w:ascii="Times New Roman" w:hAnsi="Times New Roman" w:cs="Times New Roman" w:hint="default"/>
    </w:rPr>
  </w:style>
  <w:style w:type="character" w:customStyle="1" w:styleId="-0">
    <w:name w:val="Интернет-ссылка"/>
    <w:rsid w:val="006D1C5E"/>
    <w:rPr>
      <w:color w:val="0000FF"/>
      <w:u w:val="single"/>
    </w:rPr>
  </w:style>
  <w:style w:type="character" w:customStyle="1" w:styleId="223">
    <w:name w:val="Основной текст с отступом 2 Знак2"/>
    <w:rsid w:val="006D1C5E"/>
    <w:rPr>
      <w:rFonts w:ascii="Times New Roman" w:hAnsi="Times New Roman" w:cs="Times New Roman" w:hint="default"/>
      <w:strike w:val="0"/>
      <w:dstrike w:val="0"/>
      <w:u w:val="none"/>
      <w:effect w:val="none"/>
    </w:rPr>
  </w:style>
  <w:style w:type="character" w:customStyle="1" w:styleId="321">
    <w:name w:val="Основной текст с отступом 3 Знак2"/>
    <w:locked/>
    <w:rsid w:val="006D1C5E"/>
    <w:rPr>
      <w:rFonts w:ascii="Cambria" w:hAnsi="Cambria" w:hint="default"/>
      <w:b/>
      <w:bCs w:val="0"/>
      <w:color w:val="4F81BD"/>
    </w:rPr>
  </w:style>
  <w:style w:type="character" w:customStyle="1" w:styleId="4f0">
    <w:name w:val="Оглавление 4 Знак"/>
    <w:locked/>
    <w:rsid w:val="006D1C5E"/>
    <w:rPr>
      <w:rFonts w:ascii="Times New Roman" w:eastAsia="Times New Roman" w:hAnsi="Times New Roman" w:cs="Times New Roman" w:hint="default"/>
      <w:i/>
      <w:iCs w:val="0"/>
      <w:sz w:val="24"/>
    </w:rPr>
  </w:style>
  <w:style w:type="character" w:customStyle="1" w:styleId="3f4">
    <w:name w:val="Оглавление 3 Знак"/>
    <w:rsid w:val="006D1C5E"/>
    <w:rPr>
      <w:rFonts w:ascii="Times New Roman" w:hAnsi="Times New Roman" w:cs="Times New Roman" w:hint="default"/>
      <w:sz w:val="24"/>
      <w:lang w:eastAsia="ru-RU"/>
    </w:rPr>
  </w:style>
  <w:style w:type="character" w:customStyle="1" w:styleId="ListLabel1">
    <w:name w:val="ListLabel 1"/>
    <w:rsid w:val="006D1C5E"/>
    <w:rPr>
      <w:rFonts w:ascii="Times New Roman" w:eastAsia="Times New Roman" w:hAnsi="Times New Roman" w:cs="Times New Roman" w:hint="default"/>
    </w:rPr>
  </w:style>
  <w:style w:type="character" w:customStyle="1" w:styleId="ListLabel2">
    <w:name w:val="ListLabel 2"/>
    <w:rsid w:val="006D1C5E"/>
  </w:style>
  <w:style w:type="character" w:customStyle="1" w:styleId="ListLabel3">
    <w:name w:val="ListLabel 3"/>
    <w:rsid w:val="006D1C5E"/>
  </w:style>
  <w:style w:type="character" w:customStyle="1" w:styleId="ListLabel4">
    <w:name w:val="ListLabel 4"/>
    <w:rsid w:val="006D1C5E"/>
  </w:style>
  <w:style w:type="character" w:customStyle="1" w:styleId="ListLabel5">
    <w:name w:val="ListLabel 5"/>
    <w:rsid w:val="006D1C5E"/>
  </w:style>
  <w:style w:type="character" w:customStyle="1" w:styleId="ListLabel6">
    <w:name w:val="ListLabel 6"/>
    <w:rsid w:val="006D1C5E"/>
    <w:rPr>
      <w:b/>
      <w:bCs w:val="0"/>
    </w:rPr>
  </w:style>
  <w:style w:type="character" w:customStyle="1" w:styleId="ListLabel7">
    <w:name w:val="ListLabel 7"/>
    <w:rsid w:val="006D1C5E"/>
    <w:rPr>
      <w:sz w:val="20"/>
    </w:rPr>
  </w:style>
  <w:style w:type="character" w:customStyle="1" w:styleId="ListLabel8">
    <w:name w:val="ListLabel 8"/>
    <w:rsid w:val="006D1C5E"/>
    <w:rPr>
      <w:sz w:val="20"/>
    </w:rPr>
  </w:style>
  <w:style w:type="character" w:customStyle="1" w:styleId="ListLabel9">
    <w:name w:val="ListLabel 9"/>
    <w:rsid w:val="006D1C5E"/>
    <w:rPr>
      <w:sz w:val="20"/>
    </w:rPr>
  </w:style>
  <w:style w:type="character" w:customStyle="1" w:styleId="ListLabel10">
    <w:name w:val="ListLabel 10"/>
    <w:rsid w:val="006D1C5E"/>
    <w:rPr>
      <w:sz w:val="20"/>
    </w:rPr>
  </w:style>
  <w:style w:type="character" w:customStyle="1" w:styleId="ListLabel11">
    <w:name w:val="ListLabel 11"/>
    <w:rsid w:val="006D1C5E"/>
    <w:rPr>
      <w:sz w:val="20"/>
    </w:rPr>
  </w:style>
  <w:style w:type="character" w:customStyle="1" w:styleId="ListLabel12">
    <w:name w:val="ListLabel 12"/>
    <w:rsid w:val="006D1C5E"/>
    <w:rPr>
      <w:sz w:val="20"/>
    </w:rPr>
  </w:style>
  <w:style w:type="character" w:customStyle="1" w:styleId="ListLabel13">
    <w:name w:val="ListLabel 13"/>
    <w:rsid w:val="006D1C5E"/>
    <w:rPr>
      <w:sz w:val="20"/>
    </w:rPr>
  </w:style>
  <w:style w:type="character" w:customStyle="1" w:styleId="ListLabel14">
    <w:name w:val="ListLabel 14"/>
    <w:rsid w:val="006D1C5E"/>
    <w:rPr>
      <w:sz w:val="20"/>
    </w:rPr>
  </w:style>
  <w:style w:type="character" w:customStyle="1" w:styleId="ListLabel15">
    <w:name w:val="ListLabel 15"/>
    <w:rsid w:val="006D1C5E"/>
    <w:rPr>
      <w:color w:val="00000A"/>
    </w:rPr>
  </w:style>
  <w:style w:type="character" w:customStyle="1" w:styleId="ListLabel16">
    <w:name w:val="ListLabel 16"/>
    <w:rsid w:val="006D1C5E"/>
    <w:rPr>
      <w:color w:val="00000A"/>
    </w:rPr>
  </w:style>
  <w:style w:type="character" w:customStyle="1" w:styleId="ListLabel17">
    <w:name w:val="ListLabel 17"/>
    <w:rsid w:val="006D1C5E"/>
    <w:rPr>
      <w:color w:val="00000A"/>
    </w:rPr>
  </w:style>
  <w:style w:type="character" w:customStyle="1" w:styleId="ListLabel18">
    <w:name w:val="ListLabel 18"/>
    <w:rsid w:val="006D1C5E"/>
    <w:rPr>
      <w:color w:val="00000A"/>
    </w:rPr>
  </w:style>
  <w:style w:type="character" w:customStyle="1" w:styleId="ListLabel19">
    <w:name w:val="ListLabel 19"/>
    <w:rsid w:val="006D1C5E"/>
    <w:rPr>
      <w:color w:val="00000A"/>
    </w:rPr>
  </w:style>
  <w:style w:type="character" w:customStyle="1" w:styleId="ListLabel20">
    <w:name w:val="ListLabel 20"/>
    <w:rsid w:val="006D1C5E"/>
    <w:rPr>
      <w:color w:val="000000"/>
    </w:rPr>
  </w:style>
  <w:style w:type="character" w:customStyle="1" w:styleId="ListLabel21">
    <w:name w:val="ListLabel 21"/>
    <w:rsid w:val="006D1C5E"/>
    <w:rPr>
      <w:rFonts w:ascii="Times New Roman" w:eastAsia="Times New Roman" w:hAnsi="Times New Roman" w:cs="Times New Roman" w:hint="default"/>
    </w:rPr>
  </w:style>
  <w:style w:type="character" w:customStyle="1" w:styleId="ListLabel22">
    <w:name w:val="ListLabel 22"/>
    <w:rsid w:val="006D1C5E"/>
    <w:rPr>
      <w:sz w:val="20"/>
    </w:rPr>
  </w:style>
  <w:style w:type="character" w:customStyle="1" w:styleId="ListLabel23">
    <w:name w:val="ListLabel 23"/>
    <w:rsid w:val="006D1C5E"/>
    <w:rPr>
      <w:sz w:val="20"/>
    </w:rPr>
  </w:style>
  <w:style w:type="character" w:customStyle="1" w:styleId="ListLabel24">
    <w:name w:val="ListLabel 24"/>
    <w:rsid w:val="006D1C5E"/>
    <w:rPr>
      <w:sz w:val="20"/>
    </w:rPr>
  </w:style>
  <w:style w:type="character" w:customStyle="1" w:styleId="ListLabel25">
    <w:name w:val="ListLabel 25"/>
    <w:rsid w:val="006D1C5E"/>
    <w:rPr>
      <w:sz w:val="20"/>
    </w:rPr>
  </w:style>
  <w:style w:type="character" w:customStyle="1" w:styleId="ListLabel26">
    <w:name w:val="ListLabel 26"/>
    <w:rsid w:val="006D1C5E"/>
    <w:rPr>
      <w:sz w:val="20"/>
    </w:rPr>
  </w:style>
  <w:style w:type="character" w:customStyle="1" w:styleId="ListLabel27">
    <w:name w:val="ListLabel 27"/>
    <w:rsid w:val="006D1C5E"/>
    <w:rPr>
      <w:sz w:val="20"/>
    </w:rPr>
  </w:style>
  <w:style w:type="character" w:customStyle="1" w:styleId="ListLabel28">
    <w:name w:val="ListLabel 28"/>
    <w:rsid w:val="006D1C5E"/>
    <w:rPr>
      <w:sz w:val="20"/>
    </w:rPr>
  </w:style>
  <w:style w:type="character" w:customStyle="1" w:styleId="ListLabel29">
    <w:name w:val="ListLabel 29"/>
    <w:rsid w:val="006D1C5E"/>
    <w:rPr>
      <w:sz w:val="20"/>
    </w:rPr>
  </w:style>
  <w:style w:type="character" w:customStyle="1" w:styleId="ListLabel30">
    <w:name w:val="ListLabel 30"/>
    <w:rsid w:val="006D1C5E"/>
    <w:rPr>
      <w:sz w:val="20"/>
    </w:rPr>
  </w:style>
  <w:style w:type="character" w:customStyle="1" w:styleId="A30">
    <w:name w:val="A3"/>
    <w:rsid w:val="006D1C5E"/>
    <w:rPr>
      <w:color w:val="221E1F"/>
      <w:sz w:val="18"/>
    </w:rPr>
  </w:style>
  <w:style w:type="character" w:customStyle="1" w:styleId="21f">
    <w:name w:val="Заголовок 2 Знак1"/>
    <w:semiHidden/>
    <w:rsid w:val="006D1C5E"/>
    <w:rPr>
      <w:rFonts w:ascii="Cambria" w:hAnsi="Cambria" w:cs="Times New Roman" w:hint="default"/>
      <w:b/>
      <w:bCs/>
      <w:color w:val="4F81BD"/>
      <w:sz w:val="26"/>
      <w:szCs w:val="26"/>
    </w:rPr>
  </w:style>
  <w:style w:type="character" w:customStyle="1" w:styleId="afffffffffff5">
    <w:name w:val="Колонтитул_"/>
    <w:rsid w:val="006D1C5E"/>
    <w:rPr>
      <w:rFonts w:ascii="Times New Roman" w:hAnsi="Times New Roman" w:cs="Times New Roman" w:hint="default"/>
      <w:b/>
      <w:bCs/>
      <w:strike w:val="0"/>
      <w:dstrike w:val="0"/>
      <w:sz w:val="19"/>
      <w:szCs w:val="19"/>
      <w:u w:val="none"/>
      <w:effect w:val="none"/>
    </w:rPr>
  </w:style>
  <w:style w:type="character" w:customStyle="1" w:styleId="afffffffffff6">
    <w:name w:val="Колонтитул"/>
    <w:rsid w:val="006D1C5E"/>
    <w:rPr>
      <w:rFonts w:ascii="Times New Roman" w:hAnsi="Times New Roman" w:cs="Times New Roman" w:hint="default"/>
      <w:b/>
      <w:bCs/>
      <w:strike w:val="0"/>
      <w:dstrike w:val="0"/>
      <w:color w:val="000000"/>
      <w:spacing w:val="0"/>
      <w:w w:val="100"/>
      <w:position w:val="0"/>
      <w:sz w:val="19"/>
      <w:szCs w:val="19"/>
      <w:u w:val="none"/>
      <w:effect w:val="none"/>
      <w:lang w:val="ru-RU" w:eastAsia="ru-RU"/>
    </w:rPr>
  </w:style>
  <w:style w:type="character" w:customStyle="1" w:styleId="2Arial">
    <w:name w:val="Основной текст (2) + Arial"/>
    <w:aliases w:val="8 pt"/>
    <w:rsid w:val="006D1C5E"/>
    <w:rPr>
      <w:rFonts w:ascii="Arial" w:eastAsia="Times New Roman" w:hAnsi="Arial" w:cs="Arial" w:hint="default"/>
      <w:strike w:val="0"/>
      <w:dstrike w:val="0"/>
      <w:color w:val="000000"/>
      <w:spacing w:val="0"/>
      <w:w w:val="100"/>
      <w:position w:val="0"/>
      <w:sz w:val="16"/>
      <w:szCs w:val="16"/>
      <w:u w:val="none"/>
      <w:effect w:val="none"/>
      <w:lang w:val="ru-RU" w:eastAsia="ru-RU"/>
    </w:rPr>
  </w:style>
  <w:style w:type="character" w:customStyle="1" w:styleId="2fff7">
    <w:name w:val="Основной текст (2) + Малые прописные"/>
    <w:rsid w:val="006D1C5E"/>
    <w:rPr>
      <w:rFonts w:ascii="Times New Roman" w:hAnsi="Times New Roman" w:cs="Times New Roman" w:hint="default"/>
      <w:smallCaps/>
      <w:strike w:val="0"/>
      <w:dstrike w:val="0"/>
      <w:color w:val="000000"/>
      <w:spacing w:val="0"/>
      <w:w w:val="100"/>
      <w:position w:val="0"/>
      <w:sz w:val="24"/>
      <w:szCs w:val="24"/>
      <w:u w:val="none"/>
      <w:effect w:val="none"/>
      <w:lang w:val="ru-RU" w:eastAsia="ru-RU"/>
    </w:rPr>
  </w:style>
  <w:style w:type="character" w:customStyle="1" w:styleId="211pt0">
    <w:name w:val="Колонтитул (2) + 11 pt"/>
    <w:rsid w:val="006D1C5E"/>
    <w:rPr>
      <w:rFonts w:ascii="Times New Roman" w:hAnsi="Times New Roman" w:cs="Times New Roman" w:hint="default"/>
      <w:color w:val="000000"/>
      <w:spacing w:val="0"/>
      <w:w w:val="100"/>
      <w:position w:val="0"/>
      <w:sz w:val="22"/>
      <w:szCs w:val="22"/>
      <w:shd w:val="clear" w:color="auto" w:fill="FFFFFF"/>
      <w:lang w:val="ru-RU" w:eastAsia="ru-RU"/>
    </w:rPr>
  </w:style>
  <w:style w:type="character" w:customStyle="1" w:styleId="2fff8">
    <w:name w:val="Основной текст (2) + Курсив"/>
    <w:rsid w:val="006D1C5E"/>
    <w:rPr>
      <w:rFonts w:ascii="Times New Roman" w:hAnsi="Times New Roman" w:cs="Times New Roman" w:hint="default"/>
      <w:i/>
      <w:iCs/>
      <w:strike w:val="0"/>
      <w:dstrike w:val="0"/>
      <w:color w:val="000000"/>
      <w:spacing w:val="0"/>
      <w:w w:val="100"/>
      <w:position w:val="0"/>
      <w:sz w:val="24"/>
      <w:szCs w:val="24"/>
      <w:u w:val="none"/>
      <w:effect w:val="none"/>
      <w:lang w:val="ru-RU" w:eastAsia="ru-RU"/>
    </w:rPr>
  </w:style>
  <w:style w:type="character" w:customStyle="1" w:styleId="29pt">
    <w:name w:val="Основной текст (2) + 9 pt"/>
    <w:aliases w:val="Полужирный12"/>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29pt1">
    <w:name w:val="Основной текст (2) + 9 pt1"/>
    <w:aliases w:val="Курсив"/>
    <w:rsid w:val="006D1C5E"/>
    <w:rPr>
      <w:rFonts w:ascii="Times New Roman" w:hAnsi="Times New Roman" w:cs="Times New Roman" w:hint="default"/>
      <w:i/>
      <w:iCs/>
      <w:strike w:val="0"/>
      <w:dstrike w:val="0"/>
      <w:color w:val="000000"/>
      <w:spacing w:val="0"/>
      <w:w w:val="100"/>
      <w:position w:val="0"/>
      <w:sz w:val="18"/>
      <w:szCs w:val="18"/>
      <w:u w:val="none"/>
      <w:effect w:val="none"/>
      <w:lang w:val="en-US" w:eastAsia="en-US"/>
    </w:rPr>
  </w:style>
  <w:style w:type="character" w:customStyle="1" w:styleId="213pt">
    <w:name w:val="Основной текст (2) + 13 pt"/>
    <w:rsid w:val="006D1C5E"/>
    <w:rPr>
      <w:rFonts w:ascii="Times New Roman" w:hAnsi="Times New Roman" w:cs="Times New Roman" w:hint="default"/>
      <w:strike w:val="0"/>
      <w:dstrike w:val="0"/>
      <w:color w:val="000000"/>
      <w:spacing w:val="0"/>
      <w:w w:val="100"/>
      <w:position w:val="0"/>
      <w:sz w:val="26"/>
      <w:szCs w:val="26"/>
      <w:u w:val="none"/>
      <w:effect w:val="none"/>
      <w:lang w:val="ru-RU" w:eastAsia="ru-RU"/>
    </w:rPr>
  </w:style>
  <w:style w:type="character" w:customStyle="1" w:styleId="180">
    <w:name w:val="Заголовок №18_"/>
    <w:rsid w:val="006D1C5E"/>
    <w:rPr>
      <w:rFonts w:ascii="Times New Roman" w:hAnsi="Times New Roman" w:cs="Times New Roman" w:hint="default"/>
      <w:strike w:val="0"/>
      <w:dstrike w:val="0"/>
      <w:sz w:val="26"/>
      <w:szCs w:val="26"/>
      <w:u w:val="none"/>
      <w:effect w:val="none"/>
    </w:rPr>
  </w:style>
  <w:style w:type="character" w:customStyle="1" w:styleId="3f5">
    <w:name w:val="Основной текст (3)_"/>
    <w:rsid w:val="006D1C5E"/>
    <w:rPr>
      <w:rFonts w:ascii="Times New Roman" w:hAnsi="Times New Roman" w:cs="Times New Roman" w:hint="default"/>
      <w:i/>
      <w:iCs/>
      <w:strike w:val="0"/>
      <w:dstrike w:val="0"/>
      <w:u w:val="none"/>
      <w:effect w:val="none"/>
    </w:rPr>
  </w:style>
  <w:style w:type="character" w:customStyle="1" w:styleId="3f6">
    <w:name w:val="Основной текст (3)"/>
    <w:rsid w:val="006D1C5E"/>
    <w:rPr>
      <w:rFonts w:ascii="Times New Roman" w:hAnsi="Times New Roman" w:cs="Times New Roman" w:hint="default"/>
      <w:i/>
      <w:iCs/>
      <w:color w:val="000000"/>
      <w:spacing w:val="0"/>
      <w:w w:val="100"/>
      <w:position w:val="0"/>
      <w:sz w:val="24"/>
      <w:szCs w:val="24"/>
      <w:u w:val="single"/>
      <w:lang w:val="ru-RU" w:eastAsia="ru-RU"/>
    </w:rPr>
  </w:style>
  <w:style w:type="character" w:customStyle="1" w:styleId="181">
    <w:name w:val="Заголовок №18"/>
    <w:rsid w:val="006D1C5E"/>
    <w:rPr>
      <w:rFonts w:ascii="Times New Roman" w:hAnsi="Times New Roman" w:cs="Times New Roman" w:hint="default"/>
      <w:color w:val="000000"/>
      <w:spacing w:val="0"/>
      <w:w w:val="100"/>
      <w:position w:val="0"/>
      <w:sz w:val="26"/>
      <w:szCs w:val="26"/>
      <w:u w:val="single"/>
      <w:lang w:val="ru-RU" w:eastAsia="ru-RU"/>
    </w:rPr>
  </w:style>
  <w:style w:type="character" w:customStyle="1" w:styleId="5b">
    <w:name w:val="Основной текст (5)_"/>
    <w:rsid w:val="006D1C5E"/>
    <w:rPr>
      <w:rFonts w:ascii="Times New Roman" w:hAnsi="Times New Roman" w:cs="Times New Roman" w:hint="default"/>
      <w:b/>
      <w:bCs/>
      <w:strike w:val="0"/>
      <w:dstrike w:val="0"/>
      <w:sz w:val="18"/>
      <w:szCs w:val="18"/>
      <w:u w:val="none"/>
      <w:effect w:val="none"/>
    </w:rPr>
  </w:style>
  <w:style w:type="character" w:customStyle="1" w:styleId="2Garamond">
    <w:name w:val="Основной текст (2) + Garamond"/>
    <w:aliases w:val="6 pt"/>
    <w:rsid w:val="006D1C5E"/>
    <w:rPr>
      <w:rFonts w:ascii="Garamond" w:eastAsia="Times New Roman" w:hAnsi="Garamond" w:cs="Garamond" w:hint="default"/>
      <w:strike w:val="0"/>
      <w:dstrike w:val="0"/>
      <w:color w:val="000000"/>
      <w:spacing w:val="0"/>
      <w:w w:val="100"/>
      <w:position w:val="0"/>
      <w:sz w:val="12"/>
      <w:szCs w:val="12"/>
      <w:u w:val="none"/>
      <w:effect w:val="none"/>
      <w:lang w:val="ru-RU" w:eastAsia="ru-RU"/>
    </w:rPr>
  </w:style>
  <w:style w:type="character" w:customStyle="1" w:styleId="65">
    <w:name w:val="Основной текст (6)_"/>
    <w:rsid w:val="006D1C5E"/>
    <w:rPr>
      <w:rFonts w:ascii="Times New Roman" w:hAnsi="Times New Roman" w:cs="Times New Roman" w:hint="default"/>
      <w:b/>
      <w:bCs/>
      <w:strike w:val="0"/>
      <w:dstrike w:val="0"/>
      <w:sz w:val="16"/>
      <w:szCs w:val="16"/>
      <w:u w:val="none"/>
      <w:effect w:val="none"/>
    </w:rPr>
  </w:style>
  <w:style w:type="character" w:customStyle="1" w:styleId="66">
    <w:name w:val="Основной текст (6)"/>
    <w:rsid w:val="006D1C5E"/>
    <w:rPr>
      <w:rFonts w:ascii="Times New Roman" w:hAnsi="Times New Roman" w:cs="Times New Roman" w:hint="default"/>
      <w:b/>
      <w:bCs/>
      <w:strike w:val="0"/>
      <w:dstrike w:val="0"/>
      <w:color w:val="000000"/>
      <w:spacing w:val="0"/>
      <w:w w:val="100"/>
      <w:position w:val="0"/>
      <w:sz w:val="16"/>
      <w:szCs w:val="16"/>
      <w:u w:val="none"/>
      <w:effect w:val="none"/>
      <w:lang w:val="ru-RU" w:eastAsia="ru-RU"/>
    </w:rPr>
  </w:style>
  <w:style w:type="character" w:customStyle="1" w:styleId="75">
    <w:name w:val="Основной текст (7)_"/>
    <w:rsid w:val="006D1C5E"/>
    <w:rPr>
      <w:rFonts w:ascii="Times New Roman" w:hAnsi="Times New Roman" w:cs="Times New Roman" w:hint="default"/>
      <w:strike w:val="0"/>
      <w:dstrike w:val="0"/>
      <w:spacing w:val="10"/>
      <w:sz w:val="17"/>
      <w:szCs w:val="17"/>
      <w:u w:val="none"/>
      <w:effect w:val="none"/>
    </w:rPr>
  </w:style>
  <w:style w:type="character" w:customStyle="1" w:styleId="76">
    <w:name w:val="Основной текст (7)"/>
    <w:rsid w:val="006D1C5E"/>
    <w:rPr>
      <w:rFonts w:ascii="Times New Roman" w:hAnsi="Times New Roman" w:cs="Times New Roman" w:hint="default"/>
      <w:strike w:val="0"/>
      <w:dstrike w:val="0"/>
      <w:color w:val="000000"/>
      <w:spacing w:val="10"/>
      <w:w w:val="100"/>
      <w:position w:val="0"/>
      <w:sz w:val="17"/>
      <w:szCs w:val="17"/>
      <w:u w:val="none"/>
      <w:effect w:val="none"/>
      <w:lang w:val="ru-RU" w:eastAsia="ru-RU"/>
    </w:rPr>
  </w:style>
  <w:style w:type="character" w:customStyle="1" w:styleId="283">
    <w:name w:val="Основной текст (2) + 8"/>
    <w:aliases w:val="5 pt,Основной текст (2) + 11"/>
    <w:rsid w:val="006D1C5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6pt">
    <w:name w:val="Основной текст (2) + 6 pt"/>
    <w:rsid w:val="006D1C5E"/>
    <w:rPr>
      <w:rFonts w:ascii="Times New Roman" w:hAnsi="Times New Roman" w:cs="Times New Roman" w:hint="default"/>
      <w:strike w:val="0"/>
      <w:dstrike w:val="0"/>
      <w:color w:val="000000"/>
      <w:spacing w:val="0"/>
      <w:w w:val="100"/>
      <w:position w:val="0"/>
      <w:sz w:val="12"/>
      <w:szCs w:val="12"/>
      <w:u w:val="none"/>
      <w:effect w:val="none"/>
      <w:lang w:val="ru-RU" w:eastAsia="ru-RU"/>
    </w:rPr>
  </w:style>
  <w:style w:type="character" w:customStyle="1" w:styleId="2SegoeUI">
    <w:name w:val="Основной текст (2) + Segoe UI"/>
    <w:aliases w:val="6 pt3,Интервал 0 pt"/>
    <w:rsid w:val="006D1C5E"/>
    <w:rPr>
      <w:rFonts w:ascii="Segoe UI" w:eastAsia="Times New Roman" w:hAnsi="Segoe UI" w:cs="Segoe UI" w:hint="default"/>
      <w:strike w:val="0"/>
      <w:dstrike w:val="0"/>
      <w:color w:val="000000"/>
      <w:spacing w:val="-10"/>
      <w:w w:val="100"/>
      <w:position w:val="0"/>
      <w:sz w:val="12"/>
      <w:szCs w:val="12"/>
      <w:u w:val="none"/>
      <w:effect w:val="none"/>
      <w:lang w:val="ru-RU" w:eastAsia="ru-RU"/>
    </w:rPr>
  </w:style>
  <w:style w:type="character" w:customStyle="1" w:styleId="2SegoeUI1">
    <w:name w:val="Основной текст (2) + Segoe UI1"/>
    <w:aliases w:val="5,5 pt23,Интервал 0 pt23"/>
    <w:rsid w:val="006D1C5E"/>
    <w:rPr>
      <w:rFonts w:ascii="Segoe UI" w:eastAsia="Times New Roman" w:hAnsi="Segoe UI" w:cs="Segoe UI" w:hint="default"/>
      <w:strike w:val="0"/>
      <w:dstrike w:val="0"/>
      <w:color w:val="000000"/>
      <w:spacing w:val="-10"/>
      <w:w w:val="100"/>
      <w:position w:val="0"/>
      <w:sz w:val="11"/>
      <w:szCs w:val="11"/>
      <w:u w:val="none"/>
      <w:effect w:val="none"/>
      <w:lang w:val="en-US" w:eastAsia="en-US"/>
    </w:rPr>
  </w:style>
  <w:style w:type="character" w:customStyle="1" w:styleId="260">
    <w:name w:val="Основной текст (2) + 6"/>
    <w:aliases w:val="5 pt22"/>
    <w:rsid w:val="006D1C5E"/>
    <w:rPr>
      <w:rFonts w:ascii="Times New Roman" w:hAnsi="Times New Roman" w:cs="Times New Roman" w:hint="default"/>
      <w:strike w:val="0"/>
      <w:dstrike w:val="0"/>
      <w:color w:val="000000"/>
      <w:spacing w:val="0"/>
      <w:w w:val="100"/>
      <w:position w:val="0"/>
      <w:sz w:val="13"/>
      <w:szCs w:val="13"/>
      <w:u w:val="none"/>
      <w:effect w:val="none"/>
      <w:lang w:val="ru-RU" w:eastAsia="ru-RU"/>
    </w:rPr>
  </w:style>
  <w:style w:type="character" w:customStyle="1" w:styleId="2BookAntiqua">
    <w:name w:val="Основной текст (2) + Book Antiqua"/>
    <w:aliases w:val="19 pt"/>
    <w:rsid w:val="006D1C5E"/>
    <w:rPr>
      <w:rFonts w:ascii="Book Antiqua" w:eastAsia="Times New Roman" w:hAnsi="Book Antiqua" w:cs="Book Antiqua" w:hint="default"/>
      <w:strike w:val="0"/>
      <w:dstrike w:val="0"/>
      <w:color w:val="000000"/>
      <w:spacing w:val="0"/>
      <w:w w:val="100"/>
      <w:position w:val="0"/>
      <w:sz w:val="38"/>
      <w:szCs w:val="38"/>
      <w:u w:val="none"/>
      <w:effect w:val="none"/>
      <w:lang w:val="en-US" w:eastAsia="en-US"/>
    </w:rPr>
  </w:style>
  <w:style w:type="character" w:customStyle="1" w:styleId="26pt1">
    <w:name w:val="Основной текст (2) + 6 pt1"/>
    <w:aliases w:val="Курсив43"/>
    <w:rsid w:val="006D1C5E"/>
    <w:rPr>
      <w:rFonts w:ascii="Times New Roman" w:hAnsi="Times New Roman" w:cs="Times New Roman" w:hint="default"/>
      <w:i/>
      <w:iCs/>
      <w:strike w:val="0"/>
      <w:dstrike w:val="0"/>
      <w:color w:val="000000"/>
      <w:spacing w:val="0"/>
      <w:w w:val="100"/>
      <w:position w:val="0"/>
      <w:sz w:val="12"/>
      <w:szCs w:val="12"/>
      <w:u w:val="none"/>
      <w:effect w:val="none"/>
      <w:lang w:val="en-US" w:eastAsia="en-US"/>
    </w:rPr>
  </w:style>
  <w:style w:type="character" w:customStyle="1" w:styleId="210pt">
    <w:name w:val="Основной текст (2) + 10 pt"/>
    <w:aliases w:val="Курсив42"/>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86">
    <w:name w:val="Основной текст (8)_"/>
    <w:rsid w:val="006D1C5E"/>
    <w:rPr>
      <w:rFonts w:ascii="Times New Roman" w:hAnsi="Times New Roman" w:cs="Times New Roman" w:hint="default"/>
      <w:strike w:val="0"/>
      <w:dstrike w:val="0"/>
      <w:sz w:val="12"/>
      <w:szCs w:val="12"/>
      <w:u w:val="none"/>
      <w:effect w:val="none"/>
    </w:rPr>
  </w:style>
  <w:style w:type="character" w:customStyle="1" w:styleId="93">
    <w:name w:val="Основной текст (9)_"/>
    <w:rsid w:val="006D1C5E"/>
    <w:rPr>
      <w:rFonts w:ascii="Times New Roman" w:hAnsi="Times New Roman" w:cs="Times New Roman" w:hint="default"/>
      <w:strike w:val="0"/>
      <w:dstrike w:val="0"/>
      <w:sz w:val="17"/>
      <w:szCs w:val="17"/>
      <w:u w:val="none"/>
      <w:effect w:val="none"/>
    </w:rPr>
  </w:style>
  <w:style w:type="character" w:customStyle="1" w:styleId="103">
    <w:name w:val="Основной текст (10)_"/>
    <w:rsid w:val="006D1C5E"/>
    <w:rPr>
      <w:rFonts w:ascii="MS Reference Sans Serif" w:eastAsia="Times New Roman" w:hAnsi="MS Reference Sans Serif" w:cs="MS Reference Sans Serif" w:hint="default"/>
      <w:strike w:val="0"/>
      <w:dstrike w:val="0"/>
      <w:sz w:val="124"/>
      <w:szCs w:val="124"/>
      <w:u w:val="none"/>
      <w:effect w:val="none"/>
    </w:rPr>
  </w:style>
  <w:style w:type="character" w:customStyle="1" w:styleId="104">
    <w:name w:val="Основной текст (10)"/>
    <w:rsid w:val="006D1C5E"/>
    <w:rPr>
      <w:rFonts w:ascii="MS Reference Sans Serif" w:eastAsia="Times New Roman" w:hAnsi="MS Reference Sans Serif" w:cs="MS Reference Sans Serif" w:hint="default"/>
      <w:strike w:val="0"/>
      <w:dstrike w:val="0"/>
      <w:color w:val="FF1414"/>
      <w:spacing w:val="0"/>
      <w:w w:val="100"/>
      <w:position w:val="0"/>
      <w:sz w:val="124"/>
      <w:szCs w:val="124"/>
      <w:u w:val="none"/>
      <w:effect w:val="none"/>
      <w:lang w:val="ru-RU" w:eastAsia="ru-RU"/>
    </w:rPr>
  </w:style>
  <w:style w:type="character" w:customStyle="1" w:styleId="250">
    <w:name w:val="Основной текст (2) + 5"/>
    <w:aliases w:val="5 pt21"/>
    <w:rsid w:val="006D1C5E"/>
    <w:rPr>
      <w:rFonts w:ascii="Times New Roman" w:hAnsi="Times New Roman" w:cs="Times New Roman" w:hint="default"/>
      <w:strike w:val="0"/>
      <w:dstrike w:val="0"/>
      <w:color w:val="000000"/>
      <w:spacing w:val="0"/>
      <w:w w:val="100"/>
      <w:position w:val="0"/>
      <w:sz w:val="11"/>
      <w:szCs w:val="11"/>
      <w:u w:val="none"/>
      <w:effect w:val="none"/>
      <w:lang w:val="ru-RU" w:eastAsia="ru-RU"/>
    </w:rPr>
  </w:style>
  <w:style w:type="character" w:customStyle="1" w:styleId="2CourierNew">
    <w:name w:val="Основной текст (2) + Courier New"/>
    <w:aliases w:val="5 pt20,Курсив41,Интервал -1 pt"/>
    <w:rsid w:val="006D1C5E"/>
    <w:rPr>
      <w:rFonts w:ascii="Courier New" w:eastAsia="Times New Roman" w:hAnsi="Courier New" w:cs="Courier New" w:hint="default"/>
      <w:i/>
      <w:iCs/>
      <w:strike w:val="0"/>
      <w:dstrike w:val="0"/>
      <w:color w:val="000000"/>
      <w:spacing w:val="-20"/>
      <w:w w:val="100"/>
      <w:position w:val="0"/>
      <w:sz w:val="10"/>
      <w:szCs w:val="10"/>
      <w:u w:val="none"/>
      <w:effect w:val="none"/>
      <w:lang w:val="ru-RU" w:eastAsia="ru-RU"/>
    </w:rPr>
  </w:style>
  <w:style w:type="character" w:customStyle="1" w:styleId="2Consolas">
    <w:name w:val="Основной текст (2) + Consolas"/>
    <w:aliases w:val="8,5 pt19,Полужирный11"/>
    <w:rsid w:val="006D1C5E"/>
    <w:rPr>
      <w:rFonts w:ascii="Consolas" w:eastAsia="Times New Roman" w:hAnsi="Consolas" w:cs="Consolas" w:hint="default"/>
      <w:b/>
      <w:bCs/>
      <w:strike w:val="0"/>
      <w:dstrike w:val="0"/>
      <w:color w:val="000000"/>
      <w:spacing w:val="0"/>
      <w:w w:val="100"/>
      <w:position w:val="0"/>
      <w:sz w:val="17"/>
      <w:szCs w:val="17"/>
      <w:u w:val="none"/>
      <w:effect w:val="none"/>
      <w:lang w:val="ru-RU" w:eastAsia="ru-RU"/>
    </w:rPr>
  </w:style>
  <w:style w:type="character" w:customStyle="1" w:styleId="251">
    <w:name w:val="Основной текст (2) + 51"/>
    <w:aliases w:val="5 pt18,Малые прописные"/>
    <w:rsid w:val="006D1C5E"/>
    <w:rPr>
      <w:rFonts w:ascii="Times New Roman" w:hAnsi="Times New Roman" w:cs="Times New Roman" w:hint="default"/>
      <w:smallCaps/>
      <w:strike w:val="0"/>
      <w:dstrike w:val="0"/>
      <w:color w:val="000000"/>
      <w:spacing w:val="0"/>
      <w:w w:val="100"/>
      <w:position w:val="0"/>
      <w:sz w:val="11"/>
      <w:szCs w:val="11"/>
      <w:u w:val="none"/>
      <w:effect w:val="none"/>
      <w:lang w:val="en-US" w:eastAsia="en-US"/>
    </w:rPr>
  </w:style>
  <w:style w:type="character" w:customStyle="1" w:styleId="2CourierNew1">
    <w:name w:val="Основной текст (2) + Courier New1"/>
    <w:aliases w:val="4 pt,Основной текст (2) + Verdana"/>
    <w:rsid w:val="006D1C5E"/>
    <w:rPr>
      <w:rFonts w:ascii="Courier New" w:eastAsia="Times New Roman" w:hAnsi="Courier New" w:cs="Courier New" w:hint="default"/>
      <w:strike w:val="0"/>
      <w:dstrike w:val="0"/>
      <w:color w:val="000000"/>
      <w:spacing w:val="0"/>
      <w:w w:val="100"/>
      <w:position w:val="0"/>
      <w:sz w:val="8"/>
      <w:szCs w:val="8"/>
      <w:u w:val="none"/>
      <w:effect w:val="none"/>
      <w:lang w:val="ru-RU" w:eastAsia="ru-RU"/>
    </w:rPr>
  </w:style>
  <w:style w:type="character" w:customStyle="1" w:styleId="2Consolas3">
    <w:name w:val="Основной текст (2) + Consolas3"/>
    <w:aliases w:val="10 pt"/>
    <w:rsid w:val="006D1C5E"/>
    <w:rPr>
      <w:rFonts w:ascii="Consolas" w:eastAsia="Times New Roman" w:hAnsi="Consolas" w:cs="Consolas" w:hint="default"/>
      <w:strike w:val="0"/>
      <w:dstrike w:val="0"/>
      <w:color w:val="000000"/>
      <w:spacing w:val="0"/>
      <w:w w:val="100"/>
      <w:position w:val="0"/>
      <w:sz w:val="20"/>
      <w:szCs w:val="20"/>
      <w:u w:val="none"/>
      <w:effect w:val="none"/>
      <w:lang w:val="ru-RU" w:eastAsia="ru-RU"/>
    </w:rPr>
  </w:style>
  <w:style w:type="character" w:customStyle="1" w:styleId="24pt1">
    <w:name w:val="Основной текст (2) + 4 pt1"/>
    <w:aliases w:val="Курсив40"/>
    <w:rsid w:val="006D1C5E"/>
    <w:rPr>
      <w:rFonts w:ascii="Times New Roman" w:hAnsi="Times New Roman" w:cs="Times New Roman" w:hint="default"/>
      <w:i/>
      <w:iCs/>
      <w:strike w:val="0"/>
      <w:dstrike w:val="0"/>
      <w:color w:val="000000"/>
      <w:spacing w:val="0"/>
      <w:w w:val="100"/>
      <w:position w:val="0"/>
      <w:sz w:val="8"/>
      <w:szCs w:val="8"/>
      <w:u w:val="none"/>
      <w:effect w:val="none"/>
      <w:lang w:val="ru-RU" w:eastAsia="ru-RU"/>
    </w:rPr>
  </w:style>
  <w:style w:type="character" w:customStyle="1" w:styleId="2Consolas2">
    <w:name w:val="Основной текст (2) + Consolas2"/>
    <w:aliases w:val="10 pt11,Интервал 0 pt22"/>
    <w:rsid w:val="006D1C5E"/>
    <w:rPr>
      <w:rFonts w:ascii="Consolas" w:eastAsia="Times New Roman" w:hAnsi="Consolas" w:cs="Consolas" w:hint="default"/>
      <w:strike w:val="0"/>
      <w:dstrike w:val="0"/>
      <w:color w:val="000000"/>
      <w:spacing w:val="-10"/>
      <w:w w:val="100"/>
      <w:position w:val="0"/>
      <w:sz w:val="20"/>
      <w:szCs w:val="20"/>
      <w:u w:val="none"/>
      <w:effect w:val="none"/>
      <w:lang w:val="ru-RU" w:eastAsia="ru-RU"/>
    </w:rPr>
  </w:style>
  <w:style w:type="character" w:customStyle="1" w:styleId="210pt1">
    <w:name w:val="Основной текст (2) + 10 pt1"/>
    <w:aliases w:val="Полужирный10,Курсив39"/>
    <w:rsid w:val="006D1C5E"/>
    <w:rPr>
      <w:rFonts w:ascii="Times New Roman" w:hAnsi="Times New Roman" w:cs="Times New Roman" w:hint="default"/>
      <w:b/>
      <w:bCs/>
      <w:i/>
      <w:iCs/>
      <w:strike w:val="0"/>
      <w:dstrike w:val="0"/>
      <w:color w:val="000000"/>
      <w:spacing w:val="0"/>
      <w:w w:val="100"/>
      <w:position w:val="0"/>
      <w:sz w:val="20"/>
      <w:szCs w:val="20"/>
      <w:u w:val="none"/>
      <w:effect w:val="none"/>
      <w:lang w:val="ru-RU" w:eastAsia="ru-RU"/>
    </w:rPr>
  </w:style>
  <w:style w:type="character" w:customStyle="1" w:styleId="2BookmanOldStyle">
    <w:name w:val="Основной текст (2) + Bookman Old Style"/>
    <w:aliases w:val="83,5 pt17"/>
    <w:rsid w:val="006D1C5E"/>
    <w:rPr>
      <w:rFonts w:ascii="Bookman Old Style" w:eastAsia="Times New Roman" w:hAnsi="Bookman Old Style" w:cs="Bookman Old Style" w:hint="default"/>
      <w:strike w:val="0"/>
      <w:dstrike w:val="0"/>
      <w:color w:val="000000"/>
      <w:spacing w:val="0"/>
      <w:w w:val="100"/>
      <w:position w:val="0"/>
      <w:sz w:val="17"/>
      <w:szCs w:val="17"/>
      <w:u w:val="none"/>
      <w:effect w:val="none"/>
      <w:lang w:val="ru-RU" w:eastAsia="ru-RU"/>
    </w:rPr>
  </w:style>
  <w:style w:type="character" w:customStyle="1" w:styleId="2TrebuchetMS">
    <w:name w:val="Основной текст (2) + Trebuchet MS"/>
    <w:aliases w:val="14 pt"/>
    <w:rsid w:val="006D1C5E"/>
    <w:rPr>
      <w:rFonts w:ascii="Trebuchet MS" w:eastAsia="Times New Roman" w:hAnsi="Trebuchet MS" w:cs="Trebuchet MS" w:hint="default"/>
      <w:strike w:val="0"/>
      <w:dstrike w:val="0"/>
      <w:color w:val="000000"/>
      <w:spacing w:val="0"/>
      <w:w w:val="100"/>
      <w:position w:val="0"/>
      <w:sz w:val="28"/>
      <w:szCs w:val="28"/>
      <w:u w:val="none"/>
      <w:effect w:val="none"/>
      <w:lang w:val="ru-RU" w:eastAsia="ru-RU"/>
    </w:rPr>
  </w:style>
  <w:style w:type="character" w:customStyle="1" w:styleId="217pt">
    <w:name w:val="Основной текст (2) + 17 pt"/>
    <w:rsid w:val="006D1C5E"/>
    <w:rPr>
      <w:rFonts w:ascii="Times New Roman" w:hAnsi="Times New Roman" w:cs="Times New Roman" w:hint="default"/>
      <w:strike w:val="0"/>
      <w:dstrike w:val="0"/>
      <w:color w:val="000000"/>
      <w:spacing w:val="0"/>
      <w:w w:val="100"/>
      <w:position w:val="0"/>
      <w:sz w:val="34"/>
      <w:szCs w:val="34"/>
      <w:u w:val="none"/>
      <w:effect w:val="none"/>
      <w:lang w:val="ru-RU" w:eastAsia="ru-RU"/>
    </w:rPr>
  </w:style>
  <w:style w:type="character" w:customStyle="1" w:styleId="2CenturyGothic">
    <w:name w:val="Основной текст (2) + Century Gothic"/>
    <w:aliases w:val="5 pt16,Курсив38"/>
    <w:rsid w:val="006D1C5E"/>
    <w:rPr>
      <w:rFonts w:ascii="Century Gothic" w:eastAsia="Times New Roman" w:hAnsi="Century Gothic" w:cs="Century Gothic" w:hint="default"/>
      <w:i/>
      <w:iCs/>
      <w:strike w:val="0"/>
      <w:dstrike w:val="0"/>
      <w:color w:val="000000"/>
      <w:spacing w:val="0"/>
      <w:w w:val="100"/>
      <w:position w:val="0"/>
      <w:sz w:val="10"/>
      <w:szCs w:val="10"/>
      <w:u w:val="none"/>
      <w:effect w:val="none"/>
      <w:lang w:val="ru-RU" w:eastAsia="ru-RU"/>
    </w:rPr>
  </w:style>
  <w:style w:type="character" w:customStyle="1" w:styleId="262">
    <w:name w:val="Основной текст (2) + 62"/>
    <w:aliases w:val="5 pt15,Интервал 0 pt21"/>
    <w:rsid w:val="006D1C5E"/>
    <w:rPr>
      <w:rFonts w:ascii="Times New Roman" w:hAnsi="Times New Roman" w:cs="Times New Roman" w:hint="default"/>
      <w:strike w:val="0"/>
      <w:dstrike w:val="0"/>
      <w:color w:val="000000"/>
      <w:spacing w:val="-10"/>
      <w:w w:val="100"/>
      <w:position w:val="0"/>
      <w:sz w:val="13"/>
      <w:szCs w:val="13"/>
      <w:u w:val="none"/>
      <w:effect w:val="none"/>
      <w:lang w:val="ru-RU" w:eastAsia="ru-RU"/>
    </w:rPr>
  </w:style>
  <w:style w:type="character" w:customStyle="1" w:styleId="261">
    <w:name w:val="Основной текст (2) + 61"/>
    <w:aliases w:val="5 pt14,Курсив37"/>
    <w:rsid w:val="006D1C5E"/>
    <w:rPr>
      <w:rFonts w:ascii="Times New Roman" w:hAnsi="Times New Roman" w:cs="Times New Roman" w:hint="default"/>
      <w:i/>
      <w:iCs/>
      <w:strike w:val="0"/>
      <w:dstrike w:val="0"/>
      <w:color w:val="000000"/>
      <w:spacing w:val="0"/>
      <w:w w:val="100"/>
      <w:position w:val="0"/>
      <w:sz w:val="13"/>
      <w:szCs w:val="13"/>
      <w:u w:val="none"/>
      <w:effect w:val="none"/>
      <w:lang w:val="ru-RU" w:eastAsia="ru-RU"/>
    </w:rPr>
  </w:style>
  <w:style w:type="character" w:customStyle="1" w:styleId="2Corbel">
    <w:name w:val="Основной текст (2) + Corbel"/>
    <w:aliases w:val="6,5 pt13"/>
    <w:rsid w:val="006D1C5E"/>
    <w:rPr>
      <w:rFonts w:ascii="Corbel" w:eastAsia="Times New Roman" w:hAnsi="Corbel" w:cs="Corbel" w:hint="default"/>
      <w:strike w:val="0"/>
      <w:dstrike w:val="0"/>
      <w:color w:val="000000"/>
      <w:spacing w:val="0"/>
      <w:w w:val="100"/>
      <w:position w:val="0"/>
      <w:sz w:val="13"/>
      <w:szCs w:val="13"/>
      <w:u w:val="none"/>
      <w:effect w:val="none"/>
      <w:lang w:val="ru-RU" w:eastAsia="ru-RU"/>
    </w:rPr>
  </w:style>
  <w:style w:type="character" w:customStyle="1" w:styleId="2CenturyGothic1">
    <w:name w:val="Основной текст (2) + Century Gothic1"/>
    <w:aliases w:val="4 pt1,Курсив36"/>
    <w:rsid w:val="006D1C5E"/>
    <w:rPr>
      <w:rFonts w:ascii="Century Gothic" w:eastAsia="Times New Roman" w:hAnsi="Century Gothic" w:cs="Century Gothic" w:hint="default"/>
      <w:i/>
      <w:iCs/>
      <w:strike w:val="0"/>
      <w:dstrike w:val="0"/>
      <w:color w:val="000000"/>
      <w:spacing w:val="0"/>
      <w:w w:val="100"/>
      <w:position w:val="0"/>
      <w:sz w:val="8"/>
      <w:szCs w:val="8"/>
      <w:u w:val="none"/>
      <w:effect w:val="none"/>
      <w:lang w:val="ru-RU" w:eastAsia="ru-RU"/>
    </w:rPr>
  </w:style>
  <w:style w:type="character" w:customStyle="1" w:styleId="151">
    <w:name w:val="Основной текст (15)_"/>
    <w:rsid w:val="006D1C5E"/>
    <w:rPr>
      <w:rFonts w:ascii="Times New Roman" w:hAnsi="Times New Roman" w:cs="Times New Roman" w:hint="default"/>
      <w:i/>
      <w:iCs/>
      <w:strike w:val="0"/>
      <w:dstrike w:val="0"/>
      <w:spacing w:val="0"/>
      <w:sz w:val="20"/>
      <w:szCs w:val="20"/>
      <w:u w:val="none"/>
      <w:effect w:val="none"/>
    </w:rPr>
  </w:style>
  <w:style w:type="character" w:customStyle="1" w:styleId="153">
    <w:name w:val="Основной текст (15)"/>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116">
    <w:name w:val="Основной текст (11)_"/>
    <w:rsid w:val="006D1C5E"/>
    <w:rPr>
      <w:rFonts w:ascii="Times New Roman" w:hAnsi="Times New Roman" w:cs="Times New Roman" w:hint="default"/>
      <w:b/>
      <w:bCs/>
      <w:strike w:val="0"/>
      <w:dstrike w:val="0"/>
      <w:sz w:val="21"/>
      <w:szCs w:val="21"/>
      <w:u w:val="none"/>
      <w:effect w:val="none"/>
    </w:rPr>
  </w:style>
  <w:style w:type="character" w:customStyle="1" w:styleId="160">
    <w:name w:val="Основной текст (16)_"/>
    <w:rsid w:val="006D1C5E"/>
    <w:rPr>
      <w:rFonts w:ascii="Times New Roman" w:hAnsi="Times New Roman" w:cs="Times New Roman" w:hint="default"/>
      <w:b/>
      <w:bCs/>
      <w:strike w:val="0"/>
      <w:dstrike w:val="0"/>
      <w:sz w:val="21"/>
      <w:szCs w:val="21"/>
      <w:u w:val="none"/>
      <w:effect w:val="none"/>
    </w:rPr>
  </w:style>
  <w:style w:type="character" w:customStyle="1" w:styleId="161">
    <w:name w:val="Основной текст (16)"/>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16TimesNewRoman">
    <w:name w:val="Основной текст (16) + Times New Roman"/>
    <w:aliases w:val="12 pt,Не полужирный,Курсив35"/>
    <w:rsid w:val="006D1C5E"/>
    <w:rPr>
      <w:rFonts w:ascii="Times New Roman" w:hAnsi="Times New Roman" w:cs="Times New Roman" w:hint="default"/>
      <w:b/>
      <w:bCs/>
      <w:i/>
      <w:iCs/>
      <w:strike w:val="0"/>
      <w:dstrike w:val="0"/>
      <w:color w:val="000000"/>
      <w:spacing w:val="0"/>
      <w:w w:val="100"/>
      <w:position w:val="0"/>
      <w:sz w:val="24"/>
      <w:szCs w:val="24"/>
      <w:u w:val="none"/>
      <w:effect w:val="none"/>
      <w:lang w:val="ru-RU" w:eastAsia="ru-RU"/>
    </w:rPr>
  </w:style>
  <w:style w:type="character" w:customStyle="1" w:styleId="145">
    <w:name w:val="Основной текст (14)_"/>
    <w:rsid w:val="006D1C5E"/>
    <w:rPr>
      <w:rFonts w:ascii="Times New Roman" w:hAnsi="Times New Roman" w:cs="Times New Roman" w:hint="default"/>
      <w:strike w:val="0"/>
      <w:dstrike w:val="0"/>
      <w:sz w:val="16"/>
      <w:szCs w:val="16"/>
      <w:u w:val="none"/>
      <w:effect w:val="none"/>
    </w:rPr>
  </w:style>
  <w:style w:type="character" w:customStyle="1" w:styleId="146">
    <w:name w:val="Основной текст (14)"/>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172">
    <w:name w:val="Основной текст (17)_"/>
    <w:rsid w:val="006D1C5E"/>
    <w:rPr>
      <w:rFonts w:ascii="Century Gothic" w:eastAsia="Times New Roman" w:hAnsi="Century Gothic" w:cs="Century Gothic" w:hint="default"/>
      <w:i/>
      <w:iCs/>
      <w:strike w:val="0"/>
      <w:dstrike w:val="0"/>
      <w:sz w:val="8"/>
      <w:szCs w:val="8"/>
      <w:u w:val="none"/>
      <w:effect w:val="none"/>
    </w:rPr>
  </w:style>
  <w:style w:type="character" w:customStyle="1" w:styleId="173">
    <w:name w:val="Основной текст (17)"/>
    <w:rsid w:val="006D1C5E"/>
    <w:rPr>
      <w:rFonts w:ascii="Century Gothic" w:eastAsia="Times New Roman" w:hAnsi="Century Gothic" w:cs="Century Gothic" w:hint="default"/>
      <w:i/>
      <w:iCs/>
      <w:strike w:val="0"/>
      <w:dstrike w:val="0"/>
      <w:color w:val="000000"/>
      <w:spacing w:val="0"/>
      <w:w w:val="100"/>
      <w:position w:val="0"/>
      <w:sz w:val="8"/>
      <w:szCs w:val="8"/>
      <w:u w:val="none"/>
      <w:effect w:val="none"/>
      <w:lang w:val="ru-RU" w:eastAsia="ru-RU"/>
    </w:rPr>
  </w:style>
  <w:style w:type="character" w:customStyle="1" w:styleId="17TimesNewRoman">
    <w:name w:val="Основной текст (17) + Times New Roman"/>
    <w:aliases w:val="Не курсив"/>
    <w:rsid w:val="006D1C5E"/>
    <w:rPr>
      <w:rFonts w:ascii="Times New Roman" w:eastAsia="Times New Roman" w:hAnsi="Times New Roman" w:cs="Times New Roman" w:hint="default"/>
      <w:i/>
      <w:iCs/>
      <w:strike w:val="0"/>
      <w:dstrike w:val="0"/>
      <w:color w:val="000000"/>
      <w:spacing w:val="0"/>
      <w:w w:val="100"/>
      <w:position w:val="0"/>
      <w:sz w:val="8"/>
      <w:szCs w:val="8"/>
      <w:u w:val="none"/>
      <w:effect w:val="none"/>
      <w:lang w:val="ru-RU" w:eastAsia="ru-RU"/>
    </w:rPr>
  </w:style>
  <w:style w:type="character" w:customStyle="1" w:styleId="121">
    <w:name w:val="Основной текст (12)_"/>
    <w:rsid w:val="006D1C5E"/>
    <w:rPr>
      <w:rFonts w:ascii="Times New Roman" w:hAnsi="Times New Roman" w:cs="Times New Roman" w:hint="default"/>
      <w:strike w:val="0"/>
      <w:dstrike w:val="0"/>
      <w:spacing w:val="50"/>
      <w:sz w:val="26"/>
      <w:szCs w:val="26"/>
      <w:u w:val="none"/>
      <w:effect w:val="none"/>
    </w:rPr>
  </w:style>
  <w:style w:type="character" w:customStyle="1" w:styleId="122">
    <w:name w:val="Основной текст (12) + Малые прописные"/>
    <w:rsid w:val="006D1C5E"/>
    <w:rPr>
      <w:rFonts w:ascii="Times New Roman" w:hAnsi="Times New Roman" w:cs="Times New Roman" w:hint="default"/>
      <w:smallCaps/>
      <w:strike w:val="0"/>
      <w:dstrike w:val="0"/>
      <w:color w:val="000000"/>
      <w:spacing w:val="50"/>
      <w:w w:val="100"/>
      <w:position w:val="0"/>
      <w:sz w:val="26"/>
      <w:szCs w:val="26"/>
      <w:u w:val="none"/>
      <w:effect w:val="none"/>
      <w:lang w:val="ru-RU" w:eastAsia="ru-RU"/>
    </w:rPr>
  </w:style>
  <w:style w:type="character" w:customStyle="1" w:styleId="133">
    <w:name w:val="Основной текст (13)_"/>
    <w:rsid w:val="006D1C5E"/>
    <w:rPr>
      <w:rFonts w:ascii="Segoe UI" w:eastAsia="Times New Roman" w:hAnsi="Segoe UI" w:cs="Segoe UI" w:hint="default"/>
      <w:strike w:val="0"/>
      <w:dstrike w:val="0"/>
      <w:sz w:val="12"/>
      <w:szCs w:val="12"/>
      <w:u w:val="none"/>
      <w:effect w:val="none"/>
    </w:rPr>
  </w:style>
  <w:style w:type="character" w:customStyle="1" w:styleId="134">
    <w:name w:val="Основной текст (13) + Малые прописные"/>
    <w:rsid w:val="006D1C5E"/>
    <w:rPr>
      <w:rFonts w:ascii="Segoe UI" w:eastAsia="Times New Roman" w:hAnsi="Segoe UI" w:cs="Segoe UI" w:hint="default"/>
      <w:smallCaps/>
      <w:strike w:val="0"/>
      <w:dstrike w:val="0"/>
      <w:color w:val="000000"/>
      <w:spacing w:val="0"/>
      <w:w w:val="100"/>
      <w:position w:val="0"/>
      <w:sz w:val="12"/>
      <w:szCs w:val="12"/>
      <w:u w:val="none"/>
      <w:effect w:val="none"/>
      <w:lang w:val="ru-RU" w:eastAsia="ru-RU"/>
    </w:rPr>
  </w:style>
  <w:style w:type="character" w:customStyle="1" w:styleId="1410">
    <w:name w:val="Основной текст (14) + 10"/>
    <w:aliases w:val="5 pt12,Полужирный9"/>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117">
    <w:name w:val="Основной текст (11)"/>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11TimesNewRoman">
    <w:name w:val="Основной текст (11) + Times New Roman"/>
    <w:aliases w:val="11 pt,Не полужирный23,Курсив34"/>
    <w:rsid w:val="006D1C5E"/>
    <w:rPr>
      <w:rFonts w:ascii="Times New Roman" w:hAnsi="Times New Roman" w:cs="Times New Roman" w:hint="default"/>
      <w:b/>
      <w:bCs/>
      <w:i/>
      <w:iCs/>
      <w:strike w:val="0"/>
      <w:dstrike w:val="0"/>
      <w:color w:val="000000"/>
      <w:spacing w:val="0"/>
      <w:w w:val="100"/>
      <w:position w:val="0"/>
      <w:sz w:val="22"/>
      <w:szCs w:val="22"/>
      <w:u w:val="none"/>
      <w:effect w:val="none"/>
      <w:lang w:val="en-US" w:eastAsia="en-US"/>
    </w:rPr>
  </w:style>
  <w:style w:type="character" w:customStyle="1" w:styleId="50pt">
    <w:name w:val="Основной текст (5) + Интервал 0 pt"/>
    <w:rsid w:val="006D1C5E"/>
    <w:rPr>
      <w:rFonts w:ascii="Times New Roman" w:hAnsi="Times New Roman" w:cs="Times New Roman" w:hint="default"/>
      <w:b/>
      <w:bCs/>
      <w:strike w:val="0"/>
      <w:dstrike w:val="0"/>
      <w:color w:val="000000"/>
      <w:spacing w:val="-10"/>
      <w:w w:val="100"/>
      <w:position w:val="0"/>
      <w:sz w:val="18"/>
      <w:szCs w:val="18"/>
      <w:u w:val="none"/>
      <w:effect w:val="none"/>
      <w:lang w:val="ru-RU" w:eastAsia="ru-RU"/>
    </w:rPr>
  </w:style>
  <w:style w:type="character" w:customStyle="1" w:styleId="5c">
    <w:name w:val="Основной текст (5) + Не полужирный"/>
    <w:aliases w:val="Курсив33,Интервал 0 pt20"/>
    <w:rsid w:val="006D1C5E"/>
    <w:rPr>
      <w:rFonts w:ascii="Times New Roman" w:hAnsi="Times New Roman" w:cs="Times New Roman" w:hint="default"/>
      <w:b/>
      <w:bCs/>
      <w:i/>
      <w:iCs/>
      <w:strike w:val="0"/>
      <w:dstrike w:val="0"/>
      <w:color w:val="000000"/>
      <w:spacing w:val="10"/>
      <w:w w:val="100"/>
      <w:position w:val="0"/>
      <w:sz w:val="18"/>
      <w:szCs w:val="18"/>
      <w:u w:val="none"/>
      <w:effect w:val="none"/>
      <w:lang w:val="ru-RU" w:eastAsia="ru-RU"/>
    </w:rPr>
  </w:style>
  <w:style w:type="character" w:customStyle="1" w:styleId="182">
    <w:name w:val="Основной текст (18)_"/>
    <w:rsid w:val="006D1C5E"/>
    <w:rPr>
      <w:rFonts w:ascii="Times New Roman" w:hAnsi="Times New Roman" w:cs="Times New Roman" w:hint="default"/>
      <w:strike w:val="0"/>
      <w:dstrike w:val="0"/>
      <w:sz w:val="18"/>
      <w:szCs w:val="18"/>
      <w:u w:val="none"/>
      <w:effect w:val="none"/>
    </w:rPr>
  </w:style>
  <w:style w:type="character" w:customStyle="1" w:styleId="70pt">
    <w:name w:val="Основной текст (7) + Интервал 0 pt"/>
    <w:rsid w:val="006D1C5E"/>
    <w:rPr>
      <w:rFonts w:ascii="Times New Roman" w:hAnsi="Times New Roman" w:cs="Times New Roman" w:hint="default"/>
      <w:strike w:val="0"/>
      <w:dstrike w:val="0"/>
      <w:color w:val="000000"/>
      <w:spacing w:val="0"/>
      <w:w w:val="100"/>
      <w:position w:val="0"/>
      <w:sz w:val="17"/>
      <w:szCs w:val="17"/>
      <w:u w:val="none"/>
      <w:effect w:val="none"/>
      <w:lang w:val="ru-RU" w:eastAsia="ru-RU"/>
    </w:rPr>
  </w:style>
  <w:style w:type="character" w:customStyle="1" w:styleId="190">
    <w:name w:val="Основной текст (19)_"/>
    <w:rsid w:val="006D1C5E"/>
    <w:rPr>
      <w:rFonts w:ascii="Times New Roman" w:hAnsi="Times New Roman" w:cs="Times New Roman" w:hint="default"/>
      <w:strike w:val="0"/>
      <w:dstrike w:val="0"/>
      <w:sz w:val="13"/>
      <w:szCs w:val="13"/>
      <w:u w:val="none"/>
      <w:effect w:val="none"/>
    </w:rPr>
  </w:style>
  <w:style w:type="character" w:customStyle="1" w:styleId="191">
    <w:name w:val="Основной текст (19)"/>
    <w:rsid w:val="006D1C5E"/>
    <w:rPr>
      <w:rFonts w:ascii="Arial Unicode MS" w:eastAsia="Arial Unicode MS" w:hAnsi="Arial Unicode MS" w:cs="Arial Unicode MS" w:hint="default"/>
      <w:strike w:val="0"/>
      <w:dstrike w:val="0"/>
      <w:color w:val="000000"/>
      <w:spacing w:val="0"/>
      <w:w w:val="100"/>
      <w:position w:val="0"/>
      <w:sz w:val="13"/>
      <w:szCs w:val="13"/>
      <w:u w:val="none"/>
      <w:effect w:val="none"/>
      <w:lang w:val="ru-RU" w:eastAsia="ru-RU"/>
    </w:rPr>
  </w:style>
  <w:style w:type="character" w:customStyle="1" w:styleId="4f1">
    <w:name w:val="Колонтитул (4)_"/>
    <w:rsid w:val="006D1C5E"/>
    <w:rPr>
      <w:rFonts w:ascii="MS Reference Sans Serif" w:eastAsia="Times New Roman" w:hAnsi="MS Reference Sans Serif" w:cs="MS Reference Sans Serif" w:hint="default"/>
      <w:strike w:val="0"/>
      <w:dstrike w:val="0"/>
      <w:sz w:val="12"/>
      <w:szCs w:val="12"/>
      <w:u w:val="none"/>
      <w:effect w:val="none"/>
    </w:rPr>
  </w:style>
  <w:style w:type="character" w:customStyle="1" w:styleId="4f2">
    <w:name w:val="Колонтитул (4)"/>
    <w:rsid w:val="006D1C5E"/>
    <w:rPr>
      <w:rFonts w:ascii="MS Reference Sans Serif" w:eastAsia="Times New Roman" w:hAnsi="MS Reference Sans Serif" w:cs="MS Reference Sans Serif" w:hint="default"/>
      <w:strike w:val="0"/>
      <w:dstrike w:val="0"/>
      <w:color w:val="000000"/>
      <w:spacing w:val="0"/>
      <w:w w:val="100"/>
      <w:position w:val="0"/>
      <w:sz w:val="12"/>
      <w:szCs w:val="12"/>
      <w:u w:val="none"/>
      <w:effect w:val="none"/>
      <w:lang w:val="ru-RU" w:eastAsia="ru-RU"/>
    </w:rPr>
  </w:style>
  <w:style w:type="character" w:customStyle="1" w:styleId="210pt0">
    <w:name w:val="Основной текст (2) + Интервал 10 pt"/>
    <w:rsid w:val="006D1C5E"/>
    <w:rPr>
      <w:rFonts w:ascii="Times New Roman" w:hAnsi="Times New Roman" w:cs="Times New Roman" w:hint="default"/>
      <w:strike w:val="0"/>
      <w:dstrike w:val="0"/>
      <w:color w:val="000000"/>
      <w:spacing w:val="200"/>
      <w:w w:val="100"/>
      <w:position w:val="0"/>
      <w:sz w:val="24"/>
      <w:szCs w:val="24"/>
      <w:u w:val="none"/>
      <w:effect w:val="none"/>
      <w:lang w:val="ru-RU" w:eastAsia="ru-RU"/>
    </w:rPr>
  </w:style>
  <w:style w:type="character" w:customStyle="1" w:styleId="710pt">
    <w:name w:val="Основной текст (7) + 10 pt"/>
    <w:aliases w:val="Курсив32,Интервал -1 pt13"/>
    <w:rsid w:val="006D1C5E"/>
    <w:rPr>
      <w:rFonts w:ascii="Times New Roman" w:hAnsi="Times New Roman" w:cs="Times New Roman" w:hint="default"/>
      <w:i/>
      <w:iCs/>
      <w:strike w:val="0"/>
      <w:dstrike w:val="0"/>
      <w:color w:val="000000"/>
      <w:spacing w:val="-20"/>
      <w:w w:val="100"/>
      <w:position w:val="0"/>
      <w:sz w:val="20"/>
      <w:szCs w:val="20"/>
      <w:u w:val="none"/>
      <w:effect w:val="none"/>
      <w:lang w:val="ru-RU" w:eastAsia="ru-RU"/>
    </w:rPr>
  </w:style>
  <w:style w:type="character" w:customStyle="1" w:styleId="20-2pt">
    <w:name w:val="Основной текст (20) + Интервал -2 pt"/>
    <w:rsid w:val="006D1C5E"/>
    <w:rPr>
      <w:rFonts w:ascii="Times New Roman" w:hAnsi="Times New Roman" w:cs="Times New Roman" w:hint="default"/>
      <w:i/>
      <w:iCs/>
      <w:color w:val="000000"/>
      <w:spacing w:val="-40"/>
      <w:w w:val="100"/>
      <w:position w:val="0"/>
      <w:shd w:val="clear" w:color="auto" w:fill="FFFFFF"/>
      <w:lang w:val="ru-RU" w:eastAsia="ru-RU"/>
    </w:rPr>
  </w:style>
  <w:style w:type="character" w:customStyle="1" w:styleId="118">
    <w:name w:val="Основной текст (11) + Малые прописные"/>
    <w:rsid w:val="006D1C5E"/>
    <w:rPr>
      <w:rFonts w:ascii="Arial Unicode MS" w:eastAsia="Arial Unicode MS" w:hAnsi="Arial Unicode MS" w:cs="Arial Unicode MS" w:hint="default"/>
      <w:b/>
      <w:bCs/>
      <w:smallCaps/>
      <w:strike w:val="0"/>
      <w:dstrike w:val="0"/>
      <w:color w:val="000000"/>
      <w:spacing w:val="0"/>
      <w:w w:val="100"/>
      <w:position w:val="0"/>
      <w:sz w:val="21"/>
      <w:szCs w:val="21"/>
      <w:u w:val="none"/>
      <w:effect w:val="none"/>
      <w:lang w:val="en-US" w:eastAsia="en-US"/>
    </w:rPr>
  </w:style>
  <w:style w:type="character" w:customStyle="1" w:styleId="5Consolas">
    <w:name w:val="Основной текст (5) + Consolas"/>
    <w:aliases w:val="10 pt10,Не полужирный22"/>
    <w:rsid w:val="006D1C5E"/>
    <w:rPr>
      <w:rFonts w:ascii="Consolas" w:eastAsia="Times New Roman" w:hAnsi="Consolas" w:cs="Consolas" w:hint="default"/>
      <w:b/>
      <w:bCs/>
      <w:strike w:val="0"/>
      <w:dstrike w:val="0"/>
      <w:color w:val="000000"/>
      <w:spacing w:val="0"/>
      <w:w w:val="100"/>
      <w:position w:val="0"/>
      <w:sz w:val="20"/>
      <w:szCs w:val="20"/>
      <w:u w:val="none"/>
      <w:effect w:val="none"/>
      <w:lang w:val="ru-RU" w:eastAsia="ru-RU"/>
    </w:rPr>
  </w:style>
  <w:style w:type="character" w:customStyle="1" w:styleId="52pt">
    <w:name w:val="Основной текст (5) + Интервал 2 pt"/>
    <w:rsid w:val="006D1C5E"/>
    <w:rPr>
      <w:rFonts w:ascii="Times New Roman" w:hAnsi="Times New Roman" w:cs="Times New Roman" w:hint="default"/>
      <w:b/>
      <w:bCs/>
      <w:strike w:val="0"/>
      <w:dstrike w:val="0"/>
      <w:color w:val="000000"/>
      <w:spacing w:val="40"/>
      <w:w w:val="100"/>
      <w:position w:val="0"/>
      <w:sz w:val="18"/>
      <w:szCs w:val="18"/>
      <w:u w:val="none"/>
      <w:effect w:val="none"/>
      <w:lang w:val="ru-RU" w:eastAsia="ru-RU"/>
    </w:rPr>
  </w:style>
  <w:style w:type="character" w:customStyle="1" w:styleId="710pt2">
    <w:name w:val="Основной текст (7) + 10 pt2"/>
    <w:aliases w:val="Интервал 0 pt19"/>
    <w:rsid w:val="006D1C5E"/>
    <w:rPr>
      <w:rFonts w:ascii="Times New Roman" w:hAnsi="Times New Roman" w:cs="Times New Roman" w:hint="default"/>
      <w:strike w:val="0"/>
      <w:dstrike w:val="0"/>
      <w:color w:val="000000"/>
      <w:spacing w:val="0"/>
      <w:w w:val="100"/>
      <w:position w:val="0"/>
      <w:sz w:val="20"/>
      <w:szCs w:val="20"/>
      <w:u w:val="none"/>
      <w:effect w:val="none"/>
      <w:lang w:val="ru-RU" w:eastAsia="ru-RU"/>
    </w:rPr>
  </w:style>
  <w:style w:type="character" w:customStyle="1" w:styleId="14-1pt">
    <w:name w:val="Основной текст (14) + Интервал -1 pt"/>
    <w:rsid w:val="006D1C5E"/>
    <w:rPr>
      <w:rFonts w:ascii="Arial Unicode MS" w:eastAsia="Arial Unicode MS" w:hAnsi="Arial Unicode MS" w:cs="Arial Unicode MS" w:hint="default"/>
      <w:strike w:val="0"/>
      <w:dstrike w:val="0"/>
      <w:color w:val="000000"/>
      <w:spacing w:val="-30"/>
      <w:w w:val="100"/>
      <w:position w:val="0"/>
      <w:sz w:val="16"/>
      <w:szCs w:val="16"/>
      <w:u w:val="none"/>
      <w:effect w:val="none"/>
      <w:lang w:val="en-US" w:eastAsia="en-US"/>
    </w:rPr>
  </w:style>
  <w:style w:type="character" w:customStyle="1" w:styleId="3f7">
    <w:name w:val="Основной текст (3) + Не курсив"/>
    <w:rsid w:val="006D1C5E"/>
    <w:rPr>
      <w:rFonts w:ascii="Times New Roman" w:hAnsi="Times New Roman" w:cs="Times New Roman" w:hint="default"/>
      <w:i/>
      <w:iCs/>
      <w:strike w:val="0"/>
      <w:dstrike w:val="0"/>
      <w:color w:val="000000"/>
      <w:spacing w:val="0"/>
      <w:w w:val="100"/>
      <w:position w:val="0"/>
      <w:sz w:val="24"/>
      <w:szCs w:val="24"/>
      <w:u w:val="none"/>
      <w:effect w:val="none"/>
      <w:lang w:val="ru-RU" w:eastAsia="ru-RU"/>
    </w:rPr>
  </w:style>
  <w:style w:type="character" w:customStyle="1" w:styleId="1418pt">
    <w:name w:val="Основной текст (14) + 18 pt"/>
    <w:aliases w:val="Курсив31,Интервал -2 pt"/>
    <w:rsid w:val="006D1C5E"/>
    <w:rPr>
      <w:rFonts w:ascii="Arial Unicode MS" w:eastAsia="Arial Unicode MS" w:hAnsi="Arial Unicode MS" w:cs="Arial Unicode MS" w:hint="default"/>
      <w:i/>
      <w:iCs/>
      <w:strike w:val="0"/>
      <w:dstrike w:val="0"/>
      <w:color w:val="000000"/>
      <w:spacing w:val="-40"/>
      <w:w w:val="100"/>
      <w:position w:val="0"/>
      <w:sz w:val="36"/>
      <w:szCs w:val="36"/>
      <w:u w:val="none"/>
      <w:effect w:val="none"/>
      <w:lang w:val="en-US" w:eastAsia="en-US"/>
    </w:rPr>
  </w:style>
  <w:style w:type="character" w:customStyle="1" w:styleId="67">
    <w:name w:val="Заголовок №6_"/>
    <w:rsid w:val="006D1C5E"/>
    <w:rPr>
      <w:rFonts w:ascii="Times New Roman" w:hAnsi="Times New Roman" w:cs="Times New Roman" w:hint="default"/>
      <w:i/>
      <w:iCs/>
      <w:strike w:val="0"/>
      <w:dstrike w:val="0"/>
      <w:spacing w:val="-40"/>
      <w:sz w:val="20"/>
      <w:szCs w:val="20"/>
      <w:u w:val="none"/>
      <w:effect w:val="none"/>
    </w:rPr>
  </w:style>
  <w:style w:type="character" w:customStyle="1" w:styleId="68">
    <w:name w:val="Заголовок №6"/>
    <w:rsid w:val="006D1C5E"/>
    <w:rPr>
      <w:rFonts w:ascii="Times New Roman" w:hAnsi="Times New Roman" w:cs="Times New Roman" w:hint="default"/>
      <w:i/>
      <w:iCs/>
      <w:strike w:val="0"/>
      <w:dstrike w:val="0"/>
      <w:color w:val="000000"/>
      <w:spacing w:val="-40"/>
      <w:w w:val="100"/>
      <w:position w:val="0"/>
      <w:sz w:val="20"/>
      <w:szCs w:val="20"/>
      <w:u w:val="none"/>
      <w:effect w:val="none"/>
      <w:lang w:val="ru-RU" w:eastAsia="ru-RU"/>
    </w:rPr>
  </w:style>
  <w:style w:type="character" w:customStyle="1" w:styleId="224">
    <w:name w:val="Основной текст (22)_"/>
    <w:rsid w:val="006D1C5E"/>
    <w:rPr>
      <w:rFonts w:ascii="Times New Roman" w:hAnsi="Times New Roman" w:cs="Times New Roman" w:hint="default"/>
      <w:i/>
      <w:iCs/>
      <w:strike w:val="0"/>
      <w:dstrike w:val="0"/>
      <w:spacing w:val="10"/>
      <w:sz w:val="18"/>
      <w:szCs w:val="18"/>
      <w:u w:val="none"/>
      <w:effect w:val="none"/>
    </w:rPr>
  </w:style>
  <w:style w:type="character" w:customStyle="1" w:styleId="225">
    <w:name w:val="Основной текст (22)"/>
    <w:rsid w:val="006D1C5E"/>
    <w:rPr>
      <w:rFonts w:ascii="Times New Roman" w:hAnsi="Times New Roman" w:cs="Times New Roman" w:hint="default"/>
      <w:i/>
      <w:iCs/>
      <w:strike w:val="0"/>
      <w:dstrike w:val="0"/>
      <w:color w:val="000000"/>
      <w:spacing w:val="10"/>
      <w:w w:val="100"/>
      <w:position w:val="0"/>
      <w:sz w:val="18"/>
      <w:szCs w:val="18"/>
      <w:u w:val="none"/>
      <w:effect w:val="none"/>
      <w:lang w:val="ru-RU" w:eastAsia="ru-RU"/>
    </w:rPr>
  </w:style>
  <w:style w:type="character" w:customStyle="1" w:styleId="226">
    <w:name w:val="Основной текст (22) + Полужирный"/>
    <w:aliases w:val="Не курсив6,Интервал 2 pt"/>
    <w:rsid w:val="006D1C5E"/>
    <w:rPr>
      <w:rFonts w:ascii="Times New Roman" w:hAnsi="Times New Roman" w:cs="Times New Roman" w:hint="default"/>
      <w:b/>
      <w:bCs/>
      <w:i/>
      <w:iCs/>
      <w:strike w:val="0"/>
      <w:dstrike w:val="0"/>
      <w:color w:val="000000"/>
      <w:spacing w:val="40"/>
      <w:w w:val="100"/>
      <w:position w:val="0"/>
      <w:sz w:val="18"/>
      <w:szCs w:val="18"/>
      <w:u w:val="none"/>
      <w:effect w:val="none"/>
    </w:rPr>
  </w:style>
  <w:style w:type="character" w:customStyle="1" w:styleId="2013pt">
    <w:name w:val="Основной текст (20) + 13 pt"/>
    <w:aliases w:val="Не курсив5,Интервал 2 pt5"/>
    <w:rsid w:val="006D1C5E"/>
    <w:rPr>
      <w:rFonts w:ascii="Times New Roman" w:hAnsi="Times New Roman" w:cs="Times New Roman" w:hint="default"/>
      <w:i/>
      <w:iCs/>
      <w:color w:val="000000"/>
      <w:spacing w:val="50"/>
      <w:w w:val="100"/>
      <w:position w:val="0"/>
      <w:sz w:val="26"/>
      <w:szCs w:val="26"/>
      <w:shd w:val="clear" w:color="auto" w:fill="FFFFFF"/>
      <w:lang w:val="ru-RU" w:eastAsia="ru-RU"/>
    </w:rPr>
  </w:style>
  <w:style w:type="character" w:customStyle="1" w:styleId="200pt">
    <w:name w:val="Основной текст (20) + Интервал 0 pt"/>
    <w:rsid w:val="006D1C5E"/>
    <w:rPr>
      <w:rFonts w:ascii="Times New Roman" w:hAnsi="Times New Roman" w:cs="Times New Roman" w:hint="default"/>
      <w:i/>
      <w:iCs/>
      <w:color w:val="000000"/>
      <w:spacing w:val="0"/>
      <w:w w:val="100"/>
      <w:position w:val="0"/>
      <w:shd w:val="clear" w:color="auto" w:fill="FFFFFF"/>
      <w:lang w:val="ru-RU" w:eastAsia="ru-RU"/>
    </w:rPr>
  </w:style>
  <w:style w:type="character" w:customStyle="1" w:styleId="21f0">
    <w:name w:val="Основной текст (21)_"/>
    <w:rsid w:val="006D1C5E"/>
    <w:rPr>
      <w:rFonts w:ascii="Times New Roman" w:hAnsi="Times New Roman" w:cs="Times New Roman" w:hint="default"/>
      <w:strike w:val="0"/>
      <w:dstrike w:val="0"/>
      <w:sz w:val="15"/>
      <w:szCs w:val="15"/>
      <w:u w:val="none"/>
      <w:effect w:val="none"/>
    </w:rPr>
  </w:style>
  <w:style w:type="character" w:customStyle="1" w:styleId="21f1">
    <w:name w:val="Основной текст (21)"/>
    <w:rsid w:val="006D1C5E"/>
    <w:rPr>
      <w:rFonts w:ascii="Arial Unicode MS" w:eastAsia="Arial Unicode MS" w:hAnsi="Arial Unicode MS" w:cs="Arial Unicode MS" w:hint="default"/>
      <w:strike w:val="0"/>
      <w:dstrike w:val="0"/>
      <w:color w:val="000000"/>
      <w:spacing w:val="0"/>
      <w:w w:val="100"/>
      <w:position w:val="0"/>
      <w:sz w:val="15"/>
      <w:szCs w:val="15"/>
      <w:u w:val="none"/>
      <w:effect w:val="none"/>
      <w:lang w:val="ru-RU" w:eastAsia="ru-RU"/>
    </w:rPr>
  </w:style>
  <w:style w:type="character" w:customStyle="1" w:styleId="231">
    <w:name w:val="Основной текст (23)_"/>
    <w:rsid w:val="006D1C5E"/>
    <w:rPr>
      <w:rFonts w:ascii="Times New Roman" w:hAnsi="Times New Roman" w:cs="Times New Roman" w:hint="default"/>
      <w:strike w:val="0"/>
      <w:dstrike w:val="0"/>
      <w:spacing w:val="-10"/>
      <w:sz w:val="18"/>
      <w:szCs w:val="18"/>
      <w:u w:val="none"/>
      <w:effect w:val="none"/>
    </w:rPr>
  </w:style>
  <w:style w:type="character" w:customStyle="1" w:styleId="232">
    <w:name w:val="Основной текст (23)"/>
    <w:rsid w:val="006D1C5E"/>
    <w:rPr>
      <w:rFonts w:ascii="Times New Roman" w:hAnsi="Times New Roman" w:cs="Times New Roman" w:hint="default"/>
      <w:strike w:val="0"/>
      <w:dstrike w:val="0"/>
      <w:color w:val="000000"/>
      <w:spacing w:val="-10"/>
      <w:w w:val="100"/>
      <w:position w:val="0"/>
      <w:sz w:val="18"/>
      <w:szCs w:val="18"/>
      <w:u w:val="none"/>
      <w:effect w:val="none"/>
      <w:lang w:val="ru-RU" w:eastAsia="ru-RU"/>
    </w:rPr>
  </w:style>
  <w:style w:type="character" w:customStyle="1" w:styleId="23ArialUnicodeMS">
    <w:name w:val="Основной текст (23) + Arial Unicode MS"/>
    <w:aliases w:val="8 pt2,Интервал 0 pt18"/>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183">
    <w:name w:val="Основной текст (18)"/>
    <w:rsid w:val="006D1C5E"/>
    <w:rPr>
      <w:rFonts w:ascii="Arial Unicode MS" w:eastAsia="Arial Unicode MS" w:hAnsi="Arial Unicode MS" w:cs="Arial Unicode MS" w:hint="default"/>
      <w:strike w:val="0"/>
      <w:dstrike w:val="0"/>
      <w:color w:val="000000"/>
      <w:spacing w:val="0"/>
      <w:w w:val="100"/>
      <w:position w:val="0"/>
      <w:sz w:val="18"/>
      <w:szCs w:val="18"/>
      <w:u w:val="none"/>
      <w:effect w:val="none"/>
      <w:lang w:val="ru-RU" w:eastAsia="ru-RU"/>
    </w:rPr>
  </w:style>
  <w:style w:type="character" w:customStyle="1" w:styleId="18-1pt">
    <w:name w:val="Основной текст (18) + Интервал -1 pt"/>
    <w:rsid w:val="006D1C5E"/>
    <w:rPr>
      <w:rFonts w:ascii="Arial Unicode MS" w:eastAsia="Arial Unicode MS" w:hAnsi="Arial Unicode MS" w:cs="Arial Unicode MS" w:hint="default"/>
      <w:strike w:val="0"/>
      <w:dstrike w:val="0"/>
      <w:color w:val="000000"/>
      <w:spacing w:val="-30"/>
      <w:w w:val="100"/>
      <w:position w:val="0"/>
      <w:sz w:val="18"/>
      <w:szCs w:val="18"/>
      <w:u w:val="none"/>
      <w:effect w:val="none"/>
      <w:lang w:val="ru-RU" w:eastAsia="ru-RU"/>
    </w:rPr>
  </w:style>
  <w:style w:type="character" w:customStyle="1" w:styleId="21TimesNewRoman">
    <w:name w:val="Основной текст (21) + Times New Roman"/>
    <w:aliases w:val="82,5 pt11,Курсив30,Интервал -1 pt12"/>
    <w:rsid w:val="006D1C5E"/>
    <w:rPr>
      <w:rFonts w:ascii="Times New Roman" w:hAnsi="Times New Roman" w:cs="Times New Roman" w:hint="default"/>
      <w:i/>
      <w:iCs/>
      <w:strike w:val="0"/>
      <w:dstrike w:val="0"/>
      <w:color w:val="000000"/>
      <w:spacing w:val="-20"/>
      <w:w w:val="100"/>
      <w:position w:val="0"/>
      <w:sz w:val="17"/>
      <w:szCs w:val="17"/>
      <w:u w:val="none"/>
      <w:effect w:val="none"/>
      <w:lang w:val="ru-RU" w:eastAsia="ru-RU"/>
    </w:rPr>
  </w:style>
  <w:style w:type="character" w:customStyle="1" w:styleId="147">
    <w:name w:val="Основной текст (14) + Малые прописные"/>
    <w:rsid w:val="006D1C5E"/>
    <w:rPr>
      <w:rFonts w:ascii="Arial Unicode MS" w:eastAsia="Arial Unicode MS" w:hAnsi="Arial Unicode MS" w:cs="Arial Unicode MS" w:hint="default"/>
      <w:smallCaps/>
      <w:strike w:val="0"/>
      <w:dstrike w:val="0"/>
      <w:color w:val="000000"/>
      <w:spacing w:val="0"/>
      <w:w w:val="100"/>
      <w:position w:val="0"/>
      <w:sz w:val="16"/>
      <w:szCs w:val="16"/>
      <w:u w:val="none"/>
      <w:effect w:val="none"/>
      <w:lang w:val="ru-RU" w:eastAsia="ru-RU"/>
    </w:rPr>
  </w:style>
  <w:style w:type="character" w:customStyle="1" w:styleId="1820">
    <w:name w:val="Заголовок №18 (2)_"/>
    <w:rsid w:val="006D1C5E"/>
    <w:rPr>
      <w:rFonts w:ascii="Times New Roman" w:hAnsi="Times New Roman" w:cs="Times New Roman" w:hint="default"/>
      <w:strike w:val="0"/>
      <w:dstrike w:val="0"/>
      <w:u w:val="none"/>
      <w:effect w:val="none"/>
    </w:rPr>
  </w:style>
  <w:style w:type="character" w:customStyle="1" w:styleId="1821">
    <w:name w:val="Заголовок №18 (2) + Курсив"/>
    <w:rsid w:val="006D1C5E"/>
    <w:rPr>
      <w:rFonts w:ascii="Times New Roman" w:hAnsi="Times New Roman" w:cs="Times New Roman" w:hint="default"/>
      <w:i/>
      <w:iCs/>
      <w:strike w:val="0"/>
      <w:dstrike w:val="0"/>
      <w:color w:val="000000"/>
      <w:spacing w:val="0"/>
      <w:w w:val="100"/>
      <w:position w:val="0"/>
      <w:sz w:val="24"/>
      <w:szCs w:val="24"/>
      <w:u w:val="none"/>
      <w:effect w:val="none"/>
      <w:lang w:val="ru-RU" w:eastAsia="ru-RU"/>
    </w:rPr>
  </w:style>
  <w:style w:type="character" w:customStyle="1" w:styleId="1822">
    <w:name w:val="Заголовок №18 (2)"/>
    <w:rsid w:val="006D1C5E"/>
    <w:rPr>
      <w:rFonts w:ascii="Times New Roman" w:hAnsi="Times New Roman" w:cs="Times New Roman" w:hint="default"/>
      <w:strike w:val="0"/>
      <w:dstrike w:val="0"/>
      <w:color w:val="000000"/>
      <w:spacing w:val="0"/>
      <w:w w:val="100"/>
      <w:position w:val="0"/>
      <w:sz w:val="24"/>
      <w:szCs w:val="24"/>
      <w:u w:val="none"/>
      <w:effect w:val="none"/>
    </w:rPr>
  </w:style>
  <w:style w:type="character" w:customStyle="1" w:styleId="135pt">
    <w:name w:val="Основной текст (13) + 5 pt"/>
    <w:aliases w:val="Полужирный8"/>
    <w:rsid w:val="006D1C5E"/>
    <w:rPr>
      <w:rFonts w:ascii="Segoe UI" w:eastAsia="Times New Roman" w:hAnsi="Segoe UI" w:cs="Segoe UI" w:hint="default"/>
      <w:b/>
      <w:bCs/>
      <w:strike w:val="0"/>
      <w:dstrike w:val="0"/>
      <w:color w:val="000000"/>
      <w:spacing w:val="0"/>
      <w:w w:val="100"/>
      <w:position w:val="0"/>
      <w:sz w:val="10"/>
      <w:szCs w:val="10"/>
      <w:u w:val="none"/>
      <w:effect w:val="none"/>
      <w:lang w:val="ru-RU" w:eastAsia="ru-RU"/>
    </w:rPr>
  </w:style>
  <w:style w:type="character" w:customStyle="1" w:styleId="241">
    <w:name w:val="Основной текст (24)_"/>
    <w:rsid w:val="006D1C5E"/>
    <w:rPr>
      <w:rFonts w:ascii="Times New Roman" w:hAnsi="Times New Roman" w:cs="Times New Roman" w:hint="default"/>
      <w:i/>
      <w:iCs/>
      <w:strike w:val="0"/>
      <w:dstrike w:val="0"/>
      <w:spacing w:val="-40"/>
      <w:sz w:val="20"/>
      <w:szCs w:val="20"/>
      <w:u w:val="none"/>
      <w:effect w:val="none"/>
    </w:rPr>
  </w:style>
  <w:style w:type="character" w:customStyle="1" w:styleId="242">
    <w:name w:val="Основной текст (24)"/>
    <w:rsid w:val="006D1C5E"/>
    <w:rPr>
      <w:rFonts w:ascii="Times New Roman" w:hAnsi="Times New Roman" w:cs="Times New Roman" w:hint="default"/>
      <w:i/>
      <w:iCs/>
      <w:strike w:val="0"/>
      <w:dstrike w:val="0"/>
      <w:color w:val="000000"/>
      <w:spacing w:val="-40"/>
      <w:w w:val="100"/>
      <w:position w:val="0"/>
      <w:sz w:val="20"/>
      <w:szCs w:val="20"/>
      <w:u w:val="none"/>
      <w:effect w:val="none"/>
      <w:lang w:val="ru-RU" w:eastAsia="ru-RU"/>
    </w:rPr>
  </w:style>
  <w:style w:type="character" w:customStyle="1" w:styleId="203">
    <w:name w:val="Основной текст (20) + Малые прописные"/>
    <w:rsid w:val="006D1C5E"/>
    <w:rPr>
      <w:rFonts w:ascii="Times New Roman" w:hAnsi="Times New Roman" w:cs="Times New Roman" w:hint="default"/>
      <w:i/>
      <w:iCs/>
      <w:smallCaps/>
      <w:color w:val="000000"/>
      <w:spacing w:val="-30"/>
      <w:w w:val="100"/>
      <w:position w:val="0"/>
      <w:shd w:val="clear" w:color="auto" w:fill="FFFFFF"/>
      <w:lang w:val="ru-RU" w:eastAsia="ru-RU"/>
    </w:rPr>
  </w:style>
  <w:style w:type="character" w:customStyle="1" w:styleId="162">
    <w:name w:val="Заголовок №16_"/>
    <w:rsid w:val="006D1C5E"/>
    <w:rPr>
      <w:rFonts w:ascii="Times New Roman" w:hAnsi="Times New Roman" w:cs="Times New Roman" w:hint="default"/>
      <w:strike w:val="0"/>
      <w:dstrike w:val="0"/>
      <w:u w:val="none"/>
      <w:effect w:val="none"/>
    </w:rPr>
  </w:style>
  <w:style w:type="character" w:customStyle="1" w:styleId="163">
    <w:name w:val="Заголовок №16"/>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11TimesNewRoman13">
    <w:name w:val="Основной текст (11) + Times New Roman13"/>
    <w:aliases w:val="11 pt3,Не полужирный21"/>
    <w:rsid w:val="006D1C5E"/>
    <w:rPr>
      <w:rFonts w:ascii="Times New Roman" w:hAnsi="Times New Roman" w:cs="Times New Roman" w:hint="default"/>
      <w:b/>
      <w:bCs/>
      <w:strike w:val="0"/>
      <w:dstrike w:val="0"/>
      <w:color w:val="000000"/>
      <w:spacing w:val="0"/>
      <w:w w:val="100"/>
      <w:position w:val="0"/>
      <w:sz w:val="22"/>
      <w:szCs w:val="22"/>
      <w:u w:val="none"/>
      <w:effect w:val="none"/>
      <w:lang w:val="ru-RU" w:eastAsia="ru-RU"/>
    </w:rPr>
  </w:style>
  <w:style w:type="character" w:customStyle="1" w:styleId="11TimesNewRoman12">
    <w:name w:val="Основной текст (11) + Times New Roman12"/>
    <w:aliases w:val="12 pt9,Не полужирный20"/>
    <w:rsid w:val="006D1C5E"/>
    <w:rPr>
      <w:rFonts w:ascii="Times New Roman" w:hAnsi="Times New Roman" w:cs="Times New Roman" w:hint="default"/>
      <w:b/>
      <w:bCs/>
      <w:strike w:val="0"/>
      <w:dstrike w:val="0"/>
      <w:color w:val="000000"/>
      <w:spacing w:val="0"/>
      <w:w w:val="100"/>
      <w:position w:val="0"/>
      <w:sz w:val="24"/>
      <w:szCs w:val="24"/>
      <w:u w:val="none"/>
      <w:effect w:val="none"/>
      <w:lang w:val="ru-RU" w:eastAsia="ru-RU"/>
    </w:rPr>
  </w:style>
  <w:style w:type="character" w:customStyle="1" w:styleId="1720">
    <w:name w:val="Заголовок №17 (2)_"/>
    <w:rsid w:val="006D1C5E"/>
    <w:rPr>
      <w:rFonts w:ascii="Times New Roman" w:hAnsi="Times New Roman" w:cs="Times New Roman" w:hint="default"/>
      <w:strike w:val="0"/>
      <w:dstrike w:val="0"/>
      <w:sz w:val="12"/>
      <w:szCs w:val="12"/>
      <w:u w:val="none"/>
      <w:effect w:val="none"/>
    </w:rPr>
  </w:style>
  <w:style w:type="character" w:customStyle="1" w:styleId="1721">
    <w:name w:val="Заголовок №17 (2)"/>
    <w:rsid w:val="006D1C5E"/>
    <w:rPr>
      <w:rFonts w:ascii="Times New Roman" w:hAnsi="Times New Roman" w:cs="Times New Roman" w:hint="default"/>
      <w:strike w:val="0"/>
      <w:dstrike w:val="0"/>
      <w:color w:val="000000"/>
      <w:spacing w:val="0"/>
      <w:w w:val="100"/>
      <w:position w:val="0"/>
      <w:sz w:val="12"/>
      <w:szCs w:val="12"/>
      <w:u w:val="none"/>
      <w:effect w:val="none"/>
      <w:lang w:val="ru-RU" w:eastAsia="ru-RU"/>
    </w:rPr>
  </w:style>
  <w:style w:type="character" w:customStyle="1" w:styleId="252">
    <w:name w:val="Основной текст (25)_"/>
    <w:rsid w:val="006D1C5E"/>
    <w:rPr>
      <w:rFonts w:ascii="Times New Roman" w:hAnsi="Times New Roman" w:cs="Times New Roman" w:hint="default"/>
      <w:i/>
      <w:iCs/>
      <w:strike w:val="0"/>
      <w:dstrike w:val="0"/>
      <w:sz w:val="20"/>
      <w:szCs w:val="20"/>
      <w:u w:val="none"/>
      <w:effect w:val="none"/>
    </w:rPr>
  </w:style>
  <w:style w:type="character" w:customStyle="1" w:styleId="253">
    <w:name w:val="Основной текст (25)"/>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87">
    <w:name w:val="Основной текст (8)"/>
    <w:rsid w:val="006D1C5E"/>
    <w:rPr>
      <w:rFonts w:ascii="Times New Roman" w:hAnsi="Times New Roman" w:cs="Times New Roman" w:hint="default"/>
      <w:strike w:val="0"/>
      <w:dstrike w:val="0"/>
      <w:color w:val="000000"/>
      <w:spacing w:val="0"/>
      <w:w w:val="100"/>
      <w:position w:val="0"/>
      <w:sz w:val="12"/>
      <w:szCs w:val="12"/>
      <w:u w:val="none"/>
      <w:effect w:val="none"/>
      <w:lang w:val="en-US" w:eastAsia="en-US"/>
    </w:rPr>
  </w:style>
  <w:style w:type="character" w:customStyle="1" w:styleId="263">
    <w:name w:val="Основной текст (26)_"/>
    <w:rsid w:val="006D1C5E"/>
    <w:rPr>
      <w:rFonts w:ascii="Times New Roman" w:hAnsi="Times New Roman" w:cs="Times New Roman" w:hint="default"/>
      <w:strike w:val="0"/>
      <w:dstrike w:val="0"/>
      <w:sz w:val="10"/>
      <w:szCs w:val="10"/>
      <w:u w:val="none"/>
      <w:effect w:val="none"/>
    </w:rPr>
  </w:style>
  <w:style w:type="character" w:customStyle="1" w:styleId="94">
    <w:name w:val="Заголовок №9_"/>
    <w:rsid w:val="006D1C5E"/>
    <w:rPr>
      <w:rFonts w:ascii="Times New Roman" w:hAnsi="Times New Roman" w:cs="Times New Roman" w:hint="default"/>
      <w:strike w:val="0"/>
      <w:dstrike w:val="0"/>
      <w:spacing w:val="20"/>
      <w:sz w:val="20"/>
      <w:szCs w:val="20"/>
      <w:u w:val="none"/>
      <w:effect w:val="none"/>
    </w:rPr>
  </w:style>
  <w:style w:type="character" w:customStyle="1" w:styleId="95">
    <w:name w:val="Заголовок №9"/>
    <w:rsid w:val="006D1C5E"/>
    <w:rPr>
      <w:rFonts w:ascii="Times New Roman" w:hAnsi="Times New Roman" w:cs="Times New Roman" w:hint="default"/>
      <w:strike w:val="0"/>
      <w:dstrike w:val="0"/>
      <w:color w:val="000000"/>
      <w:spacing w:val="20"/>
      <w:w w:val="100"/>
      <w:position w:val="0"/>
      <w:sz w:val="20"/>
      <w:szCs w:val="20"/>
      <w:u w:val="none"/>
      <w:effect w:val="none"/>
      <w:lang w:val="ru-RU" w:eastAsia="ru-RU"/>
    </w:rPr>
  </w:style>
  <w:style w:type="character" w:customStyle="1" w:styleId="9-1pt">
    <w:name w:val="Основной текст (9) + Интервал -1 pt"/>
    <w:rsid w:val="006D1C5E"/>
    <w:rPr>
      <w:rFonts w:ascii="Times New Roman" w:hAnsi="Times New Roman" w:cs="Times New Roman" w:hint="default"/>
      <w:strike w:val="0"/>
      <w:dstrike w:val="0"/>
      <w:color w:val="000000"/>
      <w:spacing w:val="-20"/>
      <w:w w:val="100"/>
      <w:position w:val="0"/>
      <w:sz w:val="17"/>
      <w:szCs w:val="17"/>
      <w:u w:val="none"/>
      <w:effect w:val="none"/>
      <w:lang w:val="en-US" w:eastAsia="en-US"/>
    </w:rPr>
  </w:style>
  <w:style w:type="character" w:customStyle="1" w:styleId="294pt">
    <w:name w:val="Основной текст (29) + 4 pt"/>
    <w:aliases w:val="Курсив29"/>
    <w:rsid w:val="006D1C5E"/>
    <w:rPr>
      <w:rFonts w:ascii="Arial Unicode MS" w:eastAsia="Arial Unicode MS" w:hAnsi="Arial Unicode MS" w:cs="Arial Unicode MS" w:hint="default"/>
      <w:i/>
      <w:iCs/>
      <w:strike w:val="0"/>
      <w:dstrike w:val="0"/>
      <w:color w:val="000000"/>
      <w:spacing w:val="0"/>
      <w:w w:val="100"/>
      <w:position w:val="0"/>
      <w:sz w:val="8"/>
      <w:szCs w:val="8"/>
      <w:u w:val="none"/>
      <w:effect w:val="none"/>
      <w:shd w:val="clear" w:color="auto" w:fill="FFFFFF"/>
      <w:lang w:val="ru-RU" w:eastAsia="ru-RU"/>
    </w:rPr>
  </w:style>
  <w:style w:type="character" w:customStyle="1" w:styleId="123">
    <w:name w:val="Основной текст (12)"/>
    <w:rsid w:val="006D1C5E"/>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233">
    <w:name w:val="Основной текст (23) + Курсив"/>
    <w:aliases w:val="Интервал -1 pt11"/>
    <w:rsid w:val="006D1C5E"/>
    <w:rPr>
      <w:rFonts w:ascii="Times New Roman" w:hAnsi="Times New Roman" w:cs="Times New Roman" w:hint="default"/>
      <w:i/>
      <w:iCs/>
      <w:strike w:val="0"/>
      <w:dstrike w:val="0"/>
      <w:color w:val="000000"/>
      <w:spacing w:val="-20"/>
      <w:w w:val="100"/>
      <w:position w:val="0"/>
      <w:sz w:val="18"/>
      <w:szCs w:val="18"/>
      <w:u w:val="none"/>
      <w:effect w:val="none"/>
      <w:lang w:val="ru-RU" w:eastAsia="ru-RU"/>
    </w:rPr>
  </w:style>
  <w:style w:type="character" w:customStyle="1" w:styleId="230pt">
    <w:name w:val="Основной текст (23) + Интервал 0 pt"/>
    <w:rsid w:val="006D1C5E"/>
    <w:rPr>
      <w:rFonts w:ascii="Times New Roman" w:hAnsi="Times New Roman" w:cs="Times New Roman" w:hint="default"/>
      <w:strike w:val="0"/>
      <w:dstrike w:val="0"/>
      <w:color w:val="000000"/>
      <w:spacing w:val="10"/>
      <w:w w:val="100"/>
      <w:position w:val="0"/>
      <w:sz w:val="18"/>
      <w:szCs w:val="18"/>
      <w:u w:val="none"/>
      <w:effect w:val="none"/>
      <w:lang w:val="ru-RU" w:eastAsia="ru-RU"/>
    </w:rPr>
  </w:style>
  <w:style w:type="character" w:customStyle="1" w:styleId="232pt">
    <w:name w:val="Основной текст (23) + Интервал 2 pt"/>
    <w:rsid w:val="006D1C5E"/>
    <w:rPr>
      <w:rFonts w:ascii="Times New Roman" w:hAnsi="Times New Roman" w:cs="Times New Roman" w:hint="default"/>
      <w:strike w:val="0"/>
      <w:dstrike w:val="0"/>
      <w:color w:val="000000"/>
      <w:spacing w:val="40"/>
      <w:w w:val="100"/>
      <w:position w:val="0"/>
      <w:sz w:val="18"/>
      <w:szCs w:val="18"/>
      <w:u w:val="none"/>
      <w:effect w:val="none"/>
      <w:lang w:val="ru-RU" w:eastAsia="ru-RU"/>
    </w:rPr>
  </w:style>
  <w:style w:type="character" w:customStyle="1" w:styleId="175">
    <w:name w:val="Заголовок №17 + Не курсив"/>
    <w:rsid w:val="006D1C5E"/>
    <w:rPr>
      <w:rFonts w:ascii="Times New Roman" w:hAnsi="Times New Roman" w:cs="Times New Roman" w:hint="default"/>
      <w:i/>
      <w:iCs/>
      <w:color w:val="000000"/>
      <w:spacing w:val="0"/>
      <w:w w:val="100"/>
      <w:position w:val="0"/>
      <w:sz w:val="24"/>
      <w:szCs w:val="24"/>
      <w:shd w:val="clear" w:color="auto" w:fill="FFFFFF"/>
      <w:lang w:val="ru-RU" w:eastAsia="ru-RU"/>
    </w:rPr>
  </w:style>
  <w:style w:type="character" w:customStyle="1" w:styleId="171pt">
    <w:name w:val="Заголовок №17 + Интервал 1 pt"/>
    <w:rsid w:val="006D1C5E"/>
    <w:rPr>
      <w:rFonts w:ascii="Times New Roman" w:hAnsi="Times New Roman" w:cs="Times New Roman" w:hint="default"/>
      <w:i/>
      <w:iCs/>
      <w:color w:val="000000"/>
      <w:spacing w:val="30"/>
      <w:w w:val="100"/>
      <w:position w:val="0"/>
      <w:sz w:val="24"/>
      <w:szCs w:val="24"/>
      <w:shd w:val="clear" w:color="auto" w:fill="FFFFFF"/>
      <w:lang w:val="ru-RU" w:eastAsia="ru-RU"/>
    </w:rPr>
  </w:style>
  <w:style w:type="character" w:customStyle="1" w:styleId="124">
    <w:name w:val="Заголовок №12_"/>
    <w:rsid w:val="006D1C5E"/>
    <w:rPr>
      <w:rFonts w:ascii="Times New Roman" w:hAnsi="Times New Roman" w:cs="Times New Roman" w:hint="default"/>
      <w:i/>
      <w:iCs/>
      <w:strike w:val="0"/>
      <w:dstrike w:val="0"/>
      <w:spacing w:val="-30"/>
      <w:sz w:val="20"/>
      <w:szCs w:val="20"/>
      <w:u w:val="none"/>
      <w:effect w:val="none"/>
    </w:rPr>
  </w:style>
  <w:style w:type="character" w:customStyle="1" w:styleId="1213pt">
    <w:name w:val="Заголовок №12 + 13 pt"/>
    <w:aliases w:val="Не курсив4,Интервал 2 pt4"/>
    <w:rsid w:val="006D1C5E"/>
    <w:rPr>
      <w:rFonts w:ascii="Times New Roman" w:hAnsi="Times New Roman" w:cs="Times New Roman" w:hint="default"/>
      <w:i/>
      <w:iCs/>
      <w:strike w:val="0"/>
      <w:dstrike w:val="0"/>
      <w:color w:val="000000"/>
      <w:spacing w:val="50"/>
      <w:w w:val="100"/>
      <w:position w:val="0"/>
      <w:sz w:val="26"/>
      <w:szCs w:val="26"/>
      <w:u w:val="none"/>
      <w:effect w:val="none"/>
      <w:lang w:val="ru-RU" w:eastAsia="ru-RU"/>
    </w:rPr>
  </w:style>
  <w:style w:type="character" w:customStyle="1" w:styleId="125">
    <w:name w:val="Заголовок №12"/>
    <w:rsid w:val="006D1C5E"/>
    <w:rPr>
      <w:rFonts w:ascii="Times New Roman" w:hAnsi="Times New Roman" w:cs="Times New Roman" w:hint="default"/>
      <w:i/>
      <w:iCs/>
      <w:strike w:val="0"/>
      <w:dstrike w:val="0"/>
      <w:color w:val="000000"/>
      <w:spacing w:val="-30"/>
      <w:w w:val="100"/>
      <w:position w:val="0"/>
      <w:sz w:val="20"/>
      <w:szCs w:val="20"/>
      <w:u w:val="none"/>
      <w:effect w:val="none"/>
      <w:lang w:val="ru-RU" w:eastAsia="ru-RU"/>
    </w:rPr>
  </w:style>
  <w:style w:type="character" w:customStyle="1" w:styleId="301">
    <w:name w:val="Основной текст (30)_"/>
    <w:rsid w:val="006D1C5E"/>
    <w:rPr>
      <w:rFonts w:ascii="Times New Roman" w:hAnsi="Times New Roman" w:cs="Times New Roman" w:hint="default"/>
      <w:strike w:val="0"/>
      <w:dstrike w:val="0"/>
      <w:sz w:val="13"/>
      <w:szCs w:val="13"/>
      <w:u w:val="none"/>
      <w:effect w:val="none"/>
    </w:rPr>
  </w:style>
  <w:style w:type="character" w:customStyle="1" w:styleId="302">
    <w:name w:val="Основной текст (30)"/>
    <w:rsid w:val="006D1C5E"/>
    <w:rPr>
      <w:rFonts w:ascii="Times New Roman" w:hAnsi="Times New Roman" w:cs="Times New Roman" w:hint="default"/>
      <w:strike w:val="0"/>
      <w:dstrike w:val="0"/>
      <w:color w:val="000000"/>
      <w:spacing w:val="0"/>
      <w:w w:val="100"/>
      <w:position w:val="0"/>
      <w:sz w:val="13"/>
      <w:szCs w:val="13"/>
      <w:u w:val="none"/>
      <w:effect w:val="none"/>
      <w:lang w:val="ru-RU" w:eastAsia="ru-RU"/>
    </w:rPr>
  </w:style>
  <w:style w:type="character" w:customStyle="1" w:styleId="11TimesNewRoman11">
    <w:name w:val="Основной текст (11) + Times New Roman11"/>
    <w:aliases w:val="10 pt9,Не полужирный19,Курсив28,Интервал -1 pt10"/>
    <w:rsid w:val="006D1C5E"/>
    <w:rPr>
      <w:rFonts w:ascii="Times New Roman" w:hAnsi="Times New Roman" w:cs="Times New Roman" w:hint="default"/>
      <w:b/>
      <w:bCs/>
      <w:i/>
      <w:iCs/>
      <w:strike w:val="0"/>
      <w:dstrike w:val="0"/>
      <w:color w:val="000000"/>
      <w:spacing w:val="-20"/>
      <w:w w:val="100"/>
      <w:position w:val="0"/>
      <w:sz w:val="20"/>
      <w:szCs w:val="20"/>
      <w:u w:val="none"/>
      <w:effect w:val="none"/>
      <w:lang w:val="ru-RU" w:eastAsia="ru-RU"/>
    </w:rPr>
  </w:style>
  <w:style w:type="character" w:customStyle="1" w:styleId="11TimesNewRoman10">
    <w:name w:val="Основной текст (11) + Times New Roman10"/>
    <w:aliases w:val="81,5 pt10,Не полужирный18"/>
    <w:rsid w:val="006D1C5E"/>
    <w:rPr>
      <w:rFonts w:ascii="Times New Roman" w:hAnsi="Times New Roman" w:cs="Times New Roman" w:hint="default"/>
      <w:b/>
      <w:bCs/>
      <w:strike w:val="0"/>
      <w:dstrike w:val="0"/>
      <w:color w:val="000000"/>
      <w:spacing w:val="0"/>
      <w:w w:val="100"/>
      <w:position w:val="0"/>
      <w:sz w:val="17"/>
      <w:szCs w:val="17"/>
      <w:u w:val="none"/>
      <w:effect w:val="none"/>
      <w:lang w:val="ru-RU" w:eastAsia="ru-RU"/>
    </w:rPr>
  </w:style>
  <w:style w:type="character" w:customStyle="1" w:styleId="1110pt">
    <w:name w:val="Основной текст (11) + 10 pt"/>
    <w:aliases w:val="Не полужирный17"/>
    <w:rsid w:val="006D1C5E"/>
    <w:rPr>
      <w:rFonts w:ascii="Arial Unicode MS" w:eastAsia="Arial Unicode MS" w:hAnsi="Arial Unicode MS" w:cs="Arial Unicode MS" w:hint="default"/>
      <w:b/>
      <w:bCs/>
      <w:strike w:val="0"/>
      <w:dstrike w:val="0"/>
      <w:color w:val="000000"/>
      <w:spacing w:val="0"/>
      <w:w w:val="100"/>
      <w:position w:val="0"/>
      <w:sz w:val="20"/>
      <w:szCs w:val="20"/>
      <w:u w:val="none"/>
      <w:effect w:val="none"/>
      <w:lang w:val="ru-RU" w:eastAsia="ru-RU"/>
    </w:rPr>
  </w:style>
  <w:style w:type="character" w:customStyle="1" w:styleId="317">
    <w:name w:val="Основной текст (31)_"/>
    <w:rsid w:val="006D1C5E"/>
    <w:rPr>
      <w:rFonts w:ascii="Times New Roman" w:hAnsi="Times New Roman" w:cs="Times New Roman" w:hint="default"/>
      <w:strike w:val="0"/>
      <w:dstrike w:val="0"/>
      <w:sz w:val="13"/>
      <w:szCs w:val="13"/>
      <w:u w:val="none"/>
      <w:effect w:val="none"/>
    </w:rPr>
  </w:style>
  <w:style w:type="character" w:customStyle="1" w:styleId="318">
    <w:name w:val="Основной текст (31)"/>
    <w:rsid w:val="006D1C5E"/>
    <w:rPr>
      <w:rFonts w:ascii="Times New Roman" w:hAnsi="Times New Roman" w:cs="Times New Roman" w:hint="default"/>
      <w:strike w:val="0"/>
      <w:dstrike w:val="0"/>
      <w:color w:val="000000"/>
      <w:spacing w:val="0"/>
      <w:w w:val="100"/>
      <w:position w:val="0"/>
      <w:sz w:val="13"/>
      <w:szCs w:val="13"/>
      <w:u w:val="none"/>
      <w:effect w:val="none"/>
      <w:lang w:val="ru-RU" w:eastAsia="ru-RU"/>
    </w:rPr>
  </w:style>
  <w:style w:type="character" w:customStyle="1" w:styleId="31pt">
    <w:name w:val="Основной текст (3) + Интервал 1 pt"/>
    <w:rsid w:val="006D1C5E"/>
    <w:rPr>
      <w:rFonts w:ascii="Times New Roman" w:hAnsi="Times New Roman" w:cs="Times New Roman" w:hint="default"/>
      <w:i/>
      <w:iCs/>
      <w:strike w:val="0"/>
      <w:dstrike w:val="0"/>
      <w:color w:val="000000"/>
      <w:spacing w:val="30"/>
      <w:w w:val="100"/>
      <w:position w:val="0"/>
      <w:sz w:val="24"/>
      <w:szCs w:val="24"/>
      <w:u w:val="none"/>
      <w:effect w:val="none"/>
      <w:lang w:val="ru-RU" w:eastAsia="ru-RU"/>
    </w:rPr>
  </w:style>
  <w:style w:type="character" w:customStyle="1" w:styleId="1511pt">
    <w:name w:val="Основной текст (15) + 11 pt"/>
    <w:aliases w:val="Не курсив3"/>
    <w:rsid w:val="006D1C5E"/>
    <w:rPr>
      <w:rFonts w:ascii="Times New Roman" w:hAnsi="Times New Roman" w:cs="Times New Roman" w:hint="default"/>
      <w:i/>
      <w:iCs/>
      <w:strike w:val="0"/>
      <w:dstrike w:val="0"/>
      <w:color w:val="000000"/>
      <w:spacing w:val="0"/>
      <w:w w:val="100"/>
      <w:position w:val="0"/>
      <w:sz w:val="22"/>
      <w:szCs w:val="22"/>
      <w:u w:val="none"/>
      <w:effect w:val="none"/>
      <w:lang w:val="ru-RU" w:eastAsia="ru-RU"/>
    </w:rPr>
  </w:style>
  <w:style w:type="character" w:customStyle="1" w:styleId="1620">
    <w:name w:val="Заголовок №16 (2)_"/>
    <w:rsid w:val="006D1C5E"/>
    <w:rPr>
      <w:rFonts w:ascii="Times New Roman" w:hAnsi="Times New Roman" w:cs="Times New Roman" w:hint="default"/>
      <w:strike w:val="0"/>
      <w:dstrike w:val="0"/>
      <w:spacing w:val="50"/>
      <w:sz w:val="26"/>
      <w:szCs w:val="26"/>
      <w:u w:val="none"/>
      <w:effect w:val="none"/>
    </w:rPr>
  </w:style>
  <w:style w:type="character" w:customStyle="1" w:styleId="1621">
    <w:name w:val="Заголовок №16 (2)"/>
    <w:rsid w:val="006D1C5E"/>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14TimesNewRoman">
    <w:name w:val="Основной текст (14) + Times New Roman"/>
    <w:aliases w:val="12 pt8"/>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148">
    <w:name w:val="Основной текст (14) + Курсив"/>
    <w:rsid w:val="006D1C5E"/>
    <w:rPr>
      <w:rFonts w:ascii="Arial Unicode MS" w:eastAsia="Arial Unicode MS" w:hAnsi="Arial Unicode MS" w:cs="Arial Unicode MS" w:hint="default"/>
      <w:i/>
      <w:iCs/>
      <w:strike w:val="0"/>
      <w:dstrike w:val="0"/>
      <w:color w:val="000000"/>
      <w:spacing w:val="0"/>
      <w:w w:val="100"/>
      <w:position w:val="0"/>
      <w:sz w:val="16"/>
      <w:szCs w:val="16"/>
      <w:u w:val="none"/>
      <w:effect w:val="none"/>
      <w:lang w:val="ru-RU" w:eastAsia="ru-RU"/>
    </w:rPr>
  </w:style>
  <w:style w:type="character" w:customStyle="1" w:styleId="105">
    <w:name w:val="Заголовок №10_"/>
    <w:rsid w:val="006D1C5E"/>
    <w:rPr>
      <w:rFonts w:ascii="Times New Roman" w:hAnsi="Times New Roman" w:cs="Times New Roman" w:hint="default"/>
      <w:strike w:val="0"/>
      <w:dstrike w:val="0"/>
      <w:u w:val="none"/>
      <w:effect w:val="none"/>
    </w:rPr>
  </w:style>
  <w:style w:type="character" w:customStyle="1" w:styleId="106">
    <w:name w:val="Заголовок №10"/>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1730">
    <w:name w:val="Заголовок №17 (3)_"/>
    <w:rsid w:val="006D1C5E"/>
    <w:rPr>
      <w:rFonts w:ascii="Times New Roman" w:hAnsi="Times New Roman" w:cs="Times New Roman" w:hint="default"/>
      <w:strike w:val="0"/>
      <w:dstrike w:val="0"/>
      <w:spacing w:val="50"/>
      <w:sz w:val="26"/>
      <w:szCs w:val="26"/>
      <w:u w:val="none"/>
      <w:effect w:val="none"/>
    </w:rPr>
  </w:style>
  <w:style w:type="character" w:customStyle="1" w:styleId="1731">
    <w:name w:val="Заголовок №17 (3)"/>
    <w:rsid w:val="006D1C5E"/>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322">
    <w:name w:val="Основной текст (32)_"/>
    <w:rsid w:val="006D1C5E"/>
    <w:rPr>
      <w:rFonts w:ascii="Times New Roman" w:hAnsi="Times New Roman" w:cs="Times New Roman" w:hint="default"/>
      <w:strike w:val="0"/>
      <w:dstrike w:val="0"/>
      <w:spacing w:val="20"/>
      <w:sz w:val="20"/>
      <w:szCs w:val="20"/>
      <w:u w:val="none"/>
      <w:effect w:val="none"/>
    </w:rPr>
  </w:style>
  <w:style w:type="character" w:customStyle="1" w:styleId="323">
    <w:name w:val="Основной текст (32)"/>
    <w:rsid w:val="006D1C5E"/>
    <w:rPr>
      <w:rFonts w:ascii="Times New Roman" w:hAnsi="Times New Roman" w:cs="Times New Roman" w:hint="default"/>
      <w:strike w:val="0"/>
      <w:dstrike w:val="0"/>
      <w:color w:val="000000"/>
      <w:spacing w:val="20"/>
      <w:w w:val="100"/>
      <w:position w:val="0"/>
      <w:sz w:val="20"/>
      <w:szCs w:val="20"/>
      <w:u w:val="none"/>
      <w:effect w:val="none"/>
      <w:lang w:val="ru-RU" w:eastAsia="ru-RU"/>
    </w:rPr>
  </w:style>
  <w:style w:type="character" w:customStyle="1" w:styleId="135">
    <w:name w:val="Заголовок №13_"/>
    <w:rsid w:val="006D1C5E"/>
    <w:rPr>
      <w:rFonts w:ascii="Times New Roman" w:hAnsi="Times New Roman" w:cs="Times New Roman" w:hint="default"/>
      <w:strike w:val="0"/>
      <w:dstrike w:val="0"/>
      <w:spacing w:val="50"/>
      <w:sz w:val="26"/>
      <w:szCs w:val="26"/>
      <w:u w:val="none"/>
      <w:effect w:val="none"/>
    </w:rPr>
  </w:style>
  <w:style w:type="character" w:customStyle="1" w:styleId="136">
    <w:name w:val="Заголовок №13"/>
    <w:rsid w:val="006D1C5E"/>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22pt">
    <w:name w:val="Основной текст (2) + Интервал 2 pt"/>
    <w:rsid w:val="006D1C5E"/>
    <w:rPr>
      <w:rFonts w:ascii="Times New Roman" w:hAnsi="Times New Roman" w:cs="Times New Roman" w:hint="default"/>
      <w:strike w:val="0"/>
      <w:dstrike w:val="0"/>
      <w:color w:val="000000"/>
      <w:spacing w:val="40"/>
      <w:w w:val="100"/>
      <w:position w:val="0"/>
      <w:sz w:val="24"/>
      <w:szCs w:val="24"/>
      <w:u w:val="none"/>
      <w:effect w:val="none"/>
      <w:lang w:val="ru-RU" w:eastAsia="ru-RU"/>
    </w:rPr>
  </w:style>
  <w:style w:type="character" w:customStyle="1" w:styleId="331">
    <w:name w:val="Основной текст (33)_"/>
    <w:rsid w:val="006D1C5E"/>
    <w:rPr>
      <w:rFonts w:ascii="Times New Roman" w:hAnsi="Times New Roman" w:cs="Times New Roman" w:hint="default"/>
      <w:strike w:val="0"/>
      <w:dstrike w:val="0"/>
      <w:sz w:val="8"/>
      <w:szCs w:val="8"/>
      <w:u w:val="none"/>
      <w:effect w:val="none"/>
    </w:rPr>
  </w:style>
  <w:style w:type="character" w:customStyle="1" w:styleId="332">
    <w:name w:val="Основной текст (33)"/>
    <w:rsid w:val="006D1C5E"/>
    <w:rPr>
      <w:rFonts w:ascii="Times New Roman" w:hAnsi="Times New Roman" w:cs="Times New Roman" w:hint="default"/>
      <w:strike w:val="0"/>
      <w:dstrike w:val="0"/>
      <w:color w:val="000000"/>
      <w:spacing w:val="0"/>
      <w:w w:val="100"/>
      <w:position w:val="0"/>
      <w:sz w:val="8"/>
      <w:szCs w:val="8"/>
      <w:u w:val="none"/>
      <w:effect w:val="none"/>
      <w:lang w:val="ru-RU" w:eastAsia="ru-RU"/>
    </w:rPr>
  </w:style>
  <w:style w:type="character" w:customStyle="1" w:styleId="9pt0">
    <w:name w:val="Другое + 9 pt"/>
    <w:aliases w:val="Полужирный7,Интервал 2 pt3"/>
    <w:rsid w:val="006D1C5E"/>
    <w:rPr>
      <w:rFonts w:ascii="Times New Roman" w:hAnsi="Times New Roman" w:cs="Times New Roman" w:hint="default"/>
      <w:b/>
      <w:bCs/>
      <w:color w:val="000000"/>
      <w:spacing w:val="40"/>
      <w:w w:val="100"/>
      <w:position w:val="0"/>
      <w:sz w:val="18"/>
      <w:szCs w:val="18"/>
      <w:shd w:val="clear" w:color="auto" w:fill="FFFFFF"/>
      <w:lang w:val="en-US" w:eastAsia="en-US"/>
    </w:rPr>
  </w:style>
  <w:style w:type="character" w:customStyle="1" w:styleId="9pt1">
    <w:name w:val="Другое + 9 pt1"/>
    <w:aliases w:val="Полужирный6"/>
    <w:rsid w:val="006D1C5E"/>
    <w:rPr>
      <w:rFonts w:ascii="Times New Roman" w:hAnsi="Times New Roman" w:cs="Times New Roman" w:hint="default"/>
      <w:b/>
      <w:bCs/>
      <w:color w:val="000000"/>
      <w:spacing w:val="0"/>
      <w:w w:val="100"/>
      <w:position w:val="0"/>
      <w:sz w:val="18"/>
      <w:szCs w:val="18"/>
      <w:shd w:val="clear" w:color="auto" w:fill="FFFFFF"/>
      <w:lang w:val="ru-RU" w:eastAsia="ru-RU"/>
    </w:rPr>
  </w:style>
  <w:style w:type="character" w:customStyle="1" w:styleId="3410">
    <w:name w:val="Основной текст (34) + 10"/>
    <w:aliases w:val="5 pt9,Полужирный5"/>
    <w:rsid w:val="006D1C5E"/>
    <w:rPr>
      <w:rFonts w:ascii="Arial Unicode MS" w:eastAsia="Arial Unicode MS" w:hAnsi="Arial Unicode MS" w:cs="Arial Unicode MS" w:hint="default"/>
      <w:b/>
      <w:bCs/>
      <w:color w:val="000000"/>
      <w:spacing w:val="0"/>
      <w:w w:val="100"/>
      <w:position w:val="0"/>
      <w:sz w:val="21"/>
      <w:szCs w:val="21"/>
      <w:shd w:val="clear" w:color="auto" w:fill="FFFFFF"/>
      <w:lang w:val="ru-RU" w:eastAsia="ru-RU"/>
    </w:rPr>
  </w:style>
  <w:style w:type="character" w:customStyle="1" w:styleId="340pt">
    <w:name w:val="Основной текст (34) + Интервал 0 pt"/>
    <w:rsid w:val="006D1C5E"/>
    <w:rPr>
      <w:rFonts w:ascii="Arial Unicode MS" w:eastAsia="Arial Unicode MS" w:hAnsi="Arial Unicode MS" w:cs="Arial Unicode MS" w:hint="default"/>
      <w:b/>
      <w:bCs/>
      <w:color w:val="000000"/>
      <w:spacing w:val="-10"/>
      <w:w w:val="100"/>
      <w:position w:val="0"/>
      <w:sz w:val="15"/>
      <w:szCs w:val="15"/>
      <w:shd w:val="clear" w:color="auto" w:fill="FFFFFF"/>
      <w:lang w:val="en-US" w:eastAsia="en-US"/>
    </w:rPr>
  </w:style>
  <w:style w:type="character" w:customStyle="1" w:styleId="1630">
    <w:name w:val="Заголовок №16 (3)_"/>
    <w:rsid w:val="006D1C5E"/>
    <w:rPr>
      <w:rFonts w:ascii="Times New Roman" w:hAnsi="Times New Roman" w:cs="Times New Roman" w:hint="default"/>
      <w:strike w:val="0"/>
      <w:dstrike w:val="0"/>
      <w:sz w:val="22"/>
      <w:szCs w:val="22"/>
      <w:u w:val="none"/>
      <w:effect w:val="none"/>
      <w:lang w:val="en-US" w:eastAsia="en-US"/>
    </w:rPr>
  </w:style>
  <w:style w:type="character" w:customStyle="1" w:styleId="1631">
    <w:name w:val="Заголовок №16 (3)"/>
    <w:rsid w:val="006D1C5E"/>
    <w:rPr>
      <w:rFonts w:ascii="Times New Roman" w:hAnsi="Times New Roman" w:cs="Times New Roman" w:hint="default"/>
      <w:strike w:val="0"/>
      <w:dstrike w:val="0"/>
      <w:color w:val="000000"/>
      <w:spacing w:val="0"/>
      <w:w w:val="100"/>
      <w:position w:val="0"/>
      <w:sz w:val="22"/>
      <w:szCs w:val="22"/>
      <w:u w:val="none"/>
      <w:effect w:val="none"/>
      <w:lang w:val="en-US" w:eastAsia="en-US"/>
    </w:rPr>
  </w:style>
  <w:style w:type="character" w:customStyle="1" w:styleId="11TimesNewRoman9">
    <w:name w:val="Основной текст (11) + Times New Roman9"/>
    <w:aliases w:val="12 pt7,Не полужирный16,Курсив27"/>
    <w:rsid w:val="006D1C5E"/>
    <w:rPr>
      <w:rFonts w:ascii="Times New Roman" w:hAnsi="Times New Roman" w:cs="Times New Roman" w:hint="default"/>
      <w:b/>
      <w:bCs/>
      <w:i/>
      <w:iCs/>
      <w:strike w:val="0"/>
      <w:dstrike w:val="0"/>
      <w:color w:val="000000"/>
      <w:spacing w:val="0"/>
      <w:w w:val="100"/>
      <w:position w:val="0"/>
      <w:sz w:val="24"/>
      <w:szCs w:val="24"/>
      <w:u w:val="none"/>
      <w:effect w:val="none"/>
      <w:lang w:val="ru-RU" w:eastAsia="ru-RU"/>
    </w:rPr>
  </w:style>
  <w:style w:type="character" w:customStyle="1" w:styleId="351">
    <w:name w:val="Основной текст (35)_"/>
    <w:rsid w:val="006D1C5E"/>
    <w:rPr>
      <w:rFonts w:ascii="Segoe UI" w:eastAsia="Times New Roman" w:hAnsi="Segoe UI" w:cs="Segoe UI" w:hint="default"/>
      <w:b/>
      <w:bCs/>
      <w:strike w:val="0"/>
      <w:dstrike w:val="0"/>
      <w:spacing w:val="-40"/>
      <w:sz w:val="42"/>
      <w:szCs w:val="42"/>
      <w:u w:val="none"/>
      <w:effect w:val="none"/>
    </w:rPr>
  </w:style>
  <w:style w:type="character" w:customStyle="1" w:styleId="352">
    <w:name w:val="Основной текст (35)"/>
    <w:rsid w:val="006D1C5E"/>
    <w:rPr>
      <w:rFonts w:ascii="Segoe UI" w:eastAsia="Times New Roman" w:hAnsi="Segoe UI" w:cs="Segoe UI" w:hint="default"/>
      <w:b/>
      <w:bCs/>
      <w:strike w:val="0"/>
      <w:dstrike w:val="0"/>
      <w:color w:val="000000"/>
      <w:spacing w:val="-40"/>
      <w:w w:val="100"/>
      <w:position w:val="0"/>
      <w:sz w:val="42"/>
      <w:szCs w:val="42"/>
      <w:u w:val="none"/>
      <w:effect w:val="none"/>
      <w:lang w:val="ru-RU" w:eastAsia="ru-RU"/>
    </w:rPr>
  </w:style>
  <w:style w:type="character" w:customStyle="1" w:styleId="35TimesNewRoman">
    <w:name w:val="Основной текст (35) + Times New Roman"/>
    <w:aliases w:val="18 pt,Курсив26,Интервал 0 pt17"/>
    <w:rsid w:val="006D1C5E"/>
    <w:rPr>
      <w:rFonts w:ascii="Times New Roman" w:eastAsia="Times New Roman" w:hAnsi="Times New Roman" w:cs="Times New Roman" w:hint="default"/>
      <w:b/>
      <w:bCs/>
      <w:i/>
      <w:iCs/>
      <w:strike w:val="0"/>
      <w:dstrike w:val="0"/>
      <w:color w:val="000000"/>
      <w:spacing w:val="0"/>
      <w:w w:val="100"/>
      <w:position w:val="0"/>
      <w:sz w:val="36"/>
      <w:szCs w:val="36"/>
      <w:u w:val="none"/>
      <w:effect w:val="none"/>
      <w:lang w:val="ru-RU" w:eastAsia="ru-RU"/>
    </w:rPr>
  </w:style>
  <w:style w:type="character" w:customStyle="1" w:styleId="3516pt">
    <w:name w:val="Основной текст (35) + 16 pt"/>
    <w:aliases w:val="Курсив25,Интервал 0 pt16"/>
    <w:rsid w:val="006D1C5E"/>
    <w:rPr>
      <w:rFonts w:ascii="Segoe UI" w:eastAsia="Times New Roman" w:hAnsi="Segoe UI" w:cs="Segoe UI" w:hint="default"/>
      <w:b/>
      <w:bCs/>
      <w:i/>
      <w:iCs/>
      <w:strike w:val="0"/>
      <w:dstrike w:val="0"/>
      <w:color w:val="000000"/>
      <w:spacing w:val="0"/>
      <w:w w:val="100"/>
      <w:position w:val="0"/>
      <w:sz w:val="32"/>
      <w:szCs w:val="32"/>
      <w:u w:val="none"/>
      <w:effect w:val="none"/>
      <w:lang w:val="ru-RU" w:eastAsia="ru-RU"/>
    </w:rPr>
  </w:style>
  <w:style w:type="character" w:customStyle="1" w:styleId="264">
    <w:name w:val="Основной текст (26)"/>
    <w:rsid w:val="006D1C5E"/>
    <w:rPr>
      <w:rFonts w:ascii="Arial Unicode MS" w:eastAsia="Arial Unicode MS" w:hAnsi="Arial Unicode MS" w:cs="Arial Unicode MS" w:hint="default"/>
      <w:strike w:val="0"/>
      <w:dstrike w:val="0"/>
      <w:color w:val="000000"/>
      <w:spacing w:val="0"/>
      <w:w w:val="100"/>
      <w:position w:val="0"/>
      <w:sz w:val="10"/>
      <w:szCs w:val="10"/>
      <w:u w:val="none"/>
      <w:effect w:val="none"/>
      <w:lang w:val="ru-RU" w:eastAsia="ru-RU"/>
    </w:rPr>
  </w:style>
  <w:style w:type="character" w:customStyle="1" w:styleId="269pt">
    <w:name w:val="Основной текст (26) + 9 pt"/>
    <w:rsid w:val="006D1C5E"/>
    <w:rPr>
      <w:rFonts w:ascii="Arial Unicode MS" w:eastAsia="Arial Unicode MS" w:hAnsi="Arial Unicode MS" w:cs="Arial Unicode MS" w:hint="default"/>
      <w:strike w:val="0"/>
      <w:dstrike w:val="0"/>
      <w:color w:val="000000"/>
      <w:spacing w:val="0"/>
      <w:w w:val="100"/>
      <w:position w:val="0"/>
      <w:sz w:val="18"/>
      <w:szCs w:val="18"/>
      <w:u w:val="none"/>
      <w:effect w:val="none"/>
      <w:lang w:val="en-US" w:eastAsia="en-US"/>
    </w:rPr>
  </w:style>
  <w:style w:type="character" w:customStyle="1" w:styleId="118pt">
    <w:name w:val="Основной текст (11) + 8 pt"/>
    <w:aliases w:val="Не полужирный15"/>
    <w:rsid w:val="006D1C5E"/>
    <w:rPr>
      <w:rFonts w:ascii="Arial Unicode MS" w:eastAsia="Arial Unicode MS" w:hAnsi="Arial Unicode MS" w:cs="Arial Unicode MS" w:hint="default"/>
      <w:b/>
      <w:bCs/>
      <w:strike w:val="0"/>
      <w:dstrike w:val="0"/>
      <w:color w:val="000000"/>
      <w:spacing w:val="0"/>
      <w:w w:val="100"/>
      <w:position w:val="0"/>
      <w:sz w:val="16"/>
      <w:szCs w:val="16"/>
      <w:u w:val="none"/>
      <w:effect w:val="none"/>
      <w:lang w:val="ru-RU" w:eastAsia="ru-RU"/>
    </w:rPr>
  </w:style>
  <w:style w:type="character" w:customStyle="1" w:styleId="36ArialUnicodeMS">
    <w:name w:val="Основной текст (36) + Arial Unicode MS"/>
    <w:aliases w:val="10 pt8"/>
    <w:rsid w:val="006D1C5E"/>
    <w:rPr>
      <w:rFonts w:ascii="Arial Unicode MS" w:eastAsia="Arial Unicode MS" w:hAnsi="Arial Unicode MS" w:cs="Arial Unicode MS" w:hint="default"/>
      <w:color w:val="000000"/>
      <w:spacing w:val="0"/>
      <w:w w:val="100"/>
      <w:position w:val="0"/>
      <w:sz w:val="20"/>
      <w:szCs w:val="20"/>
      <w:shd w:val="clear" w:color="auto" w:fill="FFFFFF"/>
      <w:lang w:val="ru-RU" w:eastAsia="ru-RU"/>
    </w:rPr>
  </w:style>
  <w:style w:type="character" w:customStyle="1" w:styleId="1410pt">
    <w:name w:val="Основной текст (14) + 10 pt"/>
    <w:rsid w:val="006D1C5E"/>
    <w:rPr>
      <w:rFonts w:ascii="Arial Unicode MS" w:eastAsia="Arial Unicode MS" w:hAnsi="Arial Unicode MS" w:cs="Arial Unicode MS" w:hint="default"/>
      <w:strike w:val="0"/>
      <w:dstrike w:val="0"/>
      <w:color w:val="000000"/>
      <w:spacing w:val="0"/>
      <w:w w:val="100"/>
      <w:position w:val="0"/>
      <w:sz w:val="20"/>
      <w:szCs w:val="20"/>
      <w:u w:val="none"/>
      <w:effect w:val="none"/>
      <w:lang w:val="ru-RU" w:eastAsia="ru-RU"/>
    </w:rPr>
  </w:style>
  <w:style w:type="character" w:customStyle="1" w:styleId="14TimesNewRoman2">
    <w:name w:val="Основной текст (14) + Times New Roman2"/>
    <w:aliases w:val="10 pt7,Курсив24,Интервал -1 pt9"/>
    <w:rsid w:val="006D1C5E"/>
    <w:rPr>
      <w:rFonts w:ascii="Times New Roman" w:hAnsi="Times New Roman" w:cs="Times New Roman" w:hint="default"/>
      <w:i/>
      <w:iCs/>
      <w:strike w:val="0"/>
      <w:dstrike w:val="0"/>
      <w:color w:val="000000"/>
      <w:spacing w:val="-30"/>
      <w:w w:val="100"/>
      <w:position w:val="0"/>
      <w:sz w:val="20"/>
      <w:szCs w:val="20"/>
      <w:u w:val="none"/>
      <w:effect w:val="none"/>
      <w:lang w:val="en-US" w:eastAsia="en-US"/>
    </w:rPr>
  </w:style>
  <w:style w:type="character" w:customStyle="1" w:styleId="14TimesNewRoman1">
    <w:name w:val="Основной текст (14) + Times New Roman1"/>
    <w:aliases w:val="13 pt,Интервал 2 pt2"/>
    <w:rsid w:val="006D1C5E"/>
    <w:rPr>
      <w:rFonts w:ascii="Times New Roman" w:hAnsi="Times New Roman" w:cs="Times New Roman" w:hint="default"/>
      <w:strike w:val="0"/>
      <w:dstrike w:val="0"/>
      <w:color w:val="000000"/>
      <w:spacing w:val="50"/>
      <w:w w:val="100"/>
      <w:position w:val="0"/>
      <w:sz w:val="26"/>
      <w:szCs w:val="26"/>
      <w:u w:val="none"/>
      <w:effect w:val="none"/>
    </w:rPr>
  </w:style>
  <w:style w:type="character" w:customStyle="1" w:styleId="1410pt1">
    <w:name w:val="Основной текст (14) + 10 pt1"/>
    <w:aliases w:val="Интервал -1 pt8"/>
    <w:rsid w:val="006D1C5E"/>
    <w:rPr>
      <w:rFonts w:ascii="Arial Unicode MS" w:eastAsia="Arial Unicode MS" w:hAnsi="Arial Unicode MS" w:cs="Arial Unicode MS" w:hint="default"/>
      <w:strike w:val="0"/>
      <w:dstrike w:val="0"/>
      <w:color w:val="000000"/>
      <w:spacing w:val="-20"/>
      <w:w w:val="100"/>
      <w:position w:val="0"/>
      <w:sz w:val="20"/>
      <w:szCs w:val="20"/>
      <w:u w:val="none"/>
      <w:effect w:val="none"/>
      <w:lang w:val="ru-RU" w:eastAsia="ru-RU"/>
    </w:rPr>
  </w:style>
  <w:style w:type="character" w:customStyle="1" w:styleId="174TimesNewRoman">
    <w:name w:val="Заголовок №17 (4) + Times New Roman"/>
    <w:aliases w:val="10 pt6,Курсив23,Интервал 0 pt15"/>
    <w:rsid w:val="006D1C5E"/>
    <w:rPr>
      <w:rFonts w:ascii="Times New Roman" w:hAnsi="Times New Roman" w:cs="Times New Roman" w:hint="default"/>
      <w:i/>
      <w:iCs/>
      <w:color w:val="000000"/>
      <w:spacing w:val="-10"/>
      <w:w w:val="100"/>
      <w:position w:val="0"/>
      <w:sz w:val="20"/>
      <w:szCs w:val="20"/>
      <w:shd w:val="clear" w:color="auto" w:fill="FFFFFF"/>
      <w:lang w:val="en-US" w:eastAsia="en-US"/>
    </w:rPr>
  </w:style>
  <w:style w:type="character" w:customStyle="1" w:styleId="174-1pt">
    <w:name w:val="Заголовок №17 (4) + Интервал -1 pt"/>
    <w:rsid w:val="006D1C5E"/>
    <w:rPr>
      <w:rFonts w:ascii="Arial Unicode MS" w:eastAsia="Arial Unicode MS" w:hAnsi="Arial Unicode MS" w:cs="Arial Unicode MS" w:hint="default"/>
      <w:color w:val="000000"/>
      <w:spacing w:val="-20"/>
      <w:w w:val="100"/>
      <w:position w:val="0"/>
      <w:sz w:val="18"/>
      <w:szCs w:val="18"/>
      <w:shd w:val="clear" w:color="auto" w:fill="FFFFFF"/>
      <w:lang w:val="en-US" w:eastAsia="en-US"/>
    </w:rPr>
  </w:style>
  <w:style w:type="character" w:customStyle="1" w:styleId="371">
    <w:name w:val="Основной текст (37)_"/>
    <w:rsid w:val="006D1C5E"/>
    <w:rPr>
      <w:rFonts w:ascii="Times New Roman" w:hAnsi="Times New Roman" w:cs="Times New Roman" w:hint="default"/>
      <w:strike w:val="0"/>
      <w:dstrike w:val="0"/>
      <w:spacing w:val="-10"/>
      <w:sz w:val="15"/>
      <w:szCs w:val="15"/>
      <w:u w:val="none"/>
      <w:effect w:val="none"/>
    </w:rPr>
  </w:style>
  <w:style w:type="character" w:customStyle="1" w:styleId="37TimesNewRoman">
    <w:name w:val="Основной текст (37) + Times New Roman"/>
    <w:aliases w:val="10 pt5,Курсив22,Интервал 0 pt14"/>
    <w:rsid w:val="006D1C5E"/>
    <w:rPr>
      <w:rFonts w:ascii="Times New Roman" w:hAnsi="Times New Roman" w:cs="Times New Roman" w:hint="default"/>
      <w:i/>
      <w:iCs/>
      <w:strike w:val="0"/>
      <w:dstrike w:val="0"/>
      <w:color w:val="000000"/>
      <w:spacing w:val="10"/>
      <w:w w:val="100"/>
      <w:position w:val="0"/>
      <w:sz w:val="20"/>
      <w:szCs w:val="20"/>
      <w:u w:val="none"/>
      <w:effect w:val="none"/>
      <w:lang w:val="en-US" w:eastAsia="en-US"/>
    </w:rPr>
  </w:style>
  <w:style w:type="character" w:customStyle="1" w:styleId="372">
    <w:name w:val="Основной текст (37)"/>
    <w:rsid w:val="006D1C5E"/>
    <w:rPr>
      <w:rFonts w:ascii="Arial Unicode MS" w:eastAsia="Arial Unicode MS" w:hAnsi="Arial Unicode MS" w:cs="Arial Unicode MS" w:hint="default"/>
      <w:strike w:val="0"/>
      <w:dstrike w:val="0"/>
      <w:color w:val="000000"/>
      <w:spacing w:val="-10"/>
      <w:w w:val="100"/>
      <w:position w:val="0"/>
      <w:sz w:val="15"/>
      <w:szCs w:val="15"/>
      <w:u w:val="none"/>
      <w:effect w:val="none"/>
      <w:lang w:val="en-US" w:eastAsia="en-US"/>
    </w:rPr>
  </w:style>
  <w:style w:type="character" w:customStyle="1" w:styleId="37Candara">
    <w:name w:val="Основной текст (37) + Candara"/>
    <w:aliases w:val="10 pt4,Интервал 0 pt13"/>
    <w:rsid w:val="006D1C5E"/>
    <w:rPr>
      <w:rFonts w:ascii="Candara" w:eastAsia="Times New Roman" w:hAnsi="Candara" w:cs="Candara" w:hint="default"/>
      <w:strike w:val="0"/>
      <w:dstrike w:val="0"/>
      <w:color w:val="000000"/>
      <w:spacing w:val="0"/>
      <w:w w:val="100"/>
      <w:position w:val="0"/>
      <w:sz w:val="20"/>
      <w:szCs w:val="20"/>
      <w:u w:val="none"/>
      <w:effect w:val="none"/>
      <w:lang w:val="ru-RU" w:eastAsia="ru-RU"/>
    </w:rPr>
  </w:style>
  <w:style w:type="character" w:customStyle="1" w:styleId="280pt">
    <w:name w:val="Основной текст (28) + Интервал 0 pt"/>
    <w:rsid w:val="006D1C5E"/>
    <w:rPr>
      <w:rFonts w:ascii="Arial Unicode MS" w:eastAsia="Arial Unicode MS" w:hAnsi="Arial Unicode MS" w:cs="Arial Unicode MS" w:hint="default"/>
      <w:color w:val="000000"/>
      <w:spacing w:val="10"/>
      <w:w w:val="100"/>
      <w:position w:val="0"/>
      <w:shd w:val="clear" w:color="auto" w:fill="FFFFFF"/>
      <w:lang w:val="ru-RU" w:eastAsia="ru-RU"/>
    </w:rPr>
  </w:style>
  <w:style w:type="character" w:customStyle="1" w:styleId="381">
    <w:name w:val="Основной текст (38)_"/>
    <w:rsid w:val="006D1C5E"/>
    <w:rPr>
      <w:rFonts w:ascii="Times New Roman" w:hAnsi="Times New Roman" w:cs="Times New Roman" w:hint="default"/>
      <w:strike w:val="0"/>
      <w:dstrike w:val="0"/>
      <w:sz w:val="16"/>
      <w:szCs w:val="16"/>
      <w:u w:val="none"/>
      <w:effect w:val="none"/>
    </w:rPr>
  </w:style>
  <w:style w:type="character" w:customStyle="1" w:styleId="234">
    <w:name w:val="Основной текст (2) + Курсив3"/>
    <w:aliases w:val="Интервал 0 pt12"/>
    <w:rsid w:val="006D1C5E"/>
    <w:rPr>
      <w:rFonts w:ascii="Times New Roman" w:hAnsi="Times New Roman" w:cs="Times New Roman" w:hint="default"/>
      <w:i/>
      <w:iCs/>
      <w:strike w:val="0"/>
      <w:dstrike w:val="0"/>
      <w:color w:val="000000"/>
      <w:spacing w:val="-10"/>
      <w:w w:val="100"/>
      <w:position w:val="0"/>
      <w:sz w:val="24"/>
      <w:szCs w:val="24"/>
      <w:u w:val="none"/>
      <w:effect w:val="none"/>
      <w:lang w:val="ru-RU" w:eastAsia="ru-RU"/>
    </w:rPr>
  </w:style>
  <w:style w:type="character" w:customStyle="1" w:styleId="5d">
    <w:name w:val="Заголовок №5_"/>
    <w:rsid w:val="006D1C5E"/>
    <w:rPr>
      <w:rFonts w:ascii="Times New Roman" w:hAnsi="Times New Roman" w:cs="Times New Roman" w:hint="default"/>
      <w:i/>
      <w:iCs/>
      <w:strike w:val="0"/>
      <w:dstrike w:val="0"/>
      <w:spacing w:val="-40"/>
      <w:sz w:val="20"/>
      <w:szCs w:val="20"/>
      <w:u w:val="none"/>
      <w:effect w:val="none"/>
    </w:rPr>
  </w:style>
  <w:style w:type="character" w:customStyle="1" w:styleId="5e">
    <w:name w:val="Заголовок №5"/>
    <w:rsid w:val="006D1C5E"/>
    <w:rPr>
      <w:rFonts w:ascii="Times New Roman" w:hAnsi="Times New Roman" w:cs="Times New Roman" w:hint="default"/>
      <w:i/>
      <w:iCs/>
      <w:strike w:val="0"/>
      <w:dstrike w:val="0"/>
      <w:color w:val="000000"/>
      <w:spacing w:val="-40"/>
      <w:w w:val="100"/>
      <w:position w:val="0"/>
      <w:sz w:val="20"/>
      <w:szCs w:val="20"/>
      <w:u w:val="none"/>
      <w:effect w:val="none"/>
      <w:lang w:val="ru-RU" w:eastAsia="ru-RU"/>
    </w:rPr>
  </w:style>
  <w:style w:type="character" w:customStyle="1" w:styleId="35-1pt">
    <w:name w:val="Основной текст (35) + Интервал -1 pt"/>
    <w:rsid w:val="006D1C5E"/>
    <w:rPr>
      <w:rFonts w:ascii="Segoe UI" w:eastAsia="Times New Roman" w:hAnsi="Segoe UI" w:cs="Segoe UI" w:hint="default"/>
      <w:b/>
      <w:bCs/>
      <w:strike w:val="0"/>
      <w:dstrike w:val="0"/>
      <w:color w:val="000000"/>
      <w:spacing w:val="-30"/>
      <w:w w:val="100"/>
      <w:position w:val="0"/>
      <w:sz w:val="42"/>
      <w:szCs w:val="42"/>
      <w:u w:val="none"/>
      <w:effect w:val="none"/>
      <w:lang w:val="ru-RU" w:eastAsia="ru-RU"/>
    </w:rPr>
  </w:style>
  <w:style w:type="character" w:customStyle="1" w:styleId="11Candara">
    <w:name w:val="Основной текст (11) + Candara"/>
    <w:aliases w:val="9 pt4,Интервал -1 pt7"/>
    <w:rsid w:val="006D1C5E"/>
    <w:rPr>
      <w:rFonts w:ascii="Candara" w:eastAsia="Times New Roman" w:hAnsi="Candara" w:cs="Candara" w:hint="default"/>
      <w:b/>
      <w:bCs/>
      <w:strike w:val="0"/>
      <w:dstrike w:val="0"/>
      <w:color w:val="000000"/>
      <w:spacing w:val="-20"/>
      <w:w w:val="100"/>
      <w:position w:val="0"/>
      <w:sz w:val="18"/>
      <w:szCs w:val="18"/>
      <w:u w:val="none"/>
      <w:effect w:val="none"/>
      <w:lang w:val="ru-RU" w:eastAsia="ru-RU"/>
    </w:rPr>
  </w:style>
  <w:style w:type="character" w:customStyle="1" w:styleId="382">
    <w:name w:val="Основной текст (38)"/>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1220">
    <w:name w:val="Заголовок №12 (2)_"/>
    <w:rsid w:val="006D1C5E"/>
    <w:rPr>
      <w:rFonts w:ascii="Times New Roman" w:hAnsi="Times New Roman" w:cs="Times New Roman" w:hint="default"/>
      <w:strike w:val="0"/>
      <w:dstrike w:val="0"/>
      <w:u w:val="none"/>
      <w:effect w:val="none"/>
    </w:rPr>
  </w:style>
  <w:style w:type="character" w:customStyle="1" w:styleId="1221">
    <w:name w:val="Заголовок №12 (2)"/>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19-1pt">
    <w:name w:val="Основной текст (19) + Интервал -1 pt"/>
    <w:rsid w:val="006D1C5E"/>
    <w:rPr>
      <w:rFonts w:ascii="Arial Unicode MS" w:eastAsia="Arial Unicode MS" w:hAnsi="Arial Unicode MS" w:cs="Arial Unicode MS" w:hint="default"/>
      <w:strike w:val="0"/>
      <w:dstrike w:val="0"/>
      <w:color w:val="000000"/>
      <w:spacing w:val="-20"/>
      <w:w w:val="100"/>
      <w:position w:val="0"/>
      <w:sz w:val="13"/>
      <w:szCs w:val="13"/>
      <w:u w:val="none"/>
      <w:effect w:val="none"/>
      <w:lang w:val="ru-RU" w:eastAsia="ru-RU"/>
    </w:rPr>
  </w:style>
  <w:style w:type="character" w:customStyle="1" w:styleId="1910pt">
    <w:name w:val="Основной текст (19) + 10 pt"/>
    <w:aliases w:val="Курсив21"/>
    <w:rsid w:val="006D1C5E"/>
    <w:rPr>
      <w:rFonts w:ascii="Arial Unicode MS" w:eastAsia="Arial Unicode MS" w:hAnsi="Arial Unicode MS" w:cs="Arial Unicode MS" w:hint="default"/>
      <w:i/>
      <w:iCs/>
      <w:strike w:val="0"/>
      <w:dstrike w:val="0"/>
      <w:color w:val="000000"/>
      <w:spacing w:val="0"/>
      <w:w w:val="100"/>
      <w:position w:val="0"/>
      <w:sz w:val="20"/>
      <w:szCs w:val="20"/>
      <w:u w:val="none"/>
      <w:effect w:val="none"/>
      <w:lang w:val="ru-RU" w:eastAsia="ru-RU"/>
    </w:rPr>
  </w:style>
  <w:style w:type="character" w:customStyle="1" w:styleId="35TimesNewRoman1">
    <w:name w:val="Основной текст (35) + Times New Roman1"/>
    <w:aliases w:val="18 pt4,Курсив20,Интервал -3 pt"/>
    <w:rsid w:val="006D1C5E"/>
    <w:rPr>
      <w:rFonts w:ascii="Times New Roman" w:eastAsia="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353">
    <w:name w:val="Основной текст (35) + Малые прописные"/>
    <w:aliases w:val="Интервал -1 pt6"/>
    <w:rsid w:val="006D1C5E"/>
    <w:rPr>
      <w:rFonts w:ascii="Segoe UI" w:eastAsia="Times New Roman" w:hAnsi="Segoe UI" w:cs="Segoe UI" w:hint="default"/>
      <w:b/>
      <w:bCs/>
      <w:smallCaps/>
      <w:strike w:val="0"/>
      <w:dstrike w:val="0"/>
      <w:color w:val="000000"/>
      <w:spacing w:val="-30"/>
      <w:w w:val="100"/>
      <w:position w:val="0"/>
      <w:sz w:val="42"/>
      <w:szCs w:val="42"/>
      <w:u w:val="none"/>
      <w:effect w:val="none"/>
      <w:lang w:val="ru-RU" w:eastAsia="ru-RU"/>
    </w:rPr>
  </w:style>
  <w:style w:type="character" w:customStyle="1" w:styleId="96">
    <w:name w:val="Основной текст (9)"/>
    <w:rsid w:val="006D1C5E"/>
    <w:rPr>
      <w:rFonts w:ascii="Times New Roman" w:hAnsi="Times New Roman" w:cs="Times New Roman" w:hint="default"/>
      <w:strike w:val="0"/>
      <w:dstrike w:val="0"/>
      <w:color w:val="000000"/>
      <w:spacing w:val="0"/>
      <w:w w:val="100"/>
      <w:position w:val="0"/>
      <w:sz w:val="17"/>
      <w:szCs w:val="17"/>
      <w:u w:val="none"/>
      <w:effect w:val="none"/>
      <w:lang w:val="ru-RU" w:eastAsia="ru-RU"/>
    </w:rPr>
  </w:style>
  <w:style w:type="character" w:customStyle="1" w:styleId="290pt">
    <w:name w:val="Основной текст (29) + Интервал 0 pt"/>
    <w:rsid w:val="006D1C5E"/>
    <w:rPr>
      <w:rFonts w:ascii="Arial Unicode MS" w:eastAsia="Arial Unicode MS" w:hAnsi="Arial Unicode MS" w:cs="Arial Unicode MS" w:hint="default"/>
      <w:strike w:val="0"/>
      <w:dstrike w:val="0"/>
      <w:color w:val="000000"/>
      <w:spacing w:val="10"/>
      <w:w w:val="100"/>
      <w:position w:val="0"/>
      <w:sz w:val="15"/>
      <w:szCs w:val="15"/>
      <w:u w:val="none"/>
      <w:effect w:val="none"/>
      <w:shd w:val="clear" w:color="auto" w:fill="FFFFFF"/>
      <w:lang w:val="en-US" w:eastAsia="en-US"/>
    </w:rPr>
  </w:style>
  <w:style w:type="character" w:customStyle="1" w:styleId="38Consolas">
    <w:name w:val="Основной текст (38) + Consolas"/>
    <w:aliases w:val="12 pt6,Курсив19"/>
    <w:rsid w:val="006D1C5E"/>
    <w:rPr>
      <w:rFonts w:ascii="Consolas" w:eastAsia="Times New Roman" w:hAnsi="Consolas" w:cs="Consolas" w:hint="default"/>
      <w:i/>
      <w:iCs/>
      <w:strike w:val="0"/>
      <w:dstrike w:val="0"/>
      <w:color w:val="000000"/>
      <w:spacing w:val="0"/>
      <w:w w:val="100"/>
      <w:position w:val="0"/>
      <w:sz w:val="24"/>
      <w:szCs w:val="24"/>
      <w:u w:val="none"/>
      <w:effect w:val="none"/>
      <w:lang w:val="en-US" w:eastAsia="en-US"/>
    </w:rPr>
  </w:style>
  <w:style w:type="character" w:customStyle="1" w:styleId="114pt">
    <w:name w:val="Основной текст (11) + Интервал 4 pt"/>
    <w:rsid w:val="006D1C5E"/>
    <w:rPr>
      <w:rFonts w:ascii="Arial Unicode MS" w:eastAsia="Arial Unicode MS" w:hAnsi="Arial Unicode MS" w:cs="Arial Unicode MS" w:hint="default"/>
      <w:b/>
      <w:bCs/>
      <w:strike w:val="0"/>
      <w:dstrike w:val="0"/>
      <w:color w:val="000000"/>
      <w:spacing w:val="90"/>
      <w:w w:val="100"/>
      <w:position w:val="0"/>
      <w:sz w:val="21"/>
      <w:szCs w:val="21"/>
      <w:u w:val="none"/>
      <w:effect w:val="none"/>
      <w:lang w:val="ru-RU" w:eastAsia="ru-RU"/>
    </w:rPr>
  </w:style>
  <w:style w:type="character" w:customStyle="1" w:styleId="391">
    <w:name w:val="Основной текст (39)_"/>
    <w:rsid w:val="006D1C5E"/>
    <w:rPr>
      <w:rFonts w:ascii="Candara" w:eastAsia="Times New Roman" w:hAnsi="Candara" w:cs="Candara" w:hint="default"/>
      <w:strike w:val="0"/>
      <w:dstrike w:val="0"/>
      <w:sz w:val="17"/>
      <w:szCs w:val="17"/>
      <w:u w:val="none"/>
      <w:effect w:val="none"/>
    </w:rPr>
  </w:style>
  <w:style w:type="character" w:customStyle="1" w:styleId="392">
    <w:name w:val="Основной текст (39)"/>
    <w:rsid w:val="006D1C5E"/>
    <w:rPr>
      <w:rFonts w:ascii="Candara" w:eastAsia="Times New Roman" w:hAnsi="Candara" w:cs="Candara" w:hint="default"/>
      <w:strike w:val="0"/>
      <w:dstrike w:val="0"/>
      <w:color w:val="000000"/>
      <w:spacing w:val="0"/>
      <w:w w:val="100"/>
      <w:position w:val="0"/>
      <w:sz w:val="17"/>
      <w:szCs w:val="17"/>
      <w:u w:val="none"/>
      <w:effect w:val="none"/>
      <w:lang w:val="ru-RU" w:eastAsia="ru-RU"/>
    </w:rPr>
  </w:style>
  <w:style w:type="character" w:customStyle="1" w:styleId="1750">
    <w:name w:val="Заголовок №17 (5)_"/>
    <w:rsid w:val="006D1C5E"/>
    <w:rPr>
      <w:rFonts w:ascii="Times New Roman" w:hAnsi="Times New Roman" w:cs="Times New Roman" w:hint="default"/>
      <w:b/>
      <w:bCs/>
      <w:strike w:val="0"/>
      <w:dstrike w:val="0"/>
      <w:sz w:val="21"/>
      <w:szCs w:val="21"/>
      <w:u w:val="none"/>
      <w:effect w:val="none"/>
    </w:rPr>
  </w:style>
  <w:style w:type="character" w:customStyle="1" w:styleId="1751">
    <w:name w:val="Заголовок №17 (5)"/>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30pt">
    <w:name w:val="Основной текст (3) + Интервал 0 pt"/>
    <w:rsid w:val="006D1C5E"/>
    <w:rPr>
      <w:rFonts w:ascii="Times New Roman" w:hAnsi="Times New Roman" w:cs="Times New Roman" w:hint="default"/>
      <w:i/>
      <w:iCs/>
      <w:strike w:val="0"/>
      <w:dstrike w:val="0"/>
      <w:color w:val="000000"/>
      <w:spacing w:val="-10"/>
      <w:w w:val="100"/>
      <w:position w:val="0"/>
      <w:sz w:val="24"/>
      <w:szCs w:val="24"/>
      <w:u w:val="none"/>
      <w:effect w:val="none"/>
      <w:lang w:val="ru-RU" w:eastAsia="ru-RU"/>
    </w:rPr>
  </w:style>
  <w:style w:type="character" w:customStyle="1" w:styleId="1210pt">
    <w:name w:val="Основной текст (12) + 10 pt"/>
    <w:aliases w:val="Курсив18,Интервал 0 pt11"/>
    <w:rsid w:val="006D1C5E"/>
    <w:rPr>
      <w:rFonts w:ascii="Times New Roman" w:hAnsi="Times New Roman" w:cs="Times New Roman" w:hint="default"/>
      <w:i/>
      <w:iCs/>
      <w:strike w:val="0"/>
      <w:dstrike w:val="0"/>
      <w:color w:val="000000"/>
      <w:spacing w:val="0"/>
      <w:w w:val="100"/>
      <w:position w:val="0"/>
      <w:sz w:val="20"/>
      <w:szCs w:val="20"/>
      <w:u w:val="none"/>
      <w:effect w:val="none"/>
      <w:lang w:val="en-US" w:eastAsia="en-US"/>
    </w:rPr>
  </w:style>
  <w:style w:type="character" w:customStyle="1" w:styleId="120pt">
    <w:name w:val="Основной текст (12) + Интервал 0 pt"/>
    <w:rsid w:val="006D1C5E"/>
    <w:rPr>
      <w:rFonts w:ascii="Times New Roman" w:hAnsi="Times New Roman" w:cs="Times New Roman" w:hint="default"/>
      <w:strike w:val="0"/>
      <w:dstrike w:val="0"/>
      <w:color w:val="000000"/>
      <w:spacing w:val="0"/>
      <w:w w:val="100"/>
      <w:position w:val="0"/>
      <w:sz w:val="26"/>
      <w:szCs w:val="26"/>
      <w:u w:val="none"/>
      <w:effect w:val="none"/>
    </w:rPr>
  </w:style>
  <w:style w:type="character" w:customStyle="1" w:styleId="1020">
    <w:name w:val="Заголовок №10 (2)_"/>
    <w:rsid w:val="006D1C5E"/>
    <w:rPr>
      <w:rFonts w:ascii="Times New Roman" w:hAnsi="Times New Roman" w:cs="Times New Roman" w:hint="default"/>
      <w:strike w:val="0"/>
      <w:dstrike w:val="0"/>
      <w:sz w:val="26"/>
      <w:szCs w:val="26"/>
      <w:u w:val="none"/>
      <w:effect w:val="none"/>
    </w:rPr>
  </w:style>
  <w:style w:type="character" w:customStyle="1" w:styleId="1021">
    <w:name w:val="Заголовок №10 (2)"/>
    <w:rsid w:val="006D1C5E"/>
    <w:rPr>
      <w:rFonts w:ascii="Times New Roman" w:hAnsi="Times New Roman" w:cs="Times New Roman" w:hint="default"/>
      <w:strike w:val="0"/>
      <w:dstrike w:val="0"/>
      <w:color w:val="000000"/>
      <w:spacing w:val="0"/>
      <w:w w:val="100"/>
      <w:position w:val="0"/>
      <w:sz w:val="26"/>
      <w:szCs w:val="26"/>
      <w:u w:val="none"/>
      <w:effect w:val="none"/>
      <w:lang w:val="ru-RU" w:eastAsia="ru-RU"/>
    </w:rPr>
  </w:style>
  <w:style w:type="character" w:customStyle="1" w:styleId="1026pt">
    <w:name w:val="Заголовок №10 (2) + 6 pt"/>
    <w:rsid w:val="006D1C5E"/>
    <w:rPr>
      <w:rFonts w:ascii="Times New Roman" w:hAnsi="Times New Roman" w:cs="Times New Roman" w:hint="default"/>
      <w:strike w:val="0"/>
      <w:dstrike w:val="0"/>
      <w:color w:val="000000"/>
      <w:spacing w:val="0"/>
      <w:w w:val="100"/>
      <w:position w:val="0"/>
      <w:sz w:val="12"/>
      <w:szCs w:val="12"/>
      <w:u w:val="none"/>
      <w:effect w:val="none"/>
      <w:lang w:val="ru-RU" w:eastAsia="ru-RU"/>
    </w:rPr>
  </w:style>
  <w:style w:type="character" w:customStyle="1" w:styleId="11TimesNewRoman8">
    <w:name w:val="Основной текст (11) + Times New Roman8"/>
    <w:aliases w:val="11 pt2,Не полужирный14,Курсив17,Интервал -1 pt5"/>
    <w:rsid w:val="006D1C5E"/>
    <w:rPr>
      <w:rFonts w:ascii="Times New Roman" w:hAnsi="Times New Roman" w:cs="Times New Roman" w:hint="default"/>
      <w:b/>
      <w:bCs/>
      <w:i/>
      <w:iCs/>
      <w:strike w:val="0"/>
      <w:dstrike w:val="0"/>
      <w:color w:val="000000"/>
      <w:spacing w:val="-30"/>
      <w:w w:val="100"/>
      <w:position w:val="0"/>
      <w:sz w:val="22"/>
      <w:szCs w:val="22"/>
      <w:u w:val="none"/>
      <w:effect w:val="none"/>
      <w:lang w:val="en-US" w:eastAsia="en-US"/>
    </w:rPr>
  </w:style>
  <w:style w:type="character" w:customStyle="1" w:styleId="119">
    <w:name w:val="Заголовок №11_"/>
    <w:rsid w:val="006D1C5E"/>
    <w:rPr>
      <w:rFonts w:ascii="Times New Roman" w:hAnsi="Times New Roman" w:cs="Times New Roman" w:hint="default"/>
      <w:strike w:val="0"/>
      <w:dstrike w:val="0"/>
      <w:spacing w:val="-10"/>
      <w:sz w:val="19"/>
      <w:szCs w:val="19"/>
      <w:u w:val="none"/>
      <w:effect w:val="none"/>
      <w:lang w:val="en-US" w:eastAsia="en-US"/>
    </w:rPr>
  </w:style>
  <w:style w:type="character" w:customStyle="1" w:styleId="11a">
    <w:name w:val="Заголовок №11"/>
    <w:rsid w:val="006D1C5E"/>
    <w:rPr>
      <w:rFonts w:ascii="Arial Unicode MS" w:eastAsia="Arial Unicode MS" w:hAnsi="Arial Unicode MS" w:cs="Arial Unicode MS" w:hint="default"/>
      <w:strike w:val="0"/>
      <w:dstrike w:val="0"/>
      <w:color w:val="000000"/>
      <w:spacing w:val="-10"/>
      <w:w w:val="100"/>
      <w:position w:val="0"/>
      <w:sz w:val="19"/>
      <w:szCs w:val="19"/>
      <w:u w:val="none"/>
      <w:effect w:val="none"/>
      <w:lang w:val="ru-RU" w:eastAsia="ru-RU"/>
    </w:rPr>
  </w:style>
  <w:style w:type="character" w:customStyle="1" w:styleId="11TimesNewRoman0">
    <w:name w:val="Заголовок №11 + Times New Roman"/>
    <w:aliases w:val="12 pt5,Интервал 0 pt10"/>
    <w:rsid w:val="006D1C5E"/>
    <w:rPr>
      <w:rFonts w:ascii="Times New Roman" w:hAnsi="Times New Roman" w:cs="Times New Roman" w:hint="default"/>
      <w:strike w:val="0"/>
      <w:dstrike w:val="0"/>
      <w:color w:val="000000"/>
      <w:spacing w:val="0"/>
      <w:w w:val="100"/>
      <w:position w:val="0"/>
      <w:sz w:val="24"/>
      <w:szCs w:val="24"/>
      <w:u w:val="none"/>
      <w:effect w:val="none"/>
      <w:lang w:val="en-US" w:eastAsia="en-US"/>
    </w:rPr>
  </w:style>
  <w:style w:type="character" w:customStyle="1" w:styleId="1121">
    <w:name w:val="Заголовок №11 (2)_"/>
    <w:rsid w:val="006D1C5E"/>
    <w:rPr>
      <w:rFonts w:ascii="Segoe UI" w:eastAsia="Times New Roman" w:hAnsi="Segoe UI" w:cs="Segoe UI" w:hint="default"/>
      <w:b/>
      <w:bCs/>
      <w:strike w:val="0"/>
      <w:dstrike w:val="0"/>
      <w:spacing w:val="-30"/>
      <w:sz w:val="42"/>
      <w:szCs w:val="42"/>
      <w:u w:val="none"/>
      <w:effect w:val="none"/>
    </w:rPr>
  </w:style>
  <w:style w:type="character" w:customStyle="1" w:styleId="112TimesNewRoman">
    <w:name w:val="Заголовок №11 (2) + Times New Roman"/>
    <w:aliases w:val="18 pt3,Курсив16,Интервал -3 pt3"/>
    <w:rsid w:val="006D1C5E"/>
    <w:rPr>
      <w:rFonts w:ascii="Times New Roman" w:eastAsia="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1122">
    <w:name w:val="Заголовок №11 (2)"/>
    <w:rsid w:val="006D1C5E"/>
    <w:rPr>
      <w:rFonts w:ascii="Segoe UI" w:eastAsia="Times New Roman" w:hAnsi="Segoe UI" w:cs="Segoe UI" w:hint="default"/>
      <w:b/>
      <w:bCs/>
      <w:strike w:val="0"/>
      <w:dstrike w:val="0"/>
      <w:color w:val="000000"/>
      <w:spacing w:val="-30"/>
      <w:w w:val="100"/>
      <w:position w:val="0"/>
      <w:sz w:val="42"/>
      <w:szCs w:val="42"/>
      <w:u w:val="none"/>
      <w:effect w:val="none"/>
      <w:lang w:val="ru-RU" w:eastAsia="ru-RU"/>
    </w:rPr>
  </w:style>
  <w:style w:type="character" w:customStyle="1" w:styleId="88">
    <w:name w:val="Заголовок №8_"/>
    <w:rsid w:val="006D1C5E"/>
    <w:rPr>
      <w:rFonts w:ascii="Times New Roman" w:hAnsi="Times New Roman" w:cs="Times New Roman" w:hint="default"/>
      <w:b/>
      <w:bCs/>
      <w:i/>
      <w:iCs/>
      <w:strike w:val="0"/>
      <w:dstrike w:val="0"/>
      <w:spacing w:val="-70"/>
      <w:sz w:val="36"/>
      <w:szCs w:val="36"/>
      <w:u w:val="none"/>
      <w:effect w:val="none"/>
    </w:rPr>
  </w:style>
  <w:style w:type="character" w:customStyle="1" w:styleId="89">
    <w:name w:val="Заголовок №8"/>
    <w:rsid w:val="006D1C5E"/>
    <w:rPr>
      <w:rFonts w:ascii="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11TimesNewRoman7">
    <w:name w:val="Основной текст (11) + Times New Roman7"/>
    <w:aliases w:val="12 pt4,Не полужирный13,Курсив15,Интервал 0 pt9"/>
    <w:rsid w:val="006D1C5E"/>
    <w:rPr>
      <w:rFonts w:ascii="Times New Roman" w:hAnsi="Times New Roman" w:cs="Times New Roman" w:hint="default"/>
      <w:b/>
      <w:bCs/>
      <w:i/>
      <w:iCs/>
      <w:strike w:val="0"/>
      <w:dstrike w:val="0"/>
      <w:color w:val="000000"/>
      <w:spacing w:val="-10"/>
      <w:w w:val="100"/>
      <w:position w:val="0"/>
      <w:sz w:val="24"/>
      <w:szCs w:val="24"/>
      <w:u w:val="none"/>
      <w:effect w:val="none"/>
      <w:lang w:val="ru-RU" w:eastAsia="ru-RU"/>
    </w:rPr>
  </w:style>
  <w:style w:type="character" w:customStyle="1" w:styleId="32pt">
    <w:name w:val="Основной текст (3) + Интервал 2 pt"/>
    <w:rsid w:val="006D1C5E"/>
    <w:rPr>
      <w:rFonts w:ascii="Times New Roman" w:hAnsi="Times New Roman" w:cs="Times New Roman" w:hint="default"/>
      <w:i/>
      <w:iCs/>
      <w:strike w:val="0"/>
      <w:dstrike w:val="0"/>
      <w:color w:val="000000"/>
      <w:spacing w:val="50"/>
      <w:w w:val="100"/>
      <w:position w:val="0"/>
      <w:sz w:val="24"/>
      <w:szCs w:val="24"/>
      <w:u w:val="none"/>
      <w:effect w:val="none"/>
      <w:lang w:val="en-US" w:eastAsia="en-US"/>
    </w:rPr>
  </w:style>
  <w:style w:type="character" w:customStyle="1" w:styleId="227">
    <w:name w:val="Основной текст (2) + Курсив2"/>
    <w:aliases w:val="Интервал 2 pt1"/>
    <w:rsid w:val="006D1C5E"/>
    <w:rPr>
      <w:rFonts w:ascii="Times New Roman" w:hAnsi="Times New Roman" w:cs="Times New Roman" w:hint="default"/>
      <w:i/>
      <w:iCs/>
      <w:strike w:val="0"/>
      <w:dstrike w:val="0"/>
      <w:color w:val="000000"/>
      <w:spacing w:val="50"/>
      <w:w w:val="100"/>
      <w:position w:val="0"/>
      <w:sz w:val="24"/>
      <w:szCs w:val="24"/>
      <w:u w:val="none"/>
      <w:effect w:val="none"/>
      <w:lang w:val="en-US" w:eastAsia="en-US"/>
    </w:rPr>
  </w:style>
  <w:style w:type="character" w:customStyle="1" w:styleId="115pt">
    <w:name w:val="Основной текст (11) + 5 pt"/>
    <w:aliases w:val="Не полужирный12"/>
    <w:rsid w:val="006D1C5E"/>
    <w:rPr>
      <w:rFonts w:ascii="Arial Unicode MS" w:eastAsia="Arial Unicode MS" w:hAnsi="Arial Unicode MS" w:cs="Arial Unicode MS" w:hint="default"/>
      <w:b/>
      <w:bCs/>
      <w:strike w:val="0"/>
      <w:dstrike w:val="0"/>
      <w:color w:val="000000"/>
      <w:spacing w:val="0"/>
      <w:w w:val="100"/>
      <w:position w:val="0"/>
      <w:sz w:val="10"/>
      <w:szCs w:val="10"/>
      <w:u w:val="none"/>
      <w:effect w:val="none"/>
      <w:lang w:val="ru-RU" w:eastAsia="ru-RU"/>
    </w:rPr>
  </w:style>
  <w:style w:type="character" w:customStyle="1" w:styleId="77">
    <w:name w:val="Заголовок №7_"/>
    <w:rsid w:val="006D1C5E"/>
    <w:rPr>
      <w:rFonts w:ascii="Times New Roman" w:hAnsi="Times New Roman" w:cs="Times New Roman" w:hint="default"/>
      <w:strike w:val="0"/>
      <w:dstrike w:val="0"/>
      <w:spacing w:val="-40"/>
      <w:sz w:val="20"/>
      <w:szCs w:val="20"/>
      <w:u w:val="none"/>
      <w:effect w:val="none"/>
    </w:rPr>
  </w:style>
  <w:style w:type="character" w:customStyle="1" w:styleId="7Consolas">
    <w:name w:val="Заголовок №7 + Consolas"/>
    <w:aliases w:val="Интервал -1 pt4"/>
    <w:rsid w:val="006D1C5E"/>
    <w:rPr>
      <w:rFonts w:ascii="Consolas" w:eastAsia="Times New Roman" w:hAnsi="Consolas" w:cs="Consolas" w:hint="default"/>
      <w:strike w:val="0"/>
      <w:dstrike w:val="0"/>
      <w:color w:val="000000"/>
      <w:spacing w:val="-30"/>
      <w:w w:val="100"/>
      <w:position w:val="0"/>
      <w:sz w:val="20"/>
      <w:szCs w:val="20"/>
      <w:u w:val="none"/>
      <w:effect w:val="none"/>
      <w:lang w:val="ru-RU" w:eastAsia="ru-RU"/>
    </w:rPr>
  </w:style>
  <w:style w:type="character" w:customStyle="1" w:styleId="78">
    <w:name w:val="Заголовок №7"/>
    <w:rsid w:val="006D1C5E"/>
    <w:rPr>
      <w:rFonts w:ascii="Times New Roman" w:hAnsi="Times New Roman" w:cs="Times New Roman" w:hint="default"/>
      <w:strike w:val="0"/>
      <w:dstrike w:val="0"/>
      <w:color w:val="000000"/>
      <w:spacing w:val="-40"/>
      <w:w w:val="100"/>
      <w:position w:val="0"/>
      <w:sz w:val="20"/>
      <w:szCs w:val="20"/>
      <w:u w:val="none"/>
      <w:effect w:val="none"/>
      <w:lang w:val="ru-RU" w:eastAsia="ru-RU"/>
    </w:rPr>
  </w:style>
  <w:style w:type="character" w:customStyle="1" w:styleId="3f8">
    <w:name w:val="Заголовок №3_"/>
    <w:rsid w:val="006D1C5E"/>
    <w:rPr>
      <w:rFonts w:ascii="Times New Roman" w:hAnsi="Times New Roman" w:cs="Times New Roman" w:hint="default"/>
      <w:i/>
      <w:iCs/>
      <w:strike w:val="0"/>
      <w:dstrike w:val="0"/>
      <w:spacing w:val="-40"/>
      <w:sz w:val="20"/>
      <w:szCs w:val="20"/>
      <w:u w:val="none"/>
      <w:effect w:val="none"/>
    </w:rPr>
  </w:style>
  <w:style w:type="character" w:customStyle="1" w:styleId="3f9">
    <w:name w:val="Заголовок №3"/>
    <w:rsid w:val="006D1C5E"/>
    <w:rPr>
      <w:rFonts w:ascii="Times New Roman" w:hAnsi="Times New Roman" w:cs="Times New Roman" w:hint="default"/>
      <w:i/>
      <w:iCs/>
      <w:strike w:val="0"/>
      <w:dstrike w:val="0"/>
      <w:color w:val="000000"/>
      <w:spacing w:val="-40"/>
      <w:w w:val="100"/>
      <w:position w:val="0"/>
      <w:sz w:val="20"/>
      <w:szCs w:val="20"/>
      <w:u w:val="none"/>
      <w:effect w:val="none"/>
      <w:lang w:val="ru-RU" w:eastAsia="ru-RU"/>
    </w:rPr>
  </w:style>
  <w:style w:type="character" w:customStyle="1" w:styleId="21TimesNewRoman1">
    <w:name w:val="Основной текст (21) + Times New Roman1"/>
    <w:aliases w:val="10 pt3"/>
    <w:rsid w:val="006D1C5E"/>
    <w:rPr>
      <w:rFonts w:ascii="Times New Roman" w:hAnsi="Times New Roman" w:cs="Times New Roman" w:hint="default"/>
      <w:strike w:val="0"/>
      <w:dstrike w:val="0"/>
      <w:color w:val="000000"/>
      <w:spacing w:val="0"/>
      <w:w w:val="100"/>
      <w:position w:val="0"/>
      <w:sz w:val="20"/>
      <w:szCs w:val="20"/>
      <w:u w:val="none"/>
      <w:effect w:val="none"/>
      <w:lang w:val="ru-RU" w:eastAsia="ru-RU"/>
    </w:rPr>
  </w:style>
  <w:style w:type="character" w:customStyle="1" w:styleId="5f">
    <w:name w:val="Колонтитул (5)_"/>
    <w:rsid w:val="006D1C5E"/>
    <w:rPr>
      <w:rFonts w:ascii="Times New Roman" w:hAnsi="Times New Roman" w:cs="Times New Roman" w:hint="default"/>
      <w:strike w:val="0"/>
      <w:dstrike w:val="0"/>
      <w:sz w:val="16"/>
      <w:szCs w:val="16"/>
      <w:u w:val="none"/>
      <w:effect w:val="none"/>
    </w:rPr>
  </w:style>
  <w:style w:type="character" w:customStyle="1" w:styleId="5f0">
    <w:name w:val="Колонтитул (5)"/>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en-US" w:eastAsia="en-US"/>
    </w:rPr>
  </w:style>
  <w:style w:type="character" w:customStyle="1" w:styleId="142-1pt">
    <w:name w:val="Заголовок №14 (2) + Интервал -1 pt"/>
    <w:rsid w:val="006D1C5E"/>
    <w:rPr>
      <w:rFonts w:ascii="Times New Roman" w:hAnsi="Times New Roman" w:cs="Times New Roman" w:hint="default"/>
      <w:i/>
      <w:iCs/>
      <w:color w:val="000000"/>
      <w:spacing w:val="-30"/>
      <w:w w:val="100"/>
      <w:position w:val="0"/>
      <w:sz w:val="22"/>
      <w:szCs w:val="22"/>
      <w:shd w:val="clear" w:color="auto" w:fill="FFFFFF"/>
      <w:lang w:val="en-US" w:eastAsia="en-US"/>
    </w:rPr>
  </w:style>
  <w:style w:type="character" w:customStyle="1" w:styleId="142ArialUnicodeMS">
    <w:name w:val="Заголовок №14 (2) + Arial Unicode MS"/>
    <w:aliases w:val="10,5 pt8,Полужирный4,Не курсив2,Интервал 0 pt8"/>
    <w:rsid w:val="006D1C5E"/>
    <w:rPr>
      <w:rFonts w:ascii="Arial Unicode MS" w:eastAsia="Arial Unicode MS" w:hAnsi="Arial Unicode MS" w:cs="Arial Unicode MS" w:hint="default"/>
      <w:b/>
      <w:bCs/>
      <w:i/>
      <w:iCs/>
      <w:color w:val="000000"/>
      <w:spacing w:val="0"/>
      <w:w w:val="100"/>
      <w:position w:val="0"/>
      <w:sz w:val="21"/>
      <w:szCs w:val="21"/>
      <w:shd w:val="clear" w:color="auto" w:fill="FFFFFF"/>
      <w:lang w:val="en-US" w:eastAsia="en-US"/>
    </w:rPr>
  </w:style>
  <w:style w:type="character" w:customStyle="1" w:styleId="401">
    <w:name w:val="Основной текст (40)_"/>
    <w:rsid w:val="006D1C5E"/>
    <w:rPr>
      <w:rFonts w:ascii="Times New Roman" w:hAnsi="Times New Roman" w:cs="Times New Roman" w:hint="default"/>
      <w:i/>
      <w:iCs/>
      <w:strike w:val="0"/>
      <w:dstrike w:val="0"/>
      <w:spacing w:val="20"/>
      <w:sz w:val="22"/>
      <w:szCs w:val="22"/>
      <w:u w:val="none"/>
      <w:effect w:val="none"/>
    </w:rPr>
  </w:style>
  <w:style w:type="character" w:customStyle="1" w:styleId="402">
    <w:name w:val="Основной текст (40)"/>
    <w:rsid w:val="006D1C5E"/>
    <w:rPr>
      <w:rFonts w:ascii="Times New Roman" w:hAnsi="Times New Roman" w:cs="Times New Roman" w:hint="default"/>
      <w:i/>
      <w:iCs/>
      <w:strike w:val="0"/>
      <w:dstrike w:val="0"/>
      <w:color w:val="000000"/>
      <w:spacing w:val="20"/>
      <w:w w:val="100"/>
      <w:position w:val="0"/>
      <w:sz w:val="22"/>
      <w:szCs w:val="22"/>
      <w:u w:val="none"/>
      <w:effect w:val="none"/>
      <w:lang w:val="ru-RU" w:eastAsia="ru-RU"/>
    </w:rPr>
  </w:style>
  <w:style w:type="character" w:customStyle="1" w:styleId="11TimesNewRoman6">
    <w:name w:val="Основной текст (11) + Times New Roman6"/>
    <w:aliases w:val="11 pt1,Не полужирный11,Курсив14,Интервал 1 pt"/>
    <w:rsid w:val="006D1C5E"/>
    <w:rPr>
      <w:rFonts w:ascii="Times New Roman" w:hAnsi="Times New Roman" w:cs="Times New Roman" w:hint="default"/>
      <w:b/>
      <w:bCs/>
      <w:i/>
      <w:iCs/>
      <w:strike w:val="0"/>
      <w:dstrike w:val="0"/>
      <w:color w:val="000000"/>
      <w:spacing w:val="20"/>
      <w:w w:val="100"/>
      <w:position w:val="0"/>
      <w:sz w:val="22"/>
      <w:szCs w:val="22"/>
      <w:u w:val="none"/>
      <w:effect w:val="none"/>
      <w:lang w:val="en-US" w:eastAsia="en-US"/>
    </w:rPr>
  </w:style>
  <w:style w:type="character" w:customStyle="1" w:styleId="2ArialUnicodeMS">
    <w:name w:val="Основной текст (2) + Arial Unicode MS"/>
    <w:aliases w:val="101,5 pt7,Полужирный3"/>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300pt">
    <w:name w:val="Основной текст (30) + Интервал 0 pt"/>
    <w:rsid w:val="006D1C5E"/>
    <w:rPr>
      <w:rFonts w:ascii="Times New Roman" w:hAnsi="Times New Roman" w:cs="Times New Roman" w:hint="default"/>
      <w:strike w:val="0"/>
      <w:dstrike w:val="0"/>
      <w:color w:val="000000"/>
      <w:spacing w:val="-10"/>
      <w:w w:val="100"/>
      <w:position w:val="0"/>
      <w:sz w:val="13"/>
      <w:szCs w:val="13"/>
      <w:u w:val="none"/>
      <w:effect w:val="none"/>
      <w:lang w:val="ru-RU" w:eastAsia="ru-RU"/>
    </w:rPr>
  </w:style>
  <w:style w:type="character" w:customStyle="1" w:styleId="1418pt1">
    <w:name w:val="Основной текст (14) + 18 pt1"/>
    <w:aliases w:val="Курсив13"/>
    <w:rsid w:val="006D1C5E"/>
    <w:rPr>
      <w:rFonts w:ascii="Arial Unicode MS" w:eastAsia="Arial Unicode MS" w:hAnsi="Arial Unicode MS" w:cs="Arial Unicode MS" w:hint="default"/>
      <w:i/>
      <w:iCs/>
      <w:strike w:val="0"/>
      <w:dstrike w:val="0"/>
      <w:color w:val="000000"/>
      <w:spacing w:val="0"/>
      <w:w w:val="100"/>
      <w:position w:val="0"/>
      <w:sz w:val="36"/>
      <w:szCs w:val="36"/>
      <w:u w:val="none"/>
      <w:effect w:val="none"/>
      <w:lang w:val="ru-RU" w:eastAsia="ru-RU"/>
    </w:rPr>
  </w:style>
  <w:style w:type="character" w:customStyle="1" w:styleId="149">
    <w:name w:val="Заголовок №14_"/>
    <w:rsid w:val="006D1C5E"/>
    <w:rPr>
      <w:rFonts w:ascii="Times New Roman" w:hAnsi="Times New Roman" w:cs="Times New Roman" w:hint="default"/>
      <w:i/>
      <w:iCs/>
      <w:strike w:val="0"/>
      <w:dstrike w:val="0"/>
      <w:sz w:val="20"/>
      <w:szCs w:val="20"/>
      <w:u w:val="none"/>
      <w:effect w:val="none"/>
    </w:rPr>
  </w:style>
  <w:style w:type="character" w:customStyle="1" w:styleId="14a">
    <w:name w:val="Заголовок №14"/>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1413pt">
    <w:name w:val="Заголовок №14 + 13 pt"/>
    <w:aliases w:val="Не курсив1"/>
    <w:rsid w:val="006D1C5E"/>
    <w:rPr>
      <w:rFonts w:ascii="Times New Roman" w:hAnsi="Times New Roman" w:cs="Times New Roman" w:hint="default"/>
      <w:i/>
      <w:iCs/>
      <w:strike w:val="0"/>
      <w:dstrike w:val="0"/>
      <w:color w:val="000000"/>
      <w:spacing w:val="0"/>
      <w:w w:val="100"/>
      <w:position w:val="0"/>
      <w:sz w:val="26"/>
      <w:szCs w:val="26"/>
      <w:u w:val="none"/>
      <w:effect w:val="none"/>
      <w:lang w:val="ru-RU" w:eastAsia="ru-RU"/>
    </w:rPr>
  </w:style>
  <w:style w:type="character" w:customStyle="1" w:styleId="29FrankRuehl">
    <w:name w:val="Основной текст (29) + FrankRuehl"/>
    <w:aliases w:val="7 pt,Курсив12"/>
    <w:rsid w:val="006D1C5E"/>
    <w:rPr>
      <w:rFonts w:ascii="FrankRuehl" w:eastAsia="Times New Roman" w:hAnsi="FrankRuehl" w:cs="FrankRuehl" w:hint="cs"/>
      <w:i/>
      <w:iCs/>
      <w:strike w:val="0"/>
      <w:dstrike w:val="0"/>
      <w:color w:val="000000"/>
      <w:spacing w:val="0"/>
      <w:w w:val="100"/>
      <w:position w:val="0"/>
      <w:sz w:val="14"/>
      <w:szCs w:val="14"/>
      <w:u w:val="none"/>
      <w:effect w:val="none"/>
      <w:shd w:val="clear" w:color="auto" w:fill="FFFFFF"/>
      <w:lang w:val="ru-RU" w:eastAsia="ru-RU" w:bidi="he-IL"/>
    </w:rPr>
  </w:style>
  <w:style w:type="character" w:customStyle="1" w:styleId="416">
    <w:name w:val="Основной текст (41)_"/>
    <w:rsid w:val="006D1C5E"/>
    <w:rPr>
      <w:rFonts w:ascii="Times New Roman" w:hAnsi="Times New Roman" w:cs="Times New Roman" w:hint="default"/>
      <w:strike w:val="0"/>
      <w:dstrike w:val="0"/>
      <w:sz w:val="16"/>
      <w:szCs w:val="16"/>
      <w:u w:val="none"/>
      <w:effect w:val="none"/>
    </w:rPr>
  </w:style>
  <w:style w:type="character" w:customStyle="1" w:styleId="417">
    <w:name w:val="Основной текст (41)"/>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71pt">
    <w:name w:val="Основной текст (7) + Интервал 1 pt"/>
    <w:rsid w:val="006D1C5E"/>
    <w:rPr>
      <w:rFonts w:ascii="Times New Roman" w:hAnsi="Times New Roman" w:cs="Times New Roman" w:hint="default"/>
      <w:strike w:val="0"/>
      <w:dstrike w:val="0"/>
      <w:color w:val="000000"/>
      <w:spacing w:val="30"/>
      <w:w w:val="100"/>
      <w:position w:val="0"/>
      <w:sz w:val="17"/>
      <w:szCs w:val="17"/>
      <w:u w:val="none"/>
      <w:effect w:val="none"/>
      <w:lang w:val="ru-RU" w:eastAsia="ru-RU"/>
    </w:rPr>
  </w:style>
  <w:style w:type="character" w:customStyle="1" w:styleId="7-1pt">
    <w:name w:val="Основной текст (7) + Интервал -1 pt"/>
    <w:rsid w:val="006D1C5E"/>
    <w:rPr>
      <w:rFonts w:ascii="Times New Roman" w:hAnsi="Times New Roman" w:cs="Times New Roman" w:hint="default"/>
      <w:strike w:val="0"/>
      <w:dstrike w:val="0"/>
      <w:color w:val="000000"/>
      <w:spacing w:val="-20"/>
      <w:w w:val="100"/>
      <w:position w:val="0"/>
      <w:sz w:val="17"/>
      <w:szCs w:val="17"/>
      <w:u w:val="none"/>
      <w:effect w:val="none"/>
      <w:lang w:val="ru-RU" w:eastAsia="ru-RU"/>
    </w:rPr>
  </w:style>
  <w:style w:type="character" w:customStyle="1" w:styleId="119pt">
    <w:name w:val="Основной текст (11) + 9 pt"/>
    <w:aliases w:val="Не полужирный10,Малые прописные2"/>
    <w:rsid w:val="006D1C5E"/>
    <w:rPr>
      <w:rFonts w:ascii="Arial Unicode MS" w:eastAsia="Arial Unicode MS" w:hAnsi="Arial Unicode MS" w:cs="Arial Unicode MS" w:hint="default"/>
      <w:b/>
      <w:bCs/>
      <w:smallCaps/>
      <w:strike w:val="0"/>
      <w:dstrike w:val="0"/>
      <w:color w:val="000000"/>
      <w:spacing w:val="0"/>
      <w:w w:val="100"/>
      <w:position w:val="0"/>
      <w:sz w:val="18"/>
      <w:szCs w:val="18"/>
      <w:u w:val="none"/>
      <w:effect w:val="none"/>
      <w:lang w:val="ru-RU" w:eastAsia="ru-RU"/>
    </w:rPr>
  </w:style>
  <w:style w:type="character" w:customStyle="1" w:styleId="5f1">
    <w:name w:val="Основной текст (5)"/>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710pt1">
    <w:name w:val="Основной текст (7) + 10 pt1"/>
    <w:aliases w:val="Курсив11,Интервал 0 pt7"/>
    <w:rsid w:val="006D1C5E"/>
    <w:rPr>
      <w:rFonts w:ascii="Times New Roman" w:hAnsi="Times New Roman" w:cs="Times New Roman" w:hint="default"/>
      <w:i/>
      <w:iCs/>
      <w:strike w:val="0"/>
      <w:dstrike w:val="0"/>
      <w:color w:val="000000"/>
      <w:spacing w:val="0"/>
      <w:w w:val="100"/>
      <w:position w:val="0"/>
      <w:sz w:val="20"/>
      <w:szCs w:val="20"/>
      <w:u w:val="none"/>
      <w:effect w:val="none"/>
      <w:lang w:val="ru-RU" w:eastAsia="ru-RU"/>
    </w:rPr>
  </w:style>
  <w:style w:type="character" w:customStyle="1" w:styleId="420">
    <w:name w:val="Основной текст (42)_"/>
    <w:rsid w:val="006D1C5E"/>
    <w:rPr>
      <w:rFonts w:ascii="Times New Roman" w:hAnsi="Times New Roman" w:cs="Times New Roman" w:hint="default"/>
      <w:b/>
      <w:bCs/>
      <w:i/>
      <w:iCs/>
      <w:strike w:val="0"/>
      <w:dstrike w:val="0"/>
      <w:spacing w:val="-70"/>
      <w:sz w:val="36"/>
      <w:szCs w:val="36"/>
      <w:u w:val="none"/>
      <w:effect w:val="none"/>
    </w:rPr>
  </w:style>
  <w:style w:type="character" w:customStyle="1" w:styleId="421">
    <w:name w:val="Основной текст (42)"/>
    <w:rsid w:val="006D1C5E"/>
    <w:rPr>
      <w:rFonts w:ascii="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430">
    <w:name w:val="Основной текст (43)_"/>
    <w:rsid w:val="006D1C5E"/>
    <w:rPr>
      <w:rFonts w:ascii="Times New Roman" w:hAnsi="Times New Roman" w:cs="Times New Roman" w:hint="default"/>
      <w:strike w:val="0"/>
      <w:dstrike w:val="0"/>
      <w:sz w:val="15"/>
      <w:szCs w:val="15"/>
      <w:u w:val="none"/>
      <w:effect w:val="none"/>
    </w:rPr>
  </w:style>
  <w:style w:type="character" w:customStyle="1" w:styleId="431">
    <w:name w:val="Основной текст (43)"/>
    <w:rsid w:val="006D1C5E"/>
    <w:rPr>
      <w:rFonts w:ascii="Arial Unicode MS" w:eastAsia="Arial Unicode MS" w:hAnsi="Arial Unicode MS" w:cs="Arial Unicode MS" w:hint="default"/>
      <w:strike w:val="0"/>
      <w:dstrike w:val="0"/>
      <w:color w:val="000000"/>
      <w:spacing w:val="0"/>
      <w:w w:val="100"/>
      <w:position w:val="0"/>
      <w:sz w:val="15"/>
      <w:szCs w:val="15"/>
      <w:u w:val="none"/>
      <w:effect w:val="none"/>
      <w:lang w:val="ru-RU" w:eastAsia="ru-RU"/>
    </w:rPr>
  </w:style>
  <w:style w:type="character" w:customStyle="1" w:styleId="4310">
    <w:name w:val="Основной текст (43) + 10"/>
    <w:aliases w:val="5 pt6,Полужирный2"/>
    <w:rsid w:val="006D1C5E"/>
    <w:rPr>
      <w:rFonts w:ascii="Arial Unicode MS" w:eastAsia="Arial Unicode MS" w:hAnsi="Arial Unicode MS" w:cs="Arial Unicode MS" w:hint="default"/>
      <w:b/>
      <w:bCs/>
      <w:strike w:val="0"/>
      <w:dstrike w:val="0"/>
      <w:color w:val="000000"/>
      <w:spacing w:val="0"/>
      <w:w w:val="100"/>
      <w:position w:val="0"/>
      <w:sz w:val="21"/>
      <w:szCs w:val="21"/>
      <w:u w:val="none"/>
      <w:effect w:val="none"/>
      <w:lang w:val="ru-RU" w:eastAsia="ru-RU"/>
    </w:rPr>
  </w:style>
  <w:style w:type="character" w:customStyle="1" w:styleId="43TimesNewRoman">
    <w:name w:val="Основной текст (43) + Times New Roman"/>
    <w:aliases w:val="Курсив10,Интервал 0 pt6"/>
    <w:rsid w:val="006D1C5E"/>
    <w:rPr>
      <w:rFonts w:ascii="Times New Roman" w:hAnsi="Times New Roman" w:cs="Times New Roman" w:hint="default"/>
      <w:i/>
      <w:iCs/>
      <w:strike w:val="0"/>
      <w:dstrike w:val="0"/>
      <w:color w:val="000000"/>
      <w:spacing w:val="-10"/>
      <w:w w:val="100"/>
      <w:position w:val="0"/>
      <w:sz w:val="15"/>
      <w:szCs w:val="15"/>
      <w:u w:val="none"/>
      <w:effect w:val="none"/>
      <w:lang w:val="ru-RU" w:eastAsia="ru-RU"/>
    </w:rPr>
  </w:style>
  <w:style w:type="character" w:customStyle="1" w:styleId="440">
    <w:name w:val="Основной текст (44)_"/>
    <w:rsid w:val="006D1C5E"/>
    <w:rPr>
      <w:rFonts w:ascii="Consolas" w:eastAsia="Times New Roman" w:hAnsi="Consolas" w:cs="Consolas" w:hint="default"/>
      <w:b/>
      <w:bCs/>
      <w:strike w:val="0"/>
      <w:dstrike w:val="0"/>
      <w:spacing w:val="-10"/>
      <w:sz w:val="17"/>
      <w:szCs w:val="17"/>
      <w:u w:val="none"/>
      <w:effect w:val="none"/>
    </w:rPr>
  </w:style>
  <w:style w:type="character" w:customStyle="1" w:styleId="441">
    <w:name w:val="Основной текст (44)"/>
    <w:rsid w:val="006D1C5E"/>
    <w:rPr>
      <w:rFonts w:ascii="Consolas" w:eastAsia="Times New Roman" w:hAnsi="Consolas" w:cs="Consolas" w:hint="default"/>
      <w:b/>
      <w:bCs/>
      <w:strike w:val="0"/>
      <w:dstrike w:val="0"/>
      <w:color w:val="000000"/>
      <w:spacing w:val="-10"/>
      <w:w w:val="100"/>
      <w:position w:val="0"/>
      <w:sz w:val="17"/>
      <w:szCs w:val="17"/>
      <w:u w:val="none"/>
      <w:effect w:val="none"/>
      <w:lang w:val="ru-RU" w:eastAsia="ru-RU"/>
    </w:rPr>
  </w:style>
  <w:style w:type="character" w:customStyle="1" w:styleId="11-2pt">
    <w:name w:val="Основной текст (11) + Интервал -2 pt"/>
    <w:rsid w:val="006D1C5E"/>
    <w:rPr>
      <w:rFonts w:ascii="Arial Unicode MS" w:eastAsia="Arial Unicode MS" w:hAnsi="Arial Unicode MS" w:cs="Arial Unicode MS" w:hint="default"/>
      <w:b/>
      <w:bCs/>
      <w:strike w:val="0"/>
      <w:dstrike w:val="0"/>
      <w:color w:val="000000"/>
      <w:spacing w:val="-40"/>
      <w:w w:val="100"/>
      <w:position w:val="0"/>
      <w:sz w:val="21"/>
      <w:szCs w:val="21"/>
      <w:u w:val="none"/>
      <w:effect w:val="none"/>
      <w:lang w:val="ru-RU" w:eastAsia="ru-RU"/>
    </w:rPr>
  </w:style>
  <w:style w:type="character" w:customStyle="1" w:styleId="154">
    <w:name w:val="Заголовок №15_"/>
    <w:rsid w:val="006D1C5E"/>
    <w:rPr>
      <w:rFonts w:ascii="Times New Roman" w:hAnsi="Times New Roman" w:cs="Times New Roman" w:hint="default"/>
      <w:strike w:val="0"/>
      <w:dstrike w:val="0"/>
      <w:sz w:val="26"/>
      <w:szCs w:val="26"/>
      <w:u w:val="none"/>
      <w:effect w:val="none"/>
      <w:lang w:val="en-US" w:eastAsia="en-US"/>
    </w:rPr>
  </w:style>
  <w:style w:type="character" w:customStyle="1" w:styleId="155">
    <w:name w:val="Заголовок №15"/>
    <w:rsid w:val="006D1C5E"/>
    <w:rPr>
      <w:rFonts w:ascii="Times New Roman" w:hAnsi="Times New Roman" w:cs="Times New Roman" w:hint="default"/>
      <w:strike w:val="0"/>
      <w:dstrike w:val="0"/>
      <w:color w:val="000000"/>
      <w:spacing w:val="0"/>
      <w:w w:val="100"/>
      <w:position w:val="0"/>
      <w:sz w:val="26"/>
      <w:szCs w:val="26"/>
      <w:u w:val="none"/>
      <w:effect w:val="none"/>
      <w:lang w:val="en-US" w:eastAsia="en-US"/>
    </w:rPr>
  </w:style>
  <w:style w:type="character" w:customStyle="1" w:styleId="2Consolas1">
    <w:name w:val="Основной текст (2) + Consolas1"/>
    <w:aliases w:val="10 pt2,Интервал -1 pt3"/>
    <w:rsid w:val="006D1C5E"/>
    <w:rPr>
      <w:rFonts w:ascii="Consolas" w:eastAsia="Times New Roman" w:hAnsi="Consolas" w:cs="Consolas" w:hint="default"/>
      <w:strike w:val="0"/>
      <w:dstrike w:val="0"/>
      <w:color w:val="000000"/>
      <w:spacing w:val="-30"/>
      <w:w w:val="100"/>
      <w:position w:val="0"/>
      <w:sz w:val="20"/>
      <w:szCs w:val="20"/>
      <w:u w:val="none"/>
      <w:effect w:val="none"/>
      <w:lang w:val="ru-RU" w:eastAsia="ru-RU"/>
    </w:rPr>
  </w:style>
  <w:style w:type="character" w:customStyle="1" w:styleId="450">
    <w:name w:val="Основной текст (45)_"/>
    <w:rsid w:val="006D1C5E"/>
    <w:rPr>
      <w:rFonts w:ascii="Times New Roman" w:hAnsi="Times New Roman" w:cs="Times New Roman" w:hint="default"/>
      <w:strike w:val="0"/>
      <w:dstrike w:val="0"/>
      <w:sz w:val="16"/>
      <w:szCs w:val="16"/>
      <w:u w:val="none"/>
      <w:effect w:val="none"/>
    </w:rPr>
  </w:style>
  <w:style w:type="character" w:customStyle="1" w:styleId="451">
    <w:name w:val="Основной текст (45)"/>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18TimesNewRoman">
    <w:name w:val="Основной текст (18) + Times New Roman"/>
    <w:aliases w:val="10 pt1,Курсив9,Интервал 0 pt5"/>
    <w:rsid w:val="006D1C5E"/>
    <w:rPr>
      <w:rFonts w:ascii="Times New Roman" w:hAnsi="Times New Roman" w:cs="Times New Roman" w:hint="default"/>
      <w:i/>
      <w:iCs/>
      <w:strike w:val="0"/>
      <w:dstrike w:val="0"/>
      <w:color w:val="000000"/>
      <w:spacing w:val="-10"/>
      <w:w w:val="100"/>
      <w:position w:val="0"/>
      <w:sz w:val="20"/>
      <w:szCs w:val="20"/>
      <w:u w:val="none"/>
      <w:effect w:val="none"/>
      <w:lang w:val="ru-RU" w:eastAsia="ru-RU"/>
    </w:rPr>
  </w:style>
  <w:style w:type="character" w:customStyle="1" w:styleId="512pt">
    <w:name w:val="Основной текст (5) + 12 pt"/>
    <w:aliases w:val="Не полужирный9,Курсив8,Интервал 0 pt4"/>
    <w:rsid w:val="006D1C5E"/>
    <w:rPr>
      <w:rFonts w:ascii="Times New Roman" w:hAnsi="Times New Roman" w:cs="Times New Roman" w:hint="default"/>
      <w:b/>
      <w:bCs/>
      <w:i/>
      <w:iCs/>
      <w:strike w:val="0"/>
      <w:dstrike w:val="0"/>
      <w:color w:val="000000"/>
      <w:spacing w:val="-10"/>
      <w:w w:val="100"/>
      <w:position w:val="0"/>
      <w:sz w:val="24"/>
      <w:szCs w:val="24"/>
      <w:u w:val="none"/>
      <w:effect w:val="none"/>
      <w:lang w:val="en-US" w:eastAsia="en-US"/>
    </w:rPr>
  </w:style>
  <w:style w:type="character" w:customStyle="1" w:styleId="812pt">
    <w:name w:val="Основной текст (8) + 12 pt"/>
    <w:rsid w:val="006D1C5E"/>
    <w:rPr>
      <w:rFonts w:ascii="Times New Roman" w:hAnsi="Times New Roman" w:cs="Times New Roman" w:hint="default"/>
      <w:strike w:val="0"/>
      <w:dstrike w:val="0"/>
      <w:color w:val="000000"/>
      <w:spacing w:val="0"/>
      <w:w w:val="100"/>
      <w:position w:val="0"/>
      <w:sz w:val="24"/>
      <w:szCs w:val="24"/>
      <w:u w:val="none"/>
      <w:effect w:val="none"/>
      <w:lang w:val="en-US" w:eastAsia="en-US"/>
    </w:rPr>
  </w:style>
  <w:style w:type="character" w:customStyle="1" w:styleId="1230">
    <w:name w:val="Заголовок №12 (3)_"/>
    <w:rsid w:val="006D1C5E"/>
    <w:rPr>
      <w:rFonts w:ascii="Segoe UI" w:eastAsia="Times New Roman" w:hAnsi="Segoe UI" w:cs="Segoe UI" w:hint="default"/>
      <w:b/>
      <w:bCs/>
      <w:strike w:val="0"/>
      <w:dstrike w:val="0"/>
      <w:spacing w:val="-30"/>
      <w:sz w:val="42"/>
      <w:szCs w:val="42"/>
      <w:u w:val="none"/>
      <w:effect w:val="none"/>
    </w:rPr>
  </w:style>
  <w:style w:type="character" w:customStyle="1" w:styleId="1231">
    <w:name w:val="Заголовок №12 (3)"/>
    <w:rsid w:val="006D1C5E"/>
    <w:rPr>
      <w:rFonts w:ascii="Segoe UI" w:eastAsia="Times New Roman" w:hAnsi="Segoe UI" w:cs="Segoe UI" w:hint="default"/>
      <w:b/>
      <w:bCs/>
      <w:strike w:val="0"/>
      <w:dstrike w:val="0"/>
      <w:color w:val="000000"/>
      <w:spacing w:val="-30"/>
      <w:w w:val="100"/>
      <w:position w:val="0"/>
      <w:sz w:val="42"/>
      <w:szCs w:val="42"/>
      <w:u w:val="none"/>
      <w:effect w:val="none"/>
      <w:lang w:val="en-US" w:eastAsia="en-US"/>
    </w:rPr>
  </w:style>
  <w:style w:type="character" w:customStyle="1" w:styleId="920">
    <w:name w:val="Заголовок №9 (2)_"/>
    <w:rsid w:val="006D1C5E"/>
    <w:rPr>
      <w:rFonts w:ascii="Segoe UI" w:eastAsia="Times New Roman" w:hAnsi="Segoe UI" w:cs="Segoe UI" w:hint="default"/>
      <w:b/>
      <w:bCs/>
      <w:strike w:val="0"/>
      <w:dstrike w:val="0"/>
      <w:spacing w:val="-30"/>
      <w:sz w:val="42"/>
      <w:szCs w:val="42"/>
      <w:u w:val="none"/>
      <w:effect w:val="none"/>
    </w:rPr>
  </w:style>
  <w:style w:type="character" w:customStyle="1" w:styleId="921">
    <w:name w:val="Заголовок №9 (2)"/>
    <w:rsid w:val="006D1C5E"/>
    <w:rPr>
      <w:rFonts w:ascii="Segoe UI" w:eastAsia="Times New Roman" w:hAnsi="Segoe UI" w:cs="Segoe UI" w:hint="default"/>
      <w:b/>
      <w:bCs/>
      <w:strike w:val="0"/>
      <w:dstrike w:val="0"/>
      <w:color w:val="000000"/>
      <w:spacing w:val="-30"/>
      <w:w w:val="100"/>
      <w:position w:val="0"/>
      <w:sz w:val="42"/>
      <w:szCs w:val="42"/>
      <w:u w:val="none"/>
      <w:effect w:val="none"/>
      <w:lang w:val="ru-RU" w:eastAsia="ru-RU"/>
    </w:rPr>
  </w:style>
  <w:style w:type="character" w:customStyle="1" w:styleId="92TimesNewRoman">
    <w:name w:val="Заголовок №9 (2) + Times New Roman"/>
    <w:aliases w:val="12 pt3,Не полужирный8,Интервал 0 pt3"/>
    <w:rsid w:val="006D1C5E"/>
    <w:rPr>
      <w:rFonts w:ascii="Times New Roman" w:eastAsia="Times New Roman" w:hAnsi="Times New Roman" w:cs="Times New Roman" w:hint="default"/>
      <w:b/>
      <w:bCs/>
      <w:strike w:val="0"/>
      <w:dstrike w:val="0"/>
      <w:color w:val="000000"/>
      <w:spacing w:val="0"/>
      <w:w w:val="100"/>
      <w:position w:val="0"/>
      <w:sz w:val="24"/>
      <w:szCs w:val="24"/>
      <w:u w:val="none"/>
      <w:effect w:val="none"/>
      <w:lang w:val="en-US" w:eastAsia="en-US"/>
    </w:rPr>
  </w:style>
  <w:style w:type="character" w:customStyle="1" w:styleId="92TimesNewRoman1">
    <w:name w:val="Заголовок №9 (2) + Times New Roman1"/>
    <w:aliases w:val="18 pt2,Курсив7,Интервал -3 pt2"/>
    <w:rsid w:val="006D1C5E"/>
    <w:rPr>
      <w:rFonts w:ascii="Times New Roman" w:eastAsia="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111pt">
    <w:name w:val="Основной текст (11) + Интервал 1 pt"/>
    <w:rsid w:val="006D1C5E"/>
    <w:rPr>
      <w:rFonts w:ascii="Arial Unicode MS" w:eastAsia="Arial Unicode MS" w:hAnsi="Arial Unicode MS" w:cs="Arial Unicode MS" w:hint="default"/>
      <w:b/>
      <w:bCs/>
      <w:strike w:val="0"/>
      <w:dstrike w:val="0"/>
      <w:color w:val="000000"/>
      <w:spacing w:val="20"/>
      <w:w w:val="100"/>
      <w:position w:val="0"/>
      <w:sz w:val="21"/>
      <w:szCs w:val="21"/>
      <w:u w:val="none"/>
      <w:effect w:val="none"/>
      <w:lang w:val="ru-RU" w:eastAsia="ru-RU"/>
    </w:rPr>
  </w:style>
  <w:style w:type="character" w:customStyle="1" w:styleId="462">
    <w:name w:val="Основной текст (46) + Малые прописные"/>
    <w:rsid w:val="006D1C5E"/>
    <w:rPr>
      <w:rFonts w:ascii="Segoe UI" w:eastAsia="Times New Roman" w:hAnsi="Segoe UI" w:cs="Segoe UI" w:hint="default"/>
      <w:smallCaps/>
      <w:color w:val="000000"/>
      <w:spacing w:val="0"/>
      <w:w w:val="100"/>
      <w:position w:val="0"/>
      <w:sz w:val="15"/>
      <w:szCs w:val="15"/>
      <w:shd w:val="clear" w:color="auto" w:fill="FFFFFF"/>
      <w:lang w:val="ru-RU" w:eastAsia="ru-RU"/>
    </w:rPr>
  </w:style>
  <w:style w:type="character" w:customStyle="1" w:styleId="11SegoeUI">
    <w:name w:val="Основной текст (11) + Segoe UI"/>
    <w:aliases w:val="21 pt,Интервал -1 pt2"/>
    <w:rsid w:val="006D1C5E"/>
    <w:rPr>
      <w:rFonts w:ascii="Segoe UI" w:eastAsia="Times New Roman" w:hAnsi="Segoe UI" w:cs="Segoe UI" w:hint="default"/>
      <w:b/>
      <w:bCs/>
      <w:strike w:val="0"/>
      <w:dstrike w:val="0"/>
      <w:color w:val="000000"/>
      <w:spacing w:val="-30"/>
      <w:w w:val="100"/>
      <w:position w:val="0"/>
      <w:sz w:val="42"/>
      <w:szCs w:val="42"/>
      <w:u w:val="none"/>
      <w:effect w:val="none"/>
      <w:lang w:val="ru-RU" w:eastAsia="ru-RU"/>
    </w:rPr>
  </w:style>
  <w:style w:type="character" w:customStyle="1" w:styleId="99pt">
    <w:name w:val="Основной текст (9) + 9 pt"/>
    <w:aliases w:val="Полужирный1"/>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11TimesNewRoman5">
    <w:name w:val="Основной текст (11) + Times New Roman5"/>
    <w:aliases w:val="9 pt3"/>
    <w:rsid w:val="006D1C5E"/>
    <w:rPr>
      <w:rFonts w:ascii="Times New Roman" w:hAnsi="Times New Roman" w:cs="Times New Roman" w:hint="default"/>
      <w:b/>
      <w:bCs/>
      <w:strike w:val="0"/>
      <w:dstrike w:val="0"/>
      <w:color w:val="000000"/>
      <w:spacing w:val="0"/>
      <w:w w:val="100"/>
      <w:position w:val="0"/>
      <w:sz w:val="18"/>
      <w:szCs w:val="18"/>
      <w:u w:val="none"/>
      <w:effect w:val="none"/>
      <w:lang w:val="ru-RU" w:eastAsia="ru-RU"/>
    </w:rPr>
  </w:style>
  <w:style w:type="character" w:customStyle="1" w:styleId="11TimesNewRoman4">
    <w:name w:val="Основной текст (11) + Times New Roman4"/>
    <w:aliases w:val="9 pt2,Не полужирный7,Курсив6"/>
    <w:rsid w:val="006D1C5E"/>
    <w:rPr>
      <w:rFonts w:ascii="Times New Roman" w:hAnsi="Times New Roman" w:cs="Times New Roman" w:hint="default"/>
      <w:b/>
      <w:bCs/>
      <w:i/>
      <w:iCs/>
      <w:strike w:val="0"/>
      <w:dstrike w:val="0"/>
      <w:color w:val="000000"/>
      <w:spacing w:val="0"/>
      <w:w w:val="100"/>
      <w:position w:val="0"/>
      <w:sz w:val="18"/>
      <w:szCs w:val="18"/>
      <w:u w:val="none"/>
      <w:effect w:val="none"/>
      <w:lang w:val="ru-RU" w:eastAsia="ru-RU"/>
    </w:rPr>
  </w:style>
  <w:style w:type="character" w:customStyle="1" w:styleId="115pt1">
    <w:name w:val="Основной текст (11) + 5 pt1"/>
    <w:aliases w:val="Не полужирный6,Интервал 0 pt2"/>
    <w:rsid w:val="006D1C5E"/>
    <w:rPr>
      <w:rFonts w:ascii="Arial Unicode MS" w:eastAsia="Arial Unicode MS" w:hAnsi="Arial Unicode MS" w:cs="Arial Unicode MS" w:hint="default"/>
      <w:b/>
      <w:bCs/>
      <w:strike w:val="0"/>
      <w:dstrike w:val="0"/>
      <w:color w:val="000000"/>
      <w:spacing w:val="-10"/>
      <w:w w:val="100"/>
      <w:position w:val="0"/>
      <w:sz w:val="10"/>
      <w:szCs w:val="10"/>
      <w:u w:val="none"/>
      <w:effect w:val="none"/>
      <w:lang w:val="ru-RU" w:eastAsia="ru-RU"/>
    </w:rPr>
  </w:style>
  <w:style w:type="character" w:customStyle="1" w:styleId="11SegoeUI1">
    <w:name w:val="Основной текст (11) + Segoe UI1"/>
    <w:aliases w:val="12 pt2,Не полужирный5"/>
    <w:rsid w:val="006D1C5E"/>
    <w:rPr>
      <w:rFonts w:ascii="Segoe UI" w:eastAsia="Times New Roman" w:hAnsi="Segoe UI" w:cs="Segoe UI" w:hint="default"/>
      <w:b/>
      <w:bCs/>
      <w:strike w:val="0"/>
      <w:dstrike w:val="0"/>
      <w:color w:val="000000"/>
      <w:spacing w:val="0"/>
      <w:w w:val="100"/>
      <w:position w:val="0"/>
      <w:sz w:val="24"/>
      <w:szCs w:val="24"/>
      <w:u w:val="none"/>
      <w:effect w:val="none"/>
      <w:lang w:val="ru-RU" w:eastAsia="ru-RU"/>
    </w:rPr>
  </w:style>
  <w:style w:type="character" w:customStyle="1" w:styleId="11Garamond">
    <w:name w:val="Основной текст (11) + Garamond"/>
    <w:aliases w:val="52,5 pt5,Не полужирный4,Курсив5"/>
    <w:rsid w:val="006D1C5E"/>
    <w:rPr>
      <w:rFonts w:ascii="Garamond" w:eastAsia="Times New Roman" w:hAnsi="Garamond" w:cs="Garamond" w:hint="default"/>
      <w:b/>
      <w:bCs/>
      <w:i/>
      <w:iCs/>
      <w:strike w:val="0"/>
      <w:dstrike w:val="0"/>
      <w:color w:val="000000"/>
      <w:spacing w:val="0"/>
      <w:w w:val="100"/>
      <w:position w:val="0"/>
      <w:sz w:val="11"/>
      <w:szCs w:val="11"/>
      <w:u w:val="none"/>
      <w:effect w:val="none"/>
      <w:lang w:val="ru-RU" w:eastAsia="ru-RU"/>
    </w:rPr>
  </w:style>
  <w:style w:type="character" w:customStyle="1" w:styleId="1150">
    <w:name w:val="Основной текст (11) + 5"/>
    <w:aliases w:val="5 pt4,Не полужирный3,Курсив4,Интервал -1 pt1"/>
    <w:rsid w:val="006D1C5E"/>
    <w:rPr>
      <w:rFonts w:ascii="Arial Unicode MS" w:eastAsia="Arial Unicode MS" w:hAnsi="Arial Unicode MS" w:cs="Arial Unicode MS" w:hint="default"/>
      <w:b/>
      <w:bCs/>
      <w:i/>
      <w:iCs/>
      <w:strike w:val="0"/>
      <w:dstrike w:val="0"/>
      <w:color w:val="000000"/>
      <w:spacing w:val="-20"/>
      <w:w w:val="100"/>
      <w:position w:val="0"/>
      <w:sz w:val="11"/>
      <w:szCs w:val="11"/>
      <w:u w:val="none"/>
      <w:effect w:val="none"/>
      <w:lang w:val="ru-RU" w:eastAsia="ru-RU"/>
    </w:rPr>
  </w:style>
  <w:style w:type="character" w:customStyle="1" w:styleId="11TimesNewRoman3">
    <w:name w:val="Основной текст (11) + Times New Roman3"/>
    <w:aliases w:val="18 pt1,Курсив3,Интервал -3 pt1"/>
    <w:rsid w:val="006D1C5E"/>
    <w:rPr>
      <w:rFonts w:ascii="Times New Roman" w:hAnsi="Times New Roman" w:cs="Times New Roman" w:hint="default"/>
      <w:b/>
      <w:bCs/>
      <w:i/>
      <w:iCs/>
      <w:strike w:val="0"/>
      <w:dstrike w:val="0"/>
      <w:color w:val="000000"/>
      <w:spacing w:val="-70"/>
      <w:w w:val="100"/>
      <w:position w:val="0"/>
      <w:sz w:val="36"/>
      <w:szCs w:val="36"/>
      <w:u w:val="none"/>
      <w:effect w:val="none"/>
      <w:lang w:val="ru-RU" w:eastAsia="ru-RU"/>
    </w:rPr>
  </w:style>
  <w:style w:type="character" w:customStyle="1" w:styleId="18CenturyGothic">
    <w:name w:val="Основной текст (18) + Century Gothic"/>
    <w:aliases w:val="7,5 pt3"/>
    <w:rsid w:val="006D1C5E"/>
    <w:rPr>
      <w:rFonts w:ascii="Century Gothic" w:eastAsia="Times New Roman" w:hAnsi="Century Gothic" w:cs="Century Gothic" w:hint="default"/>
      <w:strike w:val="0"/>
      <w:dstrike w:val="0"/>
      <w:color w:val="000000"/>
      <w:spacing w:val="0"/>
      <w:w w:val="100"/>
      <w:position w:val="0"/>
      <w:sz w:val="15"/>
      <w:szCs w:val="15"/>
      <w:u w:val="none"/>
      <w:effect w:val="none"/>
      <w:lang w:val="ru-RU" w:eastAsia="ru-RU"/>
    </w:rPr>
  </w:style>
  <w:style w:type="character" w:customStyle="1" w:styleId="31-1pt">
    <w:name w:val="Основной текст (31) + Интервал -1 pt"/>
    <w:rsid w:val="006D1C5E"/>
    <w:rPr>
      <w:rFonts w:ascii="Times New Roman" w:hAnsi="Times New Roman" w:cs="Times New Roman" w:hint="default"/>
      <w:strike w:val="0"/>
      <w:dstrike w:val="0"/>
      <w:color w:val="000000"/>
      <w:spacing w:val="-20"/>
      <w:w w:val="100"/>
      <w:position w:val="0"/>
      <w:sz w:val="13"/>
      <w:szCs w:val="13"/>
      <w:u w:val="none"/>
      <w:effect w:val="none"/>
      <w:lang w:val="ru-RU" w:eastAsia="ru-RU"/>
    </w:rPr>
  </w:style>
  <w:style w:type="character" w:customStyle="1" w:styleId="3180">
    <w:name w:val="Основной текст (31) + 8"/>
    <w:aliases w:val="5 pt2"/>
    <w:rsid w:val="006D1C5E"/>
    <w:rPr>
      <w:rFonts w:ascii="Times New Roman" w:hAnsi="Times New Roman" w:cs="Times New Roman" w:hint="default"/>
      <w:strike w:val="0"/>
      <w:dstrike w:val="0"/>
      <w:color w:val="000000"/>
      <w:spacing w:val="0"/>
      <w:w w:val="100"/>
      <w:position w:val="0"/>
      <w:sz w:val="17"/>
      <w:szCs w:val="17"/>
      <w:u w:val="none"/>
      <w:effect w:val="none"/>
      <w:lang w:val="ru-RU" w:eastAsia="ru-RU"/>
    </w:rPr>
  </w:style>
  <w:style w:type="character" w:customStyle="1" w:styleId="SegoeUI">
    <w:name w:val="Другое + Segoe UI"/>
    <w:aliases w:val="6 pt2"/>
    <w:rsid w:val="006D1C5E"/>
    <w:rPr>
      <w:rFonts w:ascii="Segoe UI" w:eastAsia="Times New Roman" w:hAnsi="Segoe UI" w:cs="Segoe UI" w:hint="default"/>
      <w:color w:val="000000"/>
      <w:spacing w:val="0"/>
      <w:w w:val="100"/>
      <w:position w:val="0"/>
      <w:sz w:val="12"/>
      <w:szCs w:val="12"/>
      <w:shd w:val="clear" w:color="auto" w:fill="FFFFFF"/>
      <w:lang w:val="ru-RU" w:eastAsia="ru-RU"/>
    </w:rPr>
  </w:style>
  <w:style w:type="character" w:customStyle="1" w:styleId="12pt">
    <w:name w:val="Другое + 12 pt"/>
    <w:rsid w:val="006D1C5E"/>
    <w:rPr>
      <w:rFonts w:ascii="Times New Roman" w:hAnsi="Times New Roman" w:cs="Times New Roman" w:hint="default"/>
      <w:color w:val="000000"/>
      <w:spacing w:val="0"/>
      <w:w w:val="100"/>
      <w:position w:val="0"/>
      <w:sz w:val="24"/>
      <w:szCs w:val="24"/>
      <w:shd w:val="clear" w:color="auto" w:fill="FFFFFF"/>
      <w:lang w:val="ru-RU" w:eastAsia="ru-RU"/>
    </w:rPr>
  </w:style>
  <w:style w:type="character" w:customStyle="1" w:styleId="2fff9">
    <w:name w:val="Заголовок №2_"/>
    <w:rsid w:val="006D1C5E"/>
    <w:rPr>
      <w:rFonts w:ascii="MS Reference Sans Serif" w:eastAsia="Times New Roman" w:hAnsi="MS Reference Sans Serif" w:cs="MS Reference Sans Serif" w:hint="default"/>
      <w:strike w:val="0"/>
      <w:dstrike w:val="0"/>
      <w:spacing w:val="290"/>
      <w:sz w:val="124"/>
      <w:szCs w:val="124"/>
      <w:u w:val="none"/>
      <w:effect w:val="none"/>
    </w:rPr>
  </w:style>
  <w:style w:type="character" w:customStyle="1" w:styleId="2fffa">
    <w:name w:val="Заголовок №2"/>
    <w:rsid w:val="006D1C5E"/>
    <w:rPr>
      <w:rFonts w:ascii="MS Reference Sans Serif" w:eastAsia="Times New Roman" w:hAnsi="MS Reference Sans Serif" w:cs="MS Reference Sans Serif" w:hint="default"/>
      <w:strike w:val="0"/>
      <w:dstrike w:val="0"/>
      <w:color w:val="000000"/>
      <w:spacing w:val="290"/>
      <w:w w:val="100"/>
      <w:position w:val="0"/>
      <w:sz w:val="124"/>
      <w:szCs w:val="124"/>
      <w:u w:val="none"/>
      <w:effect w:val="none"/>
      <w:lang w:val="ru-RU" w:eastAsia="ru-RU"/>
    </w:rPr>
  </w:style>
  <w:style w:type="character" w:customStyle="1" w:styleId="9ArialUnicodeMS">
    <w:name w:val="Основной текст (9) + Arial Unicode MS"/>
    <w:aliases w:val="8 pt1"/>
    <w:rsid w:val="006D1C5E"/>
    <w:rPr>
      <w:rFonts w:ascii="Arial Unicode MS" w:eastAsia="Arial Unicode MS" w:hAnsi="Arial Unicode MS" w:cs="Arial Unicode MS" w:hint="default"/>
      <w:strike w:val="0"/>
      <w:dstrike w:val="0"/>
      <w:color w:val="000000"/>
      <w:spacing w:val="0"/>
      <w:w w:val="100"/>
      <w:position w:val="0"/>
      <w:sz w:val="16"/>
      <w:szCs w:val="16"/>
      <w:u w:val="none"/>
      <w:effect w:val="none"/>
      <w:lang w:val="ru-RU" w:eastAsia="ru-RU"/>
    </w:rPr>
  </w:style>
  <w:style w:type="character" w:customStyle="1" w:styleId="912pt">
    <w:name w:val="Основной текст (9) + 12 pt"/>
    <w:rsid w:val="006D1C5E"/>
    <w:rPr>
      <w:rFonts w:ascii="Times New Roman" w:hAnsi="Times New Roman" w:cs="Times New Roman" w:hint="default"/>
      <w:strike w:val="0"/>
      <w:dstrike w:val="0"/>
      <w:color w:val="000000"/>
      <w:spacing w:val="0"/>
      <w:w w:val="100"/>
      <w:position w:val="0"/>
      <w:sz w:val="24"/>
      <w:szCs w:val="24"/>
      <w:u w:val="none"/>
      <w:effect w:val="none"/>
      <w:lang w:val="ru-RU" w:eastAsia="ru-RU"/>
    </w:rPr>
  </w:style>
  <w:style w:type="character" w:customStyle="1" w:styleId="912pt1">
    <w:name w:val="Основной текст (9) + 12 pt1"/>
    <w:aliases w:val="Малые прописные1"/>
    <w:rsid w:val="006D1C5E"/>
    <w:rPr>
      <w:rFonts w:ascii="Times New Roman" w:hAnsi="Times New Roman" w:cs="Times New Roman" w:hint="default"/>
      <w:smallCaps/>
      <w:strike w:val="0"/>
      <w:dstrike w:val="0"/>
      <w:color w:val="000000"/>
      <w:spacing w:val="0"/>
      <w:w w:val="100"/>
      <w:position w:val="0"/>
      <w:sz w:val="24"/>
      <w:szCs w:val="24"/>
      <w:u w:val="none"/>
      <w:effect w:val="none"/>
      <w:lang w:val="en-US" w:eastAsia="en-US"/>
    </w:rPr>
  </w:style>
  <w:style w:type="character" w:customStyle="1" w:styleId="4f3">
    <w:name w:val="Заголовок №4_"/>
    <w:rsid w:val="006D1C5E"/>
    <w:rPr>
      <w:rFonts w:ascii="Consolas" w:eastAsia="Times New Roman" w:hAnsi="Consolas" w:cs="Consolas" w:hint="default"/>
      <w:b/>
      <w:bCs/>
      <w:strike w:val="0"/>
      <w:dstrike w:val="0"/>
      <w:spacing w:val="0"/>
      <w:sz w:val="92"/>
      <w:szCs w:val="92"/>
      <w:u w:val="none"/>
      <w:effect w:val="none"/>
      <w:lang w:val="en-US" w:eastAsia="en-US"/>
    </w:rPr>
  </w:style>
  <w:style w:type="character" w:customStyle="1" w:styleId="4f4">
    <w:name w:val="Заголовок №4"/>
    <w:rsid w:val="006D1C5E"/>
    <w:rPr>
      <w:rFonts w:ascii="Consolas" w:eastAsia="Times New Roman" w:hAnsi="Consolas" w:cs="Consolas" w:hint="default"/>
      <w:b/>
      <w:bCs/>
      <w:strike w:val="0"/>
      <w:dstrike w:val="0"/>
      <w:color w:val="000000"/>
      <w:spacing w:val="0"/>
      <w:w w:val="100"/>
      <w:position w:val="0"/>
      <w:sz w:val="92"/>
      <w:szCs w:val="92"/>
      <w:u w:val="none"/>
      <w:effect w:val="none"/>
      <w:lang w:val="ru-RU" w:eastAsia="ru-RU"/>
    </w:rPr>
  </w:style>
  <w:style w:type="character" w:customStyle="1" w:styleId="11TimesNewRoman2">
    <w:name w:val="Основной текст (11) + Times New Roman2"/>
    <w:aliases w:val="12 pt1,Не полужирный2,Курсив2,Интервал 1 pt2"/>
    <w:rsid w:val="006D1C5E"/>
    <w:rPr>
      <w:rFonts w:ascii="Times New Roman" w:hAnsi="Times New Roman" w:cs="Times New Roman" w:hint="default"/>
      <w:b/>
      <w:bCs/>
      <w:i/>
      <w:iCs/>
      <w:strike w:val="0"/>
      <w:dstrike w:val="0"/>
      <w:color w:val="000000"/>
      <w:spacing w:val="20"/>
      <w:w w:val="100"/>
      <w:position w:val="0"/>
      <w:sz w:val="24"/>
      <w:szCs w:val="24"/>
      <w:u w:val="none"/>
      <w:effect w:val="none"/>
      <w:lang w:val="ru-RU" w:eastAsia="ru-RU"/>
    </w:rPr>
  </w:style>
  <w:style w:type="character" w:customStyle="1" w:styleId="570">
    <w:name w:val="Основной текст (57)_"/>
    <w:rsid w:val="006D1C5E"/>
    <w:rPr>
      <w:rFonts w:ascii="Times New Roman" w:hAnsi="Times New Roman" w:cs="Times New Roman" w:hint="default"/>
      <w:b/>
      <w:bCs/>
      <w:strike w:val="0"/>
      <w:dstrike w:val="0"/>
      <w:spacing w:val="40"/>
      <w:sz w:val="26"/>
      <w:szCs w:val="26"/>
      <w:u w:val="none"/>
      <w:effect w:val="none"/>
    </w:rPr>
  </w:style>
  <w:style w:type="character" w:customStyle="1" w:styleId="57SegoeUI">
    <w:name w:val="Основной текст (57) + Segoe UI"/>
    <w:aliases w:val="9 pt1,Курсив1,Интервал 0 pt1"/>
    <w:rsid w:val="006D1C5E"/>
    <w:rPr>
      <w:rFonts w:ascii="Segoe UI" w:eastAsia="Times New Roman" w:hAnsi="Segoe UI" w:cs="Segoe UI" w:hint="default"/>
      <w:b/>
      <w:bCs/>
      <w:i/>
      <w:iCs/>
      <w:strike w:val="0"/>
      <w:dstrike w:val="0"/>
      <w:color w:val="000000"/>
      <w:spacing w:val="0"/>
      <w:w w:val="100"/>
      <w:position w:val="0"/>
      <w:sz w:val="18"/>
      <w:szCs w:val="18"/>
      <w:u w:val="none"/>
      <w:effect w:val="none"/>
      <w:lang w:val="ru-RU" w:eastAsia="ru-RU"/>
    </w:rPr>
  </w:style>
  <w:style w:type="character" w:customStyle="1" w:styleId="571">
    <w:name w:val="Основной текст (57)"/>
    <w:rsid w:val="006D1C5E"/>
    <w:rPr>
      <w:rFonts w:ascii="Times New Roman" w:hAnsi="Times New Roman" w:cs="Times New Roman" w:hint="default"/>
      <w:b/>
      <w:bCs/>
      <w:color w:val="000000"/>
      <w:spacing w:val="40"/>
      <w:w w:val="100"/>
      <w:position w:val="0"/>
      <w:sz w:val="26"/>
      <w:szCs w:val="26"/>
      <w:u w:val="single"/>
      <w:lang w:val="ru-RU" w:eastAsia="ru-RU"/>
    </w:rPr>
  </w:style>
  <w:style w:type="character" w:customStyle="1" w:styleId="570pt">
    <w:name w:val="Основной текст (57) + Интервал 0 pt"/>
    <w:rsid w:val="006D1C5E"/>
    <w:rPr>
      <w:rFonts w:ascii="Times New Roman" w:hAnsi="Times New Roman" w:cs="Times New Roman" w:hint="default"/>
      <w:b/>
      <w:bCs/>
      <w:strike w:val="0"/>
      <w:dstrike w:val="0"/>
      <w:color w:val="000000"/>
      <w:spacing w:val="0"/>
      <w:w w:val="100"/>
      <w:position w:val="0"/>
      <w:sz w:val="26"/>
      <w:szCs w:val="26"/>
      <w:u w:val="none"/>
      <w:effect w:val="none"/>
      <w:lang w:val="ru-RU" w:eastAsia="ru-RU"/>
    </w:rPr>
  </w:style>
  <w:style w:type="character" w:customStyle="1" w:styleId="59SegoeUI">
    <w:name w:val="Основной текст (59) + Segoe UI"/>
    <w:aliases w:val="14 pt1"/>
    <w:rsid w:val="006D1C5E"/>
    <w:rPr>
      <w:rFonts w:ascii="Segoe UI" w:eastAsia="Times New Roman" w:hAnsi="Segoe UI" w:cs="Segoe UI" w:hint="default"/>
      <w:b/>
      <w:bCs/>
      <w:color w:val="000000"/>
      <w:w w:val="100"/>
      <w:position w:val="0"/>
      <w:sz w:val="28"/>
      <w:szCs w:val="28"/>
      <w:shd w:val="clear" w:color="auto" w:fill="FFFFFF"/>
      <w:lang w:val="ru-RU" w:eastAsia="ru-RU"/>
    </w:rPr>
  </w:style>
  <w:style w:type="character" w:customStyle="1" w:styleId="21f2">
    <w:name w:val="Основной текст (2) + Курсив1"/>
    <w:aliases w:val="Интервал 1 pt1"/>
    <w:rsid w:val="006D1C5E"/>
    <w:rPr>
      <w:rFonts w:ascii="Times New Roman" w:hAnsi="Times New Roman" w:cs="Times New Roman" w:hint="default"/>
      <w:i/>
      <w:iCs/>
      <w:strike w:val="0"/>
      <w:dstrike w:val="0"/>
      <w:color w:val="000000"/>
      <w:spacing w:val="20"/>
      <w:w w:val="100"/>
      <w:position w:val="0"/>
      <w:sz w:val="24"/>
      <w:szCs w:val="24"/>
      <w:u w:val="none"/>
      <w:effect w:val="none"/>
      <w:lang w:val="ru-RU" w:eastAsia="ru-RU"/>
    </w:rPr>
  </w:style>
  <w:style w:type="character" w:customStyle="1" w:styleId="11TimesNewRoman1">
    <w:name w:val="Основной текст (11) + Times New Roman1"/>
    <w:aliases w:val="6 pt1,Не полужирный1"/>
    <w:rsid w:val="006D1C5E"/>
    <w:rPr>
      <w:rFonts w:ascii="Times New Roman" w:hAnsi="Times New Roman" w:cs="Times New Roman" w:hint="default"/>
      <w:b/>
      <w:bCs/>
      <w:strike w:val="0"/>
      <w:dstrike w:val="0"/>
      <w:color w:val="000000"/>
      <w:spacing w:val="0"/>
      <w:w w:val="100"/>
      <w:position w:val="0"/>
      <w:sz w:val="12"/>
      <w:szCs w:val="12"/>
      <w:u w:val="none"/>
      <w:effect w:val="none"/>
      <w:lang w:val="ru-RU" w:eastAsia="ru-RU"/>
    </w:rPr>
  </w:style>
  <w:style w:type="character" w:customStyle="1" w:styleId="2Calibri">
    <w:name w:val="Основной текст (2) + Calibri"/>
    <w:aliases w:val="51,5 pt1"/>
    <w:rsid w:val="006D1C5E"/>
    <w:rPr>
      <w:rFonts w:ascii="Calibri" w:eastAsia="Times New Roman" w:hAnsi="Calibri" w:cs="Calibri" w:hint="default"/>
      <w:strike w:val="0"/>
      <w:dstrike w:val="0"/>
      <w:color w:val="000000"/>
      <w:spacing w:val="0"/>
      <w:w w:val="100"/>
      <w:position w:val="0"/>
      <w:sz w:val="11"/>
      <w:szCs w:val="11"/>
      <w:u w:val="none"/>
      <w:effect w:val="none"/>
      <w:lang w:val="ru-RU" w:eastAsia="ru-RU"/>
    </w:rPr>
  </w:style>
  <w:style w:type="character" w:customStyle="1" w:styleId="helppointer">
    <w:name w:val="help pointer"/>
    <w:rsid w:val="006D1C5E"/>
  </w:style>
  <w:style w:type="character" w:customStyle="1" w:styleId="hlto-search">
    <w:name w:val="hl to-search"/>
    <w:rsid w:val="006D1C5E"/>
  </w:style>
  <w:style w:type="character" w:customStyle="1" w:styleId="orgcontacts-phone">
    <w:name w:val="orgcontacts-phone"/>
    <w:rsid w:val="006D1C5E"/>
  </w:style>
  <w:style w:type="character" w:customStyle="1" w:styleId="desktop-title-subcontent">
    <w:name w:val="desktop-title-subcontent"/>
    <w:rsid w:val="006D1C5E"/>
  </w:style>
  <w:style w:type="table" w:customStyle="1" w:styleId="TabBorder1">
    <w:name w:val="Tab Border1"/>
    <w:rsid w:val="006D1C5E"/>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1"/>
    <w:rsid w:val="006D1C5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2"/>
    <w:uiPriority w:val="99"/>
    <w:semiHidden/>
    <w:unhideWhenUsed/>
    <w:rsid w:val="006D1C5E"/>
  </w:style>
  <w:style w:type="table" w:customStyle="1" w:styleId="5f2">
    <w:name w:val="Сетка таблицы5"/>
    <w:basedOn w:val="a1"/>
    <w:next w:val="af"/>
    <w:rsid w:val="006D1C5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6D1C5E"/>
  </w:style>
  <w:style w:type="numbering" w:customStyle="1" w:styleId="2130">
    <w:name w:val="Нет списка213"/>
    <w:next w:val="a2"/>
    <w:uiPriority w:val="99"/>
    <w:semiHidden/>
    <w:unhideWhenUsed/>
    <w:rsid w:val="006D1C5E"/>
  </w:style>
  <w:style w:type="numbering" w:customStyle="1" w:styleId="3100">
    <w:name w:val="Нет списка310"/>
    <w:next w:val="a2"/>
    <w:uiPriority w:val="99"/>
    <w:semiHidden/>
    <w:unhideWhenUsed/>
    <w:rsid w:val="006D1C5E"/>
  </w:style>
  <w:style w:type="numbering" w:customStyle="1" w:styleId="432">
    <w:name w:val="Нет списка43"/>
    <w:next w:val="a2"/>
    <w:semiHidden/>
    <w:rsid w:val="006D1C5E"/>
  </w:style>
  <w:style w:type="numbering" w:customStyle="1" w:styleId="522">
    <w:name w:val="Нет списка52"/>
    <w:next w:val="a2"/>
    <w:uiPriority w:val="99"/>
    <w:semiHidden/>
    <w:unhideWhenUsed/>
    <w:rsid w:val="006D1C5E"/>
  </w:style>
  <w:style w:type="numbering" w:customStyle="1" w:styleId="610">
    <w:name w:val="Нет списка61"/>
    <w:next w:val="a2"/>
    <w:uiPriority w:val="99"/>
    <w:semiHidden/>
    <w:unhideWhenUsed/>
    <w:rsid w:val="006D1C5E"/>
  </w:style>
  <w:style w:type="numbering" w:customStyle="1" w:styleId="710">
    <w:name w:val="Нет списка71"/>
    <w:next w:val="a2"/>
    <w:semiHidden/>
    <w:rsid w:val="006D1C5E"/>
  </w:style>
  <w:style w:type="numbering" w:customStyle="1" w:styleId="810">
    <w:name w:val="Нет списка81"/>
    <w:next w:val="a2"/>
    <w:semiHidden/>
    <w:rsid w:val="006D1C5E"/>
  </w:style>
  <w:style w:type="numbering" w:customStyle="1" w:styleId="910">
    <w:name w:val="Нет списка91"/>
    <w:next w:val="a2"/>
    <w:uiPriority w:val="99"/>
    <w:semiHidden/>
    <w:unhideWhenUsed/>
    <w:rsid w:val="006D1C5E"/>
  </w:style>
  <w:style w:type="numbering" w:customStyle="1" w:styleId="1010">
    <w:name w:val="Нет списка101"/>
    <w:next w:val="a2"/>
    <w:uiPriority w:val="99"/>
    <w:semiHidden/>
    <w:unhideWhenUsed/>
    <w:rsid w:val="006D1C5E"/>
  </w:style>
  <w:style w:type="numbering" w:customStyle="1" w:styleId="1140">
    <w:name w:val="Нет списка114"/>
    <w:next w:val="a2"/>
    <w:uiPriority w:val="99"/>
    <w:semiHidden/>
    <w:rsid w:val="006D1C5E"/>
  </w:style>
  <w:style w:type="numbering" w:customStyle="1" w:styleId="1210">
    <w:name w:val="Нет списка121"/>
    <w:next w:val="a2"/>
    <w:semiHidden/>
    <w:rsid w:val="006D1C5E"/>
  </w:style>
  <w:style w:type="numbering" w:customStyle="1" w:styleId="1310">
    <w:name w:val="Нет списка131"/>
    <w:next w:val="a2"/>
    <w:uiPriority w:val="99"/>
    <w:semiHidden/>
    <w:rsid w:val="006D1C5E"/>
  </w:style>
  <w:style w:type="numbering" w:customStyle="1" w:styleId="1411">
    <w:name w:val="Нет списка141"/>
    <w:next w:val="a2"/>
    <w:semiHidden/>
    <w:rsid w:val="006D1C5E"/>
  </w:style>
  <w:style w:type="numbering" w:customStyle="1" w:styleId="1510">
    <w:name w:val="Нет списка151"/>
    <w:next w:val="a2"/>
    <w:semiHidden/>
    <w:rsid w:val="006D1C5E"/>
  </w:style>
  <w:style w:type="numbering" w:customStyle="1" w:styleId="1610">
    <w:name w:val="Нет списка161"/>
    <w:next w:val="a2"/>
    <w:uiPriority w:val="99"/>
    <w:semiHidden/>
    <w:unhideWhenUsed/>
    <w:rsid w:val="006D1C5E"/>
  </w:style>
  <w:style w:type="numbering" w:customStyle="1" w:styleId="1710">
    <w:name w:val="Нет списка171"/>
    <w:next w:val="a2"/>
    <w:uiPriority w:val="99"/>
    <w:semiHidden/>
    <w:unhideWhenUsed/>
    <w:rsid w:val="006D1C5E"/>
  </w:style>
  <w:style w:type="numbering" w:customStyle="1" w:styleId="1810">
    <w:name w:val="Нет списка181"/>
    <w:next w:val="a2"/>
    <w:uiPriority w:val="99"/>
    <w:semiHidden/>
    <w:unhideWhenUsed/>
    <w:rsid w:val="006D1C5E"/>
  </w:style>
  <w:style w:type="numbering" w:customStyle="1" w:styleId="1910">
    <w:name w:val="Нет списка191"/>
    <w:next w:val="a2"/>
    <w:uiPriority w:val="99"/>
    <w:semiHidden/>
    <w:unhideWhenUsed/>
    <w:rsid w:val="006D1C5E"/>
  </w:style>
  <w:style w:type="numbering" w:customStyle="1" w:styleId="2010">
    <w:name w:val="Нет списка201"/>
    <w:next w:val="a2"/>
    <w:uiPriority w:val="99"/>
    <w:semiHidden/>
    <w:unhideWhenUsed/>
    <w:rsid w:val="006D1C5E"/>
  </w:style>
  <w:style w:type="numbering" w:customStyle="1" w:styleId="2140">
    <w:name w:val="Нет списка214"/>
    <w:next w:val="a2"/>
    <w:semiHidden/>
    <w:rsid w:val="006D1C5E"/>
  </w:style>
  <w:style w:type="numbering" w:customStyle="1" w:styleId="2210">
    <w:name w:val="Нет списка221"/>
    <w:next w:val="a2"/>
    <w:semiHidden/>
    <w:rsid w:val="006D1C5E"/>
  </w:style>
  <w:style w:type="numbering" w:customStyle="1" w:styleId="2310">
    <w:name w:val="Нет списка231"/>
    <w:next w:val="a2"/>
    <w:semiHidden/>
    <w:rsid w:val="006D1C5E"/>
  </w:style>
  <w:style w:type="numbering" w:customStyle="1" w:styleId="2410">
    <w:name w:val="Нет списка241"/>
    <w:next w:val="a2"/>
    <w:uiPriority w:val="99"/>
    <w:semiHidden/>
    <w:unhideWhenUsed/>
    <w:rsid w:val="006D1C5E"/>
  </w:style>
  <w:style w:type="numbering" w:customStyle="1" w:styleId="2510">
    <w:name w:val="Нет списка251"/>
    <w:next w:val="a2"/>
    <w:uiPriority w:val="99"/>
    <w:semiHidden/>
    <w:unhideWhenUsed/>
    <w:rsid w:val="006D1C5E"/>
  </w:style>
  <w:style w:type="numbering" w:customStyle="1" w:styleId="2610">
    <w:name w:val="Нет списка261"/>
    <w:next w:val="a2"/>
    <w:semiHidden/>
    <w:rsid w:val="006D1C5E"/>
  </w:style>
  <w:style w:type="numbering" w:customStyle="1" w:styleId="2710">
    <w:name w:val="Нет списка271"/>
    <w:next w:val="a2"/>
    <w:uiPriority w:val="99"/>
    <w:semiHidden/>
    <w:unhideWhenUsed/>
    <w:rsid w:val="006D1C5E"/>
  </w:style>
  <w:style w:type="numbering" w:customStyle="1" w:styleId="2810">
    <w:name w:val="Нет списка281"/>
    <w:next w:val="a2"/>
    <w:uiPriority w:val="99"/>
    <w:semiHidden/>
    <w:unhideWhenUsed/>
    <w:rsid w:val="006D1C5E"/>
  </w:style>
  <w:style w:type="numbering" w:customStyle="1" w:styleId="2910">
    <w:name w:val="Нет списка291"/>
    <w:next w:val="a2"/>
    <w:semiHidden/>
    <w:rsid w:val="006D1C5E"/>
  </w:style>
  <w:style w:type="numbering" w:customStyle="1" w:styleId="3010">
    <w:name w:val="Нет списка301"/>
    <w:next w:val="a2"/>
    <w:semiHidden/>
    <w:rsid w:val="006D1C5E"/>
  </w:style>
  <w:style w:type="numbering" w:customStyle="1" w:styleId="3110">
    <w:name w:val="Нет списка311"/>
    <w:next w:val="a2"/>
    <w:uiPriority w:val="99"/>
    <w:semiHidden/>
    <w:unhideWhenUsed/>
    <w:rsid w:val="006D1C5E"/>
  </w:style>
  <w:style w:type="numbering" w:customStyle="1" w:styleId="3210">
    <w:name w:val="Нет списка321"/>
    <w:next w:val="a2"/>
    <w:uiPriority w:val="99"/>
    <w:semiHidden/>
    <w:unhideWhenUsed/>
    <w:rsid w:val="006D1C5E"/>
  </w:style>
  <w:style w:type="numbering" w:customStyle="1" w:styleId="11010">
    <w:name w:val="Нет списка1101"/>
    <w:next w:val="a2"/>
    <w:uiPriority w:val="99"/>
    <w:semiHidden/>
    <w:unhideWhenUsed/>
    <w:rsid w:val="006D1C5E"/>
  </w:style>
  <w:style w:type="numbering" w:customStyle="1" w:styleId="2101">
    <w:name w:val="Нет списка2101"/>
    <w:next w:val="a2"/>
    <w:uiPriority w:val="99"/>
    <w:semiHidden/>
    <w:unhideWhenUsed/>
    <w:rsid w:val="006D1C5E"/>
  </w:style>
  <w:style w:type="numbering" w:customStyle="1" w:styleId="3310">
    <w:name w:val="Нет списка331"/>
    <w:next w:val="a2"/>
    <w:uiPriority w:val="99"/>
    <w:semiHidden/>
    <w:unhideWhenUsed/>
    <w:rsid w:val="006D1C5E"/>
  </w:style>
  <w:style w:type="numbering" w:customStyle="1" w:styleId="4110">
    <w:name w:val="Нет списка411"/>
    <w:next w:val="a2"/>
    <w:uiPriority w:val="99"/>
    <w:semiHidden/>
    <w:rsid w:val="006D1C5E"/>
  </w:style>
  <w:style w:type="numbering" w:customStyle="1" w:styleId="5110">
    <w:name w:val="Нет списка511"/>
    <w:next w:val="a2"/>
    <w:uiPriority w:val="99"/>
    <w:semiHidden/>
    <w:unhideWhenUsed/>
    <w:rsid w:val="006D1C5E"/>
  </w:style>
  <w:style w:type="numbering" w:customStyle="1" w:styleId="3411">
    <w:name w:val="Нет списка341"/>
    <w:next w:val="a2"/>
    <w:uiPriority w:val="99"/>
    <w:semiHidden/>
    <w:rsid w:val="006D1C5E"/>
  </w:style>
  <w:style w:type="numbering" w:customStyle="1" w:styleId="3510">
    <w:name w:val="Нет списка351"/>
    <w:next w:val="a2"/>
    <w:uiPriority w:val="99"/>
    <w:semiHidden/>
    <w:unhideWhenUsed/>
    <w:rsid w:val="006D1C5E"/>
  </w:style>
  <w:style w:type="numbering" w:customStyle="1" w:styleId="3610">
    <w:name w:val="Нет списка361"/>
    <w:next w:val="a2"/>
    <w:semiHidden/>
    <w:rsid w:val="006D1C5E"/>
  </w:style>
  <w:style w:type="numbering" w:customStyle="1" w:styleId="3710">
    <w:name w:val="Нет списка371"/>
    <w:next w:val="a2"/>
    <w:uiPriority w:val="99"/>
    <w:semiHidden/>
    <w:unhideWhenUsed/>
    <w:rsid w:val="006D1C5E"/>
  </w:style>
  <w:style w:type="numbering" w:customStyle="1" w:styleId="11111">
    <w:name w:val="Нет списка11111"/>
    <w:next w:val="a2"/>
    <w:uiPriority w:val="99"/>
    <w:semiHidden/>
    <w:unhideWhenUsed/>
    <w:rsid w:val="006D1C5E"/>
  </w:style>
  <w:style w:type="numbering" w:customStyle="1" w:styleId="2111">
    <w:name w:val="Нет списка2111"/>
    <w:next w:val="a2"/>
    <w:uiPriority w:val="99"/>
    <w:semiHidden/>
    <w:unhideWhenUsed/>
    <w:rsid w:val="006D1C5E"/>
  </w:style>
  <w:style w:type="numbering" w:customStyle="1" w:styleId="3810">
    <w:name w:val="Нет списка381"/>
    <w:next w:val="a2"/>
    <w:uiPriority w:val="99"/>
    <w:semiHidden/>
    <w:unhideWhenUsed/>
    <w:rsid w:val="006D1C5E"/>
  </w:style>
  <w:style w:type="numbering" w:customStyle="1" w:styleId="11210">
    <w:name w:val="Нет списка1121"/>
    <w:next w:val="a2"/>
    <w:uiPriority w:val="99"/>
    <w:semiHidden/>
    <w:unhideWhenUsed/>
    <w:rsid w:val="006D1C5E"/>
  </w:style>
  <w:style w:type="numbering" w:customStyle="1" w:styleId="2121">
    <w:name w:val="Нет списка2121"/>
    <w:next w:val="a2"/>
    <w:uiPriority w:val="99"/>
    <w:semiHidden/>
    <w:unhideWhenUsed/>
    <w:rsid w:val="006D1C5E"/>
  </w:style>
  <w:style w:type="numbering" w:customStyle="1" w:styleId="3910">
    <w:name w:val="Нет списка391"/>
    <w:next w:val="a2"/>
    <w:uiPriority w:val="99"/>
    <w:semiHidden/>
    <w:unhideWhenUsed/>
    <w:rsid w:val="006D1C5E"/>
  </w:style>
  <w:style w:type="character" w:customStyle="1" w:styleId="2fffb">
    <w:name w:val="Название Знак2"/>
    <w:uiPriority w:val="10"/>
    <w:rsid w:val="006D1C5E"/>
    <w:rPr>
      <w:rFonts w:ascii="Cambria" w:eastAsia="Times New Roman" w:hAnsi="Cambria" w:cs="Times New Roman"/>
      <w:color w:val="17365D"/>
      <w:spacing w:val="5"/>
      <w:kern w:val="28"/>
      <w:sz w:val="52"/>
      <w:szCs w:val="52"/>
    </w:rPr>
  </w:style>
  <w:style w:type="paragraph" w:styleId="afffff1">
    <w:name w:val="Title"/>
    <w:basedOn w:val="a"/>
    <w:next w:val="a"/>
    <w:link w:val="48"/>
    <w:uiPriority w:val="99"/>
    <w:qFormat/>
    <w:rsid w:val="006D1C5E"/>
    <w:pPr>
      <w:spacing w:before="240" w:after="60"/>
      <w:jc w:val="center"/>
      <w:outlineLvl w:val="0"/>
    </w:pPr>
    <w:rPr>
      <w:rFonts w:ascii="Arial" w:eastAsia="Microsoft YaHei" w:hAnsi="Arial"/>
      <w:sz w:val="28"/>
      <w:szCs w:val="28"/>
      <w:lang w:eastAsia="zh-CN"/>
    </w:rPr>
  </w:style>
  <w:style w:type="character" w:customStyle="1" w:styleId="3fa">
    <w:name w:val="Название Знак3"/>
    <w:uiPriority w:val="10"/>
    <w:rsid w:val="006D1C5E"/>
    <w:rPr>
      <w:rFonts w:ascii="Cambria" w:eastAsia="Times New Roman" w:hAnsi="Cambria" w:cs="Times New Roman"/>
      <w:b/>
      <w:bCs/>
      <w:kern w:val="28"/>
      <w:sz w:val="32"/>
      <w:szCs w:val="32"/>
    </w:rPr>
  </w:style>
  <w:style w:type="character" w:customStyle="1" w:styleId="FontStyle13">
    <w:name w:val="Font Style13"/>
    <w:rsid w:val="001847BB"/>
    <w:rPr>
      <w:rFonts w:ascii="Times New Roman" w:hAnsi="Times New Roman" w:cs="Times New Roman"/>
      <w:spacing w:val="1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8982">
      <w:bodyDiv w:val="1"/>
      <w:marLeft w:val="0"/>
      <w:marRight w:val="0"/>
      <w:marTop w:val="0"/>
      <w:marBottom w:val="0"/>
      <w:divBdr>
        <w:top w:val="none" w:sz="0" w:space="0" w:color="auto"/>
        <w:left w:val="none" w:sz="0" w:space="0" w:color="auto"/>
        <w:bottom w:val="none" w:sz="0" w:space="0" w:color="auto"/>
        <w:right w:val="none" w:sz="0" w:space="0" w:color="auto"/>
      </w:divBdr>
    </w:div>
    <w:div w:id="46540759">
      <w:bodyDiv w:val="1"/>
      <w:marLeft w:val="0"/>
      <w:marRight w:val="0"/>
      <w:marTop w:val="0"/>
      <w:marBottom w:val="0"/>
      <w:divBdr>
        <w:top w:val="none" w:sz="0" w:space="0" w:color="auto"/>
        <w:left w:val="none" w:sz="0" w:space="0" w:color="auto"/>
        <w:bottom w:val="none" w:sz="0" w:space="0" w:color="auto"/>
        <w:right w:val="none" w:sz="0" w:space="0" w:color="auto"/>
      </w:divBdr>
    </w:div>
    <w:div w:id="108935408">
      <w:bodyDiv w:val="1"/>
      <w:marLeft w:val="0"/>
      <w:marRight w:val="0"/>
      <w:marTop w:val="0"/>
      <w:marBottom w:val="0"/>
      <w:divBdr>
        <w:top w:val="none" w:sz="0" w:space="0" w:color="auto"/>
        <w:left w:val="none" w:sz="0" w:space="0" w:color="auto"/>
        <w:bottom w:val="none" w:sz="0" w:space="0" w:color="auto"/>
        <w:right w:val="none" w:sz="0" w:space="0" w:color="auto"/>
      </w:divBdr>
    </w:div>
    <w:div w:id="165285880">
      <w:bodyDiv w:val="1"/>
      <w:marLeft w:val="0"/>
      <w:marRight w:val="0"/>
      <w:marTop w:val="0"/>
      <w:marBottom w:val="0"/>
      <w:divBdr>
        <w:top w:val="none" w:sz="0" w:space="0" w:color="auto"/>
        <w:left w:val="none" w:sz="0" w:space="0" w:color="auto"/>
        <w:bottom w:val="none" w:sz="0" w:space="0" w:color="auto"/>
        <w:right w:val="none" w:sz="0" w:space="0" w:color="auto"/>
      </w:divBdr>
    </w:div>
    <w:div w:id="203912663">
      <w:bodyDiv w:val="1"/>
      <w:marLeft w:val="0"/>
      <w:marRight w:val="0"/>
      <w:marTop w:val="0"/>
      <w:marBottom w:val="0"/>
      <w:divBdr>
        <w:top w:val="none" w:sz="0" w:space="0" w:color="auto"/>
        <w:left w:val="none" w:sz="0" w:space="0" w:color="auto"/>
        <w:bottom w:val="none" w:sz="0" w:space="0" w:color="auto"/>
        <w:right w:val="none" w:sz="0" w:space="0" w:color="auto"/>
      </w:divBdr>
    </w:div>
    <w:div w:id="342974961">
      <w:bodyDiv w:val="1"/>
      <w:marLeft w:val="0"/>
      <w:marRight w:val="0"/>
      <w:marTop w:val="0"/>
      <w:marBottom w:val="0"/>
      <w:divBdr>
        <w:top w:val="none" w:sz="0" w:space="0" w:color="auto"/>
        <w:left w:val="none" w:sz="0" w:space="0" w:color="auto"/>
        <w:bottom w:val="none" w:sz="0" w:space="0" w:color="auto"/>
        <w:right w:val="none" w:sz="0" w:space="0" w:color="auto"/>
      </w:divBdr>
    </w:div>
    <w:div w:id="388499580">
      <w:bodyDiv w:val="1"/>
      <w:marLeft w:val="0"/>
      <w:marRight w:val="0"/>
      <w:marTop w:val="0"/>
      <w:marBottom w:val="0"/>
      <w:divBdr>
        <w:top w:val="none" w:sz="0" w:space="0" w:color="auto"/>
        <w:left w:val="none" w:sz="0" w:space="0" w:color="auto"/>
        <w:bottom w:val="none" w:sz="0" w:space="0" w:color="auto"/>
        <w:right w:val="none" w:sz="0" w:space="0" w:color="auto"/>
      </w:divBdr>
    </w:div>
    <w:div w:id="390543989">
      <w:bodyDiv w:val="1"/>
      <w:marLeft w:val="0"/>
      <w:marRight w:val="0"/>
      <w:marTop w:val="0"/>
      <w:marBottom w:val="0"/>
      <w:divBdr>
        <w:top w:val="none" w:sz="0" w:space="0" w:color="auto"/>
        <w:left w:val="none" w:sz="0" w:space="0" w:color="auto"/>
        <w:bottom w:val="none" w:sz="0" w:space="0" w:color="auto"/>
        <w:right w:val="none" w:sz="0" w:space="0" w:color="auto"/>
      </w:divBdr>
    </w:div>
    <w:div w:id="517961158">
      <w:bodyDiv w:val="1"/>
      <w:marLeft w:val="0"/>
      <w:marRight w:val="0"/>
      <w:marTop w:val="0"/>
      <w:marBottom w:val="0"/>
      <w:divBdr>
        <w:top w:val="none" w:sz="0" w:space="0" w:color="auto"/>
        <w:left w:val="none" w:sz="0" w:space="0" w:color="auto"/>
        <w:bottom w:val="none" w:sz="0" w:space="0" w:color="auto"/>
        <w:right w:val="none" w:sz="0" w:space="0" w:color="auto"/>
      </w:divBdr>
    </w:div>
    <w:div w:id="810905266">
      <w:bodyDiv w:val="1"/>
      <w:marLeft w:val="0"/>
      <w:marRight w:val="0"/>
      <w:marTop w:val="0"/>
      <w:marBottom w:val="0"/>
      <w:divBdr>
        <w:top w:val="none" w:sz="0" w:space="0" w:color="auto"/>
        <w:left w:val="none" w:sz="0" w:space="0" w:color="auto"/>
        <w:bottom w:val="none" w:sz="0" w:space="0" w:color="auto"/>
        <w:right w:val="none" w:sz="0" w:space="0" w:color="auto"/>
      </w:divBdr>
    </w:div>
    <w:div w:id="867177566">
      <w:bodyDiv w:val="1"/>
      <w:marLeft w:val="0"/>
      <w:marRight w:val="0"/>
      <w:marTop w:val="0"/>
      <w:marBottom w:val="0"/>
      <w:divBdr>
        <w:top w:val="none" w:sz="0" w:space="0" w:color="auto"/>
        <w:left w:val="none" w:sz="0" w:space="0" w:color="auto"/>
        <w:bottom w:val="none" w:sz="0" w:space="0" w:color="auto"/>
        <w:right w:val="none" w:sz="0" w:space="0" w:color="auto"/>
      </w:divBdr>
    </w:div>
    <w:div w:id="869343066">
      <w:bodyDiv w:val="1"/>
      <w:marLeft w:val="0"/>
      <w:marRight w:val="0"/>
      <w:marTop w:val="0"/>
      <w:marBottom w:val="0"/>
      <w:divBdr>
        <w:top w:val="none" w:sz="0" w:space="0" w:color="auto"/>
        <w:left w:val="none" w:sz="0" w:space="0" w:color="auto"/>
        <w:bottom w:val="none" w:sz="0" w:space="0" w:color="auto"/>
        <w:right w:val="none" w:sz="0" w:space="0" w:color="auto"/>
      </w:divBdr>
    </w:div>
    <w:div w:id="991720380">
      <w:bodyDiv w:val="1"/>
      <w:marLeft w:val="0"/>
      <w:marRight w:val="0"/>
      <w:marTop w:val="0"/>
      <w:marBottom w:val="0"/>
      <w:divBdr>
        <w:top w:val="none" w:sz="0" w:space="0" w:color="auto"/>
        <w:left w:val="none" w:sz="0" w:space="0" w:color="auto"/>
        <w:bottom w:val="none" w:sz="0" w:space="0" w:color="auto"/>
        <w:right w:val="none" w:sz="0" w:space="0" w:color="auto"/>
      </w:divBdr>
    </w:div>
    <w:div w:id="1039088146">
      <w:bodyDiv w:val="1"/>
      <w:marLeft w:val="0"/>
      <w:marRight w:val="0"/>
      <w:marTop w:val="0"/>
      <w:marBottom w:val="0"/>
      <w:divBdr>
        <w:top w:val="none" w:sz="0" w:space="0" w:color="auto"/>
        <w:left w:val="none" w:sz="0" w:space="0" w:color="auto"/>
        <w:bottom w:val="none" w:sz="0" w:space="0" w:color="auto"/>
        <w:right w:val="none" w:sz="0" w:space="0" w:color="auto"/>
      </w:divBdr>
    </w:div>
    <w:div w:id="1216548254">
      <w:bodyDiv w:val="1"/>
      <w:marLeft w:val="0"/>
      <w:marRight w:val="0"/>
      <w:marTop w:val="0"/>
      <w:marBottom w:val="0"/>
      <w:divBdr>
        <w:top w:val="none" w:sz="0" w:space="0" w:color="auto"/>
        <w:left w:val="none" w:sz="0" w:space="0" w:color="auto"/>
        <w:bottom w:val="none" w:sz="0" w:space="0" w:color="auto"/>
        <w:right w:val="none" w:sz="0" w:space="0" w:color="auto"/>
      </w:divBdr>
    </w:div>
    <w:div w:id="1255435798">
      <w:bodyDiv w:val="1"/>
      <w:marLeft w:val="0"/>
      <w:marRight w:val="0"/>
      <w:marTop w:val="0"/>
      <w:marBottom w:val="0"/>
      <w:divBdr>
        <w:top w:val="none" w:sz="0" w:space="0" w:color="auto"/>
        <w:left w:val="none" w:sz="0" w:space="0" w:color="auto"/>
        <w:bottom w:val="none" w:sz="0" w:space="0" w:color="auto"/>
        <w:right w:val="none" w:sz="0" w:space="0" w:color="auto"/>
      </w:divBdr>
    </w:div>
    <w:div w:id="1264530418">
      <w:bodyDiv w:val="1"/>
      <w:marLeft w:val="0"/>
      <w:marRight w:val="0"/>
      <w:marTop w:val="0"/>
      <w:marBottom w:val="0"/>
      <w:divBdr>
        <w:top w:val="none" w:sz="0" w:space="0" w:color="auto"/>
        <w:left w:val="none" w:sz="0" w:space="0" w:color="auto"/>
        <w:bottom w:val="none" w:sz="0" w:space="0" w:color="auto"/>
        <w:right w:val="none" w:sz="0" w:space="0" w:color="auto"/>
      </w:divBdr>
    </w:div>
    <w:div w:id="1320309308">
      <w:bodyDiv w:val="1"/>
      <w:marLeft w:val="0"/>
      <w:marRight w:val="0"/>
      <w:marTop w:val="0"/>
      <w:marBottom w:val="0"/>
      <w:divBdr>
        <w:top w:val="none" w:sz="0" w:space="0" w:color="auto"/>
        <w:left w:val="none" w:sz="0" w:space="0" w:color="auto"/>
        <w:bottom w:val="none" w:sz="0" w:space="0" w:color="auto"/>
        <w:right w:val="none" w:sz="0" w:space="0" w:color="auto"/>
      </w:divBdr>
    </w:div>
    <w:div w:id="1346515499">
      <w:bodyDiv w:val="1"/>
      <w:marLeft w:val="0"/>
      <w:marRight w:val="0"/>
      <w:marTop w:val="0"/>
      <w:marBottom w:val="0"/>
      <w:divBdr>
        <w:top w:val="none" w:sz="0" w:space="0" w:color="auto"/>
        <w:left w:val="none" w:sz="0" w:space="0" w:color="auto"/>
        <w:bottom w:val="none" w:sz="0" w:space="0" w:color="auto"/>
        <w:right w:val="none" w:sz="0" w:space="0" w:color="auto"/>
      </w:divBdr>
    </w:div>
    <w:div w:id="1359424901">
      <w:bodyDiv w:val="1"/>
      <w:marLeft w:val="0"/>
      <w:marRight w:val="0"/>
      <w:marTop w:val="0"/>
      <w:marBottom w:val="0"/>
      <w:divBdr>
        <w:top w:val="none" w:sz="0" w:space="0" w:color="auto"/>
        <w:left w:val="none" w:sz="0" w:space="0" w:color="auto"/>
        <w:bottom w:val="none" w:sz="0" w:space="0" w:color="auto"/>
        <w:right w:val="none" w:sz="0" w:space="0" w:color="auto"/>
      </w:divBdr>
    </w:div>
    <w:div w:id="1381326309">
      <w:bodyDiv w:val="1"/>
      <w:marLeft w:val="0"/>
      <w:marRight w:val="0"/>
      <w:marTop w:val="0"/>
      <w:marBottom w:val="0"/>
      <w:divBdr>
        <w:top w:val="none" w:sz="0" w:space="0" w:color="auto"/>
        <w:left w:val="none" w:sz="0" w:space="0" w:color="auto"/>
        <w:bottom w:val="none" w:sz="0" w:space="0" w:color="auto"/>
        <w:right w:val="none" w:sz="0" w:space="0" w:color="auto"/>
      </w:divBdr>
    </w:div>
    <w:div w:id="1418598264">
      <w:bodyDiv w:val="1"/>
      <w:marLeft w:val="0"/>
      <w:marRight w:val="0"/>
      <w:marTop w:val="0"/>
      <w:marBottom w:val="0"/>
      <w:divBdr>
        <w:top w:val="none" w:sz="0" w:space="0" w:color="auto"/>
        <w:left w:val="none" w:sz="0" w:space="0" w:color="auto"/>
        <w:bottom w:val="none" w:sz="0" w:space="0" w:color="auto"/>
        <w:right w:val="none" w:sz="0" w:space="0" w:color="auto"/>
      </w:divBdr>
    </w:div>
    <w:div w:id="1446122768">
      <w:bodyDiv w:val="1"/>
      <w:marLeft w:val="0"/>
      <w:marRight w:val="0"/>
      <w:marTop w:val="0"/>
      <w:marBottom w:val="0"/>
      <w:divBdr>
        <w:top w:val="none" w:sz="0" w:space="0" w:color="auto"/>
        <w:left w:val="none" w:sz="0" w:space="0" w:color="auto"/>
        <w:bottom w:val="none" w:sz="0" w:space="0" w:color="auto"/>
        <w:right w:val="none" w:sz="0" w:space="0" w:color="auto"/>
      </w:divBdr>
    </w:div>
    <w:div w:id="1459572032">
      <w:bodyDiv w:val="1"/>
      <w:marLeft w:val="0"/>
      <w:marRight w:val="0"/>
      <w:marTop w:val="0"/>
      <w:marBottom w:val="0"/>
      <w:divBdr>
        <w:top w:val="none" w:sz="0" w:space="0" w:color="auto"/>
        <w:left w:val="none" w:sz="0" w:space="0" w:color="auto"/>
        <w:bottom w:val="none" w:sz="0" w:space="0" w:color="auto"/>
        <w:right w:val="none" w:sz="0" w:space="0" w:color="auto"/>
      </w:divBdr>
    </w:div>
    <w:div w:id="1473711725">
      <w:bodyDiv w:val="1"/>
      <w:marLeft w:val="0"/>
      <w:marRight w:val="0"/>
      <w:marTop w:val="0"/>
      <w:marBottom w:val="0"/>
      <w:divBdr>
        <w:top w:val="none" w:sz="0" w:space="0" w:color="auto"/>
        <w:left w:val="none" w:sz="0" w:space="0" w:color="auto"/>
        <w:bottom w:val="none" w:sz="0" w:space="0" w:color="auto"/>
        <w:right w:val="none" w:sz="0" w:space="0" w:color="auto"/>
      </w:divBdr>
    </w:div>
    <w:div w:id="1482114294">
      <w:bodyDiv w:val="1"/>
      <w:marLeft w:val="0"/>
      <w:marRight w:val="0"/>
      <w:marTop w:val="0"/>
      <w:marBottom w:val="0"/>
      <w:divBdr>
        <w:top w:val="none" w:sz="0" w:space="0" w:color="auto"/>
        <w:left w:val="none" w:sz="0" w:space="0" w:color="auto"/>
        <w:bottom w:val="none" w:sz="0" w:space="0" w:color="auto"/>
        <w:right w:val="none" w:sz="0" w:space="0" w:color="auto"/>
      </w:divBdr>
    </w:div>
    <w:div w:id="1518422677">
      <w:bodyDiv w:val="1"/>
      <w:marLeft w:val="0"/>
      <w:marRight w:val="0"/>
      <w:marTop w:val="0"/>
      <w:marBottom w:val="0"/>
      <w:divBdr>
        <w:top w:val="none" w:sz="0" w:space="0" w:color="auto"/>
        <w:left w:val="none" w:sz="0" w:space="0" w:color="auto"/>
        <w:bottom w:val="none" w:sz="0" w:space="0" w:color="auto"/>
        <w:right w:val="none" w:sz="0" w:space="0" w:color="auto"/>
      </w:divBdr>
    </w:div>
    <w:div w:id="1534416738">
      <w:bodyDiv w:val="1"/>
      <w:marLeft w:val="0"/>
      <w:marRight w:val="0"/>
      <w:marTop w:val="0"/>
      <w:marBottom w:val="0"/>
      <w:divBdr>
        <w:top w:val="none" w:sz="0" w:space="0" w:color="auto"/>
        <w:left w:val="none" w:sz="0" w:space="0" w:color="auto"/>
        <w:bottom w:val="none" w:sz="0" w:space="0" w:color="auto"/>
        <w:right w:val="none" w:sz="0" w:space="0" w:color="auto"/>
      </w:divBdr>
    </w:div>
    <w:div w:id="1587108688">
      <w:bodyDiv w:val="1"/>
      <w:marLeft w:val="0"/>
      <w:marRight w:val="0"/>
      <w:marTop w:val="0"/>
      <w:marBottom w:val="0"/>
      <w:divBdr>
        <w:top w:val="none" w:sz="0" w:space="0" w:color="auto"/>
        <w:left w:val="none" w:sz="0" w:space="0" w:color="auto"/>
        <w:bottom w:val="none" w:sz="0" w:space="0" w:color="auto"/>
        <w:right w:val="none" w:sz="0" w:space="0" w:color="auto"/>
      </w:divBdr>
    </w:div>
    <w:div w:id="1706447695">
      <w:bodyDiv w:val="1"/>
      <w:marLeft w:val="0"/>
      <w:marRight w:val="0"/>
      <w:marTop w:val="0"/>
      <w:marBottom w:val="0"/>
      <w:divBdr>
        <w:top w:val="none" w:sz="0" w:space="0" w:color="auto"/>
        <w:left w:val="none" w:sz="0" w:space="0" w:color="auto"/>
        <w:bottom w:val="none" w:sz="0" w:space="0" w:color="auto"/>
        <w:right w:val="none" w:sz="0" w:space="0" w:color="auto"/>
      </w:divBdr>
    </w:div>
    <w:div w:id="1725174512">
      <w:bodyDiv w:val="1"/>
      <w:marLeft w:val="0"/>
      <w:marRight w:val="0"/>
      <w:marTop w:val="0"/>
      <w:marBottom w:val="0"/>
      <w:divBdr>
        <w:top w:val="none" w:sz="0" w:space="0" w:color="auto"/>
        <w:left w:val="none" w:sz="0" w:space="0" w:color="auto"/>
        <w:bottom w:val="none" w:sz="0" w:space="0" w:color="auto"/>
        <w:right w:val="none" w:sz="0" w:space="0" w:color="auto"/>
      </w:divBdr>
    </w:div>
    <w:div w:id="1766416959">
      <w:bodyDiv w:val="1"/>
      <w:marLeft w:val="0"/>
      <w:marRight w:val="0"/>
      <w:marTop w:val="0"/>
      <w:marBottom w:val="0"/>
      <w:divBdr>
        <w:top w:val="none" w:sz="0" w:space="0" w:color="auto"/>
        <w:left w:val="none" w:sz="0" w:space="0" w:color="auto"/>
        <w:bottom w:val="none" w:sz="0" w:space="0" w:color="auto"/>
        <w:right w:val="none" w:sz="0" w:space="0" w:color="auto"/>
      </w:divBdr>
    </w:div>
    <w:div w:id="1871842108">
      <w:bodyDiv w:val="1"/>
      <w:marLeft w:val="0"/>
      <w:marRight w:val="0"/>
      <w:marTop w:val="0"/>
      <w:marBottom w:val="0"/>
      <w:divBdr>
        <w:top w:val="none" w:sz="0" w:space="0" w:color="auto"/>
        <w:left w:val="none" w:sz="0" w:space="0" w:color="auto"/>
        <w:bottom w:val="none" w:sz="0" w:space="0" w:color="auto"/>
        <w:right w:val="none" w:sz="0" w:space="0" w:color="auto"/>
      </w:divBdr>
    </w:div>
    <w:div w:id="1889760786">
      <w:bodyDiv w:val="1"/>
      <w:marLeft w:val="0"/>
      <w:marRight w:val="0"/>
      <w:marTop w:val="0"/>
      <w:marBottom w:val="0"/>
      <w:divBdr>
        <w:top w:val="none" w:sz="0" w:space="0" w:color="auto"/>
        <w:left w:val="none" w:sz="0" w:space="0" w:color="auto"/>
        <w:bottom w:val="none" w:sz="0" w:space="0" w:color="auto"/>
        <w:right w:val="none" w:sz="0" w:space="0" w:color="auto"/>
      </w:divBdr>
    </w:div>
    <w:div w:id="1911117932">
      <w:bodyDiv w:val="1"/>
      <w:marLeft w:val="0"/>
      <w:marRight w:val="0"/>
      <w:marTop w:val="0"/>
      <w:marBottom w:val="0"/>
      <w:divBdr>
        <w:top w:val="none" w:sz="0" w:space="0" w:color="auto"/>
        <w:left w:val="none" w:sz="0" w:space="0" w:color="auto"/>
        <w:bottom w:val="none" w:sz="0" w:space="0" w:color="auto"/>
        <w:right w:val="none" w:sz="0" w:space="0" w:color="auto"/>
      </w:divBdr>
    </w:div>
    <w:div w:id="1934046057">
      <w:bodyDiv w:val="1"/>
      <w:marLeft w:val="0"/>
      <w:marRight w:val="0"/>
      <w:marTop w:val="0"/>
      <w:marBottom w:val="0"/>
      <w:divBdr>
        <w:top w:val="none" w:sz="0" w:space="0" w:color="auto"/>
        <w:left w:val="none" w:sz="0" w:space="0" w:color="auto"/>
        <w:bottom w:val="none" w:sz="0" w:space="0" w:color="auto"/>
        <w:right w:val="none" w:sz="0" w:space="0" w:color="auto"/>
      </w:divBdr>
    </w:div>
    <w:div w:id="1941990861">
      <w:bodyDiv w:val="1"/>
      <w:marLeft w:val="0"/>
      <w:marRight w:val="0"/>
      <w:marTop w:val="0"/>
      <w:marBottom w:val="0"/>
      <w:divBdr>
        <w:top w:val="none" w:sz="0" w:space="0" w:color="auto"/>
        <w:left w:val="none" w:sz="0" w:space="0" w:color="auto"/>
        <w:bottom w:val="none" w:sz="0" w:space="0" w:color="auto"/>
        <w:right w:val="none" w:sz="0" w:space="0" w:color="auto"/>
      </w:divBdr>
    </w:div>
    <w:div w:id="2033876106">
      <w:bodyDiv w:val="1"/>
      <w:marLeft w:val="0"/>
      <w:marRight w:val="0"/>
      <w:marTop w:val="0"/>
      <w:marBottom w:val="0"/>
      <w:divBdr>
        <w:top w:val="none" w:sz="0" w:space="0" w:color="auto"/>
        <w:left w:val="none" w:sz="0" w:space="0" w:color="auto"/>
        <w:bottom w:val="none" w:sz="0" w:space="0" w:color="auto"/>
        <w:right w:val="none" w:sz="0" w:space="0" w:color="auto"/>
      </w:divBdr>
    </w:div>
    <w:div w:id="212148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5" Type="http://schemas.openxmlformats.org/officeDocument/2006/relationships/hyperlink" Target="http://egrul.nalog.ru/fns/g.php?o=1024301308679" TargetMode="External"/><Relationship Id="rId3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 Type="http://schemas.openxmlformats.org/officeDocument/2006/relationships/settings" Target="settings.xml"/><Relationship Id="rId18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7" Type="http://schemas.openxmlformats.org/officeDocument/2006/relationships/image" Target="media/image2.jpeg"/><Relationship Id="rId28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 Type="http://schemas.openxmlformats.org/officeDocument/2006/relationships/footnotes" Target="footnotes.xml"/><Relationship Id="rId16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8" Type="http://schemas.openxmlformats.org/officeDocument/2006/relationships/image" Target="media/image3.jpeg"/><Relationship Id="rId1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 Type="http://schemas.openxmlformats.org/officeDocument/2006/relationships/endnotes" Target="endnotes.xml"/><Relationship Id="rId9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9" Type="http://schemas.openxmlformats.org/officeDocument/2006/relationships/image" Target="media/image4.jpeg"/><Relationship Id="rId1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80" Type="http://schemas.openxmlformats.org/officeDocument/2006/relationships/fontTable" Target="fontTable.xml"/><Relationship Id="rId4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81" Type="http://schemas.openxmlformats.org/officeDocument/2006/relationships/theme" Target="theme/theme1.xml"/><Relationship Id="rId2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 Type="http://schemas.openxmlformats.org/officeDocument/2006/relationships/customXml" Target="../customXml/item1.xml"/><Relationship Id="rId21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 Type="http://schemas.openxmlformats.org/officeDocument/2006/relationships/numbering" Target="numbering.xml"/><Relationship Id="rId2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3" Type="http://schemas.openxmlformats.org/officeDocument/2006/relationships/image" Target="media/image1.jpeg"/><Relationship Id="rId3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 Type="http://schemas.openxmlformats.org/officeDocument/2006/relationships/styles" Target="styles.xml"/><Relationship Id="rId21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4" Type="http://schemas.openxmlformats.org/officeDocument/2006/relationships/hyperlink" Target="mailto:koooir@buh.kirov.ru" TargetMode="External"/><Relationship Id="rId10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 Type="http://schemas.microsoft.com/office/2007/relationships/stylesWithEffects" Target="stylesWithEffects.xml"/><Relationship Id="rId18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3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7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5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5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9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9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6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1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2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5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6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1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2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6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7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2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3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76" Type="http://schemas.openxmlformats.org/officeDocument/2006/relationships/header" Target="header1.xml"/><Relationship Id="rId3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2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8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3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7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4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82"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7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0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6" Type="http://schemas.openxmlformats.org/officeDocument/2006/relationships/webSettings" Target="webSettings.xml"/><Relationship Id="rId238"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9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05"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4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8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51"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8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9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07"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4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14"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45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3"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109"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260"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 Id="rId316" Type="http://schemas.openxmlformats.org/officeDocument/2006/relationships/hyperlink" Target="../../&#1059;&#1058;&#1042;&#1045;&#1056;&#1046;&#1044;&#1045;&#1053;&#1048;&#1045;%20&#1057;&#1061;&#1045;&#1052;&#1067;%20&#1059;&#1050;&#1040;&#1047;&#1054;&#1052;%20&#1043;&#1059;&#1041;&#1045;&#1056;&#1053;&#1040;&#1058;&#1054;&#1056;&#1040;/19.05.2021%20&#1091;&#1090;&#1074;&#1077;&#1088;&#1078;&#1076;&#1077;&#1085;&#1080;&#1077;%20&#1089;&#1093;&#1077;&#1084;&#1099;/&#1050;&#1085;&#1080;&#1075;&#1080;%20&#1085;&#1072;%20&#1091;&#1090;&#1074;&#1077;&#1088;&#1078;&#1076;&#1077;&#1085;&#1080;&#1077;/&#1050;&#1085;&#1080;&#1075;&#1072;%201%20&#1085;&#1072;%20&#1091;&#1090;&#1074;&#1077;&#1088;&#1078;&#1076;&#1077;&#1085;&#1080;&#1077;%20&#1086;&#1082;.&#1074;&#1072;&#1088;.!.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E7B31-A61C-48EA-9ADA-092CF86C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Pages>
  <Words>32794</Words>
  <Characters>186927</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219283</CharactersWithSpaces>
  <SharedDoc>false</SharedDoc>
  <HLinks>
    <vt:vector size="2796" baseType="variant">
      <vt:variant>
        <vt:i4>6619258</vt:i4>
      </vt:variant>
      <vt:variant>
        <vt:i4>1401</vt:i4>
      </vt:variant>
      <vt:variant>
        <vt:i4>0</vt:i4>
      </vt:variant>
      <vt:variant>
        <vt:i4>5</vt:i4>
      </vt:variant>
      <vt:variant>
        <vt:lpwstr>http://egrul.nalog.ru/fns/g.php?o=1024301308679</vt:lpwstr>
      </vt:variant>
      <vt:variant>
        <vt:lpwstr/>
      </vt:variant>
      <vt:variant>
        <vt:i4>4784175</vt:i4>
      </vt:variant>
      <vt:variant>
        <vt:i4>1398</vt:i4>
      </vt:variant>
      <vt:variant>
        <vt:i4>0</vt:i4>
      </vt:variant>
      <vt:variant>
        <vt:i4>5</vt:i4>
      </vt:variant>
      <vt:variant>
        <vt:lpwstr>mailto:koooir@buh.kirov.ru</vt:lpwstr>
      </vt:variant>
      <vt:variant>
        <vt:lpwstr/>
      </vt:variant>
      <vt:variant>
        <vt:i4>7667723</vt:i4>
      </vt:variant>
      <vt:variant>
        <vt:i4>1395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_Toc67320649</vt:lpwstr>
      </vt:variant>
      <vt:variant>
        <vt:i4>7602187</vt:i4>
      </vt:variant>
      <vt:variant>
        <vt:i4>1392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_Toc67320648</vt:lpwstr>
      </vt:variant>
      <vt:variant>
        <vt:i4>8192010</vt:i4>
      </vt:variant>
      <vt:variant>
        <vt:i4>1389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_Toc66966092</vt:lpwstr>
      </vt:variant>
      <vt:variant>
        <vt:i4>8257546</vt:i4>
      </vt:variant>
      <vt:variant>
        <vt:i4>1386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_Toc66966091</vt:lpwstr>
      </vt:variant>
      <vt:variant>
        <vt:i4>8323082</vt:i4>
      </vt:variant>
      <vt:variant>
        <vt:i4>1383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_Toc66966090</vt:lpwstr>
      </vt:variant>
      <vt:variant>
        <vt:i4>7733259</vt:i4>
      </vt:variant>
      <vt:variant>
        <vt:i4>1380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_Toc66966089</vt:lpwstr>
      </vt:variant>
      <vt:variant>
        <vt:i4>7798795</vt:i4>
      </vt:variant>
      <vt:variant>
        <vt:i4>1377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_Toc66966088</vt:lpwstr>
      </vt:variant>
      <vt:variant>
        <vt:i4>7864331</vt:i4>
      </vt:variant>
      <vt:variant>
        <vt:i4>1374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_Toc66966087</vt:lpwstr>
      </vt:variant>
      <vt:variant>
        <vt:i4>7929867</vt:i4>
      </vt:variant>
      <vt:variant>
        <vt:i4>1371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_Toc66966086</vt:lpwstr>
      </vt:variant>
      <vt:variant>
        <vt:i4>7995403</vt:i4>
      </vt:variant>
      <vt:variant>
        <vt:i4>1368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_Toc66966085</vt:lpwstr>
      </vt:variant>
      <vt:variant>
        <vt:i4>8060939</vt:i4>
      </vt:variant>
      <vt:variant>
        <vt:i4>1365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_Toc66966084</vt:lpwstr>
      </vt:variant>
      <vt:variant>
        <vt:i4>8126475</vt:i4>
      </vt:variant>
      <vt:variant>
        <vt:i4>1362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_Toc66966083</vt:lpwstr>
      </vt:variant>
      <vt:variant>
        <vt:i4>8192011</vt:i4>
      </vt:variant>
      <vt:variant>
        <vt:i4>1359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_Toc66966082</vt:lpwstr>
      </vt:variant>
      <vt:variant>
        <vt:i4>8257547</vt:i4>
      </vt:variant>
      <vt:variant>
        <vt:i4>1356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_Toc66966081</vt:lpwstr>
      </vt:variant>
      <vt:variant>
        <vt:i4>8323083</vt:i4>
      </vt:variant>
      <vt:variant>
        <vt:i4>1353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_Toc66966080</vt:lpwstr>
      </vt:variant>
      <vt:variant>
        <vt:i4>7733252</vt:i4>
      </vt:variant>
      <vt:variant>
        <vt:i4>1350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_Toc66966079</vt:lpwstr>
      </vt:variant>
      <vt:variant>
        <vt:i4>7798788</vt:i4>
      </vt:variant>
      <vt:variant>
        <vt:i4>1347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_Toc66966078</vt:lpwstr>
      </vt:variant>
      <vt:variant>
        <vt:i4>7864324</vt:i4>
      </vt:variant>
      <vt:variant>
        <vt:i4>1344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_Toc66966077</vt:lpwstr>
      </vt:variant>
      <vt:variant>
        <vt:i4>7929860</vt:i4>
      </vt:variant>
      <vt:variant>
        <vt:i4>1341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_Toc66966076</vt:lpwstr>
      </vt:variant>
      <vt:variant>
        <vt:i4>7995396</vt:i4>
      </vt:variant>
      <vt:variant>
        <vt:i4>1338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_Toc66966075</vt:lpwstr>
      </vt:variant>
      <vt:variant>
        <vt:i4>8060932</vt:i4>
      </vt:variant>
      <vt:variant>
        <vt:i4>1335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_Toc66966074</vt:lpwstr>
      </vt:variant>
      <vt:variant>
        <vt:i4>8126468</vt:i4>
      </vt:variant>
      <vt:variant>
        <vt:i4>1332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_Toc66966073</vt:lpwstr>
      </vt:variant>
      <vt:variant>
        <vt:i4>8192004</vt:i4>
      </vt:variant>
      <vt:variant>
        <vt:i4>1329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_Toc66966072</vt:lpwstr>
      </vt:variant>
      <vt:variant>
        <vt:i4>8257540</vt:i4>
      </vt:variant>
      <vt:variant>
        <vt:i4>1326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_Toc66966071</vt:lpwstr>
      </vt:variant>
      <vt:variant>
        <vt:i4>8323076</vt:i4>
      </vt:variant>
      <vt:variant>
        <vt:i4>1323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_Toc66966070</vt:lpwstr>
      </vt:variant>
      <vt:variant>
        <vt:i4>7733253</vt:i4>
      </vt:variant>
      <vt:variant>
        <vt:i4>1320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_Toc66966069</vt:lpwstr>
      </vt:variant>
      <vt:variant>
        <vt:i4>7798789</vt:i4>
      </vt:variant>
      <vt:variant>
        <vt:i4>1317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_Toc66966068</vt:lpwstr>
      </vt:variant>
      <vt:variant>
        <vt:i4>7864325</vt:i4>
      </vt:variant>
      <vt:variant>
        <vt:i4>1314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_Toc66966067</vt:lpwstr>
      </vt:variant>
      <vt:variant>
        <vt:i4>7929861</vt:i4>
      </vt:variant>
      <vt:variant>
        <vt:i4>1311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_Toc66966066</vt:lpwstr>
      </vt:variant>
      <vt:variant>
        <vt:i4>7995397</vt:i4>
      </vt:variant>
      <vt:variant>
        <vt:i4>1308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_Toc66966065</vt:lpwstr>
      </vt:variant>
      <vt:variant>
        <vt:i4>8060933</vt:i4>
      </vt:variant>
      <vt:variant>
        <vt:i4>1305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_Toc66966064</vt:lpwstr>
      </vt:variant>
      <vt:variant>
        <vt:i4>8126469</vt:i4>
      </vt:variant>
      <vt:variant>
        <vt:i4>1302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_Toc66966063</vt:lpwstr>
      </vt:variant>
      <vt:variant>
        <vt:i4>8192005</vt:i4>
      </vt:variant>
      <vt:variant>
        <vt:i4>1299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_Toc66966062</vt:lpwstr>
      </vt:variant>
      <vt:variant>
        <vt:i4>8257541</vt:i4>
      </vt:variant>
      <vt:variant>
        <vt:i4>1296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_Toc66966061</vt:lpwstr>
      </vt:variant>
      <vt:variant>
        <vt:i4>8323077</vt:i4>
      </vt:variant>
      <vt:variant>
        <vt:i4>1293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_Toc66966060</vt:lpwstr>
      </vt:variant>
      <vt:variant>
        <vt:i4>7733254</vt:i4>
      </vt:variant>
      <vt:variant>
        <vt:i4>1290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_Toc66966059</vt:lpwstr>
      </vt:variant>
      <vt:variant>
        <vt:i4>7798790</vt:i4>
      </vt:variant>
      <vt:variant>
        <vt:i4>1287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_Toc66966058</vt:lpwstr>
      </vt:variant>
      <vt:variant>
        <vt:i4>7864326</vt:i4>
      </vt:variant>
      <vt:variant>
        <vt:i4>1284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_Toc66966057</vt:lpwstr>
      </vt:variant>
      <vt:variant>
        <vt:i4>7929862</vt:i4>
      </vt:variant>
      <vt:variant>
        <vt:i4>1281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_Toc66966056</vt:lpwstr>
      </vt:variant>
      <vt:variant>
        <vt:i4>7995398</vt:i4>
      </vt:variant>
      <vt:variant>
        <vt:i4>1278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_Toc66966055</vt:lpwstr>
      </vt:variant>
      <vt:variant>
        <vt:i4>8060934</vt:i4>
      </vt:variant>
      <vt:variant>
        <vt:i4>1275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_Toc66966054</vt:lpwstr>
      </vt:variant>
      <vt:variant>
        <vt:i4>8126470</vt:i4>
      </vt:variant>
      <vt:variant>
        <vt:i4>1272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_Toc66966053</vt:lpwstr>
      </vt:variant>
      <vt:variant>
        <vt:i4>8192006</vt:i4>
      </vt:variant>
      <vt:variant>
        <vt:i4>1269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_Toc66966052</vt:lpwstr>
      </vt:variant>
      <vt:variant>
        <vt:i4>8257542</vt:i4>
      </vt:variant>
      <vt:variant>
        <vt:i4>1266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_Toc66966051</vt:lpwstr>
      </vt:variant>
      <vt:variant>
        <vt:i4>8323078</vt:i4>
      </vt:variant>
      <vt:variant>
        <vt:i4>1263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_Toc66966050</vt:lpwstr>
      </vt:variant>
      <vt:variant>
        <vt:i4>7733255</vt:i4>
      </vt:variant>
      <vt:variant>
        <vt:i4>1260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_Toc66966049</vt:lpwstr>
      </vt:variant>
      <vt:variant>
        <vt:i4>7798791</vt:i4>
      </vt:variant>
      <vt:variant>
        <vt:i4>1257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_Toc66966048</vt:lpwstr>
      </vt:variant>
      <vt:variant>
        <vt:i4>7864327</vt:i4>
      </vt:variant>
      <vt:variant>
        <vt:i4>1254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_Toc66966047</vt:lpwstr>
      </vt:variant>
      <vt:variant>
        <vt:i4>7929863</vt:i4>
      </vt:variant>
      <vt:variant>
        <vt:i4>1251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_Toc66966046</vt:lpwstr>
      </vt:variant>
      <vt:variant>
        <vt:i4>7995399</vt:i4>
      </vt:variant>
      <vt:variant>
        <vt:i4>1248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_Toc66966045</vt:lpwstr>
      </vt:variant>
      <vt:variant>
        <vt:i4>8060935</vt:i4>
      </vt:variant>
      <vt:variant>
        <vt:i4>1245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_Toc66966044</vt:lpwstr>
      </vt:variant>
      <vt:variant>
        <vt:i4>8126471</vt:i4>
      </vt:variant>
      <vt:variant>
        <vt:i4>1242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_Toc66966043</vt:lpwstr>
      </vt:variant>
      <vt:variant>
        <vt:i4>8192007</vt:i4>
      </vt:variant>
      <vt:variant>
        <vt:i4>1239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_Toc66966042</vt:lpwstr>
      </vt:variant>
      <vt:variant>
        <vt:i4>8257543</vt:i4>
      </vt:variant>
      <vt:variant>
        <vt:i4>1236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_Toc66966041</vt:lpwstr>
      </vt:variant>
      <vt:variant>
        <vt:i4>8323079</vt:i4>
      </vt:variant>
      <vt:variant>
        <vt:i4>1233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_Toc66966040</vt:lpwstr>
      </vt:variant>
      <vt:variant>
        <vt:i4>7733248</vt:i4>
      </vt:variant>
      <vt:variant>
        <vt:i4>1230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_Toc66966039</vt:lpwstr>
      </vt:variant>
      <vt:variant>
        <vt:i4>7798784</vt:i4>
      </vt:variant>
      <vt:variant>
        <vt:i4>1227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_Toc66966038</vt:lpwstr>
      </vt:variant>
      <vt:variant>
        <vt:i4>7864320</vt:i4>
      </vt:variant>
      <vt:variant>
        <vt:i4>1224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_Toc66966037</vt:lpwstr>
      </vt:variant>
      <vt:variant>
        <vt:i4>7929856</vt:i4>
      </vt:variant>
      <vt:variant>
        <vt:i4>1221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_Toc66966036</vt:lpwstr>
      </vt:variant>
      <vt:variant>
        <vt:i4>7995392</vt:i4>
      </vt:variant>
      <vt:variant>
        <vt:i4>1218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_Toc66966035</vt:lpwstr>
      </vt:variant>
      <vt:variant>
        <vt:i4>8060928</vt:i4>
      </vt:variant>
      <vt:variant>
        <vt:i4>1215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_Toc66966034</vt:lpwstr>
      </vt:variant>
      <vt:variant>
        <vt:i4>8126464</vt:i4>
      </vt:variant>
      <vt:variant>
        <vt:i4>1212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_Toc66966033</vt:lpwstr>
      </vt:variant>
      <vt:variant>
        <vt:i4>8192000</vt:i4>
      </vt:variant>
      <vt:variant>
        <vt:i4>1209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_Toc66966032</vt:lpwstr>
      </vt:variant>
      <vt:variant>
        <vt:i4>8257536</vt:i4>
      </vt:variant>
      <vt:variant>
        <vt:i4>1206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_Toc66966031</vt:lpwstr>
      </vt:variant>
      <vt:variant>
        <vt:i4>8323072</vt:i4>
      </vt:variant>
      <vt:variant>
        <vt:i4>1203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_Toc66966030</vt:lpwstr>
      </vt:variant>
      <vt:variant>
        <vt:i4>7733249</vt:i4>
      </vt:variant>
      <vt:variant>
        <vt:i4>1200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_Toc66966029</vt:lpwstr>
      </vt:variant>
      <vt:variant>
        <vt:i4>7798785</vt:i4>
      </vt:variant>
      <vt:variant>
        <vt:i4>1197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_Toc66966028</vt:lpwstr>
      </vt:variant>
      <vt:variant>
        <vt:i4>7864321</vt:i4>
      </vt:variant>
      <vt:variant>
        <vt:i4>1194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_Toc66966027</vt:lpwstr>
      </vt:variant>
      <vt:variant>
        <vt:i4>7929857</vt:i4>
      </vt:variant>
      <vt:variant>
        <vt:i4>1191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_Toc66966026</vt:lpwstr>
      </vt:variant>
      <vt:variant>
        <vt:i4>7995393</vt:i4>
      </vt:variant>
      <vt:variant>
        <vt:i4>1188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_Toc66966025</vt:lpwstr>
      </vt:variant>
      <vt:variant>
        <vt:i4>8060929</vt:i4>
      </vt:variant>
      <vt:variant>
        <vt:i4>1185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_Toc66966024</vt:lpwstr>
      </vt:variant>
      <vt:variant>
        <vt:i4>8126465</vt:i4>
      </vt:variant>
      <vt:variant>
        <vt:i4>1182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_Toc66966023</vt:lpwstr>
      </vt:variant>
      <vt:variant>
        <vt:i4>8192001</vt:i4>
      </vt:variant>
      <vt:variant>
        <vt:i4>1179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_Toc66966022</vt:lpwstr>
      </vt:variant>
      <vt:variant>
        <vt:i4>8257537</vt:i4>
      </vt:variant>
      <vt:variant>
        <vt:i4>1176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_Toc66966021</vt:lpwstr>
      </vt:variant>
      <vt:variant>
        <vt:i4>8323073</vt:i4>
      </vt:variant>
      <vt:variant>
        <vt:i4>1173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_Toc66966020</vt:lpwstr>
      </vt:variant>
      <vt:variant>
        <vt:i4>7733250</vt:i4>
      </vt:variant>
      <vt:variant>
        <vt:i4>1170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_Toc66966019</vt:lpwstr>
      </vt:variant>
      <vt:variant>
        <vt:i4>7798786</vt:i4>
      </vt:variant>
      <vt:variant>
        <vt:i4>1167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_Toc66966018</vt:lpwstr>
      </vt:variant>
      <vt:variant>
        <vt:i4>7864322</vt:i4>
      </vt:variant>
      <vt:variant>
        <vt:i4>1164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_Toc66966017</vt:lpwstr>
      </vt:variant>
      <vt:variant>
        <vt:i4>7929858</vt:i4>
      </vt:variant>
      <vt:variant>
        <vt:i4>1161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_Toc66966016</vt:lpwstr>
      </vt:variant>
      <vt:variant>
        <vt:i4>7995394</vt:i4>
      </vt:variant>
      <vt:variant>
        <vt:i4>1158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_Toc66966015</vt:lpwstr>
      </vt:variant>
      <vt:variant>
        <vt:i4>8060930</vt:i4>
      </vt:variant>
      <vt:variant>
        <vt:i4>1155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_Toc66966014</vt:lpwstr>
      </vt:variant>
      <vt:variant>
        <vt:i4>8126466</vt:i4>
      </vt:variant>
      <vt:variant>
        <vt:i4>1152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_Toc66966013</vt:lpwstr>
      </vt:variant>
      <vt:variant>
        <vt:i4>8192002</vt:i4>
      </vt:variant>
      <vt:variant>
        <vt:i4>1149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_Toc66966012</vt:lpwstr>
      </vt:variant>
      <vt:variant>
        <vt:i4>8257538</vt:i4>
      </vt:variant>
      <vt:variant>
        <vt:i4>1146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_Toc66966011</vt:lpwstr>
      </vt:variant>
      <vt:variant>
        <vt:i4>8323074</vt:i4>
      </vt:variant>
      <vt:variant>
        <vt:i4>1143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_Toc66966010</vt:lpwstr>
      </vt:variant>
      <vt:variant>
        <vt:i4>7733251</vt:i4>
      </vt:variant>
      <vt:variant>
        <vt:i4>1140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_Toc66966009</vt:lpwstr>
      </vt:variant>
      <vt:variant>
        <vt:i4>7798787</vt:i4>
      </vt:variant>
      <vt:variant>
        <vt:i4>1137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_Toc66966008</vt:lpwstr>
      </vt:variant>
      <vt:variant>
        <vt:i4>7864323</vt:i4>
      </vt:variant>
      <vt:variant>
        <vt:i4>1134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_Toc66966007</vt:lpwstr>
      </vt:variant>
      <vt:variant>
        <vt:i4>7929859</vt:i4>
      </vt:variant>
      <vt:variant>
        <vt:i4>1131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_Toc66966006</vt:lpwstr>
      </vt:variant>
      <vt:variant>
        <vt:i4>7995395</vt:i4>
      </vt:variant>
      <vt:variant>
        <vt:i4>1128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_Toc66966005</vt:lpwstr>
      </vt:variant>
      <vt:variant>
        <vt:i4>8060931</vt:i4>
      </vt:variant>
      <vt:variant>
        <vt:i4>1125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_Toc66966004</vt:lpwstr>
      </vt:variant>
      <vt:variant>
        <vt:i4>8126467</vt:i4>
      </vt:variant>
      <vt:variant>
        <vt:i4>1122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_Toc66966003</vt:lpwstr>
      </vt:variant>
      <vt:variant>
        <vt:i4>8192003</vt:i4>
      </vt:variant>
      <vt:variant>
        <vt:i4>1119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_Toc66966002</vt:lpwstr>
      </vt:variant>
      <vt:variant>
        <vt:i4>8257539</vt:i4>
      </vt:variant>
      <vt:variant>
        <vt:i4>1116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_Toc66966001</vt:lpwstr>
      </vt:variant>
      <vt:variant>
        <vt:i4>8323075</vt:i4>
      </vt:variant>
      <vt:variant>
        <vt:i4>1113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_Toc66966000</vt:lpwstr>
      </vt:variant>
      <vt:variant>
        <vt:i4>8323081</vt:i4>
      </vt:variant>
      <vt:variant>
        <vt:i4>1110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_Toc66965999</vt:lpwstr>
      </vt:variant>
      <vt:variant>
        <vt:i4>8257545</vt:i4>
      </vt:variant>
      <vt:variant>
        <vt:i4>1107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_Toc66965998</vt:lpwstr>
      </vt:variant>
      <vt:variant>
        <vt:i4>7405577</vt:i4>
      </vt:variant>
      <vt:variant>
        <vt:i4>1104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_Toc66965997</vt:lpwstr>
      </vt:variant>
      <vt:variant>
        <vt:i4>7340041</vt:i4>
      </vt:variant>
      <vt:variant>
        <vt:i4>1101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_Toc66965996</vt:lpwstr>
      </vt:variant>
      <vt:variant>
        <vt:i4>7536649</vt:i4>
      </vt:variant>
      <vt:variant>
        <vt:i4>1098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_Toc66965995</vt:lpwstr>
      </vt:variant>
      <vt:variant>
        <vt:i4>7471113</vt:i4>
      </vt:variant>
      <vt:variant>
        <vt:i4>1095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_Toc66965994</vt:lpwstr>
      </vt:variant>
      <vt:variant>
        <vt:i4>7667721</vt:i4>
      </vt:variant>
      <vt:variant>
        <vt:i4>1092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_Toc66965993</vt:lpwstr>
      </vt:variant>
      <vt:variant>
        <vt:i4>7602185</vt:i4>
      </vt:variant>
      <vt:variant>
        <vt:i4>1089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_Toc66965992</vt:lpwstr>
      </vt:variant>
      <vt:variant>
        <vt:i4>7798793</vt:i4>
      </vt:variant>
      <vt:variant>
        <vt:i4>1086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_Toc66965991</vt:lpwstr>
      </vt:variant>
      <vt:variant>
        <vt:i4>7733257</vt:i4>
      </vt:variant>
      <vt:variant>
        <vt:i4>1083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_Toc66965990</vt:lpwstr>
      </vt:variant>
      <vt:variant>
        <vt:i4>8323080</vt:i4>
      </vt:variant>
      <vt:variant>
        <vt:i4>1080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_Toc66965989</vt:lpwstr>
      </vt:variant>
      <vt:variant>
        <vt:i4>8257544</vt:i4>
      </vt:variant>
      <vt:variant>
        <vt:i4>1077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_Toc66965988</vt:lpwstr>
      </vt:variant>
      <vt:variant>
        <vt:i4>7405576</vt:i4>
      </vt:variant>
      <vt:variant>
        <vt:i4>1074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_Toc66965987</vt:lpwstr>
      </vt:variant>
      <vt:variant>
        <vt:i4>7340040</vt:i4>
      </vt:variant>
      <vt:variant>
        <vt:i4>1071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_Toc66965986</vt:lpwstr>
      </vt:variant>
      <vt:variant>
        <vt:i4>7536648</vt:i4>
      </vt:variant>
      <vt:variant>
        <vt:i4>1068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_Toc66965985</vt:lpwstr>
      </vt:variant>
      <vt:variant>
        <vt:i4>7471112</vt:i4>
      </vt:variant>
      <vt:variant>
        <vt:i4>1065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_Toc66965984</vt:lpwstr>
      </vt:variant>
      <vt:variant>
        <vt:i4>7667720</vt:i4>
      </vt:variant>
      <vt:variant>
        <vt:i4>1062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_Toc66965983</vt:lpwstr>
      </vt:variant>
      <vt:variant>
        <vt:i4>7602184</vt:i4>
      </vt:variant>
      <vt:variant>
        <vt:i4>1059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_Toc66965982</vt:lpwstr>
      </vt:variant>
      <vt:variant>
        <vt:i4>7798792</vt:i4>
      </vt:variant>
      <vt:variant>
        <vt:i4>1056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_Toc66965981</vt:lpwstr>
      </vt:variant>
      <vt:variant>
        <vt:i4>7733256</vt:i4>
      </vt:variant>
      <vt:variant>
        <vt:i4>1053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_Toc66965980</vt:lpwstr>
      </vt:variant>
      <vt:variant>
        <vt:i4>8323079</vt:i4>
      </vt:variant>
      <vt:variant>
        <vt:i4>1050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_Toc66965979</vt:lpwstr>
      </vt:variant>
      <vt:variant>
        <vt:i4>8257543</vt:i4>
      </vt:variant>
      <vt:variant>
        <vt:i4>1047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_Toc66965978</vt:lpwstr>
      </vt:variant>
      <vt:variant>
        <vt:i4>7405575</vt:i4>
      </vt:variant>
      <vt:variant>
        <vt:i4>1044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_Toc66965977</vt:lpwstr>
      </vt:variant>
      <vt:variant>
        <vt:i4>7340039</vt:i4>
      </vt:variant>
      <vt:variant>
        <vt:i4>1041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_Toc66965976</vt:lpwstr>
      </vt:variant>
      <vt:variant>
        <vt:i4>7536647</vt:i4>
      </vt:variant>
      <vt:variant>
        <vt:i4>1038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_Toc66965975</vt:lpwstr>
      </vt:variant>
      <vt:variant>
        <vt:i4>7471111</vt:i4>
      </vt:variant>
      <vt:variant>
        <vt:i4>1035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_Toc66965974</vt:lpwstr>
      </vt:variant>
      <vt:variant>
        <vt:i4>7667719</vt:i4>
      </vt:variant>
      <vt:variant>
        <vt:i4>1032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_Toc66965973</vt:lpwstr>
      </vt:variant>
      <vt:variant>
        <vt:i4>7602183</vt:i4>
      </vt:variant>
      <vt:variant>
        <vt:i4>1029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_Toc66965972</vt:lpwstr>
      </vt:variant>
      <vt:variant>
        <vt:i4>7798791</vt:i4>
      </vt:variant>
      <vt:variant>
        <vt:i4>1026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_Toc66965971</vt:lpwstr>
      </vt:variant>
      <vt:variant>
        <vt:i4>7733255</vt:i4>
      </vt:variant>
      <vt:variant>
        <vt:i4>1023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_Toc66965970</vt:lpwstr>
      </vt:variant>
      <vt:variant>
        <vt:i4>8323078</vt:i4>
      </vt:variant>
      <vt:variant>
        <vt:i4>1020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_Toc66965969</vt:lpwstr>
      </vt:variant>
      <vt:variant>
        <vt:i4>8257542</vt:i4>
      </vt:variant>
      <vt:variant>
        <vt:i4>1017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_Toc66965968</vt:lpwstr>
      </vt:variant>
      <vt:variant>
        <vt:i4>7405574</vt:i4>
      </vt:variant>
      <vt:variant>
        <vt:i4>1014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_Toc66965967</vt:lpwstr>
      </vt:variant>
      <vt:variant>
        <vt:i4>7340038</vt:i4>
      </vt:variant>
      <vt:variant>
        <vt:i4>1011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_Toc66965966</vt:lpwstr>
      </vt:variant>
      <vt:variant>
        <vt:i4>7536646</vt:i4>
      </vt:variant>
      <vt:variant>
        <vt:i4>1008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_Toc66965965</vt:lpwstr>
      </vt:variant>
      <vt:variant>
        <vt:i4>7471110</vt:i4>
      </vt:variant>
      <vt:variant>
        <vt:i4>1005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_Toc66965964</vt:lpwstr>
      </vt:variant>
      <vt:variant>
        <vt:i4>7667718</vt:i4>
      </vt:variant>
      <vt:variant>
        <vt:i4>1002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_Toc66965963</vt:lpwstr>
      </vt:variant>
      <vt:variant>
        <vt:i4>7602182</vt:i4>
      </vt:variant>
      <vt:variant>
        <vt:i4>999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_Toc66965962</vt:lpwstr>
      </vt:variant>
      <vt:variant>
        <vt:i4>7798790</vt:i4>
      </vt:variant>
      <vt:variant>
        <vt:i4>996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_Toc66965961</vt:lpwstr>
      </vt:variant>
      <vt:variant>
        <vt:i4>7733254</vt:i4>
      </vt:variant>
      <vt:variant>
        <vt:i4>993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_Toc66965960</vt:lpwstr>
      </vt:variant>
      <vt:variant>
        <vt:i4>8323077</vt:i4>
      </vt:variant>
      <vt:variant>
        <vt:i4>990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_Toc66965959</vt:lpwstr>
      </vt:variant>
      <vt:variant>
        <vt:i4>7405573</vt:i4>
      </vt:variant>
      <vt:variant>
        <vt:i4>987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_Toc66965957</vt:lpwstr>
      </vt:variant>
      <vt:variant>
        <vt:i4>7340037</vt:i4>
      </vt:variant>
      <vt:variant>
        <vt:i4>984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_Toc66965956</vt:lpwstr>
      </vt:variant>
      <vt:variant>
        <vt:i4>7536645</vt:i4>
      </vt:variant>
      <vt:variant>
        <vt:i4>981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_Toc66965955</vt:lpwstr>
      </vt:variant>
      <vt:variant>
        <vt:i4>7471109</vt:i4>
      </vt:variant>
      <vt:variant>
        <vt:i4>978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_Toc66965954</vt:lpwstr>
      </vt:variant>
      <vt:variant>
        <vt:i4>7667717</vt:i4>
      </vt:variant>
      <vt:variant>
        <vt:i4>975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_Toc66965953</vt:lpwstr>
      </vt:variant>
      <vt:variant>
        <vt:i4>7602181</vt:i4>
      </vt:variant>
      <vt:variant>
        <vt:i4>972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_Toc66965952</vt:lpwstr>
      </vt:variant>
      <vt:variant>
        <vt:i4>7798789</vt:i4>
      </vt:variant>
      <vt:variant>
        <vt:i4>969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_Toc66965951</vt:lpwstr>
      </vt:variant>
      <vt:variant>
        <vt:i4>7733253</vt:i4>
      </vt:variant>
      <vt:variant>
        <vt:i4>966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_Toc66965950</vt:lpwstr>
      </vt:variant>
      <vt:variant>
        <vt:i4>8323076</vt:i4>
      </vt:variant>
      <vt:variant>
        <vt:i4>963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_Toc66965949</vt:lpwstr>
      </vt:variant>
      <vt:variant>
        <vt:i4>8257540</vt:i4>
      </vt:variant>
      <vt:variant>
        <vt:i4>960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_Toc66965948</vt:lpwstr>
      </vt:variant>
      <vt:variant>
        <vt:i4>7405572</vt:i4>
      </vt:variant>
      <vt:variant>
        <vt:i4>957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_Toc66965947</vt:lpwstr>
      </vt:variant>
      <vt:variant>
        <vt:i4>7340036</vt:i4>
      </vt:variant>
      <vt:variant>
        <vt:i4>954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_Toc66965946</vt:lpwstr>
      </vt:variant>
      <vt:variant>
        <vt:i4>7536644</vt:i4>
      </vt:variant>
      <vt:variant>
        <vt:i4>951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_Toc66965945</vt:lpwstr>
      </vt:variant>
      <vt:variant>
        <vt:i4>7471108</vt:i4>
      </vt:variant>
      <vt:variant>
        <vt:i4>948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_Toc66965944</vt:lpwstr>
      </vt:variant>
      <vt:variant>
        <vt:i4>7667716</vt:i4>
      </vt:variant>
      <vt:variant>
        <vt:i4>945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_Toc66965943</vt:lpwstr>
      </vt:variant>
      <vt:variant>
        <vt:i4>7602180</vt:i4>
      </vt:variant>
      <vt:variant>
        <vt:i4>942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_Toc66965942</vt:lpwstr>
      </vt:variant>
      <vt:variant>
        <vt:i4>7798788</vt:i4>
      </vt:variant>
      <vt:variant>
        <vt:i4>939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_Toc66965941</vt:lpwstr>
      </vt:variant>
      <vt:variant>
        <vt:i4>7733252</vt:i4>
      </vt:variant>
      <vt:variant>
        <vt:i4>936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_Toc66965940</vt:lpwstr>
      </vt:variant>
      <vt:variant>
        <vt:i4>8323075</vt:i4>
      </vt:variant>
      <vt:variant>
        <vt:i4>933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_Toc66965939</vt:lpwstr>
      </vt:variant>
      <vt:variant>
        <vt:i4>8257539</vt:i4>
      </vt:variant>
      <vt:variant>
        <vt:i4>930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_Toc66965938</vt:lpwstr>
      </vt:variant>
      <vt:variant>
        <vt:i4>7405571</vt:i4>
      </vt:variant>
      <vt:variant>
        <vt:i4>927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_Toc66965937</vt:lpwstr>
      </vt:variant>
      <vt:variant>
        <vt:i4>7340035</vt:i4>
      </vt:variant>
      <vt:variant>
        <vt:i4>924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_Toc66965936</vt:lpwstr>
      </vt:variant>
      <vt:variant>
        <vt:i4>7536643</vt:i4>
      </vt:variant>
      <vt:variant>
        <vt:i4>921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_Toc66965935</vt:lpwstr>
      </vt:variant>
      <vt:variant>
        <vt:i4>7471107</vt:i4>
      </vt:variant>
      <vt:variant>
        <vt:i4>918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_Toc66965934</vt:lpwstr>
      </vt:variant>
      <vt:variant>
        <vt:i4>7667715</vt:i4>
      </vt:variant>
      <vt:variant>
        <vt:i4>915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_Toc66965933</vt:lpwstr>
      </vt:variant>
      <vt:variant>
        <vt:i4>7602179</vt:i4>
      </vt:variant>
      <vt:variant>
        <vt:i4>912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_Toc66965932</vt:lpwstr>
      </vt:variant>
      <vt:variant>
        <vt:i4>7798787</vt:i4>
      </vt:variant>
      <vt:variant>
        <vt:i4>909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_Toc66965931</vt:lpwstr>
      </vt:variant>
      <vt:variant>
        <vt:i4>7733251</vt:i4>
      </vt:variant>
      <vt:variant>
        <vt:i4>906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_Toc66965930</vt:lpwstr>
      </vt:variant>
      <vt:variant>
        <vt:i4>8323074</vt:i4>
      </vt:variant>
      <vt:variant>
        <vt:i4>903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_Toc66965929</vt:lpwstr>
      </vt:variant>
      <vt:variant>
        <vt:i4>8257538</vt:i4>
      </vt:variant>
      <vt:variant>
        <vt:i4>900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_Toc66965928</vt:lpwstr>
      </vt:variant>
      <vt:variant>
        <vt:i4>7405570</vt:i4>
      </vt:variant>
      <vt:variant>
        <vt:i4>897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_Toc66965927</vt:lpwstr>
      </vt:variant>
      <vt:variant>
        <vt:i4>7340034</vt:i4>
      </vt:variant>
      <vt:variant>
        <vt:i4>894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_Toc66965926</vt:lpwstr>
      </vt:variant>
      <vt:variant>
        <vt:i4>7536642</vt:i4>
      </vt:variant>
      <vt:variant>
        <vt:i4>891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_Toc66965925</vt:lpwstr>
      </vt:variant>
      <vt:variant>
        <vt:i4>7471106</vt:i4>
      </vt:variant>
      <vt:variant>
        <vt:i4>888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_Toc66965924</vt:lpwstr>
      </vt:variant>
      <vt:variant>
        <vt:i4>7667714</vt:i4>
      </vt:variant>
      <vt:variant>
        <vt:i4>885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_Toc66965923</vt:lpwstr>
      </vt:variant>
      <vt:variant>
        <vt:i4>7602178</vt:i4>
      </vt:variant>
      <vt:variant>
        <vt:i4>882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_Toc66965922</vt:lpwstr>
      </vt:variant>
      <vt:variant>
        <vt:i4>7798786</vt:i4>
      </vt:variant>
      <vt:variant>
        <vt:i4>879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_Toc66965921</vt:lpwstr>
      </vt:variant>
      <vt:variant>
        <vt:i4>7733250</vt:i4>
      </vt:variant>
      <vt:variant>
        <vt:i4>876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_Toc66965920</vt:lpwstr>
      </vt:variant>
      <vt:variant>
        <vt:i4>8323073</vt:i4>
      </vt:variant>
      <vt:variant>
        <vt:i4>873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_Toc66965919</vt:lpwstr>
      </vt:variant>
      <vt:variant>
        <vt:i4>8257537</vt:i4>
      </vt:variant>
      <vt:variant>
        <vt:i4>870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_Toc66965918</vt:lpwstr>
      </vt:variant>
      <vt:variant>
        <vt:i4>7405569</vt:i4>
      </vt:variant>
      <vt:variant>
        <vt:i4>867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_Toc66965917</vt:lpwstr>
      </vt:variant>
      <vt:variant>
        <vt:i4>7340033</vt:i4>
      </vt:variant>
      <vt:variant>
        <vt:i4>864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_Toc66965916</vt:lpwstr>
      </vt:variant>
      <vt:variant>
        <vt:i4>7536641</vt:i4>
      </vt:variant>
      <vt:variant>
        <vt:i4>861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_Toc66965915</vt:lpwstr>
      </vt:variant>
      <vt:variant>
        <vt:i4>7471105</vt:i4>
      </vt:variant>
      <vt:variant>
        <vt:i4>858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_Toc66965914</vt:lpwstr>
      </vt:variant>
      <vt:variant>
        <vt:i4>7667713</vt:i4>
      </vt:variant>
      <vt:variant>
        <vt:i4>855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_Toc66965913</vt:lpwstr>
      </vt:variant>
      <vt:variant>
        <vt:i4>7602177</vt:i4>
      </vt:variant>
      <vt:variant>
        <vt:i4>852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_Toc66965912</vt:lpwstr>
      </vt:variant>
      <vt:variant>
        <vt:i4>7798785</vt:i4>
      </vt:variant>
      <vt:variant>
        <vt:i4>849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_Toc66965911</vt:lpwstr>
      </vt:variant>
      <vt:variant>
        <vt:i4>8323072</vt:i4>
      </vt:variant>
      <vt:variant>
        <vt:i4>846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_Toc66965909</vt:lpwstr>
      </vt:variant>
      <vt:variant>
        <vt:i4>8257536</vt:i4>
      </vt:variant>
      <vt:variant>
        <vt:i4>843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_Toc66965908</vt:lpwstr>
      </vt:variant>
      <vt:variant>
        <vt:i4>7405568</vt:i4>
      </vt:variant>
      <vt:variant>
        <vt:i4>840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_Toc66965907</vt:lpwstr>
      </vt:variant>
      <vt:variant>
        <vt:i4>7340032</vt:i4>
      </vt:variant>
      <vt:variant>
        <vt:i4>837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_Toc66965906</vt:lpwstr>
      </vt:variant>
      <vt:variant>
        <vt:i4>7536640</vt:i4>
      </vt:variant>
      <vt:variant>
        <vt:i4>834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_Toc66965905</vt:lpwstr>
      </vt:variant>
      <vt:variant>
        <vt:i4>7471104</vt:i4>
      </vt:variant>
      <vt:variant>
        <vt:i4>831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_Toc66965904</vt:lpwstr>
      </vt:variant>
      <vt:variant>
        <vt:i4>7667712</vt:i4>
      </vt:variant>
      <vt:variant>
        <vt:i4>828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_Toc66965903</vt:lpwstr>
      </vt:variant>
      <vt:variant>
        <vt:i4>7667723</vt:i4>
      </vt:variant>
      <vt:variant>
        <vt:i4>825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_Toc67320649</vt:lpwstr>
      </vt:variant>
      <vt:variant>
        <vt:i4>7602187</vt:i4>
      </vt:variant>
      <vt:variant>
        <vt:i4>822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_Toc67320648</vt:lpwstr>
      </vt:variant>
      <vt:variant>
        <vt:i4>8060939</vt:i4>
      </vt:variant>
      <vt:variant>
        <vt:i4>819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_Toc67320647</vt:lpwstr>
      </vt:variant>
      <vt:variant>
        <vt:i4>7995403</vt:i4>
      </vt:variant>
      <vt:variant>
        <vt:i4>816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_Toc67320646</vt:lpwstr>
      </vt:variant>
      <vt:variant>
        <vt:i4>7929867</vt:i4>
      </vt:variant>
      <vt:variant>
        <vt:i4>813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_Toc67320645</vt:lpwstr>
      </vt:variant>
      <vt:variant>
        <vt:i4>7864331</vt:i4>
      </vt:variant>
      <vt:variant>
        <vt:i4>810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_Toc67320644</vt:lpwstr>
      </vt:variant>
      <vt:variant>
        <vt:i4>8323083</vt:i4>
      </vt:variant>
      <vt:variant>
        <vt:i4>807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_Toc67320643</vt:lpwstr>
      </vt:variant>
      <vt:variant>
        <vt:i4>8257547</vt:i4>
      </vt:variant>
      <vt:variant>
        <vt:i4>804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_Toc67320642</vt:lpwstr>
      </vt:variant>
      <vt:variant>
        <vt:i4>8192011</vt:i4>
      </vt:variant>
      <vt:variant>
        <vt:i4>801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_Toc67320641</vt:lpwstr>
      </vt:variant>
      <vt:variant>
        <vt:i4>8126475</vt:i4>
      </vt:variant>
      <vt:variant>
        <vt:i4>798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_Toc67320640</vt:lpwstr>
      </vt:variant>
      <vt:variant>
        <vt:i4>7667724</vt:i4>
      </vt:variant>
      <vt:variant>
        <vt:i4>795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_Toc67320639</vt:lpwstr>
      </vt:variant>
      <vt:variant>
        <vt:i4>7602188</vt:i4>
      </vt:variant>
      <vt:variant>
        <vt:i4>792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_Toc67320638</vt:lpwstr>
      </vt:variant>
      <vt:variant>
        <vt:i4>8060940</vt:i4>
      </vt:variant>
      <vt:variant>
        <vt:i4>789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_Toc67320637</vt:lpwstr>
      </vt:variant>
      <vt:variant>
        <vt:i4>7995404</vt:i4>
      </vt:variant>
      <vt:variant>
        <vt:i4>786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_Toc67320636</vt:lpwstr>
      </vt:variant>
      <vt:variant>
        <vt:i4>7929868</vt:i4>
      </vt:variant>
      <vt:variant>
        <vt:i4>783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_Toc67320635</vt:lpwstr>
      </vt:variant>
      <vt:variant>
        <vt:i4>7864332</vt:i4>
      </vt:variant>
      <vt:variant>
        <vt:i4>780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_Toc67320634</vt:lpwstr>
      </vt:variant>
      <vt:variant>
        <vt:i4>8323084</vt:i4>
      </vt:variant>
      <vt:variant>
        <vt:i4>777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_Toc67320633</vt:lpwstr>
      </vt:variant>
      <vt:variant>
        <vt:i4>8257548</vt:i4>
      </vt:variant>
      <vt:variant>
        <vt:i4>774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_Toc67320632</vt:lpwstr>
      </vt:variant>
      <vt:variant>
        <vt:i4>8192012</vt:i4>
      </vt:variant>
      <vt:variant>
        <vt:i4>771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_Toc67320631</vt:lpwstr>
      </vt:variant>
      <vt:variant>
        <vt:i4>8126476</vt:i4>
      </vt:variant>
      <vt:variant>
        <vt:i4>768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_Toc67320630</vt:lpwstr>
      </vt:variant>
      <vt:variant>
        <vt:i4>7667725</vt:i4>
      </vt:variant>
      <vt:variant>
        <vt:i4>765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_Toc67320629</vt:lpwstr>
      </vt:variant>
      <vt:variant>
        <vt:i4>7602189</vt:i4>
      </vt:variant>
      <vt:variant>
        <vt:i4>762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_Toc67320628</vt:lpwstr>
      </vt:variant>
      <vt:variant>
        <vt:i4>8060941</vt:i4>
      </vt:variant>
      <vt:variant>
        <vt:i4>759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_Toc67320627</vt:lpwstr>
      </vt:variant>
      <vt:variant>
        <vt:i4>7995405</vt:i4>
      </vt:variant>
      <vt:variant>
        <vt:i4>756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_Toc67320626</vt:lpwstr>
      </vt:variant>
      <vt:variant>
        <vt:i4>7929869</vt:i4>
      </vt:variant>
      <vt:variant>
        <vt:i4>753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_Toc67320625</vt:lpwstr>
      </vt:variant>
      <vt:variant>
        <vt:i4>7864333</vt:i4>
      </vt:variant>
      <vt:variant>
        <vt:i4>750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_Toc67320624</vt:lpwstr>
      </vt:variant>
      <vt:variant>
        <vt:i4>8323085</vt:i4>
      </vt:variant>
      <vt:variant>
        <vt:i4>747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_Toc67320623</vt:lpwstr>
      </vt:variant>
      <vt:variant>
        <vt:i4>8257549</vt:i4>
      </vt:variant>
      <vt:variant>
        <vt:i4>744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_Toc67320622</vt:lpwstr>
      </vt:variant>
      <vt:variant>
        <vt:i4>8192013</vt:i4>
      </vt:variant>
      <vt:variant>
        <vt:i4>741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_Toc67320621</vt:lpwstr>
      </vt:variant>
      <vt:variant>
        <vt:i4>8126477</vt:i4>
      </vt:variant>
      <vt:variant>
        <vt:i4>738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_Toc67320620</vt:lpwstr>
      </vt:variant>
      <vt:variant>
        <vt:i4>7667726</vt:i4>
      </vt:variant>
      <vt:variant>
        <vt:i4>735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_Toc67320619</vt:lpwstr>
      </vt:variant>
      <vt:variant>
        <vt:i4>7602190</vt:i4>
      </vt:variant>
      <vt:variant>
        <vt:i4>732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_Toc67320618</vt:lpwstr>
      </vt:variant>
      <vt:variant>
        <vt:i4>8060942</vt:i4>
      </vt:variant>
      <vt:variant>
        <vt:i4>729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_Toc67320617</vt:lpwstr>
      </vt:variant>
      <vt:variant>
        <vt:i4>7995406</vt:i4>
      </vt:variant>
      <vt:variant>
        <vt:i4>726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_Toc67320616</vt:lpwstr>
      </vt:variant>
      <vt:variant>
        <vt:i4>7929870</vt:i4>
      </vt:variant>
      <vt:variant>
        <vt:i4>723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_Toc67320615</vt:lpwstr>
      </vt:variant>
      <vt:variant>
        <vt:i4>7864334</vt:i4>
      </vt:variant>
      <vt:variant>
        <vt:i4>720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_Toc67320614</vt:lpwstr>
      </vt:variant>
      <vt:variant>
        <vt:i4>8323086</vt:i4>
      </vt:variant>
      <vt:variant>
        <vt:i4>717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_Toc67320613</vt:lpwstr>
      </vt:variant>
      <vt:variant>
        <vt:i4>8257550</vt:i4>
      </vt:variant>
      <vt:variant>
        <vt:i4>714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_Toc67320612</vt:lpwstr>
      </vt:variant>
      <vt:variant>
        <vt:i4>8192014</vt:i4>
      </vt:variant>
      <vt:variant>
        <vt:i4>711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_Toc67320611</vt:lpwstr>
      </vt:variant>
      <vt:variant>
        <vt:i4>8126478</vt:i4>
      </vt:variant>
      <vt:variant>
        <vt:i4>708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_Toc67320610</vt:lpwstr>
      </vt:variant>
      <vt:variant>
        <vt:i4>7667727</vt:i4>
      </vt:variant>
      <vt:variant>
        <vt:i4>705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_Toc67320609</vt:lpwstr>
      </vt:variant>
      <vt:variant>
        <vt:i4>7602191</vt:i4>
      </vt:variant>
      <vt:variant>
        <vt:i4>702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_Toc67320608</vt:lpwstr>
      </vt:variant>
      <vt:variant>
        <vt:i4>8060943</vt:i4>
      </vt:variant>
      <vt:variant>
        <vt:i4>699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_Toc67320607</vt:lpwstr>
      </vt:variant>
      <vt:variant>
        <vt:i4>7995407</vt:i4>
      </vt:variant>
      <vt:variant>
        <vt:i4>696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_Toc67320606</vt:lpwstr>
      </vt:variant>
      <vt:variant>
        <vt:i4>7929871</vt:i4>
      </vt:variant>
      <vt:variant>
        <vt:i4>693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_Toc67320605</vt:lpwstr>
      </vt:variant>
      <vt:variant>
        <vt:i4>7864335</vt:i4>
      </vt:variant>
      <vt:variant>
        <vt:i4>690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_Toc67320604</vt:lpwstr>
      </vt:variant>
      <vt:variant>
        <vt:i4>8323087</vt:i4>
      </vt:variant>
      <vt:variant>
        <vt:i4>687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_Toc67320603</vt:lpwstr>
      </vt:variant>
      <vt:variant>
        <vt:i4>8257551</vt:i4>
      </vt:variant>
      <vt:variant>
        <vt:i4>684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_Toc67320602</vt:lpwstr>
      </vt:variant>
      <vt:variant>
        <vt:i4>8192015</vt:i4>
      </vt:variant>
      <vt:variant>
        <vt:i4>681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_Toc67320601</vt:lpwstr>
      </vt:variant>
      <vt:variant>
        <vt:i4>8126479</vt:i4>
      </vt:variant>
      <vt:variant>
        <vt:i4>678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_Toc67320600</vt:lpwstr>
      </vt:variant>
      <vt:variant>
        <vt:i4>7733254</vt:i4>
      </vt:variant>
      <vt:variant>
        <vt:i4>675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_Toc67320599</vt:lpwstr>
      </vt:variant>
      <vt:variant>
        <vt:i4>7536651</vt:i4>
      </vt:variant>
      <vt:variant>
        <vt:i4>672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_Toc67311852</vt:lpwstr>
      </vt:variant>
      <vt:variant>
        <vt:i4>7340043</vt:i4>
      </vt:variant>
      <vt:variant>
        <vt:i4>669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_Toc67311851</vt:lpwstr>
      </vt:variant>
      <vt:variant>
        <vt:i4>7405579</vt:i4>
      </vt:variant>
      <vt:variant>
        <vt:i4>666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_Toc67311850</vt:lpwstr>
      </vt:variant>
      <vt:variant>
        <vt:i4>7864330</vt:i4>
      </vt:variant>
      <vt:variant>
        <vt:i4>663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_Toc67311849</vt:lpwstr>
      </vt:variant>
      <vt:variant>
        <vt:i4>7929866</vt:i4>
      </vt:variant>
      <vt:variant>
        <vt:i4>660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_Toc67311848</vt:lpwstr>
      </vt:variant>
      <vt:variant>
        <vt:i4>7733258</vt:i4>
      </vt:variant>
      <vt:variant>
        <vt:i4>657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_Toc67311847</vt:lpwstr>
      </vt:variant>
      <vt:variant>
        <vt:i4>7798794</vt:i4>
      </vt:variant>
      <vt:variant>
        <vt:i4>654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_Toc67311846</vt:lpwstr>
      </vt:variant>
      <vt:variant>
        <vt:i4>7602186</vt:i4>
      </vt:variant>
      <vt:variant>
        <vt:i4>651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_Toc67311845</vt:lpwstr>
      </vt:variant>
      <vt:variant>
        <vt:i4>7667722</vt:i4>
      </vt:variant>
      <vt:variant>
        <vt:i4>648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_Toc67311844</vt:lpwstr>
      </vt:variant>
      <vt:variant>
        <vt:i4>7471114</vt:i4>
      </vt:variant>
      <vt:variant>
        <vt:i4>645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_Toc67311843</vt:lpwstr>
      </vt:variant>
      <vt:variant>
        <vt:i4>7536650</vt:i4>
      </vt:variant>
      <vt:variant>
        <vt:i4>642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_Toc67311842</vt:lpwstr>
      </vt:variant>
      <vt:variant>
        <vt:i4>7340042</vt:i4>
      </vt:variant>
      <vt:variant>
        <vt:i4>639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_Toc67311841</vt:lpwstr>
      </vt:variant>
      <vt:variant>
        <vt:i4>7405578</vt:i4>
      </vt:variant>
      <vt:variant>
        <vt:i4>636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_Toc67311840</vt:lpwstr>
      </vt:variant>
      <vt:variant>
        <vt:i4>7864333</vt:i4>
      </vt:variant>
      <vt:variant>
        <vt:i4>633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_Toc67311839</vt:lpwstr>
      </vt:variant>
      <vt:variant>
        <vt:i4>7929869</vt:i4>
      </vt:variant>
      <vt:variant>
        <vt:i4>630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_Toc67311838</vt:lpwstr>
      </vt:variant>
      <vt:variant>
        <vt:i4>7733261</vt:i4>
      </vt:variant>
      <vt:variant>
        <vt:i4>627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_Toc67311837</vt:lpwstr>
      </vt:variant>
      <vt:variant>
        <vt:i4>7798797</vt:i4>
      </vt:variant>
      <vt:variant>
        <vt:i4>624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_Toc67311836</vt:lpwstr>
      </vt:variant>
      <vt:variant>
        <vt:i4>7602189</vt:i4>
      </vt:variant>
      <vt:variant>
        <vt:i4>621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_Toc67311835</vt:lpwstr>
      </vt:variant>
      <vt:variant>
        <vt:i4>7667725</vt:i4>
      </vt:variant>
      <vt:variant>
        <vt:i4>618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_Toc67311834</vt:lpwstr>
      </vt:variant>
      <vt:variant>
        <vt:i4>7471117</vt:i4>
      </vt:variant>
      <vt:variant>
        <vt:i4>615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_Toc67311833</vt:lpwstr>
      </vt:variant>
      <vt:variant>
        <vt:i4>7536653</vt:i4>
      </vt:variant>
      <vt:variant>
        <vt:i4>612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_Toc67311832</vt:lpwstr>
      </vt:variant>
      <vt:variant>
        <vt:i4>7340045</vt:i4>
      </vt:variant>
      <vt:variant>
        <vt:i4>609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_Toc67311831</vt:lpwstr>
      </vt:variant>
      <vt:variant>
        <vt:i4>7405581</vt:i4>
      </vt:variant>
      <vt:variant>
        <vt:i4>606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_Toc67311830</vt:lpwstr>
      </vt:variant>
      <vt:variant>
        <vt:i4>7864332</vt:i4>
      </vt:variant>
      <vt:variant>
        <vt:i4>603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_Toc67311829</vt:lpwstr>
      </vt:variant>
      <vt:variant>
        <vt:i4>7929868</vt:i4>
      </vt:variant>
      <vt:variant>
        <vt:i4>600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_Toc67311828</vt:lpwstr>
      </vt:variant>
      <vt:variant>
        <vt:i4>7733260</vt:i4>
      </vt:variant>
      <vt:variant>
        <vt:i4>597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_Toc67311827</vt:lpwstr>
      </vt:variant>
      <vt:variant>
        <vt:i4>7798796</vt:i4>
      </vt:variant>
      <vt:variant>
        <vt:i4>594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_Toc67311826</vt:lpwstr>
      </vt:variant>
      <vt:variant>
        <vt:i4>7602188</vt:i4>
      </vt:variant>
      <vt:variant>
        <vt:i4>591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_Toc67311825</vt:lpwstr>
      </vt:variant>
      <vt:variant>
        <vt:i4>7667724</vt:i4>
      </vt:variant>
      <vt:variant>
        <vt:i4>588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_Toc67311824</vt:lpwstr>
      </vt:variant>
      <vt:variant>
        <vt:i4>7471116</vt:i4>
      </vt:variant>
      <vt:variant>
        <vt:i4>585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_Toc67311823</vt:lpwstr>
      </vt:variant>
      <vt:variant>
        <vt:i4>7536652</vt:i4>
      </vt:variant>
      <vt:variant>
        <vt:i4>582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_Toc67311822</vt:lpwstr>
      </vt:variant>
      <vt:variant>
        <vt:i4>7340044</vt:i4>
      </vt:variant>
      <vt:variant>
        <vt:i4>579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_Toc67311821</vt:lpwstr>
      </vt:variant>
      <vt:variant>
        <vt:i4>7405580</vt:i4>
      </vt:variant>
      <vt:variant>
        <vt:i4>576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_Toc67311820</vt:lpwstr>
      </vt:variant>
      <vt:variant>
        <vt:i4>7864335</vt:i4>
      </vt:variant>
      <vt:variant>
        <vt:i4>573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_Toc67311819</vt:lpwstr>
      </vt:variant>
      <vt:variant>
        <vt:i4>7929871</vt:i4>
      </vt:variant>
      <vt:variant>
        <vt:i4>570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_Toc67311818</vt:lpwstr>
      </vt:variant>
      <vt:variant>
        <vt:i4>7733263</vt:i4>
      </vt:variant>
      <vt:variant>
        <vt:i4>567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_Toc67311817</vt:lpwstr>
      </vt:variant>
      <vt:variant>
        <vt:i4>7798799</vt:i4>
      </vt:variant>
      <vt:variant>
        <vt:i4>564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_Toc67311816</vt:lpwstr>
      </vt:variant>
      <vt:variant>
        <vt:i4>7602191</vt:i4>
      </vt:variant>
      <vt:variant>
        <vt:i4>561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_Toc67311815</vt:lpwstr>
      </vt:variant>
      <vt:variant>
        <vt:i4>7667727</vt:i4>
      </vt:variant>
      <vt:variant>
        <vt:i4>558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_Toc67311814</vt:lpwstr>
      </vt:variant>
      <vt:variant>
        <vt:i4>7471119</vt:i4>
      </vt:variant>
      <vt:variant>
        <vt:i4>555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_Toc67311813</vt:lpwstr>
      </vt:variant>
      <vt:variant>
        <vt:i4>7536655</vt:i4>
      </vt:variant>
      <vt:variant>
        <vt:i4>552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_Toc67311812</vt:lpwstr>
      </vt:variant>
      <vt:variant>
        <vt:i4>7340047</vt:i4>
      </vt:variant>
      <vt:variant>
        <vt:i4>549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_Toc67311811</vt:lpwstr>
      </vt:variant>
      <vt:variant>
        <vt:i4>7405583</vt:i4>
      </vt:variant>
      <vt:variant>
        <vt:i4>546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_Toc67311810</vt:lpwstr>
      </vt:variant>
      <vt:variant>
        <vt:i4>7864334</vt:i4>
      </vt:variant>
      <vt:variant>
        <vt:i4>543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_Toc67311809</vt:lpwstr>
      </vt:variant>
      <vt:variant>
        <vt:i4>7929870</vt:i4>
      </vt:variant>
      <vt:variant>
        <vt:i4>540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_Toc67311808</vt:lpwstr>
      </vt:variant>
      <vt:variant>
        <vt:i4>7733262</vt:i4>
      </vt:variant>
      <vt:variant>
        <vt:i4>537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_Toc67311807</vt:lpwstr>
      </vt:variant>
      <vt:variant>
        <vt:i4>7798798</vt:i4>
      </vt:variant>
      <vt:variant>
        <vt:i4>534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_Toc67311806</vt:lpwstr>
      </vt:variant>
      <vt:variant>
        <vt:i4>7602190</vt:i4>
      </vt:variant>
      <vt:variant>
        <vt:i4>531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_Toc67311805</vt:lpwstr>
      </vt:variant>
      <vt:variant>
        <vt:i4>7667726</vt:i4>
      </vt:variant>
      <vt:variant>
        <vt:i4>528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_Toc67311804</vt:lpwstr>
      </vt:variant>
      <vt:variant>
        <vt:i4>7471118</vt:i4>
      </vt:variant>
      <vt:variant>
        <vt:i4>525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_Toc67311803</vt:lpwstr>
      </vt:variant>
      <vt:variant>
        <vt:i4>7536654</vt:i4>
      </vt:variant>
      <vt:variant>
        <vt:i4>522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_Toc67311802</vt:lpwstr>
      </vt:variant>
      <vt:variant>
        <vt:i4>7340046</vt:i4>
      </vt:variant>
      <vt:variant>
        <vt:i4>519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_Toc67311801</vt:lpwstr>
      </vt:variant>
      <vt:variant>
        <vt:i4>7405582</vt:i4>
      </vt:variant>
      <vt:variant>
        <vt:i4>516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_Toc67311800</vt:lpwstr>
      </vt:variant>
      <vt:variant>
        <vt:i4>7798791</vt:i4>
      </vt:variant>
      <vt:variant>
        <vt:i4>513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_Toc67311799</vt:lpwstr>
      </vt:variant>
      <vt:variant>
        <vt:i4>7733255</vt:i4>
      </vt:variant>
      <vt:variant>
        <vt:i4>510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_Toc67311798</vt:lpwstr>
      </vt:variant>
      <vt:variant>
        <vt:i4>7929863</vt:i4>
      </vt:variant>
      <vt:variant>
        <vt:i4>507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_Toc67311797</vt:lpwstr>
      </vt:variant>
      <vt:variant>
        <vt:i4>7864327</vt:i4>
      </vt:variant>
      <vt:variant>
        <vt:i4>504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_Toc67311796</vt:lpwstr>
      </vt:variant>
      <vt:variant>
        <vt:i4>8060935</vt:i4>
      </vt:variant>
      <vt:variant>
        <vt:i4>501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_Toc67311795</vt:lpwstr>
      </vt:variant>
      <vt:variant>
        <vt:i4>7995399</vt:i4>
      </vt:variant>
      <vt:variant>
        <vt:i4>498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_Toc67311794</vt:lpwstr>
      </vt:variant>
      <vt:variant>
        <vt:i4>8192007</vt:i4>
      </vt:variant>
      <vt:variant>
        <vt:i4>495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_Toc67311793</vt:lpwstr>
      </vt:variant>
      <vt:variant>
        <vt:i4>8126471</vt:i4>
      </vt:variant>
      <vt:variant>
        <vt:i4>492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_Toc67311792</vt:lpwstr>
      </vt:variant>
      <vt:variant>
        <vt:i4>8323079</vt:i4>
      </vt:variant>
      <vt:variant>
        <vt:i4>489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_Toc67311791</vt:lpwstr>
      </vt:variant>
      <vt:variant>
        <vt:i4>8257543</vt:i4>
      </vt:variant>
      <vt:variant>
        <vt:i4>486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_Toc67311790</vt:lpwstr>
      </vt:variant>
      <vt:variant>
        <vt:i4>7798790</vt:i4>
      </vt:variant>
      <vt:variant>
        <vt:i4>483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_Toc67311789</vt:lpwstr>
      </vt:variant>
      <vt:variant>
        <vt:i4>7733254</vt:i4>
      </vt:variant>
      <vt:variant>
        <vt:i4>480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_Toc67311788</vt:lpwstr>
      </vt:variant>
      <vt:variant>
        <vt:i4>7929862</vt:i4>
      </vt:variant>
      <vt:variant>
        <vt:i4>477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_Toc67311787</vt:lpwstr>
      </vt:variant>
      <vt:variant>
        <vt:i4>7864326</vt:i4>
      </vt:variant>
      <vt:variant>
        <vt:i4>474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_Toc67311786</vt:lpwstr>
      </vt:variant>
      <vt:variant>
        <vt:i4>8060934</vt:i4>
      </vt:variant>
      <vt:variant>
        <vt:i4>471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_Toc67311785</vt:lpwstr>
      </vt:variant>
      <vt:variant>
        <vt:i4>7995398</vt:i4>
      </vt:variant>
      <vt:variant>
        <vt:i4>468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_Toc67311784</vt:lpwstr>
      </vt:variant>
      <vt:variant>
        <vt:i4>8192006</vt:i4>
      </vt:variant>
      <vt:variant>
        <vt:i4>465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_Toc67311783</vt:lpwstr>
      </vt:variant>
      <vt:variant>
        <vt:i4>8126470</vt:i4>
      </vt:variant>
      <vt:variant>
        <vt:i4>462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_Toc67311782</vt:lpwstr>
      </vt:variant>
      <vt:variant>
        <vt:i4>8323078</vt:i4>
      </vt:variant>
      <vt:variant>
        <vt:i4>459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_Toc67311781</vt:lpwstr>
      </vt:variant>
      <vt:variant>
        <vt:i4>8257542</vt:i4>
      </vt:variant>
      <vt:variant>
        <vt:i4>456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_Toc67311780</vt:lpwstr>
      </vt:variant>
      <vt:variant>
        <vt:i4>7798793</vt:i4>
      </vt:variant>
      <vt:variant>
        <vt:i4>453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_Toc67311779</vt:lpwstr>
      </vt:variant>
      <vt:variant>
        <vt:i4>7733257</vt:i4>
      </vt:variant>
      <vt:variant>
        <vt:i4>450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_Toc67311778</vt:lpwstr>
      </vt:variant>
      <vt:variant>
        <vt:i4>7929865</vt:i4>
      </vt:variant>
      <vt:variant>
        <vt:i4>447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_Toc67311777</vt:lpwstr>
      </vt:variant>
      <vt:variant>
        <vt:i4>7864329</vt:i4>
      </vt:variant>
      <vt:variant>
        <vt:i4>444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_Toc67311776</vt:lpwstr>
      </vt:variant>
      <vt:variant>
        <vt:i4>8060937</vt:i4>
      </vt:variant>
      <vt:variant>
        <vt:i4>441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_Toc67311775</vt:lpwstr>
      </vt:variant>
      <vt:variant>
        <vt:i4>7995401</vt:i4>
      </vt:variant>
      <vt:variant>
        <vt:i4>438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_Toc67311774</vt:lpwstr>
      </vt:variant>
      <vt:variant>
        <vt:i4>8192009</vt:i4>
      </vt:variant>
      <vt:variant>
        <vt:i4>435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_Toc67311773</vt:lpwstr>
      </vt:variant>
      <vt:variant>
        <vt:i4>8126473</vt:i4>
      </vt:variant>
      <vt:variant>
        <vt:i4>432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_Toc67311772</vt:lpwstr>
      </vt:variant>
      <vt:variant>
        <vt:i4>8323081</vt:i4>
      </vt:variant>
      <vt:variant>
        <vt:i4>429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_Toc67311771</vt:lpwstr>
      </vt:variant>
      <vt:variant>
        <vt:i4>7995401</vt:i4>
      </vt:variant>
      <vt:variant>
        <vt:i4>425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_Toc67304022</vt:lpwstr>
      </vt:variant>
      <vt:variant>
        <vt:i4>7929865</vt:i4>
      </vt:variant>
      <vt:variant>
        <vt:i4>422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_Toc67304021</vt:lpwstr>
      </vt:variant>
      <vt:variant>
        <vt:i4>7864329</vt:i4>
      </vt:variant>
      <vt:variant>
        <vt:i4>419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_Toc67304020</vt:lpwstr>
      </vt:variant>
      <vt:variant>
        <vt:i4>7405578</vt:i4>
      </vt:variant>
      <vt:variant>
        <vt:i4>416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_Toc67304019</vt:lpwstr>
      </vt:variant>
      <vt:variant>
        <vt:i4>7340042</vt:i4>
      </vt:variant>
      <vt:variant>
        <vt:i4>413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_Toc67304018</vt:lpwstr>
      </vt:variant>
      <vt:variant>
        <vt:i4>8323082</vt:i4>
      </vt:variant>
      <vt:variant>
        <vt:i4>410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_Toc67304017</vt:lpwstr>
      </vt:variant>
      <vt:variant>
        <vt:i4>8257546</vt:i4>
      </vt:variant>
      <vt:variant>
        <vt:i4>407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_Toc67304016</vt:lpwstr>
      </vt:variant>
      <vt:variant>
        <vt:i4>8192010</vt:i4>
      </vt:variant>
      <vt:variant>
        <vt:i4>404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_Toc67304015</vt:lpwstr>
      </vt:variant>
      <vt:variant>
        <vt:i4>8126474</vt:i4>
      </vt:variant>
      <vt:variant>
        <vt:i4>401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_Toc67304014</vt:lpwstr>
      </vt:variant>
      <vt:variant>
        <vt:i4>8060938</vt:i4>
      </vt:variant>
      <vt:variant>
        <vt:i4>398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_Toc67304013</vt:lpwstr>
      </vt:variant>
      <vt:variant>
        <vt:i4>7995402</vt:i4>
      </vt:variant>
      <vt:variant>
        <vt:i4>395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_Toc67304012</vt:lpwstr>
      </vt:variant>
      <vt:variant>
        <vt:i4>7929866</vt:i4>
      </vt:variant>
      <vt:variant>
        <vt:i4>392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_Toc67304011</vt:lpwstr>
      </vt:variant>
      <vt:variant>
        <vt:i4>7864330</vt:i4>
      </vt:variant>
      <vt:variant>
        <vt:i4>389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_Toc67304010</vt:lpwstr>
      </vt:variant>
      <vt:variant>
        <vt:i4>7405579</vt:i4>
      </vt:variant>
      <vt:variant>
        <vt:i4>386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_Toc67304009</vt:lpwstr>
      </vt:variant>
      <vt:variant>
        <vt:i4>7340043</vt:i4>
      </vt:variant>
      <vt:variant>
        <vt:i4>383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_Toc67304008</vt:lpwstr>
      </vt:variant>
      <vt:variant>
        <vt:i4>8323083</vt:i4>
      </vt:variant>
      <vt:variant>
        <vt:i4>380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_Toc67304007</vt:lpwstr>
      </vt:variant>
      <vt:variant>
        <vt:i4>8257547</vt:i4>
      </vt:variant>
      <vt:variant>
        <vt:i4>377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_Toc67304006</vt:lpwstr>
      </vt:variant>
      <vt:variant>
        <vt:i4>8192011</vt:i4>
      </vt:variant>
      <vt:variant>
        <vt:i4>374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_Toc67304005</vt:lpwstr>
      </vt:variant>
      <vt:variant>
        <vt:i4>8126475</vt:i4>
      </vt:variant>
      <vt:variant>
        <vt:i4>371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_Toc67304004</vt:lpwstr>
      </vt:variant>
      <vt:variant>
        <vt:i4>8060939</vt:i4>
      </vt:variant>
      <vt:variant>
        <vt:i4>368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_Toc67304003</vt:lpwstr>
      </vt:variant>
      <vt:variant>
        <vt:i4>7995403</vt:i4>
      </vt:variant>
      <vt:variant>
        <vt:i4>365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_Toc67304002</vt:lpwstr>
      </vt:variant>
      <vt:variant>
        <vt:i4>7929867</vt:i4>
      </vt:variant>
      <vt:variant>
        <vt:i4>362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_Toc67304001</vt:lpwstr>
      </vt:variant>
      <vt:variant>
        <vt:i4>7864331</vt:i4>
      </vt:variant>
      <vt:variant>
        <vt:i4>359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_Toc67304000</vt:lpwstr>
      </vt:variant>
      <vt:variant>
        <vt:i4>7864325</vt:i4>
      </vt:variant>
      <vt:variant>
        <vt:i4>356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_Toc67303999</vt:lpwstr>
      </vt:variant>
      <vt:variant>
        <vt:i4>7929861</vt:i4>
      </vt:variant>
      <vt:variant>
        <vt:i4>353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_Toc67303998</vt:lpwstr>
      </vt:variant>
      <vt:variant>
        <vt:i4>7733253</vt:i4>
      </vt:variant>
      <vt:variant>
        <vt:i4>350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_Toc67303997</vt:lpwstr>
      </vt:variant>
      <vt:variant>
        <vt:i4>7798789</vt:i4>
      </vt:variant>
      <vt:variant>
        <vt:i4>347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_Toc67303996</vt:lpwstr>
      </vt:variant>
      <vt:variant>
        <vt:i4>7602181</vt:i4>
      </vt:variant>
      <vt:variant>
        <vt:i4>344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_Toc67303995</vt:lpwstr>
      </vt:variant>
      <vt:variant>
        <vt:i4>7667717</vt:i4>
      </vt:variant>
      <vt:variant>
        <vt:i4>341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_Toc67303994</vt:lpwstr>
      </vt:variant>
      <vt:variant>
        <vt:i4>7471109</vt:i4>
      </vt:variant>
      <vt:variant>
        <vt:i4>338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_Toc67303993</vt:lpwstr>
      </vt:variant>
      <vt:variant>
        <vt:i4>7536645</vt:i4>
      </vt:variant>
      <vt:variant>
        <vt:i4>335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_Toc67303992</vt:lpwstr>
      </vt:variant>
      <vt:variant>
        <vt:i4>7340037</vt:i4>
      </vt:variant>
      <vt:variant>
        <vt:i4>332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_Toc67303991</vt:lpwstr>
      </vt:variant>
      <vt:variant>
        <vt:i4>7405573</vt:i4>
      </vt:variant>
      <vt:variant>
        <vt:i4>329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_Toc67303990</vt:lpwstr>
      </vt:variant>
      <vt:variant>
        <vt:i4>7864324</vt:i4>
      </vt:variant>
      <vt:variant>
        <vt:i4>326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_Toc67303989</vt:lpwstr>
      </vt:variant>
      <vt:variant>
        <vt:i4>7929860</vt:i4>
      </vt:variant>
      <vt:variant>
        <vt:i4>323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_Toc67303988</vt:lpwstr>
      </vt:variant>
      <vt:variant>
        <vt:i4>7733252</vt:i4>
      </vt:variant>
      <vt:variant>
        <vt:i4>320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_Toc67303987</vt:lpwstr>
      </vt:variant>
      <vt:variant>
        <vt:i4>7798788</vt:i4>
      </vt:variant>
      <vt:variant>
        <vt:i4>317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_Toc67303986</vt:lpwstr>
      </vt:variant>
      <vt:variant>
        <vt:i4>7602180</vt:i4>
      </vt:variant>
      <vt:variant>
        <vt:i4>314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_Toc67303985</vt:lpwstr>
      </vt:variant>
      <vt:variant>
        <vt:i4>7667716</vt:i4>
      </vt:variant>
      <vt:variant>
        <vt:i4>311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_Toc67303984</vt:lpwstr>
      </vt:variant>
      <vt:variant>
        <vt:i4>7471108</vt:i4>
      </vt:variant>
      <vt:variant>
        <vt:i4>308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_Toc67303983</vt:lpwstr>
      </vt:variant>
      <vt:variant>
        <vt:i4>7536644</vt:i4>
      </vt:variant>
      <vt:variant>
        <vt:i4>305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_Toc67303982</vt:lpwstr>
      </vt:variant>
      <vt:variant>
        <vt:i4>7340036</vt:i4>
      </vt:variant>
      <vt:variant>
        <vt:i4>302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_Toc67303981</vt:lpwstr>
      </vt:variant>
      <vt:variant>
        <vt:i4>7864331</vt:i4>
      </vt:variant>
      <vt:variant>
        <vt:i4>299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_Toc67303979</vt:lpwstr>
      </vt:variant>
      <vt:variant>
        <vt:i4>7929867</vt:i4>
      </vt:variant>
      <vt:variant>
        <vt:i4>296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_Toc67303978</vt:lpwstr>
      </vt:variant>
      <vt:variant>
        <vt:i4>7733259</vt:i4>
      </vt:variant>
      <vt:variant>
        <vt:i4>293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_Toc67303977</vt:lpwstr>
      </vt:variant>
      <vt:variant>
        <vt:i4>7798795</vt:i4>
      </vt:variant>
      <vt:variant>
        <vt:i4>290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_Toc67303976</vt:lpwstr>
      </vt:variant>
      <vt:variant>
        <vt:i4>7667723</vt:i4>
      </vt:variant>
      <vt:variant>
        <vt:i4>287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_Toc67303974</vt:lpwstr>
      </vt:variant>
      <vt:variant>
        <vt:i4>7471115</vt:i4>
      </vt:variant>
      <vt:variant>
        <vt:i4>284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_Toc67303973</vt:lpwstr>
      </vt:variant>
      <vt:variant>
        <vt:i4>7536651</vt:i4>
      </vt:variant>
      <vt:variant>
        <vt:i4>281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_Toc67303972</vt:lpwstr>
      </vt:variant>
      <vt:variant>
        <vt:i4>7340043</vt:i4>
      </vt:variant>
      <vt:variant>
        <vt:i4>278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_Toc67303971</vt:lpwstr>
      </vt:variant>
      <vt:variant>
        <vt:i4>7405579</vt:i4>
      </vt:variant>
      <vt:variant>
        <vt:i4>275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_Toc67303970</vt:lpwstr>
      </vt:variant>
      <vt:variant>
        <vt:i4>7864330</vt:i4>
      </vt:variant>
      <vt:variant>
        <vt:i4>272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_Toc67303969</vt:lpwstr>
      </vt:variant>
      <vt:variant>
        <vt:i4>7929866</vt:i4>
      </vt:variant>
      <vt:variant>
        <vt:i4>269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_Toc67303968</vt:lpwstr>
      </vt:variant>
      <vt:variant>
        <vt:i4>7536653</vt:i4>
      </vt:variant>
      <vt:variant>
        <vt:i4>264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_Toc67613349</vt:lpwstr>
      </vt:variant>
      <vt:variant>
        <vt:i4>7471117</vt:i4>
      </vt:variant>
      <vt:variant>
        <vt:i4>261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_Toc67613348</vt:lpwstr>
      </vt:variant>
      <vt:variant>
        <vt:i4>8192013</vt:i4>
      </vt:variant>
      <vt:variant>
        <vt:i4>258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_Toc67613347</vt:lpwstr>
      </vt:variant>
      <vt:variant>
        <vt:i4>8126477</vt:i4>
      </vt:variant>
      <vt:variant>
        <vt:i4>255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_Toc67613346</vt:lpwstr>
      </vt:variant>
      <vt:variant>
        <vt:i4>8323085</vt:i4>
      </vt:variant>
      <vt:variant>
        <vt:i4>252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_Toc67613345</vt:lpwstr>
      </vt:variant>
      <vt:variant>
        <vt:i4>8257549</vt:i4>
      </vt:variant>
      <vt:variant>
        <vt:i4>249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_Toc67613344</vt:lpwstr>
      </vt:variant>
      <vt:variant>
        <vt:i4>7864333</vt:i4>
      </vt:variant>
      <vt:variant>
        <vt:i4>246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_Toc67613342</vt:lpwstr>
      </vt:variant>
      <vt:variant>
        <vt:i4>8060941</vt:i4>
      </vt:variant>
      <vt:variant>
        <vt:i4>243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_Toc67613341</vt:lpwstr>
      </vt:variant>
      <vt:variant>
        <vt:i4>7995405</vt:i4>
      </vt:variant>
      <vt:variant>
        <vt:i4>240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_Toc67613340</vt:lpwstr>
      </vt:variant>
      <vt:variant>
        <vt:i4>7536650</vt:i4>
      </vt:variant>
      <vt:variant>
        <vt:i4>237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_Toc67613339</vt:lpwstr>
      </vt:variant>
      <vt:variant>
        <vt:i4>7471114</vt:i4>
      </vt:variant>
      <vt:variant>
        <vt:i4>234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_Toc67613338</vt:lpwstr>
      </vt:variant>
      <vt:variant>
        <vt:i4>8192010</vt:i4>
      </vt:variant>
      <vt:variant>
        <vt:i4>231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_Toc67613337</vt:lpwstr>
      </vt:variant>
      <vt:variant>
        <vt:i4>8126474</vt:i4>
      </vt:variant>
      <vt:variant>
        <vt:i4>228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_Toc67613336</vt:lpwstr>
      </vt:variant>
      <vt:variant>
        <vt:i4>8323082</vt:i4>
      </vt:variant>
      <vt:variant>
        <vt:i4>225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_Toc67613335</vt:lpwstr>
      </vt:variant>
      <vt:variant>
        <vt:i4>8257546</vt:i4>
      </vt:variant>
      <vt:variant>
        <vt:i4>222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_Toc67613334</vt:lpwstr>
      </vt:variant>
      <vt:variant>
        <vt:i4>7929866</vt:i4>
      </vt:variant>
      <vt:variant>
        <vt:i4>219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_Toc67613333</vt:lpwstr>
      </vt:variant>
      <vt:variant>
        <vt:i4>7864330</vt:i4>
      </vt:variant>
      <vt:variant>
        <vt:i4>216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_Toc67613332</vt:lpwstr>
      </vt:variant>
      <vt:variant>
        <vt:i4>8060938</vt:i4>
      </vt:variant>
      <vt:variant>
        <vt:i4>213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_Toc67613331</vt:lpwstr>
      </vt:variant>
      <vt:variant>
        <vt:i4>7995402</vt:i4>
      </vt:variant>
      <vt:variant>
        <vt:i4>210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_Toc67613330</vt:lpwstr>
      </vt:variant>
      <vt:variant>
        <vt:i4>7536651</vt:i4>
      </vt:variant>
      <vt:variant>
        <vt:i4>207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_Toc67613329</vt:lpwstr>
      </vt:variant>
      <vt:variant>
        <vt:i4>7471115</vt:i4>
      </vt:variant>
      <vt:variant>
        <vt:i4>204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_Toc67613328</vt:lpwstr>
      </vt:variant>
      <vt:variant>
        <vt:i4>8192011</vt:i4>
      </vt:variant>
      <vt:variant>
        <vt:i4>201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_Toc67613327</vt:lpwstr>
      </vt:variant>
      <vt:variant>
        <vt:i4>8126475</vt:i4>
      </vt:variant>
      <vt:variant>
        <vt:i4>198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_Toc67613326</vt:lpwstr>
      </vt:variant>
      <vt:variant>
        <vt:i4>8323083</vt:i4>
      </vt:variant>
      <vt:variant>
        <vt:i4>195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_Toc67613325</vt:lpwstr>
      </vt:variant>
      <vt:variant>
        <vt:i4>8257547</vt:i4>
      </vt:variant>
      <vt:variant>
        <vt:i4>192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_Toc67613324</vt:lpwstr>
      </vt:variant>
      <vt:variant>
        <vt:i4>7929867</vt:i4>
      </vt:variant>
      <vt:variant>
        <vt:i4>189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_Toc67613323</vt:lpwstr>
      </vt:variant>
      <vt:variant>
        <vt:i4>7864331</vt:i4>
      </vt:variant>
      <vt:variant>
        <vt:i4>186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_Toc67613322</vt:lpwstr>
      </vt:variant>
      <vt:variant>
        <vt:i4>8060939</vt:i4>
      </vt:variant>
      <vt:variant>
        <vt:i4>183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_Toc67613321</vt:lpwstr>
      </vt:variant>
      <vt:variant>
        <vt:i4>7995403</vt:i4>
      </vt:variant>
      <vt:variant>
        <vt:i4>180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_Toc67613320</vt:lpwstr>
      </vt:variant>
      <vt:variant>
        <vt:i4>7536648</vt:i4>
      </vt:variant>
      <vt:variant>
        <vt:i4>177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_Toc67613319</vt:lpwstr>
      </vt:variant>
      <vt:variant>
        <vt:i4>7471112</vt:i4>
      </vt:variant>
      <vt:variant>
        <vt:i4>174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_Toc67613318</vt:lpwstr>
      </vt:variant>
      <vt:variant>
        <vt:i4>8192008</vt:i4>
      </vt:variant>
      <vt:variant>
        <vt:i4>171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_Toc67613317</vt:lpwstr>
      </vt:variant>
      <vt:variant>
        <vt:i4>8126472</vt:i4>
      </vt:variant>
      <vt:variant>
        <vt:i4>168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_Toc67613316</vt:lpwstr>
      </vt:variant>
      <vt:variant>
        <vt:i4>8323080</vt:i4>
      </vt:variant>
      <vt:variant>
        <vt:i4>165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_Toc67613315</vt:lpwstr>
      </vt:variant>
      <vt:variant>
        <vt:i4>8323084</vt:i4>
      </vt:variant>
      <vt:variant>
        <vt:i4>162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_Toc67603453</vt:lpwstr>
      </vt:variant>
      <vt:variant>
        <vt:i4>8257548</vt:i4>
      </vt:variant>
      <vt:variant>
        <vt:i4>159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_Toc67603452</vt:lpwstr>
      </vt:variant>
      <vt:variant>
        <vt:i4>8192012</vt:i4>
      </vt:variant>
      <vt:variant>
        <vt:i4>156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_Toc67603451</vt:lpwstr>
      </vt:variant>
      <vt:variant>
        <vt:i4>8126476</vt:i4>
      </vt:variant>
      <vt:variant>
        <vt:i4>153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_Toc67603450</vt:lpwstr>
      </vt:variant>
      <vt:variant>
        <vt:i4>7667725</vt:i4>
      </vt:variant>
      <vt:variant>
        <vt:i4>150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_Toc67603449</vt:lpwstr>
      </vt:variant>
      <vt:variant>
        <vt:i4>7602189</vt:i4>
      </vt:variant>
      <vt:variant>
        <vt:i4>147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_Toc67603448</vt:lpwstr>
      </vt:variant>
      <vt:variant>
        <vt:i4>8060941</vt:i4>
      </vt:variant>
      <vt:variant>
        <vt:i4>144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_Toc67603447</vt:lpwstr>
      </vt:variant>
      <vt:variant>
        <vt:i4>7995405</vt:i4>
      </vt:variant>
      <vt:variant>
        <vt:i4>141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_Toc67603446</vt:lpwstr>
      </vt:variant>
      <vt:variant>
        <vt:i4>7929869</vt:i4>
      </vt:variant>
      <vt:variant>
        <vt:i4>138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_Toc67603445</vt:lpwstr>
      </vt:variant>
      <vt:variant>
        <vt:i4>7864333</vt:i4>
      </vt:variant>
      <vt:variant>
        <vt:i4>135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_Toc67603444</vt:lpwstr>
      </vt:variant>
      <vt:variant>
        <vt:i4>8323085</vt:i4>
      </vt:variant>
      <vt:variant>
        <vt:i4>132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_Toc67603443</vt:lpwstr>
      </vt:variant>
      <vt:variant>
        <vt:i4>8257549</vt:i4>
      </vt:variant>
      <vt:variant>
        <vt:i4>129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_Toc67603442</vt:lpwstr>
      </vt:variant>
      <vt:variant>
        <vt:i4>8192013</vt:i4>
      </vt:variant>
      <vt:variant>
        <vt:i4>126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_Toc67603441</vt:lpwstr>
      </vt:variant>
      <vt:variant>
        <vt:i4>8126477</vt:i4>
      </vt:variant>
      <vt:variant>
        <vt:i4>123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_Toc67603440</vt:lpwstr>
      </vt:variant>
      <vt:variant>
        <vt:i4>7667722</vt:i4>
      </vt:variant>
      <vt:variant>
        <vt:i4>120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_Toc67603439</vt:lpwstr>
      </vt:variant>
      <vt:variant>
        <vt:i4>8192012</vt:i4>
      </vt:variant>
      <vt:variant>
        <vt:i4>116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_Toc67597925</vt:lpwstr>
      </vt:variant>
      <vt:variant>
        <vt:i4>8126476</vt:i4>
      </vt:variant>
      <vt:variant>
        <vt:i4>113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_Toc67597924</vt:lpwstr>
      </vt:variant>
      <vt:variant>
        <vt:i4>8060940</vt:i4>
      </vt:variant>
      <vt:variant>
        <vt:i4>110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_Toc67597923</vt:lpwstr>
      </vt:variant>
      <vt:variant>
        <vt:i4>7995404</vt:i4>
      </vt:variant>
      <vt:variant>
        <vt:i4>107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_Toc67597922</vt:lpwstr>
      </vt:variant>
      <vt:variant>
        <vt:i4>7929868</vt:i4>
      </vt:variant>
      <vt:variant>
        <vt:i4>104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_Toc67597921</vt:lpwstr>
      </vt:variant>
      <vt:variant>
        <vt:i4>7864332</vt:i4>
      </vt:variant>
      <vt:variant>
        <vt:i4>101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_Toc67597920</vt:lpwstr>
      </vt:variant>
      <vt:variant>
        <vt:i4>7405583</vt:i4>
      </vt:variant>
      <vt:variant>
        <vt:i4>98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_Toc67597919</vt:lpwstr>
      </vt:variant>
      <vt:variant>
        <vt:i4>7340047</vt:i4>
      </vt:variant>
      <vt:variant>
        <vt:i4>95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_Toc67597918</vt:lpwstr>
      </vt:variant>
      <vt:variant>
        <vt:i4>8323087</vt:i4>
      </vt:variant>
      <vt:variant>
        <vt:i4>92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_Toc67597917</vt:lpwstr>
      </vt:variant>
      <vt:variant>
        <vt:i4>8257551</vt:i4>
      </vt:variant>
      <vt:variant>
        <vt:i4>89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_Toc67597916</vt:lpwstr>
      </vt:variant>
      <vt:variant>
        <vt:i4>8192015</vt:i4>
      </vt:variant>
      <vt:variant>
        <vt:i4>86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_Toc67597915</vt:lpwstr>
      </vt:variant>
      <vt:variant>
        <vt:i4>8126479</vt:i4>
      </vt:variant>
      <vt:variant>
        <vt:i4>83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_Toc67597914</vt:lpwstr>
      </vt:variant>
      <vt:variant>
        <vt:i4>8060943</vt:i4>
      </vt:variant>
      <vt:variant>
        <vt:i4>80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_Toc67597913</vt:lpwstr>
      </vt:variant>
      <vt:variant>
        <vt:i4>7995407</vt:i4>
      </vt:variant>
      <vt:variant>
        <vt:i4>77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_Toc67597912</vt:lpwstr>
      </vt:variant>
      <vt:variant>
        <vt:i4>7929871</vt:i4>
      </vt:variant>
      <vt:variant>
        <vt:i4>74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_Toc67597911</vt:lpwstr>
      </vt:variant>
      <vt:variant>
        <vt:i4>7864335</vt:i4>
      </vt:variant>
      <vt:variant>
        <vt:i4>71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_Toc67597910</vt:lpwstr>
      </vt:variant>
      <vt:variant>
        <vt:i4>7405582</vt:i4>
      </vt:variant>
      <vt:variant>
        <vt:i4>68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_Toc67597909</vt:lpwstr>
      </vt:variant>
      <vt:variant>
        <vt:i4>7340046</vt:i4>
      </vt:variant>
      <vt:variant>
        <vt:i4>65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_Toc67597908</vt:lpwstr>
      </vt:variant>
      <vt:variant>
        <vt:i4>8323086</vt:i4>
      </vt:variant>
      <vt:variant>
        <vt:i4>62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_Toc67597907</vt:lpwstr>
      </vt:variant>
      <vt:variant>
        <vt:i4>8257550</vt:i4>
      </vt:variant>
      <vt:variant>
        <vt:i4>59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_Toc67597906</vt:lpwstr>
      </vt:variant>
      <vt:variant>
        <vt:i4>8192014</vt:i4>
      </vt:variant>
      <vt:variant>
        <vt:i4>56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_Toc67597905</vt:lpwstr>
      </vt:variant>
      <vt:variant>
        <vt:i4>8126478</vt:i4>
      </vt:variant>
      <vt:variant>
        <vt:i4>53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_Toc67597904</vt:lpwstr>
      </vt:variant>
      <vt:variant>
        <vt:i4>8060942</vt:i4>
      </vt:variant>
      <vt:variant>
        <vt:i4>50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_Toc67597903</vt:lpwstr>
      </vt:variant>
      <vt:variant>
        <vt:i4>7995406</vt:i4>
      </vt:variant>
      <vt:variant>
        <vt:i4>47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_Toc67597902</vt:lpwstr>
      </vt:variant>
      <vt:variant>
        <vt:i4>7929870</vt:i4>
      </vt:variant>
      <vt:variant>
        <vt:i4>44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_Toc67597901</vt:lpwstr>
      </vt:variant>
      <vt:variant>
        <vt:i4>7864334</vt:i4>
      </vt:variant>
      <vt:variant>
        <vt:i4>41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_Toc67597900</vt:lpwstr>
      </vt:variant>
      <vt:variant>
        <vt:i4>7340039</vt:i4>
      </vt:variant>
      <vt:variant>
        <vt:i4>38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_Toc67597899</vt:lpwstr>
      </vt:variant>
      <vt:variant>
        <vt:i4>7405575</vt:i4>
      </vt:variant>
      <vt:variant>
        <vt:i4>35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_Toc67597898</vt:lpwstr>
      </vt:variant>
      <vt:variant>
        <vt:i4>8257543</vt:i4>
      </vt:variant>
      <vt:variant>
        <vt:i4>32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_Toc67597897</vt:lpwstr>
      </vt:variant>
      <vt:variant>
        <vt:i4>8323079</vt:i4>
      </vt:variant>
      <vt:variant>
        <vt:i4>29</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_Toc67597896</vt:lpwstr>
      </vt:variant>
      <vt:variant>
        <vt:i4>8126471</vt:i4>
      </vt:variant>
      <vt:variant>
        <vt:i4>26</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_Toc67597895</vt:lpwstr>
      </vt:variant>
      <vt:variant>
        <vt:i4>8192007</vt:i4>
      </vt:variant>
      <vt:variant>
        <vt:i4>23</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_Toc67597894</vt:lpwstr>
      </vt:variant>
      <vt:variant>
        <vt:i4>7995399</vt:i4>
      </vt:variant>
      <vt:variant>
        <vt:i4>20</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_Toc67597893</vt:lpwstr>
      </vt:variant>
      <vt:variant>
        <vt:i4>8060935</vt:i4>
      </vt:variant>
      <vt:variant>
        <vt:i4>17</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_Toc67597892</vt:lpwstr>
      </vt:variant>
      <vt:variant>
        <vt:i4>7864327</vt:i4>
      </vt:variant>
      <vt:variant>
        <vt:i4>14</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_Toc67597891</vt:lpwstr>
      </vt:variant>
      <vt:variant>
        <vt:i4>7929863</vt:i4>
      </vt:variant>
      <vt:variant>
        <vt:i4>11</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_Toc67597890</vt:lpwstr>
      </vt:variant>
      <vt:variant>
        <vt:i4>7340038</vt:i4>
      </vt:variant>
      <vt:variant>
        <vt:i4>8</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_Toc67597889</vt:lpwstr>
      </vt:variant>
      <vt:variant>
        <vt:i4>8257542</vt:i4>
      </vt:variant>
      <vt:variant>
        <vt:i4>5</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_Toc67597887</vt:lpwstr>
      </vt:variant>
      <vt:variant>
        <vt:i4>8323078</vt:i4>
      </vt:variant>
      <vt:variant>
        <vt:i4>2</vt:i4>
      </vt:variant>
      <vt:variant>
        <vt:i4>0</vt:i4>
      </vt:variant>
      <vt:variant>
        <vt:i4>5</vt:i4>
      </vt:variant>
      <vt:variant>
        <vt:lpwstr>../../УТВЕРЖДЕНИЕ СХЕМЫ УКАЗОМ ГУБЕРНАТОРА/19.05.2021 утверждение схемы/Книги на утверждение/Книга 1 на утверждение ок.вар.!.doc</vt:lpwstr>
      </vt:variant>
      <vt:variant>
        <vt:lpwstr>_Toc67597886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Любовь В. Кузнецова</cp:lastModifiedBy>
  <cp:revision>21</cp:revision>
  <cp:lastPrinted>2023-09-13T06:38:00Z</cp:lastPrinted>
  <dcterms:created xsi:type="dcterms:W3CDTF">2023-06-21T11:19:00Z</dcterms:created>
  <dcterms:modified xsi:type="dcterms:W3CDTF">2023-10-03T13:49:00Z</dcterms:modified>
</cp:coreProperties>
</file>